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9151189"/>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B223707"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9151190"/>
      <w:r w:rsidRPr="00F73187">
        <w:rPr>
          <w:rFonts w:ascii="Arial" w:hAnsi="Arial" w:cs="Arial"/>
          <w:b/>
          <w:bCs/>
          <w:i/>
          <w:iCs/>
          <w:sz w:val="28"/>
          <w:szCs w:val="28"/>
        </w:rPr>
        <w:t xml:space="preserve">Catanzaro </w:t>
      </w:r>
      <w:r w:rsidR="007A21E7">
        <w:rPr>
          <w:rFonts w:ascii="Arial" w:hAnsi="Arial" w:cs="Arial"/>
          <w:b/>
          <w:bCs/>
          <w:i/>
          <w:iCs/>
          <w:sz w:val="28"/>
          <w:szCs w:val="28"/>
        </w:rPr>
        <w:t xml:space="preserve">26 </w:t>
      </w:r>
      <w:r w:rsidR="00392973">
        <w:rPr>
          <w:rFonts w:ascii="Arial" w:hAnsi="Arial" w:cs="Arial"/>
          <w:b/>
          <w:bCs/>
          <w:i/>
          <w:iCs/>
          <w:sz w:val="28"/>
          <w:szCs w:val="28"/>
        </w:rPr>
        <w:t xml:space="preserve">Agosto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bookmarkEnd w:id="0"/>
    <w:bookmarkEnd w:id="1"/>
    <w:bookmarkEnd w:id="2"/>
    <w:p w14:paraId="45738202" w14:textId="77777777" w:rsidR="00942322" w:rsidRPr="00942322" w:rsidRDefault="00942322" w:rsidP="00942322"/>
    <w:p w14:paraId="7B4F51F4" w14:textId="77777777" w:rsidR="00942322" w:rsidRPr="00942322" w:rsidRDefault="00942322" w:rsidP="00942322">
      <w:pPr>
        <w:keepNext/>
        <w:spacing w:after="120"/>
        <w:jc w:val="center"/>
        <w:outlineLvl w:val="0"/>
        <w:rPr>
          <w:rFonts w:ascii="Arial" w:hAnsi="Arial"/>
          <w:b/>
          <w:sz w:val="40"/>
        </w:rPr>
      </w:pPr>
      <w:bookmarkStart w:id="5" w:name="_Toc159151191"/>
      <w:r w:rsidRPr="00942322">
        <w:rPr>
          <w:rFonts w:ascii="Arial" w:hAnsi="Arial"/>
          <w:b/>
          <w:sz w:val="40"/>
        </w:rPr>
        <w:t>LA MORALE NEL VANGELO SECONDO GIOVANNI</w:t>
      </w:r>
      <w:bookmarkEnd w:id="5"/>
    </w:p>
    <w:p w14:paraId="2D07E591" w14:textId="77777777" w:rsidR="00942322" w:rsidRPr="00942322" w:rsidRDefault="00942322" w:rsidP="00942322"/>
    <w:p w14:paraId="3EF450ED" w14:textId="77777777" w:rsidR="00942322" w:rsidRPr="00942322" w:rsidRDefault="00942322" w:rsidP="00942322">
      <w:pPr>
        <w:keepNext/>
        <w:spacing w:after="240"/>
        <w:jc w:val="center"/>
        <w:outlineLvl w:val="1"/>
        <w:rPr>
          <w:rFonts w:ascii="Arial" w:hAnsi="Arial"/>
          <w:b/>
          <w:sz w:val="32"/>
          <w:szCs w:val="16"/>
        </w:rPr>
      </w:pPr>
      <w:bookmarkStart w:id="6" w:name="_Hlk157632533"/>
      <w:bookmarkStart w:id="7" w:name="_Toc159151192"/>
      <w:r w:rsidRPr="00942322">
        <w:rPr>
          <w:rFonts w:ascii="Arial" w:hAnsi="Arial"/>
          <w:b/>
          <w:sz w:val="32"/>
          <w:szCs w:val="16"/>
        </w:rPr>
        <w:t>DISTRUGGETE QUESTO TEMPIO E IN TRE GIORNI LO FARÒ RISORGERE</w:t>
      </w:r>
      <w:bookmarkEnd w:id="7"/>
    </w:p>
    <w:bookmarkEnd w:id="6"/>
    <w:p w14:paraId="3DD16984" w14:textId="77777777" w:rsidR="00942322" w:rsidRPr="00942322" w:rsidRDefault="00942322" w:rsidP="00942322">
      <w:pPr>
        <w:spacing w:after="120"/>
        <w:jc w:val="both"/>
        <w:rPr>
          <w:rFonts w:ascii="Arial" w:hAnsi="Arial"/>
          <w:b/>
          <w:i/>
          <w:iCs/>
          <w:sz w:val="24"/>
          <w:szCs w:val="22"/>
        </w:rPr>
      </w:pPr>
      <w:r w:rsidRPr="00942322">
        <w:rPr>
          <w:rFonts w:ascii="Arial" w:hAnsi="Arial"/>
          <w:b/>
          <w:i/>
          <w:iCs/>
          <w:sz w:val="24"/>
          <w:szCs w:val="22"/>
        </w:rPr>
        <w:t>PREMESSA</w:t>
      </w:r>
    </w:p>
    <w:p w14:paraId="25C9C97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L’Apostolo Giovanni scrive il suo Vangelo con un fine particolare: Unire la fede alla Parola, unire la Parola alla voce di Cristo Gesù, unire la voce di Cristo Gesù alla voce di Padre. Voce del Padre, voce di Cristo Gesù, voce di ogni suo discepolo. Parola del Padre,  Parola di Cristo Gesù, Parola del discepolo. Una cosa sola Cristo Gesù e il Padre. Una cosa sola il discepolo e Gesù. Il Padre, Cristo Gesù, il discepolo una cosa sola. Ecco il grande mistero che lo Spirito Santo ci rivela attraverso la preghiera di Gesù. Il fine del Vangelo secondo Giovanni è proprio questo: la creazione di questa cosa sola:</w:t>
      </w:r>
    </w:p>
    <w:p w14:paraId="4943A6C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4361655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A78FCD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E8990B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5E817B9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Non prego che tu li tolga dal mondo, ma che tu li custodisca dal Maligno. Essi non sono del mondo, come io non sono del mondo. Consacrali nella </w:t>
      </w:r>
      <w:r w:rsidRPr="00942322">
        <w:rPr>
          <w:rFonts w:ascii="Arial" w:hAnsi="Arial" w:cs="Arial"/>
          <w:i/>
          <w:iCs/>
          <w:sz w:val="22"/>
          <w:szCs w:val="24"/>
        </w:rPr>
        <w:lastRenderedPageBreak/>
        <w:t>verità. La tua parola è verità. Come tu hai mandato me nel mondo, anche io ho mandato loro nel mondo; per loro io consacro me stesso, perché siano anch’essi consacrati nella verità.</w:t>
      </w:r>
    </w:p>
    <w:p w14:paraId="286E67A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2E8A724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104F62D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508EAEE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CD9095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allora cosa è la morale nel Vangelo secondo Giovanni: è la vita del Padre, che è vita di Cristo Gesù, che si fa vita del discepolo. Non un’altra vita: ma la vita del Padre, che è vita di Cristo Gesù, che diviene vita del discepolo. Questo miracolo di sola vita si compie se la Parola del Padre, che è Parola di Cristo Gesù, diviene Parola del discepolo. In questo miracolo si rimane e si eternizza in noi nella Gerusalemme celeste, se nella Parola del Padre che è Parola di Cristo Gesù, noi dimoriamo allo stesso modo che Gesù è rimasto nella Parola del Padre, facendosi obbedienza ad essa fino alla morte e alla morte di croce. Questa verità così è annunciata e rivelata da Gesù Signore:</w:t>
      </w:r>
    </w:p>
    <w:p w14:paraId="7D475F1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3618AA9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6B55083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w:t>
      </w:r>
      <w:r w:rsidRPr="00942322">
        <w:rPr>
          <w:rFonts w:ascii="Arial" w:hAnsi="Arial" w:cs="Arial"/>
          <w:i/>
          <w:iCs/>
          <w:sz w:val="22"/>
          <w:szCs w:val="24"/>
        </w:rPr>
        <w:lastRenderedPageBreak/>
        <w:t xml:space="preserve">perché andiate e portiate frutto e il vostro frutto rimanga; perché tutto quello che chiederete al Padre nel mio nome, ve lo conceda. Questo vi comando: che vi amiate gli uni gli altri (Gv 15,1-17). </w:t>
      </w:r>
    </w:p>
    <w:p w14:paraId="382A24D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Altra verità necessaria da mettere in luce in questa premessa – le altre verità saranno esposte lungo la trattazione dei testi scelti – è questa: come Gesù attraverso le sue opere rivela il Padre e manifesta che Lui è dal Padre e che Lui e il Padre sono una cosa sola, così il discepolo di Gesù attraverso le sue opere rivela Cristo Gesù e attesta che lui e Cristo Gesù sono una cosa sola. Come Gesù chiede la fede nel suo essere dal Padre, così il discepolo deve chiedere la fede nel suo essere da Cristo Gesù. Come Gesù per le opere da Lui compiute chiede la fede nella sua Parola che è Parola del Padre, così il discepolo per le opere che lui compie deve chiedere la fede nella sua Parola che è Parola di Cristo Gesù. È questa l’altissima morale che il discepolo di Gesù è chiamato a vivere. Ecco come Gesù manifesta e rivela questa verità:</w:t>
      </w:r>
    </w:p>
    <w:p w14:paraId="43D5135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6052ECE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6856678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w:t>
      </w:r>
      <w:r w:rsidRPr="00942322">
        <w:rPr>
          <w:rFonts w:ascii="Arial" w:hAnsi="Arial" w:cs="Arial"/>
          <w:i/>
          <w:iCs/>
          <w:sz w:val="22"/>
          <w:szCs w:val="24"/>
        </w:rPr>
        <w:lastRenderedPageBreak/>
        <w:t xml:space="preserve">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55CD8BB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4974D83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2298C5A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59E3463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7F08E4A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w:t>
      </w:r>
      <w:r w:rsidRPr="00942322">
        <w:rPr>
          <w:rFonts w:ascii="Arial" w:hAnsi="Arial" w:cs="Arial"/>
          <w:i/>
          <w:iCs/>
          <w:sz w:val="22"/>
          <w:szCs w:val="24"/>
        </w:rPr>
        <w:lastRenderedPageBreak/>
        <w:t xml:space="preserve">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 </w:t>
      </w:r>
    </w:p>
    <w:p w14:paraId="1338912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chi il nostro Dio che è il Padre del Signore nostro Gesù Cristo: è luce eterna, nella quale non ci sono ombre. Ecco chi è Gesù: è luce eterna dalla luce eterna del Padre. È luce eterna per natura, per consustanzialità. Gesù è della stessa sostanza del Padre. Ecco chi è il discepolo di Gesù: è luce per natura rigenerata dallo Spirito Santo e per natura divenuto corpo di Cristo. Possiamo dire per natura divenuta consustanziale con il corpo di Cristo. Essendo il cristiano luce per rigenerazione, per partecipazione, per inserimento in Cristo, la sua dovrà essere morale di purissima luce, è morale di un cammino di luce in luce che dovrà portarla nella luce eterna, nella quale dovrà abitare, dimorare in tutti i giorni senza giorni dell’eternità, nella quale vi vive di un solo giorno eterno: l’ottavo.</w:t>
      </w:r>
    </w:p>
    <w:p w14:paraId="7C24EE0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Per essere luce in Cristo, luce con Cristo, luce da Cristo, luce per Cristo, il discepolo dovrà sempre abitare, dimorare, restare nel corpo di Cristo. La luce è vita. Perché il cristiano rimanga vita, rimanga luce, deve lui vivere un morale di purissima libertà  dalle tenebre, dalla falsità, dalla menzogna, dalla morte, dal peccato, da ogni vizio, da ogni imperfezione, da ogni ombra di Satana, da ogni pensiero del mondo. Dovrà vivere solo e sempre ascoltando la voce del suo Pastore e passare come Lui dal legno purificatore e santificatore della croce. Essendo quella del cristiano luce sempre da attingere da Cristo Gesù, ma anche luce che si può vivere solo in Cristo, con Cristo, per Cristo, se il cristiano si separa da Cristo, all’istante ritorna ad essere tenebra. La sua natura non è luce. La sua natura è tenebra, perché tenebra si è fatto con il suo peccato. </w:t>
      </w:r>
    </w:p>
    <w:p w14:paraId="2FCBE46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Ulteriore domanda. Qual è il fine della vita del discepolo di Gesù? Il fine è duplice: camminando dietro Cristo Gesù ascoltando la sua voce e seguendo il suo esempio, il cristiano dovrà raggiungere la perfezione dell’obbedienza, così da entrare nella luce eterna. Il secondo fine è condurre a Cristo il mondo intero: come Gesù compiendo le opere del Padre attestava che il Padre era con Lui e che Lui era dal Padre, con la sua Parola creava la fede in Lui, e per Lui nel Padre. Così è per il discepolo di Gesù: compiendo lui le opere di Cristo Gesù, dovrà attestare che lui è da Gesù, con la sua Parola dovrà creare la fede in lui, nel discepolo, e creando la fede nel discepolo, dovrà creare la fede in Cristo, fede nel Padre. Lui dovrà sempre attestare di essere tralcio vivo e ricco di frutti della vie vera che è Cristo Gesù. Il discepolo di Gesù dovrà sempre vivere quanto l’Apostolo Giovanni rivela nel Prologo della sua Prima Lettera:</w:t>
      </w:r>
    </w:p>
    <w:p w14:paraId="3C06DC7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6E44F49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6668D8A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5F4CE36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Quanto è stata accennato solo per sommi capi in questa brevissima premesse sarà sviluppato man mano che ci inoltriamo nella presentazione della morale che emerge da ogni evento e da ogni Parola che compone la vita stessa di Cristo Gesù. In Gesù non ci sono eventi  e non ci sono Parole e poi c’è la vita di Cristo Gesù. Nel Vangelo secondo Giovanni vi è la vita di Cristo Gesù che si consuma nelle sue opere e nelle sue parole, vita interamente consumata per il Padre suo al fine di creare la vera fede in Lui, mandato dal Padre per lasciarsi fare Agnello Immolato che toglie il peccato del mondo, vivificando l’uomo di vita divina e rigenerandolo e santificandolo con il suo Santo Spirito. La Madre di Gesù ci aiuti a parlare degnamente del Figlio suo. Parleremo degnamento del Padre e dello Spirito Santo. Parleremo degnamento di Lei, la Madre da Gesù consegnata al discepolo. Parleremo degnamento dell’uomo chiamato ad essere tralcio vivo della vite vera che è Gesù Signore. È questo il fine del cristiano: essere vero discepolo di Gesù e produrre molto frutto. Il molto frutto è far divenire per mezzo della sua fede molti altri uomini veri discepoli di Gesù.</w:t>
      </w:r>
    </w:p>
    <w:p w14:paraId="23BD9521" w14:textId="77777777" w:rsidR="00942322" w:rsidRPr="00942322" w:rsidRDefault="00942322" w:rsidP="00942322">
      <w:pPr>
        <w:spacing w:after="120"/>
        <w:jc w:val="both"/>
        <w:rPr>
          <w:rFonts w:ascii="Arial" w:hAnsi="Arial" w:cs="Arial"/>
          <w:b/>
          <w:bCs/>
          <w:sz w:val="24"/>
          <w:szCs w:val="24"/>
        </w:rPr>
      </w:pPr>
    </w:p>
    <w:p w14:paraId="3B0EE63C"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La fede nasce dalla fede. Perché sorga in un cuore la fede in Cristo Gesù è necessaria la fede. Nel Capitolo Primo, dopo il Prologo, nel quale viene rivelato chi è Cristo Gesù sia in principio e sia nel mistero della sua incarnazione, la fede in Gesù nasce dalla fede di Giovanni il Battista. Questo presenta Gesù nel suo essere l’Agnello di Dio che toglie il peccato del mondo e la fede nasce nel cuore di Giovanni, il fratello di Giacomo, e in Andrea. Dalla fede di Andrea nasce la fede in Pietro. La fede di Pietro viene portata a compimento da Cristo Gesù. Da Cristo Gesù nasce la fede di Filippo. Dalla fede di Filippo nasce la fede di Natanaele. La fede di Natanaele riceve il sigillo da Cristo Gesù, al quale si rivela come il Mediatore tra Dio e l’umanità, tra il cielo e la terra, tra il Padre suo e ogni altro uomo. Solo Lui è la scala che unisce cielo e terra.</w:t>
      </w:r>
    </w:p>
    <w:p w14:paraId="45A35E1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 Capitolo Secondo la fede in Cristo Gesù nasce dalla fede della Madre di Gesù. Qual è la fede della Madre di Gesù? Ella sa, nello Spirito Santo, che Gesù è il Mediatore unico tra il Padre e ogni uomo. Sa, nello Spirito Santo,  che Gesù è il Mediatore unico di ogni grazia, ogni luce, ogni verità, ogni dono che dal cuore del Padre dovrà riversarsi sulla nostra terra. Non è sufficiente la conoscenza della verità perché la grazia dal cuore del Padre per Cristo si riversi sulla terra. È anche necessario che la grazia sia invocata. Nello Spirito Santo la Vergine Maria si accosta a Cristo Gesù e gli chiede di far scendere la grazia del Padre in quel banchetto, nel quale la grazia manca. Lei non dice: </w:t>
      </w:r>
      <w:r w:rsidRPr="00942322">
        <w:rPr>
          <w:rFonts w:ascii="Arial" w:hAnsi="Arial" w:cs="Arial"/>
          <w:i/>
          <w:iCs/>
          <w:sz w:val="24"/>
          <w:szCs w:val="24"/>
        </w:rPr>
        <w:t>“Non hanno più grazia”,</w:t>
      </w:r>
      <w:r w:rsidRPr="00942322">
        <w:rPr>
          <w:rFonts w:ascii="Arial" w:hAnsi="Arial" w:cs="Arial"/>
          <w:sz w:val="24"/>
          <w:szCs w:val="24"/>
        </w:rPr>
        <w:t xml:space="preserve"> dice </w:t>
      </w:r>
      <w:r w:rsidRPr="00942322">
        <w:rPr>
          <w:rFonts w:ascii="Arial" w:hAnsi="Arial" w:cs="Arial"/>
          <w:sz w:val="24"/>
          <w:szCs w:val="24"/>
        </w:rPr>
        <w:lastRenderedPageBreak/>
        <w:t xml:space="preserve">invece: </w:t>
      </w:r>
      <w:r w:rsidRPr="00942322">
        <w:rPr>
          <w:rFonts w:ascii="Arial" w:hAnsi="Arial" w:cs="Arial"/>
          <w:i/>
          <w:iCs/>
          <w:sz w:val="24"/>
          <w:szCs w:val="24"/>
        </w:rPr>
        <w:t>“Non hanno grazia”</w:t>
      </w:r>
      <w:r w:rsidRPr="00942322">
        <w:rPr>
          <w:rFonts w:ascii="Arial" w:hAnsi="Arial" w:cs="Arial"/>
          <w:sz w:val="24"/>
          <w:szCs w:val="24"/>
        </w:rPr>
        <w:t xml:space="preserve">. Nello Spirito Santo, la Vergine Maria sa che per far scendere la grazia in quel banchetto, Gesù ha bisogno della collaborazione dei servi. Come i servi dovranno collaborare? Non dalla loro volontà, ma facendo tutto quanto Gesù avrebbe loro chiesto o detto. </w:t>
      </w:r>
    </w:p>
    <w:p w14:paraId="275C9CF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prima verità è sapere a chi chiedere la grazia. La seconda verità è conoscere le modalità storiche necessarie a Cristo Gesù perché la grazia possa scendere. Questa scienza, questa sapienza, questa intelligenza è frutto dello Spirito Santo nel cuore della Vergine Maria. Lei è colma di Spirito Santo e dallo Spirito Santo si lascia sempre muovere e condurre. Lei, portata dallo Spirito, sempre porta lo Spirito. Lo Spirito che Lei porta sempre la porta perché Lei faccia e dica solo ciò che è gradito al Signore. È lo Spirito Santo che si fa preghiera sulle labbra della Vergine Maria, preghiera presso Cristo e preghiera presso i servi. Presso Cristo Gesù è preghiera di richiesta. Presso i servi è preghiera di comando. Il comando è necessario perché il miracolo si compia. Quella della Vergine Maria è il comando della Madre verso i figli e ogni Madre ha l’obbligo di comandare ai figli la via da percorrere. Sullo Spirito Santo e sulla preghiera ecco cosa rivela l’Apostolo Paolo nella Lettera ai Romani:</w:t>
      </w:r>
    </w:p>
    <w:p w14:paraId="26FDE9E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 stesso modo anche lo Spirito viene in aiuto alla nostra debolezza; non sappiamo infatti come pregare in modo conveniente, ma lo Spirito stesso intercede con gemiti inesprimibili; è colui che scruta i cuori sa che cosa desidera lo Spirito, perché egli intercede per i santi secondo i disegni di Dio (Rm 8,26-27). </w:t>
      </w:r>
    </w:p>
    <w:p w14:paraId="7602EB4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fede della Madre di Dio, illuminata, fortificata, vivificata, attualizzata dalla potenza dello Spirito Santo, che è nel suo cuore, mette in moto nella storia la verità di Cristo e dei servi. Ecco allora la prima virtù che è necessaria ad ogni discepolo di Gesù: una fede sempre illuminata, fortificata, vivificata, attualizzata dallo potenza dello Spirito Santo che viene nel cuore del discepolo. Se lo Spirito del discepolo si spegne anche la sua fede si spegne, se la sua fede si spegne per la sua fede spenta nessuna verità sarà mi messa in movimento, né la verità di Cristo Gesù e né la verità degli altri discepoli e di nessun altro uomo. Ecco allora dove risiede oggi la grande immoralità di moltissimi discepolo di Gesù; in una fede spenta a causa dello Spirito Santo che è spento nel loro cuore e di conseguenza è una fede incapace di mettere in moto la verità, né la verità di Dio, né la verità dei cristiani, né la verità di alcun altro uomo. Chi vuole vivere di sana e vera moralità deve possedere una fede capace di mettere in movimento il cielo e la terra, deve possedere una fede in tutto simile alla fede della Madre di Gesù. Ecco ora alcune riflessioni che sono solo di aiuto a quanto finora detto:</w:t>
      </w:r>
    </w:p>
    <w:p w14:paraId="6909E580" w14:textId="77777777" w:rsidR="00942322" w:rsidRPr="00942322" w:rsidRDefault="00942322" w:rsidP="00942322">
      <w:pPr>
        <w:spacing w:after="120"/>
        <w:jc w:val="both"/>
        <w:rPr>
          <w:rFonts w:ascii="Arial" w:hAnsi="Arial" w:cs="Arial"/>
          <w:sz w:val="24"/>
          <w:szCs w:val="24"/>
        </w:rPr>
      </w:pPr>
    </w:p>
    <w:p w14:paraId="3BB65B82"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Prima riflessione</w:t>
      </w:r>
    </w:p>
    <w:p w14:paraId="5DE1554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 vuole lavorare perché la fede, la vera fede, nasca in un cuore, necessariamente dovrà conoscere chi è Cristo Gesù, chi è il Padre celeste, chi è lo Spirito Santo, chi è la Vergine Maria, chi sono gli Apostoli del Signore, chi sono i presbiteri, chi sono i diaconi, chi sono i cresimati, chi sono i battezzati e quali sono le relazioni degli uni con gli altri secondo purissima verità. Non solo. Ognuno poi dovrà agire sempre mosso e governato dallo Spirito Santo. Senza conoscenza e senza governo dello Spirito Santo, mai la vera fede potrà nascere </w:t>
      </w:r>
      <w:r w:rsidRPr="00942322">
        <w:rPr>
          <w:rFonts w:ascii="Arial" w:hAnsi="Arial" w:cs="Arial"/>
          <w:sz w:val="24"/>
          <w:szCs w:val="24"/>
        </w:rPr>
        <w:lastRenderedPageBreak/>
        <w:t>in un cuore. Chiediamoci: come è nata la vera fede nel cuore di Elisabetta? Attraverso l’obbedienza della Vergine Maria alla mozione dello Spirito Santo:</w:t>
      </w:r>
    </w:p>
    <w:p w14:paraId="28926B5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142C2EC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nasce oggi la fede in Cristo Gesù nel cuore dei suoi discepoli? Ancora una volta attraverso l’obbedienza della Madre di Dio e Madre nostra alla mozione dello Spirito Santo, mozione che è governata dalla purissima verità che lo Spirito Santo ha creato nel cuore della Madre di Dio. Maria sa chi è Cristo Gesù: Il Mediatore universale tra Dio e ogni uomo. Lei non è mediatrice universale tra il Padre e li uomini. Lei è mediatrice universale tra Cristo Gesù e gli uomini. Nella sua umiltà che è obbedienza alla sua verità e alla verità di Cristo Gesù, mossa dallo Spirito Santo, Lei manifesta a Cristo che dare il vino agli invitati è suo ministero. Lei anche manifesta ai servi che obbedire ad ogni comando di Gesù è loro obbligo, o loro ministero, o loro missione.</w:t>
      </w:r>
    </w:p>
    <w:p w14:paraId="7E0ABFF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Vergine Maria obbedisce allo Spirito Santo, Cristo Gesù obbedisce al Padre, sempre sotto mozione e ispirazione dello Spirito Santo, il miracolo si compie, nasce la fede in Cristo Gesù nel cuore dei suoi discepoli. Dall’obbedienza allo Spirito della Vergine Maria nasce come frutto la fede in Cristo Gesù nel cuore dei discepoli. Da una fede che è purissima obbedienza allo Spirito Santo sempre nascerà la purissima fede in Cristo Gesù in molti altri cuori. Questo è il sommo insegnamento che viene a noi dal racconto dell’Apostolo Giovanni di quanto è avvenuto in Cana di Galilea, durante uno sposalizio.</w:t>
      </w:r>
    </w:p>
    <w:p w14:paraId="7D741BE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6A5E985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Tralasciando i molti altri significati che questo racconto contiene, è giusto che ci poniamo una domanda: perché oggi la fede vera non nasce più nei cuori e ognuno insegue i pensieri del suo cuore? Nascendo la vera fede dalla vera fede </w:t>
      </w:r>
      <w:r w:rsidRPr="00942322">
        <w:rPr>
          <w:rFonts w:ascii="Arial" w:hAnsi="Arial" w:cs="Arial"/>
          <w:sz w:val="24"/>
          <w:szCs w:val="24"/>
        </w:rPr>
        <w:lastRenderedPageBreak/>
        <w:t xml:space="preserve">che il soggetto generante deve generare nei cuori, essendo oggi moltissimi soggetti generanti privi della vera fede, essi mai la potranno generare in altri cuori. La fede falsa genera fede falsa. La non fede genera non fede. La fede povera di verità genera una fede povera di verità. La fede ereticale genera fede ereticale. La fede scismatica genera fede scismatica. La fede adultera genera fede adultera. La fede perversa genera fede perversa. La fede senza la scienza del mistero genera una fede senza la scienza del mistero. Una fede di pura immanenza mai potrà generare una fede di trascendenza. Una fede che esclude il mistero di Cristo come principio e fondamento della vera fede, mai potrà generare una fede con il pensiero di Cristo al centro del mistero della vera fede. Fede vera genera fede vera. Verità vera genera verità vera. Fede falsa genera fede falsa. Fede imperfetta genera fede imperfetta. Fede puro sentimento genera fede puro sentimento. </w:t>
      </w:r>
    </w:p>
    <w:p w14:paraId="4A067F4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Ogni discepolo di Cristo Gesù, essendo chiamato a generare fede nel cuore di ogni altro uomo, è obbligato a chiedersi: Come è la mia fede? Essa è pura, è vera, è perfetta, è conforme alla Divina Rivelazione, è quotidianamente fondata sulla sana dottrina? Essa rispetta tutti i canoni perché possa dirsi vera fede? Se anche un solo canone non viene rispettato, questa fede che non rispetta i canoni, mai potrà generare vera fede nei cuori. Poiché oggi la fede si è trasformata in un sentire personale, essa sarà generatrice si sentimenti personali. Essendo sentimento personale, potrà dire e fare qualsiasi cosa, anche che l’adulterio è amore, anche che si può benedire il peccato dell’uomo, anche che si può assolvere senza alcun pentimento. Altro grave frutto di questa fede ridotta a sentimento personale è che la si vuole imporre come vera fede dogmatica nella Chiesa. Un tale dogma altro non farebbe che dichiarare la morte della vera fede. La Madre di Dio ci liberi da questi frutti letali e nefasti.  </w:t>
      </w:r>
    </w:p>
    <w:p w14:paraId="764E4399" w14:textId="77777777" w:rsidR="00942322" w:rsidRPr="00942322" w:rsidRDefault="00942322" w:rsidP="00942322">
      <w:pPr>
        <w:spacing w:after="120"/>
        <w:jc w:val="both"/>
        <w:rPr>
          <w:rFonts w:ascii="Arial" w:hAnsi="Arial" w:cs="Arial"/>
          <w:sz w:val="24"/>
          <w:szCs w:val="24"/>
        </w:rPr>
      </w:pPr>
    </w:p>
    <w:p w14:paraId="33843F3E"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Seconda riflessione</w:t>
      </w:r>
    </w:p>
    <w:p w14:paraId="737AEE5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La vita del cielo e della terra, del presente e del futuro, del tempo e dell’eternità, è racchiusa nelle parole che la Vergine Maria dice ai servi: </w:t>
      </w:r>
    </w:p>
    <w:p w14:paraId="4E1637A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“Qualsiasi cosa vi dica, fatela”. </w:t>
      </w:r>
    </w:p>
    <w:p w14:paraId="4561D66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Chi dice questa parole è Colei che ha fatto sì che per Lei e in Lei, la vita divina, la vita eterna, si facesse carne nel suo seno verginale. Chi dice questa parole è Colei che in fretta raggiunge la casa di Zaccaria e porta in quella casa lo Spirito Santo e Cristo Gesù, che erano nel suo cuore e nel suo seno. Chi dice queste parole è sempre Colei che presso la croce fa quanto il Figli Crocifisso, prima di morire le chiede: essere la Madre, la Madre vera di ogni discepolo del Figlio, ma anche di operare perché ogni uomo diventi discepolo del Figlio suo. Come la Vergine Maria compie questa altissima missione? Chiedendo ad ogni suo Figlio di svolgere con tutta la potenza dello Spirito Santo, la missione evangelizzatrice ricevuta in dono dal Figlio suo. Oggi noi non solo non facciamo</w:t>
      </w:r>
      <w:r w:rsidRPr="00942322">
        <w:rPr>
          <w:rFonts w:ascii="Arial" w:hAnsi="Arial" w:cs="Arial"/>
          <w:i/>
          <w:iCs/>
          <w:sz w:val="24"/>
          <w:szCs w:val="24"/>
        </w:rPr>
        <w:t xml:space="preserve"> “quanto Cristo Gesù ci ha chiesto”,</w:t>
      </w:r>
      <w:r w:rsidRPr="00942322">
        <w:rPr>
          <w:rFonts w:ascii="Arial" w:hAnsi="Arial" w:cs="Arial"/>
          <w:sz w:val="24"/>
          <w:szCs w:val="24"/>
        </w:rPr>
        <w:t xml:space="preserve"> diciamo anche che ormai la missione evangelizzatrice è un affronto e un’offesa alle altrui religioni. Tanto ogni libro religioso vale quanto ogni altro libro religioso e ogni fondatore vale quanto ogni altro fondatore. Se una religione vale l’altra, se il Vangelo che è la vita del Figlio di Dio, vale ad ogni </w:t>
      </w:r>
      <w:r w:rsidRPr="00942322">
        <w:rPr>
          <w:rFonts w:ascii="Arial" w:hAnsi="Arial" w:cs="Arial"/>
          <w:sz w:val="24"/>
          <w:szCs w:val="24"/>
        </w:rPr>
        <w:lastRenderedPageBreak/>
        <w:t xml:space="preserve">scritto religioso che non è la vita del Dio incarnato, allora si comprenderà che il nostro stato spirituale è in un baratro di falsità e di contraddizione. </w:t>
      </w:r>
    </w:p>
    <w:p w14:paraId="556B64B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Da un lato abbiamo Cristo Gesù che dice di fare discepoli tutti i popoli, nessuno escluso, perché la salvezza è nella fede nel suo nome, la vita eterna è nel suo nome, ogni bene è nel suo nome e dall’altro lato diciamo che vale la nostra parola e non più la Parola di Gesù. Poiché il buon vino dell’amore del Padre, della grazia di Cristo Gesù  della comunione dello Spirito Santo per il mondo intero è dalla nostra obbedienza, se noi non obbediamo a tutto quello che Gesù ci ha detto, lasciamo il mondo privo del buon vino. Lo condanniamo a cercare l’acqua nelle cisterne screpolate che contengono solo fango, fango di peccato e di grande immoralità. Poiché oggi non stiamo obbedendo più, i frutti li stiamo raccogliendo e sono frutti amari. Neanche più ci si vergogna di peccare e di rivelare pubblicamente i nostri peccati, come se fossero virtù da mostrare al mondo. E così il male obbedisce al male. La verità si rifiuta di obbedire alla verità. Anzi la stessa disobbedienza viene presentata come rispetto dell’uomo. Non si predica il Vangelo per rispetto dell’uomo. Si nega la via della vita e questa negazione la si chiama rispetto.</w:t>
      </w:r>
    </w:p>
    <w:p w14:paraId="1402BF6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Come esempio della nostra contrapposizione, opposizione, negazione del comando dato a noi dalla Vergine Maria, ecce solo pochissime parole, tra le moltissime altre che Gesù ci ha detto: </w:t>
      </w:r>
    </w:p>
    <w:p w14:paraId="4874C75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43109CBD" w14:textId="77777777" w:rsidR="00942322" w:rsidRPr="00942322" w:rsidRDefault="00942322" w:rsidP="00942322">
      <w:pPr>
        <w:spacing w:after="120"/>
        <w:ind w:left="567" w:right="567"/>
        <w:jc w:val="both"/>
        <w:rPr>
          <w:rFonts w:ascii="Arial" w:hAnsi="Arial" w:cs="Arial"/>
          <w:i/>
          <w:iCs/>
          <w:color w:val="000000"/>
          <w:sz w:val="22"/>
          <w:szCs w:val="24"/>
        </w:rPr>
      </w:pPr>
      <w:r w:rsidRPr="00942322">
        <w:rPr>
          <w:rFonts w:ascii="Arial" w:hAnsi="Arial" w:cs="Arial"/>
          <w:i/>
          <w:iCs/>
          <w:color w:val="000000"/>
          <w:sz w:val="22"/>
          <w:szCs w:val="24"/>
        </w:rPr>
        <w:t xml:space="preserve">Giunse così a una città della Samaria chiamata Sicar, vicina al terreno che Giacobbe aveva dato a Giuseppe suo figlio: qui c’era un pozzo di Giacobbe. Gesù dunque, affaticato per il viaggio, sedeva presso il pozzo. Era circa </w:t>
      </w:r>
      <w:r w:rsidRPr="00942322">
        <w:rPr>
          <w:rFonts w:ascii="Arial" w:hAnsi="Arial" w:cs="Arial"/>
          <w:i/>
          <w:iCs/>
          <w:color w:val="000000"/>
          <w:sz w:val="22"/>
          <w:szCs w:val="24"/>
        </w:rPr>
        <w:lastRenderedPageBreak/>
        <w:t>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4,5-15).</w:t>
      </w:r>
    </w:p>
    <w:p w14:paraId="6F59DEB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65C20D7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w:t>
      </w:r>
      <w:r w:rsidRPr="00942322">
        <w:rPr>
          <w:rFonts w:ascii="Arial" w:hAnsi="Arial" w:cs="Arial"/>
          <w:i/>
          <w:iCs/>
          <w:sz w:val="22"/>
          <w:szCs w:val="24"/>
        </w:rPr>
        <w:lastRenderedPageBreak/>
        <w:t>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608A5E5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Possiamo affermare che oggi siano in contrasto con tutta la Parola di Gesù, Non ne ascoltiamo e non obbediamo neanche ad una sola. Se obbedissimo secondo purezza di verità e di dottrina anche ad una sola Parola, obbediremmo anche a tutte le altre, poiché nessuna Parola di Gesù potrà essere vissuta secondo purezza di verità e di dottrina senza le altre. Il comando di obbedire ad ogni Parola di Cristo Gesù obbliga ogni singolo discepolo in modo personale. Questo significa che se oggi o domani tutti gli altri discepoli decidessero di non obbedire a Cristo, l’obbligo rimane vigente per ogni singola persona. Nel giorno del giudizio nessuno può presentare come scusante il fatto che gli altri si sono rifiutati di ascoltare il comando della Vergine Maria. Anche se gli altri si rifiutassero tutti, l’obbligo personale rimane in eterno. È questo il martirio cristiano: rimanere nel Vangelo anche a costo di essere soli. La verità però rimane in eterno. Non c’è nessun buon vino per l’intera umanità, se non per l’obbedienza “dei servi del Vangelo” ad ogni Parola che Gesù ci ha rivolto, Parola sempre da vivere sotto mozione e ispirazione dello Spirito del Signore. La Madre di Dio e Madre nostra intervenga. Ci ottenga tanta sapienza dallo Spirito Santo affinché i nostri occhi vedano tutti i disastri morali e spirituali che la nostra non obbedienza Cristo Gesù sta generando nel mondo. Manca il buon vino e noi ci trastulliamo con le nostre diaboliche teorie.</w:t>
      </w:r>
    </w:p>
    <w:p w14:paraId="375356CD" w14:textId="77777777" w:rsidR="00942322" w:rsidRPr="00942322" w:rsidRDefault="00942322" w:rsidP="00942322">
      <w:pPr>
        <w:spacing w:after="120"/>
        <w:jc w:val="both"/>
        <w:rPr>
          <w:rFonts w:ascii="Arial" w:hAnsi="Arial" w:cs="Arial"/>
          <w:sz w:val="24"/>
          <w:szCs w:val="24"/>
        </w:rPr>
      </w:pPr>
    </w:p>
    <w:p w14:paraId="1335CCB8"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Terza riflessione</w:t>
      </w:r>
    </w:p>
    <w:p w14:paraId="11FB64F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Il fine di ogni miracolo nel Vangelo secondo Giovanni è solo uno. È lo stesso evangelista a manifestarcelo:</w:t>
      </w:r>
    </w:p>
    <w:p w14:paraId="745C50E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1499C36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il fine del segno: credere che Gesù è il Cristo, cioè il Messia, il Redentore, il Salvatore, il Mediatore unico tra il Padre e ogni altro uomo, il Consolatore, la Luce, la Verità, la Vita eterna, la Giustizia, la Pace, il Perdono, la Riconciliazione. Il Cristo è il Figlio di Dio, il suo Unigenito, il Verbo Eterno che si è fatto carne. Il fine dei segni è credere che quanto l’Apostolo Giovanni ha scritto nel Prologo del suo Vangelo è purissima verità. Credendo nella purissima verità di Cristo si ha la vita nel suo nome. La fede nella quale siamo salvati non è senza contenuti, non è priva di verità, non è un sentimento. La fede che dona la salvezza è nella purissima verità di Gesù, il Cristo di Dio, il suo Figlio Unigenito, che si è fatto carne ed è venuto ad abitare in mezzo a noi pieno di grazia e di verità. </w:t>
      </w:r>
    </w:p>
    <w:p w14:paraId="69EB2E4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 xml:space="preserve">Se la nostra fede non è posta nella verità di Gesù, verità eterna, divina, umana, nessuna salvezza verrà da essa. Non è fondata sulla roccia della purissima verità di Gesù Signore. Cristo Gesù è assiso alla destra del Padre. Lui ha costituito la Chiesa suo sacramento di salvezza. Oggi è nella Chiesa che dobbiamo credere. Per credere nella Chiesa anch’essa dovrà dare al mondo i segni della sua verità. Come la Chiesa si manifesterà al mondo come vero sacramento di Cristo? Sacramento di grazia e di verità? Sacramento di luce e di vita eterna? Sacramento di riconciliazione e di pace? Sacramento di perdono e di conformazione a Cristo Signore? Il segno che la Chiesa dovrà dare al mondo è uno solo: vivere, senza nulla tralasciare, tutto il Vangelo ad essa consegnato da Cristo Gesù, perennemente ad essa letto e interpretato dallo Spirito Santo che abita nel cuore dei suoi Apostoli e, in comunione gerarchica con gli Apostoli,  in ogni altro membro del corpo di Cristo. </w:t>
      </w:r>
    </w:p>
    <w:p w14:paraId="7E5C038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Se un solo membro non vive secondo la purezza del Vangelo, la Chiesa a causa di questo suo solo membro, non viene creduta come vero Sacramento di Gesù Signore. Ogni scandalo che i figli della Chiesa producono nella storia rendono la Chiesa non degna di fede. Essa viene rigettata e con il rigetto della Chiesa anche Cristo viene rigettato. Se poi si crede in Cristo senza la Chiesa, questa fede è una fede monca, manca del secondo fondamento sulla quale essa necessariamente dovrà essere edificata. Cristo e gli Apostoli sono due fondamenti necessari, ma devono essere sempre un solo fondamento, non due separati, ma un solo fondamento perché si viva di vera fede. La vera fede è in Cristo e nella Chiesa. Né in Cristo senza la Chiesa, né nella Chiesa senza Cristo. </w:t>
      </w:r>
    </w:p>
    <w:p w14:paraId="2B0158A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Perché la Chiesa possa vivere la sua altissima missione di manifestarsi al mondo come vero Sacramento di Cristo Gesù, è necessario che ogni membro viva il suo particolare ministero o carisma. Oggi si vuole una chiesa sinodale. Come si realizza questa sinodalità? Portando nel corpo di Cristo e vivendolo alla perfezione il dono che lo Spirito Santo ha a noi conferito. L’Apostolo deve portare il suo dono di Apostolo. Il presbitero il suo dono di presbitero. Il diacono il suo dono di diacono. Ogni cresimato e ogni battezzato ognuno deve portare il suo personale, particolare carisma o dono dello Spirito Santo. La Chiesa sinodale è quella che si vive durante le nozze che si celebrano a Cana di Galilea. La Madre di Gesù porta il dono della pienezza dello Spirito Santo. Nello Spirito Santo vede cosa manca e anche chi può dare ciò che manca. Si accosta al Figlio e gli manifesta che non c’è più vino. Nello Spirito Santo sa che il Figlio ha bisogno di essere aiutato e per questo chiede ai servi di fare qualsiasi cosa Gesù avesse chiesto loro. Gesù chiede ai servi di riempire le anfore di acqua. Una volta riempite, dona loro l’ordine di attingere dell’acqua dalle anfore e di portarla a colui che dirigeva il banchetto. Questi assaggia l’acqua divenuta vino e manifesta il suo stupore allo sposo. I discepoli di Gesù vedono il segno operato dal loro Maestro e credono in Lui come vera persona mandata da Dio. Ecco la verità della Chiesa sinodale. Il miracolo è il frutto di questa azione corale. L’azione è corale, l’opera di ognuno è però personalissima. Il miracolo è il frutto di tutti, non del solo Cristo Gesù. Oggi è questo che lo Spirito Santo chiede alla Chiesa tutta: rendersi credibile al mondo. Madre di Gesù, vieni in nostro soccorso. Insegnaci oggi e sempre a rendere credibile la Chiesa.</w:t>
      </w:r>
    </w:p>
    <w:p w14:paraId="6DB287BB" w14:textId="77777777" w:rsidR="00942322" w:rsidRPr="00942322" w:rsidRDefault="00942322" w:rsidP="00942322">
      <w:pPr>
        <w:spacing w:after="120"/>
        <w:jc w:val="both"/>
        <w:rPr>
          <w:rFonts w:ascii="Arial" w:hAnsi="Arial" w:cs="Arial"/>
          <w:sz w:val="24"/>
          <w:szCs w:val="24"/>
        </w:rPr>
      </w:pPr>
    </w:p>
    <w:p w14:paraId="750E104F"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lastRenderedPageBreak/>
        <w:t xml:space="preserve">Quarta riflessione </w:t>
      </w:r>
    </w:p>
    <w:p w14:paraId="37949EC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Le parole che la Vergine Maria dice ai servi – </w:t>
      </w:r>
      <w:r w:rsidRPr="00942322">
        <w:rPr>
          <w:rFonts w:ascii="Arial" w:hAnsi="Arial" w:cs="Arial"/>
          <w:i/>
          <w:iCs/>
          <w:sz w:val="24"/>
          <w:szCs w:val="24"/>
        </w:rPr>
        <w:t>Qualsiasi cosa vi dica, fatela</w:t>
      </w:r>
      <w:r w:rsidRPr="00942322">
        <w:rPr>
          <w:rFonts w:ascii="Arial" w:hAnsi="Arial" w:cs="Arial"/>
          <w:sz w:val="24"/>
          <w:szCs w:val="24"/>
        </w:rPr>
        <w:t xml:space="preserve"> –  sono le stesse parole che il faraone dice a tutto il suo popolo per riguardo a Giuseppe – </w:t>
      </w:r>
      <w:r w:rsidRPr="00942322">
        <w:rPr>
          <w:rFonts w:ascii="Arial" w:hAnsi="Arial" w:cs="Arial"/>
          <w:i/>
          <w:iCs/>
          <w:sz w:val="24"/>
          <w:szCs w:val="24"/>
        </w:rPr>
        <w:t>Fate quello che vi dirà</w:t>
      </w:r>
      <w:r w:rsidRPr="00942322">
        <w:rPr>
          <w:rFonts w:ascii="Arial" w:hAnsi="Arial" w:cs="Arial"/>
          <w:sz w:val="24"/>
          <w:szCs w:val="24"/>
        </w:rPr>
        <w:t xml:space="preserve"> –, costituito amministratore universale di tutto il grano d’Egitto per gli anni dell’abbondanza e per gli anni della carestia. La vita del popolo egiziano era tutta nelle mani di Giuseppe. Ecco come nel Libro della Genesi è narrato questo evento:</w:t>
      </w:r>
    </w:p>
    <w:p w14:paraId="5B9D4BA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14:paraId="3C6B56E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w:t>
      </w:r>
      <w:r w:rsidRPr="00942322">
        <w:rPr>
          <w:rFonts w:ascii="Arial" w:hAnsi="Arial" w:cs="Arial"/>
          <w:i/>
          <w:iCs/>
          <w:sz w:val="22"/>
          <w:szCs w:val="24"/>
        </w:rPr>
        <w:lastRenderedPageBreak/>
        <w:t>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7CF28A1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14:paraId="7FA8F6A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14:paraId="100ABA5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Per leggere secondo verità il racconto delle Nozze di Cana dobbiamo vedere, nella Donna forte di cui parla il Libro dei Proverbi, la Vergine Maria:</w:t>
      </w:r>
    </w:p>
    <w:p w14:paraId="069B371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w:t>
      </w:r>
    </w:p>
    <w:p w14:paraId="0B9DD3B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w:t>
      </w:r>
      <w:r w:rsidRPr="00942322">
        <w:rPr>
          <w:rFonts w:ascii="Arial" w:hAnsi="Arial" w:cs="Arial"/>
          <w:sz w:val="24"/>
          <w:szCs w:val="24"/>
        </w:rPr>
        <w:lastRenderedPageBreak/>
        <w:t>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Sarebbe sufficiente che il cristiano imitasse la Madre sua, e la sua presenza nella storia sarebbe perennemente efficace perché saprebbe a chi rivolgersi.</w:t>
      </w:r>
    </w:p>
    <w:p w14:paraId="40CEC85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14:paraId="57E8EE2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w:t>
      </w:r>
      <w:r w:rsidRPr="00942322">
        <w:rPr>
          <w:rFonts w:ascii="Arial" w:hAnsi="Arial" w:cs="Arial"/>
          <w:sz w:val="24"/>
          <w:szCs w:val="24"/>
        </w:rPr>
        <w:lastRenderedPageBreak/>
        <w:t xml:space="preserve">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w:t>
      </w:r>
    </w:p>
    <w:p w14:paraId="1E041BC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w:t>
      </w:r>
    </w:p>
    <w:p w14:paraId="1EA9F56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p>
    <w:p w14:paraId="79379FDE" w14:textId="77777777" w:rsidR="00942322" w:rsidRPr="00942322" w:rsidRDefault="00942322" w:rsidP="00942322">
      <w:pPr>
        <w:spacing w:after="120"/>
        <w:jc w:val="both"/>
        <w:rPr>
          <w:rFonts w:ascii="Arial" w:hAnsi="Arial" w:cs="Arial"/>
          <w:sz w:val="24"/>
          <w:szCs w:val="24"/>
        </w:rPr>
      </w:pPr>
    </w:p>
    <w:p w14:paraId="65FCFDBC"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Quinta riflessione</w:t>
      </w:r>
    </w:p>
    <w:p w14:paraId="359EF95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Ogni Parola del Signore alla quale si obbedisce opera un grande miracolo sulla nostra terra, perché cambia sostanzialmente sia la natura delle cose che la natura dell’uomo. Chi obbedisce al suo Signore è un grande operatore di miracoli. Compie il grande miracolo della vita, della carità, della fede, della giustizia, della misericordia, del perdono, della compassione. Vi è più grande miracolo sulla terra della pace? Nessun miracolo è più grande di questo: due persone che vivono nella pace del loro Signore e Dio. Ma come si ottiene il miracolo della pace? Attraverso l’obbedienza alla Parola del Signore. Si obbedisce, si vive nella pace, si diviene operatori di pace:</w:t>
      </w:r>
    </w:p>
    <w:p w14:paraId="2ECFD1C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w:t>
      </w:r>
      <w:r w:rsidRPr="00942322">
        <w:rPr>
          <w:rFonts w:ascii="Arial" w:hAnsi="Arial" w:cs="Arial"/>
          <w:i/>
          <w:iCs/>
          <w:sz w:val="22"/>
          <w:szCs w:val="24"/>
        </w:rPr>
        <w:lastRenderedPageBreak/>
        <w:t xml:space="preserve">tunica, tu lascia anche il mantello. E se uno ti costringerà ad accompagnarlo per un miglio, tu con lui fanne due. Da’ a chi ti chiede, e a chi desidera da te un prestito non voltare le spalle (Mt 5,38-42). </w:t>
      </w:r>
    </w:p>
    <w:p w14:paraId="75B0677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Non esiste sulla terra, dopo il peccato, miracolo così grande: due persone che vivono nella pace, nell’armonia, nella riconciliazione. Così anche non esiste miracolo più vero dell’amore universale, degli uni per gli altri. ma anche questo è il miracolo dell’obbedienza alla Parola del Signore nostro Dio: </w:t>
      </w:r>
    </w:p>
    <w:p w14:paraId="0B7EDA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1C9F097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Ogni discepolo di Gesù può compiere miracoli. È sufficiente che ponga ogni attenzione e presti ogni obbedienza alla Parola del suo Signore. Tutto è dall’obbedienza nell’obbedienza. A Cana, mentre si festeggia un matrimonio, tutto è venuto dall’obbedienza. Obbedienza dei servi alla Madre di Gesù: “Qualsiasi cosa vi dica fatela”.  Ma anche obbedienza dei servi a Gesù: </w:t>
      </w:r>
      <w:r w:rsidRPr="00942322">
        <w:rPr>
          <w:rFonts w:ascii="Arial" w:hAnsi="Arial" w:cs="Arial"/>
          <w:i/>
          <w:iCs/>
          <w:sz w:val="24"/>
          <w:szCs w:val="24"/>
        </w:rPr>
        <w:t>“«Riempite d’acqua le anfore»;</w:t>
      </w:r>
      <w:r w:rsidRPr="00942322">
        <w:rPr>
          <w:rFonts w:ascii="Arial" w:hAnsi="Arial" w:cs="Arial"/>
          <w:sz w:val="24"/>
          <w:szCs w:val="24"/>
        </w:rPr>
        <w:t xml:space="preserve"> e le riempirono fino all’orlo. Disse loro di nuovo: </w:t>
      </w:r>
      <w:r w:rsidRPr="00942322">
        <w:rPr>
          <w:rFonts w:ascii="Arial" w:hAnsi="Arial" w:cs="Arial"/>
          <w:i/>
          <w:iCs/>
          <w:sz w:val="24"/>
          <w:szCs w:val="24"/>
        </w:rPr>
        <w:t>«Ora prendetene e portatene a colui che dirige il banchetto». Ed essi gliene portarono”.</w:t>
      </w:r>
      <w:r w:rsidRPr="00942322">
        <w:rPr>
          <w:rFonts w:ascii="Arial" w:hAnsi="Arial" w:cs="Arial"/>
          <w:sz w:val="24"/>
          <w:szCs w:val="24"/>
        </w:rPr>
        <w:t xml:space="preserve"> Senza l’obbedienza dei servi, la preghiera della Madre sarebbe stata senza alcun frutto e anche l’Onnipotenza di Gesù Signore si sarebbe dimostrata sterile. Dio ha deciso di compiere ogni miracolo per il bene dell’umanità. Ma sempre sottoponendo la sua onnipotenza all’obbedienza dell’uomo. È grande il mistero. Per l’obbedienza di un uomo il Signore crea la vita sulla terra. </w:t>
      </w:r>
    </w:p>
    <w:p w14:paraId="1C3A97A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Quanta vita crea l’obbedienza sulla nostra terra ce lo rivela la Lettera agli Ebrei (Cfr. Eb 11,1-40). L’uomo mette la sua fede, pone la sua obbedienza e il mondo riceve una nuova forma. Anche la redenzione è il frutto della fede di Cristo Gesù. Così l’Apostolo Paolo nella Lettera ai Romani: </w:t>
      </w:r>
    </w:p>
    <w:p w14:paraId="0ED9E7AC" w14:textId="77777777" w:rsidR="00942322" w:rsidRPr="00942322" w:rsidRDefault="00942322" w:rsidP="00942322">
      <w:pPr>
        <w:spacing w:after="120"/>
        <w:ind w:left="567" w:right="567"/>
        <w:jc w:val="both"/>
        <w:rPr>
          <w:rFonts w:ascii="Arial" w:hAnsi="Arial" w:cs="Arial"/>
          <w:i/>
          <w:iCs/>
          <w:color w:val="000000"/>
          <w:sz w:val="22"/>
          <w:szCs w:val="24"/>
        </w:rPr>
      </w:pPr>
      <w:r w:rsidRPr="00942322">
        <w:rPr>
          <w:rFonts w:ascii="Arial" w:hAnsi="Arial" w:cs="Arial"/>
          <w:i/>
          <w:iCs/>
          <w:color w:val="000000"/>
          <w:sz w:val="22"/>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589975D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Con la sua disobbedienza l’uomo diviene creatore di morte. Nella sua obbedienza diviene operatore di ogni miracolo che porta vita sulla terra. Ogni obbedienza vissuta è un miracolo operato.  Madre della Redenzione, Angeli, Santi, fate che la nostra obbedienza sia sempre perfetta.</w:t>
      </w:r>
    </w:p>
    <w:p w14:paraId="1249C5F2" w14:textId="77777777" w:rsidR="00942322" w:rsidRPr="00942322" w:rsidRDefault="00942322" w:rsidP="00942322">
      <w:pPr>
        <w:spacing w:after="120"/>
        <w:jc w:val="both"/>
        <w:rPr>
          <w:rFonts w:ascii="Arial" w:hAnsi="Arial" w:cs="Arial"/>
          <w:sz w:val="24"/>
          <w:szCs w:val="24"/>
        </w:rPr>
      </w:pPr>
    </w:p>
    <w:p w14:paraId="333B816C"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Sesta riflessione</w:t>
      </w:r>
    </w:p>
    <w:p w14:paraId="0CE0E20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Lo stravolgimento del mondo, la rivoluzione culturale, politica, religiosa, economica, filosofica, antropologica, scientifica per il più grande bene dell’umanità, sia per tutta la durate del tempo che per l’eternità, è ogni giorno possibile, attuabile, fattibile, operabile. Basta osservare il comando dato dalla Madre di Gesù ai servi:</w:t>
      </w:r>
      <w:r w:rsidRPr="00942322">
        <w:rPr>
          <w:rFonts w:ascii="Arial" w:hAnsi="Arial" w:cs="Arial"/>
          <w:i/>
          <w:iCs/>
          <w:sz w:val="24"/>
          <w:szCs w:val="24"/>
        </w:rPr>
        <w:t xml:space="preserve"> </w:t>
      </w:r>
      <w:r w:rsidRPr="00942322">
        <w:rPr>
          <w:rFonts w:ascii="Arial" w:hAnsi="Arial" w:cs="Arial"/>
          <w:i/>
          <w:iCs/>
          <w:sz w:val="24"/>
          <w:szCs w:val="24"/>
          <w:lang w:val="la-Latn"/>
        </w:rPr>
        <w:t>“Quodcumque dixerit vobis facite”</w:t>
      </w:r>
      <w:r w:rsidRPr="00942322">
        <w:rPr>
          <w:rFonts w:ascii="Arial" w:hAnsi="Arial" w:cs="Arial"/>
          <w:i/>
          <w:iCs/>
          <w:sz w:val="24"/>
          <w:szCs w:val="24"/>
        </w:rPr>
        <w:t xml:space="preserve"> - </w:t>
      </w:r>
      <w:r w:rsidRPr="00942322">
        <w:rPr>
          <w:rFonts w:ascii="Greek" w:hAnsi="Greek" w:cs="Arial"/>
          <w:i/>
          <w:iCs/>
          <w:sz w:val="24"/>
          <w:szCs w:val="24"/>
        </w:rPr>
        <w:t xml:space="preserve">“O ti ¨n lšgV Øm‹n poi»sate. </w:t>
      </w:r>
      <w:r w:rsidRPr="00942322">
        <w:rPr>
          <w:rFonts w:ascii="Arial" w:hAnsi="Arial" w:cs="Arial"/>
          <w:i/>
          <w:iCs/>
          <w:sz w:val="24"/>
          <w:szCs w:val="24"/>
        </w:rPr>
        <w:t>Tutto ciò che vi dice, fatelo”.</w:t>
      </w:r>
      <w:r w:rsidRPr="00942322">
        <w:rPr>
          <w:rFonts w:ascii="Arial" w:hAnsi="Arial" w:cs="Arial"/>
          <w:sz w:val="24"/>
          <w:szCs w:val="24"/>
        </w:rPr>
        <w:t xml:space="preserve"> È sufficiente obbedire a questo comando ed è il rinnovamento dell’intero pianeta fino alla fine del mondo. </w:t>
      </w:r>
    </w:p>
    <w:p w14:paraId="2A4BFF8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Le parole della Madre di Gesù non sono però riferite solo al momento particolare delle nozze di Cana. Esse riguardano ogni momento della nostra storia. Oggi, domani, sempre, fino a che non verranno i cieli nuovi e la terra nuova. Il comando è semplice, ma va ben compreso. Esso non dice:</w:t>
      </w:r>
      <w:r w:rsidRPr="00942322">
        <w:rPr>
          <w:rFonts w:ascii="Arial" w:hAnsi="Arial" w:cs="Arial"/>
          <w:i/>
          <w:iCs/>
          <w:sz w:val="24"/>
          <w:szCs w:val="24"/>
        </w:rPr>
        <w:t xml:space="preserve"> Fate tutto ciò che voi pensate, tutto ciò che volete, tutto ciò che desiderate, tutto ciò che voi immaginate.</w:t>
      </w:r>
      <w:r w:rsidRPr="00942322">
        <w:rPr>
          <w:rFonts w:ascii="Arial" w:hAnsi="Arial" w:cs="Arial"/>
          <w:sz w:val="24"/>
          <w:szCs w:val="24"/>
        </w:rPr>
        <w:t xml:space="preserve"> Il comando imposta una relazione perenne, senza interruzione, tra colui che parla e colui che ascolta. Chi deve parlare è sempre Gesù. Chi ascolta sono sempre i servi, cioè i discepoli di Gesù. Gesù è il Signore che vede qual è il bene più grande per l’umanità. Il discepolo è colui che obbedisce ad ogni comando dato da Gesù perché il bene possa essere realizzato. Non è il servo che opera il bene. Il bene è operato da Gesù. Il discepolo pone le condizioni storiche perché Gesù possa operare il bene. Se il discepolo non pone le condizioni storiche, Gesù non può operare.</w:t>
      </w:r>
    </w:p>
    <w:p w14:paraId="4097E2B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Ora applichiamo questo triplice principio – Gesù parla, i servi pongono le condizioni storiche, Gesù opera il miracolo – alla nostra storia. Gesù dice ai servi di ricordare la sua Parola, il suo Vangelo. Gesù vuole trasformare la sua Casa nella quale non c’è più il vino dei cristiani, in una Casa dove vi è abbondanza di figli di Dio. Se i servi non attingono dal pozzo dello Spirito Santo l’acqua pura del Vangelo e poi ponendola nel secchio del loro cuore, non la portano nel mondo, Lui non può trasformare la Casa del Padre suo senza cristiani in Chiesa che abbonda di discepoli di Gesù. Gesù dice, comanda, vuole. I servi, cioè i discepoli, obbediscono, eseguono, ricordano, annunziano, portano nel mondo la Parola. Poste queste necessarie condizioni, Gesù può operare il grande miracolo della conversione e della salvezza di molti cuori. Se noi non attingiamo dal pozzo dello Spirito la Parola di Cristo Gesù, il suo Vangelo, non lo mettiamo nel nostro cuore, non lo versiamo attraverso il nostro annunzio e il nostro ricordo nel cuore dei nostri fratelli, Gesù non può compiere alcun miracolo. Non sono i servi che fanno il miracolo. Il miracolo lo compie, lo opera sempre Gesù Signore. A noi sono chieste due cose: attingere dall’anfora dello Spirito Santo l’acqua pura del Vangelo e portarlo nel mondo. Altro non è stato chiesto e altro non possiamo fare. Dobbiamo consegnarci a questa obbedienza. Se questa regola così lineare, semplice, non viene percorsa, sempre la casa del Padre rimarrà vuota.</w:t>
      </w:r>
    </w:p>
    <w:p w14:paraId="1DE0A70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Se non ricordiamo la Parola del Signore possiamo riempiere night, discoteche, stadi, piazze, teatri, mille altri luoghi più o meno vasti, ma di certo la Casa del Padre non si riempirà mai, perché il cristiano non pone le condizioni storiche essenziali perché Gesù possa compiere il grande miracolo: riempire la Casa del Padre, la sua Chiesa. La verità della nostra obbedienza è il miracolo che Gesù compie. Se il miracolo non è compiuto da Gesù, è segno evidente che noi non abbiamo obbedito al suo comando e non abbiamo fatto quanto Lui ci ha chiesto. Abbiamo ascoltato il nostro cuore e ci siamo mossi secondo i nostri pensieri. Qualche anno addietro sentivo una persona che parlava male di un’altra persona, la quale, obbedendo al comando di Gesù, annunziava al mondo la Parola di Cristo Signore, attingendola sempre viva e fresca dall’anfora dello Spirito Santo. Le dissi con semplicità. Sai qual è la differenza tra te e la persona contro la quale sparli? Tu la Casa del Signore la stai vuotando con la tua parola. Lei la sta riempiendo con la Parola di Gesù. Pensaci e astieniti da ogni pensiero e parole cattiva. Ogni uomo è obbligato ad una essenziale, fondamentale onestà. Se una persona riempie la Casa del Signore e consegna ogni anima al Parroco di quella Chiesa perché la nutra di Cristo Pane di Parola e Pane di Eucaristia, dopo averla rigenerata nel sacramento della penitenza, allora è giusto confessare che questo è solo miracolo di Cristo Gesù. Ma anche è giusto riconoscere che Gesù ha potuto fare il miracolo perché la persona ha posto in essere le condizioni richieste. Madre di Gesù, Angeli, Santi, aiutateci ad obbedire a Cristo Gesù oggi, domani, sempre.</w:t>
      </w:r>
    </w:p>
    <w:p w14:paraId="4E745B49" w14:textId="77777777" w:rsidR="00942322" w:rsidRPr="00942322" w:rsidRDefault="00942322" w:rsidP="00942322">
      <w:pPr>
        <w:spacing w:after="120"/>
        <w:jc w:val="both"/>
        <w:rPr>
          <w:rFonts w:ascii="Arial" w:hAnsi="Arial" w:cs="Arial"/>
          <w:sz w:val="24"/>
          <w:szCs w:val="24"/>
        </w:rPr>
      </w:pPr>
    </w:p>
    <w:p w14:paraId="60DECBA5"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 xml:space="preserve">Settima riflessione </w:t>
      </w:r>
    </w:p>
    <w:p w14:paraId="5E3767C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942322">
        <w:rPr>
          <w:rFonts w:ascii="Arial" w:hAnsi="Arial" w:cs="Arial"/>
          <w:i/>
          <w:iCs/>
          <w:sz w:val="24"/>
          <w:szCs w:val="24"/>
        </w:rPr>
        <w:t>“Qualsiasi cosa vi dica, fatela”.</w:t>
      </w:r>
      <w:r w:rsidRPr="00942322">
        <w:rPr>
          <w:rFonts w:ascii="Arial" w:hAnsi="Arial" w:cs="Arial"/>
          <w:sz w:val="24"/>
          <w:szCs w:val="24"/>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942322">
        <w:rPr>
          <w:rFonts w:ascii="Arial" w:hAnsi="Arial" w:cs="Arial"/>
          <w:i/>
          <w:iCs/>
          <w:sz w:val="24"/>
          <w:szCs w:val="24"/>
        </w:rPr>
        <w:t>“Ora prendetene e portatene a colui che dirige il banchetto”.</w:t>
      </w:r>
      <w:r w:rsidRPr="00942322">
        <w:rPr>
          <w:rFonts w:ascii="Arial" w:hAnsi="Arial" w:cs="Arial"/>
          <w:sz w:val="24"/>
          <w:szCs w:val="24"/>
        </w:rPr>
        <w:t xml:space="preserve"> Anche a questa parola di Gesù i servi obbediscono. Essi dalle anfore non attingono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w:t>
      </w:r>
      <w:r w:rsidRPr="00942322">
        <w:rPr>
          <w:rFonts w:ascii="Arial" w:hAnsi="Arial" w:cs="Arial"/>
          <w:sz w:val="24"/>
          <w:szCs w:val="24"/>
        </w:rPr>
        <w:lastRenderedPageBreak/>
        <w:t xml:space="preserve">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14:paraId="0E94701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942322">
        <w:rPr>
          <w:rFonts w:ascii="Arial" w:hAnsi="Arial" w:cs="Arial"/>
          <w:i/>
          <w:iCs/>
          <w:sz w:val="24"/>
          <w:szCs w:val="24"/>
        </w:rPr>
        <w:t>“</w:t>
      </w:r>
      <w:r w:rsidRPr="00942322">
        <w:rPr>
          <w:rFonts w:ascii="Arial" w:hAnsi="Arial" w:cs="Arial"/>
          <w:i/>
          <w:iCs/>
          <w:sz w:val="24"/>
          <w:szCs w:val="24"/>
          <w:lang w:val="la-Latn"/>
        </w:rPr>
        <w:t>Da quod iubes et iube quod vis.</w:t>
      </w:r>
      <w:r w:rsidRPr="00942322">
        <w:rPr>
          <w:rFonts w:ascii="Arial" w:hAnsi="Arial" w:cs="Arial"/>
          <w:i/>
          <w:iCs/>
          <w:sz w:val="24"/>
          <w:szCs w:val="24"/>
        </w:rPr>
        <w:t xml:space="preserve"> Dammi ciò che comandi e comanda ciò che vuoi”.</w:t>
      </w:r>
      <w:r w:rsidRPr="00942322">
        <w:rPr>
          <w:rFonts w:ascii="Arial" w:hAnsi="Arial" w:cs="Arial"/>
          <w:sz w:val="24"/>
          <w:szCs w:val="24"/>
        </w:rPr>
        <w:t xml:space="preserve"> </w:t>
      </w:r>
      <w:r w:rsidRPr="00942322">
        <w:rPr>
          <w:rFonts w:ascii="Arial" w:hAnsi="Arial" w:cs="Arial"/>
          <w:i/>
          <w:iCs/>
          <w:sz w:val="24"/>
          <w:szCs w:val="24"/>
        </w:rPr>
        <w:t>“Dammi la grazia di obbedire a ciò che comandi e comandami ciò che vuoi”.</w:t>
      </w:r>
      <w:r w:rsidRPr="00942322">
        <w:rPr>
          <w:rFonts w:ascii="Arial" w:hAnsi="Arial" w:cs="Arial"/>
          <w:sz w:val="24"/>
          <w:szCs w:val="24"/>
        </w:rPr>
        <w:t xml:space="preserve"> Questo significa che sempre dobbiamo chiedere al Signore la grazia perché la nostra obbedienza sia pronta e immediata. Perché obbedisse al comando di passare per la via della croce prima di salire al cielo, Gesù si sprofondò nella preghiera nell’Orto degli Ulivi. La grazia gli fu concessa. Lui esce dalla preghiera già vittorioso nel dare al Padre ogni obbedienza.</w:t>
      </w:r>
    </w:p>
    <w:p w14:paraId="6F9E054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 Madre di Dio, ottienici dal Padre celeste la grazia di obbedire al Vangelo e allo Spirito Santo.</w:t>
      </w:r>
    </w:p>
    <w:p w14:paraId="1C3DD249" w14:textId="77777777" w:rsidR="00942322" w:rsidRPr="00942322" w:rsidRDefault="00942322" w:rsidP="00942322">
      <w:pPr>
        <w:spacing w:after="120"/>
        <w:jc w:val="both"/>
        <w:rPr>
          <w:rFonts w:ascii="Arial" w:hAnsi="Arial" w:cs="Arial"/>
          <w:sz w:val="24"/>
          <w:szCs w:val="24"/>
        </w:rPr>
      </w:pPr>
    </w:p>
    <w:p w14:paraId="0AB8EB4D"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xml:space="preserve">: La Vergine Maria mossa dallo Spirito Santo mette in movimento la verità di Cristo Gesù e dei servi. Ora Cristo Gesù, mosso dallo Spirito Santo, mette in movimento la sua verità di vero profeta di Dio. Chi è il vero profeta del Signore? Qual è la sua missione? Il vero profeta del Signore è colui che viene nel nome del Signore per purificare il nome del Signore da tutte le falsità, le menzogne, le tenebre nelle quali sempre il suo popolo lo avvolge. Da dove inizia il profeta questa sua opera? Dalla purificazione del culto e della Parola. Purificazione del culto e della Parola purificano l’Alleanza del Signore Dio con il suo popolo. Il profeta vive anche la missione di purificare la verità di Dio anche presso tutti i popoli della terra. Infine ha la missione di illuminare la verità di Dio nella sua rivelazione di ogni sua opera per il presente e per il futuro. Ecco </w:t>
      </w:r>
      <w:r w:rsidRPr="00942322">
        <w:rPr>
          <w:rFonts w:ascii="Arial" w:hAnsi="Arial" w:cs="Arial"/>
          <w:sz w:val="24"/>
          <w:szCs w:val="24"/>
        </w:rPr>
        <w:lastRenderedPageBreak/>
        <w:t>ora come questa purificazione viene operata dal profeta Isaia, dal profeta Geremia, dal profeta Malachia. Sono solo alcuni esempi. Ogni profeta vive questa missione.</w:t>
      </w:r>
    </w:p>
    <w:p w14:paraId="7327A5F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Il profeta Isaia</w:t>
      </w:r>
      <w:r w:rsidRPr="00942322">
        <w:rPr>
          <w:rFonts w:ascii="Arial" w:hAnsi="Arial" w:cs="Arial"/>
          <w:sz w:val="24"/>
          <w:szCs w:val="24"/>
        </w:rPr>
        <w:t>:</w:t>
      </w:r>
    </w:p>
    <w:p w14:paraId="5316C90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Visione che Isaia, figlio di Amoz, ebbe su Giuda e su Gerusalemme al tempo dei re di Giuda Ozia, Iotam, Acaz ed Ezechia.</w:t>
      </w:r>
    </w:p>
    <w:p w14:paraId="2C2AD25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01D4CB7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5B8E8F5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071DC0C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w:t>
      </w:r>
    </w:p>
    <w:p w14:paraId="1B7A017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w:t>
      </w:r>
      <w:r w:rsidRPr="00942322">
        <w:rPr>
          <w:rFonts w:ascii="Arial" w:hAnsi="Arial" w:cs="Arial"/>
          <w:i/>
          <w:iCs/>
          <w:sz w:val="22"/>
          <w:szCs w:val="24"/>
        </w:rPr>
        <w:lastRenderedPageBreak/>
        <w:t>tutto il piombo. Renderò i tuoi giudici come una volta, i tuoi consiglieri come al principio.</w:t>
      </w:r>
    </w:p>
    <w:p w14:paraId="3297044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668BEDA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w:t>
      </w:r>
    </w:p>
    <w:p w14:paraId="21294C6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4863F2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Ebbene, la vigna del Signore degli eserciti è la casa d’Israele; gli abitanti di Giuda sono la sua piantagione preferita. Egli si aspettava giustizia ed ecco spargimento di sangue, attendeva rettitudine ed ecco grida di oppressi.  </w:t>
      </w:r>
    </w:p>
    <w:p w14:paraId="3D68E90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7CC02B6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734DC5F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09AF78F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w:t>
      </w:r>
      <w:r w:rsidRPr="00942322">
        <w:rPr>
          <w:rFonts w:ascii="Arial" w:hAnsi="Arial" w:cs="Arial"/>
          <w:i/>
          <w:iCs/>
          <w:sz w:val="22"/>
          <w:szCs w:val="24"/>
        </w:rPr>
        <w:lastRenderedPageBreak/>
        <w:t>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2BC010B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024E21C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b/>
          <w:bCs/>
          <w:i/>
          <w:iCs/>
          <w:sz w:val="22"/>
          <w:szCs w:val="24"/>
        </w:rPr>
        <w:t>Il Profeta Geremia</w:t>
      </w:r>
      <w:r w:rsidRPr="00942322">
        <w:rPr>
          <w:rFonts w:ascii="Arial" w:hAnsi="Arial" w:cs="Arial"/>
          <w:i/>
          <w:iCs/>
          <w:sz w:val="22"/>
          <w:szCs w:val="24"/>
        </w:rPr>
        <w:t>:</w:t>
      </w:r>
    </w:p>
    <w:p w14:paraId="0A72E5A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w:t>
      </w:r>
    </w:p>
    <w:p w14:paraId="74E1E68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1955C13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w:t>
      </w:r>
    </w:p>
    <w:p w14:paraId="09E2598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w:t>
      </w:r>
      <w:r w:rsidRPr="00942322">
        <w:rPr>
          <w:rFonts w:ascii="Arial" w:hAnsi="Arial" w:cs="Arial"/>
          <w:i/>
          <w:iCs/>
          <w:sz w:val="22"/>
          <w:szCs w:val="24"/>
        </w:rPr>
        <w:lastRenderedPageBreak/>
        <w:t xml:space="preserve">umiliata radendoti il capo. Non ti accade forse tutto questo perché hai abbandonato il Signore, tuo Dio, al tempo in cui era tua guida nel cammino? </w:t>
      </w:r>
    </w:p>
    <w:p w14:paraId="4B91AE9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2EE3BE2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7203D70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w:t>
      </w:r>
    </w:p>
    <w:p w14:paraId="185E26F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6F0923A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w:t>
      </w:r>
      <w:r w:rsidRPr="00942322">
        <w:rPr>
          <w:rFonts w:ascii="Arial" w:hAnsi="Arial" w:cs="Arial"/>
          <w:i/>
          <w:iCs/>
          <w:sz w:val="22"/>
          <w:szCs w:val="24"/>
        </w:rPr>
        <w:lastRenderedPageBreak/>
        <w:t>se non opprimerete lo straniero, l’orfano e la vedova, se non spargerete sangue innocente in questo luogo e se non seguirete per vostra disgrazia dèi stranieri, io vi farò abitare in questo luogo, nella terra che diedi ai vostri padri da sempre e per sempre.</w:t>
      </w:r>
    </w:p>
    <w:p w14:paraId="4CA97C4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1D12B6D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71FD55A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1ECB078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Taglia la tua chioma e gettala via, e intona sulle alture un lamento, perché il Signore ha rigettato e abbandonato questa generazione che ha meritato la sua ira.</w:t>
      </w:r>
    </w:p>
    <w:p w14:paraId="6DECEAF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w:t>
      </w:r>
      <w:r w:rsidRPr="00942322">
        <w:rPr>
          <w:rFonts w:ascii="Arial" w:hAnsi="Arial" w:cs="Arial"/>
          <w:i/>
          <w:iCs/>
          <w:sz w:val="22"/>
          <w:szCs w:val="24"/>
        </w:rPr>
        <w:lastRenderedPageBreak/>
        <w:t xml:space="preserve">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34FEB13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29E065C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w:t>
      </w:r>
    </w:p>
    <w:p w14:paraId="20ACD63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w:t>
      </w:r>
    </w:p>
    <w:p w14:paraId="21A1BBF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w:t>
      </w:r>
    </w:p>
    <w:p w14:paraId="54B3D17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 xml:space="preserve">«È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14:paraId="1178601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b/>
          <w:bCs/>
          <w:i/>
          <w:iCs/>
          <w:sz w:val="22"/>
          <w:szCs w:val="24"/>
        </w:rPr>
        <w:t>Il profeta Malachia</w:t>
      </w:r>
      <w:r w:rsidRPr="00942322">
        <w:rPr>
          <w:rFonts w:ascii="Arial" w:hAnsi="Arial" w:cs="Arial"/>
          <w:i/>
          <w:iCs/>
          <w:sz w:val="22"/>
          <w:szCs w:val="24"/>
        </w:rPr>
        <w:t>:</w:t>
      </w:r>
    </w:p>
    <w:p w14:paraId="520ADDE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Oracolo. Parola del Signore a Israele per mezzo di Malachia.</w:t>
      </w:r>
    </w:p>
    <w:p w14:paraId="05EF72F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E1AEA6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799EC4A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Ora supplicate pure Dio perché abbia pietà di voi! Se fate tali cose, dovrebbe accogliervi con benevolenza? Dice il Signore degli eserciti.</w:t>
      </w:r>
    </w:p>
    <w:p w14:paraId="5AEC5CE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38B57A3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251E577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80E2EA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14:paraId="7320558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A7E9B0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260E13D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051AFC3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774A81C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00627BA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w:t>
      </w:r>
    </w:p>
    <w:p w14:paraId="5D2F6C6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7F5E42A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5E2FA80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54D162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3,1-24). </w:t>
      </w:r>
    </w:p>
    <w:p w14:paraId="59572C8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 è il discepolo di Gesù? È colui che, esercitano il suo ministero profetico, secondo il ministero particolare che si riceve in ogni sacramento, deve purificare la verità del Padre e del Figlio e dello Spirito Santo; la verità della Vergine Maria e di ogni altro discepolo di Gesù: la verità del papa, del vescovo, del presbitero, del diacono, del cresimato, del battezzato; la verità della Chiesa e del culto; la verità della Divina Parola e della Sacra Tradizione; la verità cielo e della terra, del paradiso e dell’inferno, del tempo e dell’eternità; la verità di ogni pensiero, parola e opera di ogni uomo. Tutto ciò che è conforme alla verità va dichiarato verità, tutto ciò che è difforme dalla verità va dichiarato non conforme alla verità. Tutto ciò che proviene da Dio, va dichiarato proveniente da Dio, tutto ciò che viene dal mondo o da Satana, va dichiarato proveniente dal mondo e da Satana. Come </w:t>
      </w:r>
      <w:r w:rsidRPr="00942322">
        <w:rPr>
          <w:rFonts w:ascii="Arial" w:hAnsi="Arial" w:cs="Arial"/>
          <w:sz w:val="24"/>
          <w:szCs w:val="24"/>
        </w:rPr>
        <w:lastRenderedPageBreak/>
        <w:t xml:space="preserve">verificherà ogni verità? Attraverso il suo dimorare nella Parola di Gesù e camminando lui stesso di verità in verità fino a che la verità non sia divenuta la natura della sua anima, del suo spirito, del suo corpo. È altissima la responsabilità del discepolo di Gesù. Per lui il mondo conosce la verità e la luce, per lui il mondo rimane mondo, inabissandosi sempre più nella sua iniquità e nelle sue tenebre. </w:t>
      </w:r>
    </w:p>
    <w:p w14:paraId="0053515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si manifesta come vero profeta. I Giudei gli chiedono un segno inequivocabile che attesti, manifesti, riveli che lui è veramente da Dio, suo inviato, suo messaggero, suo Apostolo, suo profeta. Ecco il segno che Gesù dona: </w:t>
      </w:r>
      <w:r w:rsidRPr="00942322">
        <w:rPr>
          <w:rFonts w:ascii="Arial" w:hAnsi="Arial" w:cs="Arial"/>
          <w:i/>
          <w:iCs/>
          <w:sz w:val="24"/>
          <w:szCs w:val="24"/>
        </w:rPr>
        <w:t>“Distruggete questo tempio e io lo riedificherò in tre giorni”</w:t>
      </w:r>
      <w:r w:rsidRPr="00942322">
        <w:rPr>
          <w:rFonts w:ascii="Arial" w:hAnsi="Arial" w:cs="Arial"/>
          <w:sz w:val="24"/>
          <w:szCs w:val="24"/>
        </w:rPr>
        <w:t xml:space="preserve">. Si noti bene: Gesù non dice: </w:t>
      </w:r>
      <w:r w:rsidRPr="00942322">
        <w:rPr>
          <w:rFonts w:ascii="Arial" w:hAnsi="Arial" w:cs="Arial"/>
          <w:i/>
          <w:iCs/>
          <w:sz w:val="24"/>
          <w:szCs w:val="24"/>
        </w:rPr>
        <w:t>“Io distruggerò questo tempio e in tre giorni lo riedificherò”.</w:t>
      </w:r>
      <w:r w:rsidRPr="00942322">
        <w:rPr>
          <w:rFonts w:ascii="Arial" w:hAnsi="Arial" w:cs="Arial"/>
          <w:sz w:val="24"/>
          <w:szCs w:val="24"/>
        </w:rPr>
        <w:t xml:space="preserve"> Sarebbe stato lapidato all’istante. Il tempio era cosa santissima e a nessuno era consentito proferire una sola parola contro di esso. Invece sono i Giudei che devono distruggere il tempio e Gesù avrebbe dato loro il segno del suo essere vero inviato del Padre. Il linguaggio di Gesù è però nella lettera infinitamente oltre la lettera. Voi distruggerete questo mio tempio, questo mio corpo, e io in tre giorni lo risusciterò. Ecco il segno dato da Gesù: la sua gloriosa risurrezione. Gesù è vero tempio del Signore. In Lui abita corporalmente, rivela lo Spirito Santo per bocca dell’Apostolo Paolo, la pienezza della divinità. Essendo il cristiano in Cristo, tempio dello Spirito Santo, anche lui partecipa di questa pienezza:</w:t>
      </w:r>
    </w:p>
    <w:p w14:paraId="17654A5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3E167C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Il segno è stato dato. Essendo la Parola di Gesù vera profezia, noi già sappiamo che i Giudei realmente distruggeranno questo tempo e Gesù realmente lo ricostruirà dopo tre giorni con la sua gloriosa risurrezione. Poiché la profezia è stata fatta, essa infallibilmente si compirà. </w:t>
      </w:r>
    </w:p>
    <w:p w14:paraId="1957681D" w14:textId="77777777" w:rsidR="00942322" w:rsidRPr="00942322" w:rsidRDefault="00942322" w:rsidP="00942322">
      <w:pPr>
        <w:spacing w:after="120"/>
        <w:jc w:val="both"/>
        <w:rPr>
          <w:rFonts w:ascii="Arial" w:hAnsi="Arial" w:cs="Arial"/>
          <w:sz w:val="24"/>
          <w:szCs w:val="24"/>
        </w:rPr>
      </w:pPr>
    </w:p>
    <w:p w14:paraId="4941E14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xml:space="preserve"> La somma sapienza dello Spirito del Signore guida e governa ogni relazione di Gesù con gli uomini. Lui conosce il cuore dell’uomo. Sa che esso è un abisso di tenebra, di malizia, di malvagità, di iniquità, di peccato. Sa che in superficie ci potrebbe ristagnare un po’ di entusiasmo, entusiasmo che poi si evapora alla prima difficoltà o alla prima prova e da entusiasmo in favore di Cristo Gesù potrebbe divenire entusiasmo contro di Lui. Per questo Gesù vive la </w:t>
      </w:r>
      <w:r w:rsidRPr="00942322">
        <w:rPr>
          <w:rFonts w:ascii="Arial" w:hAnsi="Arial" w:cs="Arial"/>
          <w:sz w:val="24"/>
          <w:szCs w:val="24"/>
        </w:rPr>
        <w:lastRenderedPageBreak/>
        <w:t xml:space="preserve">regola di comportamento che poi darà anche ai suoi discepoli: </w:t>
      </w:r>
      <w:r w:rsidRPr="00942322">
        <w:rPr>
          <w:rFonts w:ascii="Arial" w:hAnsi="Arial" w:cs="Arial"/>
          <w:i/>
          <w:iCs/>
          <w:sz w:val="24"/>
          <w:szCs w:val="24"/>
        </w:rPr>
        <w:t>“Siate prudenti come i serpenti e semplici come le colombe”</w:t>
      </w:r>
      <w:r w:rsidRPr="00942322">
        <w:rPr>
          <w:rFonts w:ascii="Arial" w:hAnsi="Arial" w:cs="Arial"/>
          <w:sz w:val="24"/>
          <w:szCs w:val="24"/>
        </w:rPr>
        <w:t xml:space="preserve">. In Gerusalemme Gesù compie molti segni e tante persone credono in Lui. Gesù non si fida di una fede in Lui non provata. La prova è la verità della fede. Quando la fede avrà superato ogni prova, solo allora Gesù si potrà fidare pienamente. </w:t>
      </w:r>
    </w:p>
    <w:p w14:paraId="7F6C11D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allora un principio di morale che vale anche per ogni discepolo di Gesù: agire sempre lasciandosi governare dalle quattro virtù cardinali: prudenza, giustizia, fortezza, temperanza. Se queste virtù vengono disattese, il discepolo di Gesù mai potrà custodirsi dal male che sempre va alla sua conquista. Queste quattro virtù sono figlie della sapienza e la sapienza è opera perenne dello Spirito Santo che abita nel discepolo di Gesù. Il discepolo di Gesù sarà sapiente nella misura della crescita dello Spirito nel suo cuore. Se lo Spirito cresce, la sua sapienza cresce, se lo Spirito diminuisce la sapienza diminuisce, se lo Spirito si spegne anche la sapienza di spegne. Senza sapienza, si cade nella stoltezza e si è capaci di commettere qualsiasi ingiustizia, qualsiasi imprudenza, qualsiasi intemperanza, governati dalla debolezza della carne. </w:t>
      </w:r>
    </w:p>
    <w:p w14:paraId="6FF670E0"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5C552BB2"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4A7A4246"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Questo, a Cana di Galilea, fu l’inizio dei segni compiuti da Gesù; egli manifestò la sua gloria e i suoi discepoli credettero in lui.</w:t>
      </w:r>
    </w:p>
    <w:p w14:paraId="4F4D65E0"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Dopo questo fatto scese a Cafàrnao, insieme a sua madre, ai suoi fratelli e ai suoi discepoli. Là rimasero pochi giorni.</w:t>
      </w:r>
    </w:p>
    <w:p w14:paraId="674A122C"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1FA80CFC"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t>Allora i Giudei presero la parola e gli dissero: «Quale segno ci mostri per fare queste cose?». Rispose loro Gesù: «</w:t>
      </w:r>
      <w:bookmarkStart w:id="8" w:name="_Hlk158755196"/>
      <w:r w:rsidRPr="00942322">
        <w:rPr>
          <w:rFonts w:ascii="Arial" w:hAnsi="Arial" w:cs="Arial"/>
          <w:i/>
          <w:iCs/>
          <w:sz w:val="22"/>
          <w:szCs w:val="22"/>
        </w:rPr>
        <w:t>Distruggete questo tempio e in tre giorni lo farò risorgere</w:t>
      </w:r>
      <w:bookmarkEnd w:id="8"/>
      <w:r w:rsidRPr="00942322">
        <w:rPr>
          <w:rFonts w:ascii="Arial" w:hAnsi="Arial" w:cs="Arial"/>
          <w:i/>
          <w:iCs/>
          <w:sz w:val="22"/>
          <w:szCs w:val="22"/>
        </w:rPr>
        <w:t>».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0D06E1B6" w14:textId="77777777" w:rsidR="00942322" w:rsidRPr="00942322" w:rsidRDefault="00942322" w:rsidP="00942322">
      <w:pPr>
        <w:spacing w:after="120"/>
        <w:ind w:left="567" w:right="567"/>
        <w:jc w:val="both"/>
        <w:rPr>
          <w:rFonts w:ascii="Arial" w:hAnsi="Arial" w:cs="Arial"/>
          <w:i/>
          <w:iCs/>
          <w:sz w:val="22"/>
          <w:szCs w:val="22"/>
        </w:rPr>
      </w:pPr>
      <w:r w:rsidRPr="00942322">
        <w:rPr>
          <w:rFonts w:ascii="Arial" w:hAnsi="Arial" w:cs="Arial"/>
          <w:i/>
          <w:iCs/>
          <w:sz w:val="22"/>
          <w:szCs w:val="22"/>
        </w:rPr>
        <w:lastRenderedPageBreak/>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2,1-25). </w:t>
      </w:r>
    </w:p>
    <w:p w14:paraId="5C0DC581" w14:textId="77777777" w:rsidR="00942322" w:rsidRPr="00942322" w:rsidRDefault="00942322" w:rsidP="00942322">
      <w:pPr>
        <w:spacing w:after="120"/>
        <w:jc w:val="both"/>
        <w:rPr>
          <w:rFonts w:ascii="Arial" w:hAnsi="Arial" w:cs="Arial"/>
          <w:i/>
          <w:iCs/>
          <w:sz w:val="24"/>
          <w:szCs w:val="24"/>
        </w:rPr>
      </w:pPr>
    </w:p>
    <w:p w14:paraId="175EBD28" w14:textId="77777777" w:rsidR="00942322" w:rsidRPr="00942322" w:rsidRDefault="00942322" w:rsidP="00942322">
      <w:pPr>
        <w:keepNext/>
        <w:spacing w:after="240"/>
        <w:jc w:val="center"/>
        <w:outlineLvl w:val="1"/>
        <w:rPr>
          <w:rFonts w:ascii="Arial" w:hAnsi="Arial"/>
          <w:b/>
          <w:sz w:val="32"/>
          <w:szCs w:val="16"/>
        </w:rPr>
      </w:pPr>
      <w:bookmarkStart w:id="9" w:name="_Toc159151193"/>
      <w:r w:rsidRPr="00942322">
        <w:rPr>
          <w:rFonts w:ascii="Arial" w:hAnsi="Arial"/>
          <w:b/>
          <w:sz w:val="32"/>
          <w:szCs w:val="16"/>
        </w:rPr>
        <w:t>SE UNO NON NASCE DA ACQUA E SPIRITO</w:t>
      </w:r>
      <w:bookmarkEnd w:id="9"/>
    </w:p>
    <w:p w14:paraId="288B727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Il battesimo, o la nascita da acqua e da Spirito, o la nascita dall’alto, è via necessaria per entrare nel regno di Dio, o per vedere il regno di Dio. Questa verità è annunciata dagli Evangelisti Matteo e Marco e testimoniata dagli Atti degli Apostoli, rivelata con profondità di verità dall’Apostolo Paolo: </w:t>
      </w:r>
    </w:p>
    <w:p w14:paraId="08B2E4EC" w14:textId="77777777" w:rsidR="00942322" w:rsidRPr="00942322" w:rsidRDefault="00942322" w:rsidP="00942322">
      <w:pPr>
        <w:spacing w:after="120"/>
        <w:jc w:val="both"/>
        <w:rPr>
          <w:rFonts w:ascii="Arial" w:hAnsi="Arial" w:cs="Arial"/>
          <w:b/>
          <w:bCs/>
          <w:sz w:val="24"/>
          <w:szCs w:val="24"/>
        </w:rPr>
      </w:pPr>
      <w:bookmarkStart w:id="10" w:name="_Hlk158800308"/>
      <w:r w:rsidRPr="00942322">
        <w:rPr>
          <w:rFonts w:ascii="Arial" w:hAnsi="Arial" w:cs="Arial"/>
          <w:b/>
          <w:bCs/>
          <w:sz w:val="24"/>
          <w:szCs w:val="24"/>
        </w:rPr>
        <w:t>Evangelista Matteo</w:t>
      </w:r>
    </w:p>
    <w:bookmarkEnd w:id="10"/>
    <w:p w14:paraId="5204F33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2F3A21B"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Evangelista Marco</w:t>
      </w:r>
    </w:p>
    <w:p w14:paraId="779EBBD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1F987B93"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Atti degli Apostoli:</w:t>
      </w:r>
    </w:p>
    <w:p w14:paraId="37C97B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p>
    <w:p w14:paraId="47A18F5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w:t>
      </w:r>
      <w:r w:rsidRPr="00942322">
        <w:rPr>
          <w:rFonts w:ascii="Arial" w:hAnsi="Arial" w:cs="Arial"/>
          <w:i/>
          <w:iCs/>
          <w:sz w:val="22"/>
          <w:szCs w:val="24"/>
        </w:rPr>
        <w:lastRenderedPageBreak/>
        <w:t>Signore Gesù. Allora imponevano loro le mani e quelli ricevevano lo Spirito Santo (At 8,14-17).</w:t>
      </w:r>
    </w:p>
    <w:p w14:paraId="1C06114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2FD245A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30C72EF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6460EFD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75DE544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w:t>
      </w:r>
      <w:r w:rsidRPr="00942322">
        <w:rPr>
          <w:rFonts w:ascii="Arial" w:hAnsi="Arial" w:cs="Arial"/>
          <w:i/>
          <w:iCs/>
          <w:sz w:val="22"/>
          <w:szCs w:val="24"/>
        </w:rPr>
        <w:lastRenderedPageBreak/>
        <w:t xml:space="preserve">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6D54696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A5CA26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10,3-48).</w:t>
      </w:r>
    </w:p>
    <w:p w14:paraId="2ECF51B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accettare.(At 16,11-15).</w:t>
      </w:r>
    </w:p>
    <w:p w14:paraId="627E9C7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2E4569E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16,19-34).</w:t>
      </w:r>
    </w:p>
    <w:p w14:paraId="37FCB99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(At 19,1-7). </w:t>
      </w:r>
    </w:p>
    <w:p w14:paraId="75693E5B"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Il battesimo nella Lettera ai Romani:</w:t>
      </w:r>
    </w:p>
    <w:p w14:paraId="618A1B1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A3E799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19CBFBE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418AFF5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Che dunque? Ci metteremo a peccare perché non siamo sotto la Legge, ma sotto la grazia? È assurdo! Non sapete che, se vi mettete a servizio di qualcuno come schiavi per obbedirgli, siete schiavi di colui al quale obbedite: </w:t>
      </w:r>
      <w:r w:rsidRPr="00942322">
        <w:rPr>
          <w:rFonts w:ascii="Arial" w:hAnsi="Arial" w:cs="Arial"/>
          <w:i/>
          <w:iCs/>
          <w:sz w:val="22"/>
          <w:szCs w:val="24"/>
        </w:rPr>
        <w:lastRenderedPageBreak/>
        <w:t>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0C73931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48DDA57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7A21286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51812B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6793F1B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w:t>
      </w:r>
      <w:r w:rsidRPr="00942322">
        <w:rPr>
          <w:rFonts w:ascii="Arial" w:hAnsi="Arial" w:cs="Arial"/>
          <w:i/>
          <w:iCs/>
          <w:sz w:val="22"/>
          <w:szCs w:val="24"/>
        </w:rPr>
        <w:lastRenderedPageBreak/>
        <w:t xml:space="preserve">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31ABF80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2D561D0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5BA34C4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22B26AB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31B4619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w:t>
      </w:r>
      <w:r w:rsidRPr="00942322">
        <w:rPr>
          <w:rFonts w:ascii="Arial" w:hAnsi="Arial" w:cs="Arial"/>
          <w:i/>
          <w:iCs/>
          <w:sz w:val="22"/>
          <w:szCs w:val="24"/>
        </w:rPr>
        <w:lastRenderedPageBreak/>
        <w:t>infatti, ciò che uno già vede, come potrebbe sperarlo? Ma, se speriamo quello che non vediamo, lo attendiamo con perseveranza.</w:t>
      </w:r>
    </w:p>
    <w:p w14:paraId="7010D4C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 stesso modo anche lo Spirito viene in aiuto alla nostra debolezza; non sappiamo infatti come pregare in modo conveniente, ma lo Spirito stesso intercede con gemiti inesprimibili; è colui che scruta i cuori sa che cosa desidera lo Spirito, perché egli intercede per i santi secondo i disegni di Dio.</w:t>
      </w:r>
    </w:p>
    <w:p w14:paraId="50BF472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5519AF5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5569307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Chi ci separerà dall’amore di Cristo? Forse la tribolazione, l’angoscia, la persecuzione, la fame, la nudità, il pericolo, la spada? Come sta scritto:</w:t>
      </w:r>
    </w:p>
    <w:p w14:paraId="3F7623F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 causa tua siamo messi a morte tutto il giorno, siamo considerati come pecore da macello.</w:t>
      </w:r>
    </w:p>
    <w:p w14:paraId="324EC4E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12E4834C" w14:textId="77777777" w:rsidR="00942322" w:rsidRPr="00942322" w:rsidRDefault="00942322" w:rsidP="00942322">
      <w:pPr>
        <w:spacing w:after="120"/>
        <w:jc w:val="both"/>
        <w:rPr>
          <w:rFonts w:ascii="Arial" w:hAnsi="Arial" w:cs="Arial"/>
          <w:b/>
          <w:bCs/>
          <w:sz w:val="24"/>
          <w:szCs w:val="24"/>
        </w:rPr>
      </w:pPr>
    </w:p>
    <w:p w14:paraId="638DC8FC"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Il Battesimo nella Lettera ai Colossesi:</w:t>
      </w:r>
    </w:p>
    <w:p w14:paraId="5164453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0EC0F8E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C194AD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11584E2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03BA1AC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2,9-3.11). </w:t>
      </w:r>
    </w:p>
    <w:p w14:paraId="15A25FD9"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Il battesimo nella Lettera ai Tito:</w:t>
      </w:r>
    </w:p>
    <w:p w14:paraId="1143BE9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3,1-7). </w:t>
      </w:r>
    </w:p>
    <w:p w14:paraId="6EF411AE"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Il battesimo nella Prima Lettera dell’Apostolo Pietro:</w:t>
      </w:r>
    </w:p>
    <w:p w14:paraId="2457241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w:t>
      </w:r>
      <w:r w:rsidRPr="00942322">
        <w:rPr>
          <w:rFonts w:ascii="Arial" w:hAnsi="Arial" w:cs="Arial"/>
          <w:i/>
          <w:iCs/>
          <w:sz w:val="22"/>
          <w:szCs w:val="24"/>
        </w:rPr>
        <w:lastRenderedPageBreak/>
        <w:t xml:space="preserve">è invocazione di salvezza rivolta a Dio da parte di una buona coscienza, in virtù della risurrezione di Gesù Cristo. Egli è alla destra di Dio, dopo essere salito al cielo e aver ottenuto la sovranità sugli angeli, i Principati e le Potenze (1Pt 3,12-22). </w:t>
      </w:r>
    </w:p>
    <w:p w14:paraId="3E10652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La morale che nasce dal battesimo può essere messa in luce con grande semplicità di parole: </w:t>
      </w:r>
    </w:p>
    <w:p w14:paraId="1604E74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“Da acqua e da Spirito Santo nasce una nuova creatura. Questa nuova creatura non appartiene a se stessa. È dello Spirito Santo che l’ha generata. Essendo dello Spirito Santo, dallo Spirito Santo dovrà essere perennemente e ininterrottamente mossa. Se la nuova natura si muove da se stessa, liberandosi dallo Spirito Santo, dallo Spirito passa nella carne e produce le opere della carne”. </w:t>
      </w:r>
    </w:p>
    <w:p w14:paraId="552A4AE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è nuova creatura se ci si lascia muovere dallo Spirito Santo. Si ritorna vecchia natura e si producono i frutti della vecchia natura, quando abbandoniamo la mozione e la conduzione dello Spirito Santo. Questa verità è così rivelata dall’Apostolo Paolo nella Lettera ai Galati:</w:t>
      </w:r>
    </w:p>
    <w:p w14:paraId="5288D9F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71E7BD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782FB1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6E8975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402146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w:t>
      </w:r>
      <w:r w:rsidRPr="00942322">
        <w:rPr>
          <w:rFonts w:ascii="Arial" w:hAnsi="Arial" w:cs="Arial"/>
          <w:i/>
          <w:iCs/>
          <w:sz w:val="22"/>
          <w:szCs w:val="24"/>
        </w:rPr>
        <w:lastRenderedPageBreak/>
        <w:t>frutto dello Spirito invece è amore, gioia, pace, magnanimità, benevolenza, bontà, fedeltà, mitezza, dominio di sé; contro queste cose non c’è Legge.</w:t>
      </w:r>
    </w:p>
    <w:p w14:paraId="0ED6B28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5D8BB48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Il battesimo è di necessità di fine per chi vuole vedere il regno di Dio, perché via stabilita da Dio per poter vedere Dio e gustare la sua verità, la sua grazia, la sua misericordia. Chi rifiuta il battesimo rifiuta di vedere Dio. Infatti la verità del battesimo annunziata da Gesù non è fatta in una maniera o modalità semplice. Questo annunzio è vero giuramento, vero oracolo di Cristo Signore. Se è un giuramento di Cristo, esso è immutabile per i secoli eterni. Questo significa che chi vuole entrare nel regno di Dio, chi vuole vedere il regno di Dio, deve nascere da acqua e da Spirito. Non solo da acqua:  Battesimo di Giovanni.  Non solo da Spirito: Battesimo anonimo, battesimo presunto, presupposto, pensato, immaginato. Per oracolo e giuramento di Cristo Gesù, per sua volontà inviolabile, che è volontà del Padre, si deve nascere da acqua e da Spirito. Né battesimo di acqua e non solo da Spirito Santo, ma neanche battesimo nello Spirito Santo e non solo battesimo di acqua. La nascita è dall’alto, cioè da acqua e da Spirito Santo. Il Nuovo Testamento è questa verità annunziata e vissuta.</w:t>
      </w:r>
    </w:p>
    <w:p w14:paraId="539A079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rivela perché si deve nascere da acqua e da Spirito Santo. Natura di carne secondo la carne e natura di spirito secondo lo Spirito sono differenti. La carne è carne è vive secondo la carne. Lo spirito è spirito e vive secondo lo Spirito. Non può vivere la carne secondo lo Spirito, né lo spirito secondo la carne. Poiché il battesimo è insieme verità annunziata e verità comandata, battezzare è essenza, sostanza, verità della missione della Chiesa. Essendo chiesta alla Chiesa purissima e somma e piena obbedienza ad ogni comando ricevuto,  anche se vi sono diecimila miliardi di motivi antropologici, filosofici, psicologici, scientifici secondo i quali il battesimo non dovrebbe essere via unica per la salvezza, questi motivi non riguardano la Chiesa. Alla Chiesa, agli Apostoli, ai discepoli è chiesto di predicare e battezzare. Non si tratta di una parola semplice di Cristo Gesù, ma di un suo duplice giuramento – </w:t>
      </w:r>
      <w:r w:rsidRPr="00942322">
        <w:rPr>
          <w:rFonts w:ascii="Arial" w:hAnsi="Arial" w:cs="Arial"/>
          <w:i/>
          <w:iCs/>
          <w:sz w:val="24"/>
          <w:szCs w:val="24"/>
        </w:rPr>
        <w:t>“in verità, in verità ti dico. Dovete nascere dall’alto”</w:t>
      </w:r>
      <w:r w:rsidRPr="00942322">
        <w:rPr>
          <w:rFonts w:ascii="Arial" w:hAnsi="Arial" w:cs="Arial"/>
          <w:sz w:val="24"/>
          <w:szCs w:val="24"/>
        </w:rPr>
        <w:t xml:space="preserve">  – e di un suo comando esplicito – </w:t>
      </w:r>
      <w:r w:rsidRPr="00942322">
        <w:rPr>
          <w:rFonts w:ascii="Arial" w:hAnsi="Arial" w:cs="Arial"/>
          <w:i/>
          <w:iCs/>
          <w:sz w:val="24"/>
          <w:szCs w:val="24"/>
        </w:rPr>
        <w:t>“Andate, predicate, battezzate”</w:t>
      </w:r>
      <w:r w:rsidRPr="00942322">
        <w:rPr>
          <w:rFonts w:ascii="Arial" w:hAnsi="Arial" w:cs="Arial"/>
          <w:sz w:val="24"/>
          <w:szCs w:val="24"/>
        </w:rPr>
        <w:t xml:space="preserve">. Si nasce dallo Spirito, si cammina secondo lo Spirito. Si comprende la dottrina secondo lo Spirito e anche secondo lo Spirito si vive. La carne deve cedere il posto allo Spirito in ogni cosa. Anche nella comprensione. </w:t>
      </w:r>
    </w:p>
    <w:p w14:paraId="5723316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Inoltre chi nasce dallo Spirito Santo non è programmabile. Neanche è un programmato. Chi nasce dallo Spirito Santo sarà come una paglia secca sulle ali del vento. È il vento che governa la paglia secca e non la paglia il vento. Il vento porta la paglia dove lui vuole, in ogni momento. Gesù non è paglia secca sulle ali dello Spirito Santo? È lo Spirito che lo spinge secondo la volontà del Padre. Il Padre, nello Spirito Santo, gli manifesta le cose da dire e da fare e Gesù vive in totale obbedienza al comando ricevuto. Se Gesù oggi sta rivelando queste verità a Nicodèmo non è per sua volontà o programma di evangelizzazione da Lui scritto. Ma perché lo Spirito Santo gli sta mettendo sulla bocca le parole da dire e le verità da annunziare. Il battezzato, camminando nello Spirito, procedendo di fede in fede e di verità in verità, sempre deve chiedere allo Spirito Santo che lo </w:t>
      </w:r>
      <w:r w:rsidRPr="00942322">
        <w:rPr>
          <w:rFonts w:ascii="Arial" w:hAnsi="Arial" w:cs="Arial"/>
          <w:sz w:val="24"/>
          <w:szCs w:val="24"/>
        </w:rPr>
        <w:lastRenderedPageBreak/>
        <w:t>prenda sulle sue ali e lo conduca dalla volontà del Padre. Cristiano è colui che è mosso dallo Spirito.</w:t>
      </w:r>
    </w:p>
    <w:p w14:paraId="7C2B4A0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Noi invece oggi tutto passiamo al vaglio della nostra ragione. Ciò che ci conviene la dichiariamo giusto, ciò che non ci conviene lo  dichiariamo non vero, non giusto, non necessario, non buono. Le cose di Dio non sempre si possono spiegare e non sempre si possono comprendere.. Le cose di Dio si vivono. Come si fa a spiegare ad una persona il gusto, il sapore di un cibo, di una bevanda? Come si fa a spiegare cosa è l’acqua per il corpo? Un assetato in un deserto quando si disseta sa cosa è l’acqua. Un affamato che si nutre di pane, sa cosa produce il pane nel corpo e anche qual è il suo sapore. La verità, la Parola, Dio, lo Spirito Santo, Cristo Gesù si vivono. Vivendoli in pienezza di fede e di amore, si conoscono. La conoscenza per Gesù non è quella razionale. Vera conoscenza per Gesù è la vita. Si vive la Parola, si conosce la Parola. Non si vive la Parola, non si conosce la Parola. Vale per ogni realtà soprannaturale e anche per l’Eucaristia. Si vive l’Eucaristia e la si conosce. Non la si vive e non la si conosce. Le realtà della fede sono tutte senza alcuna spiegazione razionale. Non si tratta solo del battesimo o della nascita dall’alto. Si tratta di tutte le realtà della fede che non possono essere passate al vaglio della nostra piccola e povera razionalità. Come si fa a spiegare Dio e ogni suo mistero? La conoscenza è sempre oltre la spiegazione. La spiegazione è della mente, della razionalità. La conoscenza è dello Spirito Santo. Dio si conosce perché lo Spirito Santo lo scrive nella nostra natura in pienezza di verità e di amore, di scienza e di intelligenza. Cristo si conosce per conformazione a Lui nello Spirito Santo. La Parola, ogni Parola di Dio e di Cristo Gesù si conosce perché lo Spirito Santo la trasforma in nostra anima, in nostro spirito, in nostro corpo. Così dicasi anche di tutte le verità dello Spirito Santo. Chi vive secondo la carne disprezza la Parola di Dio e spesso la dichiara una menzogna. Oggi la Parola del  Signore non è forse tutta disprezzata e neanche da principi della mente, ma solo del cuore e della carne?</w:t>
      </w:r>
    </w:p>
    <w:p w14:paraId="23C3FA4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Lo Spirito Santo, per bocca di Cristo Gesù, aggiunge ciò che manca a tutti gli altri Agiografi che hanno scritto sul Battesimo prima di lui. Tutti gli altri annunciano il Battesimo e i suoi meravigliosi frutti. Cristo Gesù, in questa Vangelo, annuncia non solo il Battesimo, rivela che esso è via necessaria per vedere il regno di Dio. Se qualcuno osasse affermare il contrario – il Signore non glielo permetta – sappia che dichiara nullo un giuramento di Cristo Gesù. Dichiara nulla la via data a noi come necessaria dal Figlio di Dio e dallo Spirito Santo. </w:t>
      </w:r>
    </w:p>
    <w:p w14:paraId="3065933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sua abrogazione del giuramento di Gesù Signore, chiude le porte del regno di Dio a moltissime persone. Della morte di queste persone lui è responsabile. A Dio dovrà rendere conto nel giorno del giudizio e anche oggi. A lui viene ascritto tutto il male operato da quanti per sua colpa rimangono nella carne e vivono secondo la carne. Essendo questo pensiero della carne, chi le pronuncia attesta di essere governato dalla carne. Governo della carne, pensieri dicarne. Governo dello Spirito, pensieri di Spirito. Governo di Satana, pensieri di Satana. Poiché oggi moltissimi discepoli di Gesù hanno ridotto a menzogna la Parola di Dio, attestano che sono governati da Satana, il solo che sempre trasforma in menzogna ogni verità di Dio.</w:t>
      </w:r>
    </w:p>
    <w:p w14:paraId="43CD96DF" w14:textId="77777777" w:rsidR="00942322" w:rsidRPr="00942322" w:rsidRDefault="00942322" w:rsidP="00942322">
      <w:pPr>
        <w:spacing w:after="120"/>
        <w:jc w:val="both"/>
        <w:rPr>
          <w:rFonts w:ascii="Arial" w:hAnsi="Arial" w:cs="Arial"/>
          <w:sz w:val="24"/>
          <w:szCs w:val="24"/>
        </w:rPr>
      </w:pPr>
    </w:p>
    <w:p w14:paraId="4121C673"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lastRenderedPageBreak/>
        <w:t>Principio secondo</w:t>
      </w:r>
      <w:r w:rsidRPr="00942322">
        <w:rPr>
          <w:rFonts w:ascii="Arial" w:hAnsi="Arial" w:cs="Arial"/>
          <w:sz w:val="24"/>
          <w:szCs w:val="24"/>
        </w:rPr>
        <w:t>: Per ricevere il battesimo, necessaria via per accedere ad esso, è la fede nel dono che il Padre ha fatto al mondo: Cristo Gesù, costituito dal Padre sacramento di salvezza per la redenzione eterna di ogni uomo. Per questo il Figlio di Dio è stato innalzato sulla croce, perché guardando a Lui con vero sguardo di fede e credendo nel suo nome, il solo nome dato agli uomini nel quale è possibile essere salvati, otteniamo a Dio la grazia della redenzione, della rigenerazione, della luce, della vita eterna, della pace, della carità, della vera speranza, della perfetta giustizia.</w:t>
      </w:r>
    </w:p>
    <w:p w14:paraId="47C6F0A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Credere in Cristo Gesù vuol dire credere in ogni sua Parola, significa credere in ogni verità della sua persona e delle due sue nature, credere nel suo mistero, credere nella sua missione, secondo e nella pienezza di luce dello Spirito Santo. Credere bel Vangelo è abbandonare le opere della carne e produrre i frutti della Parola, di ogni Parola di Gesù Signore. Ed è questa la morale vera del discepolo di Gesù. Portare ogni Parola di Cristo Signore a piena e perfetta fruttificazione. Il cristiano deve essere vero albero di vita piantato dal Signore nel deserto del mondo. Potrà produrre un frutto al mese un albero piantato nel deserto di questo mondo? La risposta è posta nel principio quinto, che segue.</w:t>
      </w:r>
    </w:p>
    <w:p w14:paraId="360B56CA" w14:textId="77777777" w:rsidR="00942322" w:rsidRPr="00942322" w:rsidRDefault="00942322" w:rsidP="00942322">
      <w:pPr>
        <w:spacing w:after="120"/>
        <w:jc w:val="both"/>
        <w:rPr>
          <w:rFonts w:ascii="Arial" w:hAnsi="Arial" w:cs="Arial"/>
          <w:sz w:val="24"/>
          <w:szCs w:val="24"/>
        </w:rPr>
      </w:pPr>
    </w:p>
    <w:p w14:paraId="6C0D6397"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I discepolo di Giovanni pensano che Gesù stia per soppiantare il loro maestro. Vanno da lui e gli manifestano le loro preoccupazioni, frutto della carne e non dello Spirito Santo. Giovanni che cammina nella verità dello Spirito Santo, mette in chiara luce la verità di Gesù. Gesù è lo sposo di ogni uomo. Con ogni uomo Gesù deve celebrare uno sposalizio di salvezza eterna. Lui è solo l’amico dello Sposo. Lui gioisce, non si turba quando vede la sposa che si incontro con il suo Sposo. Poiché lo Sposo è venuto in cerca della sua sposa, lui deve mettersi da parte. Gesù deve crescere, lui invece deve diminuire.</w:t>
      </w:r>
    </w:p>
    <w:p w14:paraId="58B27A6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la morale di ogni vero discepolo di Gesù: nello Spirito Santo conosce chi è l’altro dinanzi a lui e sempre confessa la sua verità. Ecco ancora la morale del cristiano: vivere la propria verità per dare vera vita alla verità degli altri. È questo il nostro sacrificio morale: consumare la nostra vita,  crescere noi nella verità, per dare vita alla verità degli altri. Morale altissima la nostra. </w:t>
      </w:r>
    </w:p>
    <w:p w14:paraId="520DFC6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Sulla sposa di Cristo Gesù che è ogni uomo, è cosa giusta leggere quanto il profeta Ezechiele rivela della sposa di Dio. Questo racconto è vera profezia per moltissime spose di Cristo Gesù, spose che lo tradiscono e lo rinnegano.</w:t>
      </w:r>
    </w:p>
    <w:p w14:paraId="7D9916D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750D457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Passai vicino a te, ti vidi mentre ti dibattevi nel sangue e ti dissi: Vivi nel tuo sangue e cresci come l’erba del campo. Crescesti, ti facesti grande e </w:t>
      </w:r>
      <w:r w:rsidRPr="00942322">
        <w:rPr>
          <w:rFonts w:ascii="Arial" w:hAnsi="Arial" w:cs="Arial"/>
          <w:i/>
          <w:iCs/>
          <w:sz w:val="22"/>
          <w:szCs w:val="24"/>
        </w:rPr>
        <w:lastRenderedPageBreak/>
        <w:t>giungesti al fiore della giovinezza. Il tuo petto divenne fiorente ed eri giunta ormai alla pubertà, ma eri nuda e scoperta.</w:t>
      </w:r>
    </w:p>
    <w:p w14:paraId="192FA61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403F74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731613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7C6B445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A296A6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w:t>
      </w:r>
      <w:r w:rsidRPr="00942322">
        <w:rPr>
          <w:rFonts w:ascii="Arial" w:hAnsi="Arial" w:cs="Arial"/>
          <w:i/>
          <w:iCs/>
          <w:sz w:val="22"/>
          <w:szCs w:val="24"/>
        </w:rPr>
        <w:lastRenderedPageBreak/>
        <w:t>coloro che hai odiato; li radunerò contro di te e ti metterò completamente nuda davanti a loro perché essi ti vedano tutta.</w:t>
      </w:r>
    </w:p>
    <w:p w14:paraId="61E42FF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0A10C6D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40A8CAB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w:t>
      </w:r>
      <w:r w:rsidRPr="00942322">
        <w:rPr>
          <w:rFonts w:ascii="Arial" w:hAnsi="Arial" w:cs="Arial"/>
          <w:i/>
          <w:iCs/>
          <w:sz w:val="22"/>
          <w:szCs w:val="24"/>
        </w:rPr>
        <w:lastRenderedPageBreak/>
        <w:t xml:space="preserve">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2676D46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Dobbiamo confessare che oggi il tradimento e il rinnegamento di moltissime spose di Cristo è infinitamente oltre il tradimento e la prostituzione di ieri. Oggi ci si vergogna anche di nominare Cristo dinanzi al mondo. Va anche aggiunto che oggi si vuole far sposare Cristo con Satana. Anzi da moltissimi discepoli di Gesù questo sposalizio è già stato celebrato. Non solo. Ogni giorno osannano a questo sposalizio, dichiarandolo il solo oggi possibile. Il solo sposalizio possibile perché la Chiesa possa oggi esistere nel mondo. A tanta follia e a tanta stoltezza mai si era giunti prima. È questa oggi la grande immoralità del discepolo di Gesù.</w:t>
      </w:r>
    </w:p>
    <w:p w14:paraId="37BF7D83" w14:textId="77777777" w:rsidR="00942322" w:rsidRPr="00942322" w:rsidRDefault="00942322" w:rsidP="00942322">
      <w:pPr>
        <w:spacing w:after="120"/>
        <w:jc w:val="both"/>
        <w:rPr>
          <w:rFonts w:ascii="Arial" w:hAnsi="Arial" w:cs="Arial"/>
          <w:sz w:val="24"/>
          <w:szCs w:val="24"/>
        </w:rPr>
      </w:pPr>
    </w:p>
    <w:p w14:paraId="483EDB5D"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quarto</w:t>
      </w:r>
      <w:r w:rsidRPr="00942322">
        <w:rPr>
          <w:rFonts w:ascii="Arial" w:hAnsi="Arial" w:cs="Arial"/>
          <w:sz w:val="24"/>
          <w:szCs w:val="24"/>
        </w:rPr>
        <w:t xml:space="preserve">: Possiamo noi vivere sempre mossi dallo Spirito santo?  Possiamo vivere se senza alcuna interruzione ci immergiamo nello Spirito Santo, che è a noi dato da Cristo Signore senza misura. Ci si immerge nello Spirito Santo perché possiamo vivere tutta la Parola di Gesù Signore.  Dimoriamo nella Parola, dimoriamo in Cristo, ci immergiamo nello Spirito Santo che viene a noi dato senza misura. Ci separiamo dallo Spirito Santo, ci separiamo da Cristo Gesù, ci separiamo dalla Parola. Parola, Cristo Gesù, Spirito Santo sono una cosa sola. </w:t>
      </w:r>
    </w:p>
    <w:p w14:paraId="2E72514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Da cosa sappiamo che siamo nello Spirito santo? Se la nostra Parola è sempre Parola di purissima verità. Se la nostra Parola è di falsità, noi non siamo nello Spirito Santo. Se non siamo nello Spirito Santo, neanche siamo in Cristo. Così l’Apostolo Paolo nella Prima Lettera ai Corinzi:</w:t>
      </w:r>
    </w:p>
    <w:p w14:paraId="72A5107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4175B93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confessiamo la verità di Cristo e della sua Parola, se parliamo dal cuore della verità di Cristo e della sua Parola, siamo nello Spirito Santo. Se non confessiamo la purissima verità di Cristo e della sua Parola e se non parliamo dal cuore di della purissima verità di Cristo e della sua Parola non siamo nello Spirito Santo. È immorale, perché falso e menzognero, ogni discorso che esce dalla nostra bocca che non sia manifestazione della purissima verità di Cristo, verità del Padre, verità dello Spirito Santo, verità della Madre di Dio, verità della Chiesa, verità dei divini misteri, verità dell’uomo, verità delle cose, verità del tempo, verità dell’eternità, verità della Divina Rivelazione, verità della Sacra Tradizione, verità dl Magistero. È immorale per un cristiano ogni parola e ogni discorso che proviene dal suo cuore. Mai il cristiano deve parla dal suo cuore, sempre dal cuore di Cristo, dal cuore dello Spirito Santo, dal cuore della Parola.</w:t>
      </w:r>
    </w:p>
    <w:p w14:paraId="5C4F42E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w:t>
      </w:r>
      <w:r w:rsidRPr="00942322">
        <w:rPr>
          <w:rFonts w:ascii="Arial" w:hAnsi="Arial" w:cs="Arial"/>
          <w:i/>
          <w:iCs/>
          <w:sz w:val="22"/>
          <w:szCs w:val="24"/>
        </w:rPr>
        <w:lastRenderedPageBreak/>
        <w:t xml:space="preserve">Dio non è con lui». Gli rispose Gesù: «In verità, in verità io ti dico, se uno non nasce dall’alto, non può vedere il regno di Dio». </w:t>
      </w:r>
    </w:p>
    <w:p w14:paraId="67C7770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w:t>
      </w:r>
      <w:bookmarkStart w:id="11" w:name="_Hlk158799865"/>
      <w:r w:rsidRPr="00942322">
        <w:rPr>
          <w:rFonts w:ascii="Arial" w:hAnsi="Arial" w:cs="Arial"/>
          <w:i/>
          <w:iCs/>
          <w:sz w:val="22"/>
          <w:szCs w:val="24"/>
        </w:rPr>
        <w:t>se uno non nasce da acqua e Spirito</w:t>
      </w:r>
      <w:bookmarkEnd w:id="11"/>
      <w:r w:rsidRPr="00942322">
        <w:rPr>
          <w:rFonts w:ascii="Arial" w:hAnsi="Arial" w:cs="Arial"/>
          <w:i/>
          <w:iCs/>
          <w:sz w:val="22"/>
          <w:szCs w:val="24"/>
        </w:rPr>
        <w:t xml:space="preserve">,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6A2E4E3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D7A70F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D4B777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331CBC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6863145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3C111EC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w:t>
      </w:r>
      <w:r w:rsidRPr="00942322">
        <w:rPr>
          <w:rFonts w:ascii="Arial" w:hAnsi="Arial" w:cs="Arial"/>
          <w:i/>
          <w:iCs/>
          <w:sz w:val="22"/>
          <w:szCs w:val="24"/>
        </w:rPr>
        <w:lastRenderedPageBreak/>
        <w:t xml:space="preserve">nel Figlio ha la vita eterna; chi non obbedisce al Figlio non vedrà la vita, ma l’ira di Dio rimane su di lui (Gv 3,1-36). </w:t>
      </w:r>
    </w:p>
    <w:p w14:paraId="77D6C72E" w14:textId="77777777" w:rsidR="00942322" w:rsidRPr="00942322" w:rsidRDefault="00942322" w:rsidP="00942322">
      <w:pPr>
        <w:spacing w:after="120"/>
        <w:jc w:val="both"/>
        <w:rPr>
          <w:rFonts w:ascii="Arial" w:hAnsi="Arial" w:cs="Arial"/>
          <w:i/>
          <w:iCs/>
          <w:sz w:val="24"/>
          <w:szCs w:val="24"/>
        </w:rPr>
      </w:pPr>
    </w:p>
    <w:p w14:paraId="05A41877" w14:textId="77777777" w:rsidR="00942322" w:rsidRPr="00942322" w:rsidRDefault="00942322" w:rsidP="00942322">
      <w:pPr>
        <w:keepNext/>
        <w:spacing w:after="240"/>
        <w:jc w:val="center"/>
        <w:outlineLvl w:val="1"/>
        <w:rPr>
          <w:rFonts w:ascii="Arial" w:hAnsi="Arial"/>
          <w:b/>
          <w:sz w:val="32"/>
          <w:szCs w:val="16"/>
        </w:rPr>
      </w:pPr>
      <w:bookmarkStart w:id="12" w:name="_Toc159151194"/>
      <w:r w:rsidRPr="00942322">
        <w:rPr>
          <w:rFonts w:ascii="Arial" w:hAnsi="Arial"/>
          <w:b/>
          <w:sz w:val="32"/>
          <w:szCs w:val="16"/>
        </w:rPr>
        <w:t>IL MIO CIBO È FARE LA VOLONTÀ DI COLUI CHE MI HA MANDATO</w:t>
      </w:r>
      <w:bookmarkEnd w:id="12"/>
    </w:p>
    <w:p w14:paraId="034B3E50"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Gesù ha dato ai suoi Apostoli l’esempio perché come ha fatto  lui facciano anche loro. In comunione gerarchica con loro e seguendo il loro esempio, anche ogni altro membro del corpo di Cristo deve fare altrettanto. Dinanzi ad ogni discepolo di Gesù c’è un mondo da convertire. Ogni singola persona è colma fino all’orlo della sua anima, del suo spirito, del suo corpo non solo di pregiudizi, ma quasi sempre anche di cattiva volontà. Se poi aggiungiamo anche i vizi e i peccati, possiamo anche arrivare al soffocamento della verità nell’ingiustizia fine a perdere totalmente la coscienza del bene e del male, del vero e del falso, di ciò che ci salva e di ciò che ci porta alla perdizione eterna.</w:t>
      </w:r>
    </w:p>
    <w:p w14:paraId="78A2359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agire per svolgere con molto frutto la nostra personale missione evangelizzatrice? Portando con noi lo Spirito del Signore, sempre però lasciandoci portare da Lui. La Vergine Maria, porta lo Spirito Santo portata da Lui e un grande prodigio si compie nella casa di Zaccaria. Giovanni il Battista portato dallo Spirito porta lo Spirito e inizia un grande movimento di conversione. Gesù porta lo Spirito sempre portato dallo Spirito e mette in subbuglio tutto il mondo dei farisei, degli scribi, dei sadducei, dei capi dei sacerdoti, degli anziani del popolo. Gesù portava lo Spirito portato dallo Spirito e si muovevano le masse.</w:t>
      </w:r>
    </w:p>
    <w:p w14:paraId="01EDBF7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18D7F7A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Nell’anno quindicesimo dell’impero di Tiberio Cesare, mentre Ponzio Pilato era governatore della Giudea, Erode tetrarca della Galilea, e Filippo, suo fratello, tetrarca dell’Iturea e della Traconìtide, e Lisània tetrarca dell’Abilene, sotto i sommi sacerdoti Anna e Caifa, la parola di Dio venne su Giovanni, figlio di Zaccaria, nel deserto. Egli percorse tutta la regione del Giordano, predicando un battesimo di conversione per il perdono dei peccati, com’è scritto nel libro degli oracoli del profeta Isaia:</w:t>
      </w:r>
    </w:p>
    <w:p w14:paraId="304481F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Voce di uno che grida nel deserto: Preparate la via del Signore, raddrizzate i suoi sentieri! Ogni burrone sarà riempito, ogni monte e ogni colle sarà abbassato; le vie tortuose diverranno diritte e quelle impervie, spianate. Ogni uomo vedrà la salvezza di Dio!</w:t>
      </w:r>
    </w:p>
    <w:p w14:paraId="4F3A7F0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w:t>
      </w:r>
      <w:r w:rsidRPr="00942322">
        <w:rPr>
          <w:rFonts w:ascii="Arial" w:hAnsi="Arial" w:cs="Arial"/>
          <w:i/>
          <w:iCs/>
          <w:sz w:val="22"/>
          <w:szCs w:val="24"/>
        </w:rPr>
        <w:lastRenderedPageBreak/>
        <w:t>figli ad Abramo. Anzi, già la scure è posta alla radice degli alberi; perciò ogni albero che non dà buon frutto viene tagliato e gettato nel fuoco».</w:t>
      </w:r>
    </w:p>
    <w:p w14:paraId="12270B8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w:t>
      </w:r>
    </w:p>
    <w:p w14:paraId="7EF1FC6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p>
    <w:p w14:paraId="246DDF4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Con molte altre esortazioni Giovanni evangelizzava il popolo.</w:t>
      </w:r>
    </w:p>
    <w:p w14:paraId="261A8B9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Ma il tetrarca Erode, rimproverato da lui a causa di Erodìade, moglie di suo fratello, e per tutte le malvagità che aveva commesso, aggiunse alle altre anche questa: fece rinchiudere Giovanni in prigione.</w:t>
      </w:r>
    </w:p>
    <w:p w14:paraId="636AFF6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3,1-21).</w:t>
      </w:r>
    </w:p>
    <w:p w14:paraId="1AD58F9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0DF2D7B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384A805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Lo condusse a Gerusalemme, lo pose sul punto più alto del tempio e gli disse: «Se tu sei Figlio di Dio, gèttati giù di qui; sta scritto infatti:</w:t>
      </w:r>
    </w:p>
    <w:p w14:paraId="1D2A62E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Ai suoi angeli darà ordini a tuo riguardo affinché essi ti custodiscano;</w:t>
      </w:r>
    </w:p>
    <w:p w14:paraId="7E21BEF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anche: Essi ti porteranno sulle loro mani perché il tuo piede non inciampi in una pietra».</w:t>
      </w:r>
    </w:p>
    <w:p w14:paraId="6FA8E62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Gesù gli rispose: «È stato detto: Non metterai alla prova il Signore Dio tuo». </w:t>
      </w:r>
    </w:p>
    <w:p w14:paraId="3D920B8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Dopo aver esaurito ogni tentazione, il diavolo si allontanò da lui fino al momento fissato.</w:t>
      </w:r>
    </w:p>
    <w:p w14:paraId="26D2390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ritornò in Galilea con la potenza dello Spirito e la sua fama si diffuse in tutta la regione. Insegnava nelle loro sinagoghe e gli rendevano lode.</w:t>
      </w:r>
    </w:p>
    <w:p w14:paraId="69E19CD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Venne a Nàzaret, dove era cresciuto, e secondo il suo solito, di sabato, entrò nella sinagoga e si alzò a leggere. Gli fu dato il rotolo del profeta Isaia; aprì il rotolo e trovò il passo dove era scritto:</w:t>
      </w:r>
    </w:p>
    <w:p w14:paraId="0F4B279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513AC83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(Lc 4,1-21). </w:t>
      </w:r>
    </w:p>
    <w:p w14:paraId="572093B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quei giorni venne Giovanni il Battista e predicava nel deserto della Giudea dicendo: «Convertitevi, perché il regno dei cieli è vicino!».</w:t>
      </w:r>
    </w:p>
    <w:p w14:paraId="17CFBF3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Egli infatti è colui del quale aveva parlato il profeta Isaia quando disse:</w:t>
      </w:r>
    </w:p>
    <w:p w14:paraId="17E7F58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Voce di uno che grida nel deserto: Preparate la via del Signore, raddrizzate i suoi sentieri!</w:t>
      </w:r>
    </w:p>
    <w:p w14:paraId="38C4082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lui, Giovanni, portava un vestito di peli di cammello e una cintura di pelle attorno ai fianchi; il suo cibo erano cavallette e miele selvatico. </w:t>
      </w:r>
    </w:p>
    <w:p w14:paraId="53788EA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Gerusalemme, tutta la Giudea e tutta la zona lungo il Giordano accorrevano a lui e si facevano battezzare da lui nel fiume Giordano, confessando i loro peccati.</w:t>
      </w:r>
    </w:p>
    <w:p w14:paraId="5305DDD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231C188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3,1-17). </w:t>
      </w:r>
    </w:p>
    <w:p w14:paraId="07E6FA2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 vuole portare frutti di conversione e di salvezza deve essere sempre colmo di Spirito Santo. Non solo. Deve sempre ravvivare lo Spirito Santo nel suo cuore perché la sua fiamma né si affievolisca e né si spenga, ma bruci e arda come il roveto ardente visto da Mosè. Il roveto bruciava, ma non si consumava. Così dovrà essere lo Spirito Santo in ogni membro del corpo di Cristo. È assai evidente che gli Apostoli devono essere per tutto il corpo di Cristo ciò che Cristo Gesù è stato per loro. Essi devono essere tutti dei roveti ardenti e mostrare ad ogni altro membro del corpo di Cristo come si lavora nel campo del Vangelo portati dallo Spirito Santo portatori a loro volta dello Spirito Santo. Chi porta lo Spirito Santo </w:t>
      </w:r>
      <w:r w:rsidRPr="00942322">
        <w:rPr>
          <w:rFonts w:ascii="Arial" w:hAnsi="Arial" w:cs="Arial"/>
          <w:sz w:val="24"/>
          <w:szCs w:val="24"/>
        </w:rPr>
        <w:lastRenderedPageBreak/>
        <w:t>è sempre portato dallo Spirito Santo. Chi non porta lo Spirito Santo mai potrà essere portato dallo Spirito Santo. Anche se lavora nel campo del Vangelo, lavora dalla carne non certo dallo Spirito Santo.</w:t>
      </w:r>
    </w:p>
    <w:p w14:paraId="431823C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Qual è la differenza tra chi lavora portato dallo Spirito Santo portando lui lo Spirito Santo? È lo Spirito che muove un cuore sia alla comprensione, sia all’accoglienza della Parola e sia alla conversione nella fede al Vangelo. Chi non porta lo Spirito Santo, dallo Spirito non è portato. Non sa quale anima il Signore vuole convertire. Anche se lo sapesse, tutte le sue risorse di dogmatica, cristologia, pneumatologia, ecclesiologia, soteriologia, mariologia, missionologia, antropologia, psicologia o di altra natura naufragano e di esse non rimane nulla dinanzi agli scogli di un cuore. L’altro non crede nelle nostre parole, non solo perché non gli diano nessun segno di credibilità, ma soprattutto perché il cuore dell’altro non è toccato dal dito dello Spirito Santo. Se il dito dello Spirito Santo non tocca il cuore al quale noi stiamo parlando, possiamo parlare anche un secolo senza alcuna interruzione. Il cuore rimarrà sempre sordo. Chi deve cambiare il cuore di pietra in un cuore di carne è colui che evangelizza. Colui che evangelizza non deve chiamare lo Spirito dai quattro venti così come ha fatto Ezechiele. Lo Spirito deve chiamarlo dal suo cuore, ma se nel suo cuore lo Spirito è inesistente, l’opera di evangelizzazione sarà sempre sterile. </w:t>
      </w:r>
    </w:p>
    <w:p w14:paraId="10207EA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Altra verità da mettere bene in luce vuole che lo Spirito Santo non serva solo per la conversione di colui al quale si parla. Lo Spirito Santo serve prima di tutto a colui che parla. È lo Spirito in colui che parla che sempre deve suggerire quale parola dire e come dirla. È lo Spirito in colui che parla che deve manifestare al cuore quale segno operare, perché sempre lo Spirito Santo possa toccare il cuore. Gesù, con il fuoco dello Spirito Santo sempre acceso al sommo della sua forza, sa come iniziare il discorso con la Donna di Samaria, sa quale offerta proporle e come proporla, sa quando giunge il momento per darle un segno di credibilità, sa come continuare il discorso dopo il segno, sa quale rivelazione farle. Tutto questo è solo opera dello Spirito Santo che arde nel suo cuore.</w:t>
      </w:r>
    </w:p>
    <w:p w14:paraId="49A88B5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La nostra immoralità oggi proprio in questo consiste: nello spegnimento dello Spirito Santo nel nostro cuore. Questo spegnimento dello Spirito Santo ci fa parlare dalla carne, decidere dalla carne, operare dalla carne, legiferare dalla carne. Poiché tutti diciamo che tutte queste cose vengono fatte da noi nel nome del Padre e del Figlio e dello Spirito Santo, nel nome della Divina Rivelazione, nel nome della Sacra Tradizione, nel nome della Chiesa del Dio vivente, non solo pecchiamo noi contro il Secondo e l’Attavo comandamento. Facciamo molto di più: condanniamo la Chiesa a ridursi ad un piccolo resto e apriamo le porte della perdizione eterna a molti discepoli di Gesù che cadono nella trappola dei nostri inganni, in più abbandoniamo al mondo ad ogni idolatria e ogni immoralità. </w:t>
      </w:r>
    </w:p>
    <w:p w14:paraId="61F64FE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Satana oggi sta riuscendo a distruggere buona parte della Chiesa servendosi della stessa Chiesa. Nei secoli passati, sempre la Chiesa era capace di tagliare ogni ramo inquinato di eresia o di altra falsità e menzogna. Oggi essa stessa si è trasformata in coltivatrice di rami inquinati, ammalati, appestati, avvelenati, addirittura si sta mostrando coltivatrice anche di rami satanici. Essa stessa sta portando e il mondo e Satana nel suo seno. Responsabile di questo matrimonio tra la Chiesa con il mondo e con Satana, è ogni membro del corpo di Cristo, in </w:t>
      </w:r>
      <w:r w:rsidRPr="00942322">
        <w:rPr>
          <w:rFonts w:ascii="Arial" w:hAnsi="Arial" w:cs="Arial"/>
          <w:sz w:val="24"/>
          <w:szCs w:val="24"/>
        </w:rPr>
        <w:lastRenderedPageBreak/>
        <w:t>relazione alla sua specifica e sacramentale responsabilità. Senza lo Spirito Santo oggi si sta soffocando il Vangelo. Esso non ha più diritto di esistere nella Chiesa. Tanto grande è oggi il peccato dei figli della Chiesa e tanto universale è la loro immoralità, frutto della loro universale idolatria.</w:t>
      </w:r>
    </w:p>
    <w:p w14:paraId="41658108"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Il dialogo di Gesù con la Donna di Samaria è offerto dall’Apostolo Giovanni come </w:t>
      </w:r>
      <w:r w:rsidRPr="00942322">
        <w:rPr>
          <w:rFonts w:ascii="Arial" w:eastAsia="Calibri" w:hAnsi="Arial" w:cs="Arial"/>
          <w:i/>
          <w:sz w:val="24"/>
          <w:szCs w:val="22"/>
          <w:lang w:eastAsia="en-US"/>
        </w:rPr>
        <w:t>“paradigma”</w:t>
      </w:r>
      <w:r w:rsidRPr="00942322">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6E13D763"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0A3AD5BF"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dovrà toccare il cuore di chi ascolta. Dovrà scioglierlo. Ma questa non è azione dell’uomo, ma di Dio. </w:t>
      </w:r>
    </w:p>
    <w:p w14:paraId="0E26BFB4"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w:t>
      </w:r>
    </w:p>
    <w:p w14:paraId="7F952285" w14:textId="77777777" w:rsidR="00942322" w:rsidRPr="00942322" w:rsidRDefault="00942322" w:rsidP="00942322">
      <w:pPr>
        <w:spacing w:after="120"/>
        <w:jc w:val="both"/>
        <w:rPr>
          <w:rFonts w:ascii="Arial" w:hAnsi="Arial" w:cs="Arial"/>
          <w:sz w:val="24"/>
          <w:szCs w:val="24"/>
        </w:rPr>
      </w:pPr>
    </w:p>
    <w:p w14:paraId="175A491F"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lastRenderedPageBreak/>
        <w:t>Principio secondo</w:t>
      </w:r>
      <w:r w:rsidRPr="00942322">
        <w:rPr>
          <w:rFonts w:ascii="Arial" w:hAnsi="Arial" w:cs="Arial"/>
          <w:sz w:val="24"/>
          <w:szCs w:val="24"/>
        </w:rPr>
        <w:t>: La pastorale, perché possa produrre molto frutto, sempre dovrà fondarsi su un solo principio: gli operai che precedono devono lasciare un campo ben dissodato, ben arato, ben irrigato, ben coltivato. Se chi precede lascia un campo pieno di ortiche, spine, rovi e ogni altra erba o pianta selvatica, per dissodarlo a chi segue non basta una vita e mai lascerà un buon terreno nel quale chi viene dopo potrà già raccogliere qualche buon frutto per il regno di Dio.</w:t>
      </w:r>
    </w:p>
    <w:p w14:paraId="7DB3E70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Altra regola perché la pastorale possa produrre molto frutto per il regno chiede che chi riceve un buon campo, metta tutto il suo impegno perché il campo non solo non retroceda dalla sua bontà, ma anche perché diventi più buono. </w:t>
      </w:r>
    </w:p>
    <w:p w14:paraId="79B2DD4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cosa sta succedendo oggi. Abbiamo ricevuto una Chiesa fondata sulla verità oggettiva sul mistero di Dio Padre, di Cristo Gesù, dello Spirito Santo, della Vergine Maria, della Divina Rivelazione, della stessa Chiesa, dei Sacramenti, della Morale e l’abbiamo trasformata in un Chiesa nella quale tutto ormai è dalla volontà del singolo: singolo papa, singolo cardinale, singolo vescovo, singolo presbitero, singolo diacono, singolo cresimato, singolo battezzato, singolo profeta, singolo maestro, singolo evangelista, singolo catechista, ogni singolo membro del corpo di Cristo. La stessa cosa va detta per le Diocesi, le Parrocchie, le Associazioni, i Movimenti, i Gruppi Ecclesiali. Ormai tutto deve essere dal sentire personale del singolo. L’oggettività è dichiarata inesistente, non però attraverso un documento ufficiale, bensì attraverso mille astuzie, mille sotterfugi, mille inganni, soprattutto inganni ai danni dello Spirito Santo. Infatti si dichiara il sentire personale frutto dello Spirito Santo, ignorando per volontà, per non dottrina, per mancata scienza teologica, che mai lo Spirito del Signore agisce fuori della Parola e mai opera se non attraverso la comunione di tutto il corpo della Chiesa. Una decisione che crea scandalo nei semplici, nei piccoli, perché lesiva del </w:t>
      </w:r>
      <w:r w:rsidRPr="00942322">
        <w:rPr>
          <w:rFonts w:ascii="Arial" w:hAnsi="Arial" w:cs="Arial"/>
          <w:sz w:val="24"/>
          <w:szCs w:val="24"/>
          <w:lang w:val="la-Latn"/>
        </w:rPr>
        <w:t>sensus ecclesiae</w:t>
      </w:r>
      <w:r w:rsidRPr="00942322">
        <w:rPr>
          <w:rFonts w:ascii="Arial" w:hAnsi="Arial" w:cs="Arial"/>
          <w:sz w:val="24"/>
          <w:szCs w:val="24"/>
        </w:rPr>
        <w:t xml:space="preserve">, potrà dirsi presa nella Spirito Santo? Quando si attribuisce al fedele laico il munus docendi che è solo del Sacramento dell’Ordine Sacro, come potrà dirsi questa decisione frutto dello Spirito Santo? Quando un fedele laico, anche se santissimo, espertissimo, accetta di ricoprire ministeri nella Chiesa che sono riservati al Sacramento dell’Ordine Sacro, come potrà dirsi questa accettazione volontà dello Spirito Santo? Lo Spirito Santo mai agisce senza la Parola, fuori della Parola, mai contro la Parola, mai fuori dei Sacramenti, contro di Sacramenti. Essendo il Sacramento dell’Ordine Sacro riservato ai soli uomini per divina disposizione e per decreto eterno del Padre – Il Sacramento dell’Ordine Sacro configura a Cristo Agnello Immolato, Agnello del  Sacrificio, Agnello Figlio di Dio, Agnello della Pasqua – tra i soli uomini una persona dovrà essere scelta per assumere questo ministero. </w:t>
      </w:r>
    </w:p>
    <w:p w14:paraId="5DE079D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allora come vanno comprese le Parole di Cristo Gesù:</w:t>
      </w:r>
    </w:p>
    <w:p w14:paraId="07AFD14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vi ho mandati a mietere ciò per cui non avete faticato; altri hanno faticato e voi siete subentrati nella loro fatica.</w:t>
      </w:r>
    </w:p>
    <w:p w14:paraId="7EFB666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Ora chiediamoci: cosa potranno raccogliere quelli che vengono dopo di noi, lasciando noi ad essi una Chiesa dissestata, una Chiesa il cui campo è stato divorato dalle cavallette di ogni filo di oggettività, lasciando dietro di noi non una terra margia, ancora possibile da poter lavorare, ma una terra sulla quale sarà impossibile lavorare a causa della dichiarazione di inefficienza di tutte le regole </w:t>
      </w:r>
      <w:r w:rsidRPr="00942322">
        <w:rPr>
          <w:rFonts w:ascii="Arial" w:hAnsi="Arial" w:cs="Arial"/>
          <w:sz w:val="24"/>
          <w:szCs w:val="24"/>
        </w:rPr>
        <w:lastRenderedPageBreak/>
        <w:t>date da Dio perché il suo campo si lavori con frutto? Ecco cosa chiede il Signore al suo popolo per bocca del profeta Osea:</w:t>
      </w:r>
    </w:p>
    <w:p w14:paraId="0D947BA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Seminate per voi secondo giustizia e mieterete secondo bontà; dissodatevi un campo nuovo, perché è tempo di cercare il Signore, finché egli venga e diffonda su di voi la giustizia.</w:t>
      </w:r>
    </w:p>
    <w:p w14:paraId="145951E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Il Signore così profetizza al suo popolo: </w:t>
      </w:r>
    </w:p>
    <w:p w14:paraId="41A6B06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w:t>
      </w:r>
    </w:p>
    <w:p w14:paraId="32CB2C53" w14:textId="77777777" w:rsidR="00942322" w:rsidRPr="00942322" w:rsidRDefault="00942322" w:rsidP="00942322">
      <w:pPr>
        <w:spacing w:after="120"/>
        <w:ind w:left="567" w:right="567"/>
        <w:jc w:val="both"/>
        <w:rPr>
          <w:rFonts w:ascii="Arial" w:hAnsi="Arial" w:cs="Arial"/>
          <w:i/>
          <w:iCs/>
          <w:sz w:val="22"/>
          <w:szCs w:val="24"/>
        </w:rPr>
      </w:pPr>
      <w:bookmarkStart w:id="13" w:name="_Hlk158872082"/>
      <w:r w:rsidRPr="00942322">
        <w:rPr>
          <w:rFonts w:ascii="Arial" w:hAnsi="Arial" w:cs="Arial"/>
          <w:i/>
          <w:iCs/>
          <w:sz w:val="22"/>
          <w:szCs w:val="24"/>
        </w:rPr>
        <w:t xml:space="preserve">Seminate per voi secondo giustizia e mieterete secondo bontà; dissodatevi un campo nuovo, perché è tempo di cercare il Signore, finché egli venga e diffonda su di voi la giustizia. </w:t>
      </w:r>
      <w:bookmarkEnd w:id="13"/>
      <w:r w:rsidRPr="00942322">
        <w:rPr>
          <w:rFonts w:ascii="Arial" w:hAnsi="Arial" w:cs="Arial"/>
          <w:i/>
          <w:iCs/>
          <w:sz w:val="22"/>
          <w:szCs w:val="24"/>
        </w:rPr>
        <w:t xml:space="preserve">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 </w:t>
      </w:r>
    </w:p>
    <w:p w14:paraId="3770471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Urge mettere in luce anche una seconda verità, questa volta attinta dalla storia: una volta che il campo della Chiesa è stato devastato da una qualsiasi eresia o da un qualsiasi scisma, il campo mai più si è ricomposto. Israele si separa da Giuda: l’unità non si è mai più ricomposta. L’Antico Popolo di Dio  e il Nuovo Popolo si separano: la comunione ancora non si è ricomposta. L’occidente e l’oriente si separano: la divisione permane anche ai nostri giorni. Roma e Lutero si separano: si rimane ancora divisi. Così dicassi per tutte le altre divisioni e separazioni. Una volta che Satana mette piede nel campo di Dio e dichiara sua proprietà una parte di esso, diviene impossibile sfrattarlo e i danni che vengono provocati sono oltremodo ingenti. Oggi si sta giocando con il fuoco. Si sta pensando di incendiare tutto il campo di Dio con il fuoco del pensiero del mondo e con le falsità di Satana. Si sta pensando di celebrare lo sposalizio  della Chiesa con il mondo e con Satana. Questo sposalizio produrrà nella Chiesa e nel mondo un diluvio universale di immoralità e di idolatria più devastante del diluvio del tempo di Noè. È vero. Dio non manderà più il diluvio di acqua sulla terra. Satana </w:t>
      </w:r>
      <w:r w:rsidRPr="00942322">
        <w:rPr>
          <w:rFonts w:ascii="Arial" w:hAnsi="Arial" w:cs="Arial"/>
          <w:sz w:val="24"/>
          <w:szCs w:val="24"/>
        </w:rPr>
        <w:lastRenderedPageBreak/>
        <w:t>però ha il potere di manderà lui un diluvio di falsità e di inganno, di idolatria e di immoralità. Il Signore ha dato come arca di salvezza al mondo intero la sua Chiesa. Ma oggi la Chiesa cosa sta facendo? Ha dichiarato se stessa non più arca di salvezza. Ogni uomo può costruirsi da solo una sua particolare arca. L’arca data da Dio custodisce per la vita eterna.  L’arca che ognuno si costruisce porta solo nel baratro della perdizione per l’eternità. Eppure oggi moltissimi discepoli di Gesù questo stanno insegnando che ognuno può costruirsi la sua arca; che una vita buona può viversi senza Cristo Gesù e senza sacramenti, senza Eucaristia e senza la Divina Parola del Vangelo.</w:t>
      </w:r>
    </w:p>
    <w:p w14:paraId="69651101" w14:textId="77777777" w:rsidR="00942322" w:rsidRPr="00942322" w:rsidRDefault="00942322" w:rsidP="00942322">
      <w:pPr>
        <w:spacing w:after="120"/>
        <w:jc w:val="both"/>
        <w:rPr>
          <w:rFonts w:ascii="Arial" w:hAnsi="Arial" w:cs="Arial"/>
          <w:b/>
          <w:bCs/>
          <w:sz w:val="24"/>
          <w:szCs w:val="24"/>
        </w:rPr>
      </w:pPr>
    </w:p>
    <w:p w14:paraId="654A3BA9"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Principio terzo: </w:t>
      </w:r>
      <w:r w:rsidRPr="00942322">
        <w:rPr>
          <w:rFonts w:ascii="Arial" w:hAnsi="Arial" w:cs="Arial"/>
          <w:sz w:val="24"/>
          <w:szCs w:val="24"/>
        </w:rPr>
        <w:t>Gesù non è stato mandato per liberare il corpo dell’uomo dalle sue molteplici malattie e lo dice con fermezza di Spirito Santo:</w:t>
      </w:r>
    </w:p>
    <w:p w14:paraId="6BDFBC9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non vedete segni e prodigi, voi non credete.</w:t>
      </w:r>
    </w:p>
    <w:p w14:paraId="0153439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Dinanzi a Lui vi è però una umanità oppressa, stanca, sfinita, delusa, senza speranza. Poiché creare la speranza in un cuore è anche la sua missione e sapendo che la creazione della speranza può condurre alla fede in Lui, Gesù di volta in volta opera il miracolo che gli viene chiesto.</w:t>
      </w:r>
    </w:p>
    <w:p w14:paraId="725534E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regola vale anche per noi, suoi discepoli. Ognuno di noi deve attendere al ministero che gli è stato assegnato dallo Spirito Santo. Spesso però l’uomo non si trova dinanzi alla persona preposta per quel particolare ministero. Si trova dinanzi a noi, incaricati per altri ministeri. Cosa fare in questo istante? Fare del bene o fare de male? Creare la speranza e la fede, oppure attenerci al nostro esclusivo ministero e lasciare che nei cuore muoia la speranza e mai sorga la fede? Vale per noi la regola che la Donna Cananea dona a Gesù: sempre noi dobbiamo lasciare che cadano delle briciole per nutrire i cagnolini. Sempre possiamo noi lavorare per creare la speranza e la fede. Ecco allora quale dovrà essere la moralità vera e giusta di ogni discepolo del Signore: quando un cuore passa dinanzi a lui e chiede di essere aiutato, in assenza di chi è incaricato per quel ministero, si deve dare quella assistenza necessaria che è nelle nostre possibilità perché la speranza non muoia e la fede possa nascere e portare molto frutto. Ma per fare questo dobbiamo essere sempre colmi di Spirito Santo. È lo Spirito Santo che sempre ci deve portare ed è lo Spirito Santo che sempre noi dobbiamo portare. Gesù, portato dallo Spirito, sempre porta lo Spirito.</w:t>
      </w:r>
    </w:p>
    <w:p w14:paraId="49DB401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7B374E6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w:t>
      </w:r>
      <w:r w:rsidRPr="00942322">
        <w:rPr>
          <w:rFonts w:ascii="Arial" w:hAnsi="Arial" w:cs="Arial"/>
          <w:i/>
          <w:iCs/>
          <w:sz w:val="22"/>
          <w:szCs w:val="24"/>
        </w:rPr>
        <w:lastRenderedPageBreak/>
        <w:t>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w:t>
      </w:r>
      <w:bookmarkStart w:id="14" w:name="_Hlk158819886"/>
      <w:r w:rsidRPr="00942322">
        <w:rPr>
          <w:rFonts w:ascii="Arial" w:hAnsi="Arial" w:cs="Arial"/>
          <w:i/>
          <w:iCs/>
          <w:sz w:val="22"/>
          <w:szCs w:val="24"/>
        </w:rPr>
        <w:t xml:space="preserve">Signore, vedo che tu sei un profeta! </w:t>
      </w:r>
      <w:bookmarkEnd w:id="14"/>
      <w:r w:rsidRPr="00942322">
        <w:rPr>
          <w:rFonts w:ascii="Arial" w:hAnsi="Arial" w:cs="Arial"/>
          <w:i/>
          <w:iCs/>
          <w:sz w:val="22"/>
          <w:szCs w:val="24"/>
        </w:rPr>
        <w:t>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13C7DCA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7567AEE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Intanto i discepoli lo pregavano: «Rabbì, mangia». Ma egli rispose loro: «Io ho da mangiare un cibo che voi non conoscete». E i discepoli si domandavano l’un l’altro: «Qualcuno gli ha forse portato da mangiare?». Gesù disse loro: «</w:t>
      </w:r>
      <w:bookmarkStart w:id="15" w:name="_Hlk158819665"/>
      <w:r w:rsidRPr="00942322">
        <w:rPr>
          <w:rFonts w:ascii="Arial" w:hAnsi="Arial" w:cs="Arial"/>
          <w:i/>
          <w:iCs/>
          <w:sz w:val="22"/>
          <w:szCs w:val="24"/>
        </w:rPr>
        <w:t>Il mio cibo è fare la volontà di colui che mi ha mandato</w:t>
      </w:r>
      <w:bookmarkEnd w:id="15"/>
      <w:r w:rsidRPr="00942322">
        <w:rPr>
          <w:rFonts w:ascii="Arial" w:hAnsi="Arial" w:cs="Arial"/>
          <w:i/>
          <w:iCs/>
          <w:sz w:val="22"/>
          <w:szCs w:val="24"/>
        </w:rPr>
        <w:t xml:space="preserve">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w:t>
      </w:r>
      <w:bookmarkStart w:id="16" w:name="_Hlk158819925"/>
      <w:r w:rsidRPr="00942322">
        <w:rPr>
          <w:rFonts w:ascii="Arial" w:hAnsi="Arial" w:cs="Arial"/>
          <w:i/>
          <w:iCs/>
          <w:sz w:val="22"/>
          <w:szCs w:val="24"/>
        </w:rPr>
        <w:t>Io vi ho mandati a mietere ciò per cui non avete faticato; altri hanno faticato e voi siete subentrati nella loro fatica</w:t>
      </w:r>
      <w:bookmarkEnd w:id="16"/>
      <w:r w:rsidRPr="00942322">
        <w:rPr>
          <w:rFonts w:ascii="Arial" w:hAnsi="Arial" w:cs="Arial"/>
          <w:i/>
          <w:iCs/>
          <w:sz w:val="22"/>
          <w:szCs w:val="24"/>
        </w:rPr>
        <w:t>».</w:t>
      </w:r>
    </w:p>
    <w:p w14:paraId="25ACD5E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p w14:paraId="729651E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Trascorsi due giorni, partì di là per la Galilea. Gesù stesso infatti aveva dichiarato che un profeta non riceve onore nella propria patria. Quando dunque giunse in Galilea, i Galilei lo accolsero, perché avevano visto tutto quello che aveva fatto a Gerusalemme, durante la festa; anch’essi infatti erano andati alla festa.</w:t>
      </w:r>
    </w:p>
    <w:p w14:paraId="0BD044F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w:t>
      </w:r>
      <w:bookmarkStart w:id="17" w:name="_Hlk158819972"/>
      <w:r w:rsidRPr="00942322">
        <w:rPr>
          <w:rFonts w:ascii="Arial" w:hAnsi="Arial" w:cs="Arial"/>
          <w:i/>
          <w:iCs/>
          <w:sz w:val="22"/>
          <w:szCs w:val="24"/>
        </w:rPr>
        <w:t>Se non vedete segni e prodigi, voi non credete</w:t>
      </w:r>
      <w:bookmarkEnd w:id="17"/>
      <w:r w:rsidRPr="00942322">
        <w:rPr>
          <w:rFonts w:ascii="Arial" w:hAnsi="Arial" w:cs="Arial"/>
          <w:i/>
          <w:iCs/>
          <w:sz w:val="22"/>
          <w:szCs w:val="24"/>
        </w:rPr>
        <w:t xml:space="preserve">». Il funzionario del re gli disse: «Signore, scendi prima che il mio bambino muoia». Gesù gli rispose: «Va’, tuo figlio vive». Quell’uomo credette alla parola che Gesù gli aveva detto e si mise in cammino. 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 (Gv 4,1-54). </w:t>
      </w:r>
    </w:p>
    <w:p w14:paraId="4FF16C26" w14:textId="77777777" w:rsidR="00942322" w:rsidRPr="00942322" w:rsidRDefault="00942322" w:rsidP="00942322">
      <w:pPr>
        <w:spacing w:after="120"/>
        <w:jc w:val="both"/>
        <w:rPr>
          <w:rFonts w:ascii="Arial" w:hAnsi="Arial" w:cs="Arial"/>
          <w:i/>
          <w:iCs/>
          <w:sz w:val="24"/>
          <w:szCs w:val="24"/>
        </w:rPr>
      </w:pPr>
    </w:p>
    <w:p w14:paraId="7BCEDA26" w14:textId="77777777" w:rsidR="00942322" w:rsidRPr="00942322" w:rsidRDefault="00942322" w:rsidP="00942322">
      <w:pPr>
        <w:keepNext/>
        <w:spacing w:after="240"/>
        <w:jc w:val="center"/>
        <w:outlineLvl w:val="1"/>
        <w:rPr>
          <w:rFonts w:ascii="Arial" w:hAnsi="Arial"/>
          <w:b/>
          <w:sz w:val="32"/>
          <w:szCs w:val="16"/>
        </w:rPr>
      </w:pPr>
      <w:bookmarkStart w:id="18" w:name="_Toc159151195"/>
      <w:r w:rsidRPr="00942322">
        <w:rPr>
          <w:rFonts w:ascii="Arial" w:hAnsi="Arial"/>
          <w:b/>
          <w:sz w:val="32"/>
          <w:szCs w:val="16"/>
        </w:rPr>
        <w:t>SE INFATTI CREDESTE A MOSÈ, CREDERESTE ANCHE A ME</w:t>
      </w:r>
      <w:bookmarkEnd w:id="18"/>
    </w:p>
    <w:p w14:paraId="4993D6A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Gesù non è un asteroide caduto dal cielo sulla nostra terra. Gesù è invece il frutto prodotto da tutta la Scrittura dell’Antico Testamento. È il frutto della Legge, dei Profeti, dei Salmi. Come annunciare questa verità ai figli del suo popolo: a farisei, scribi, sadducei, anziani del popolo, capi dei sacerdoti? Gesù, portato dallo Spirito, porta lo Spirito e questi sempre lo muove perché possa entrare in diavolo con i capi del suo popolo e così illuminarli con la sua purissima luce. Lo Spirito Santo porta Gesù presso la piscina chiamata Betzatà e qui guarisce un paralitico che è in questo stato da circa quarant’anni. Non solo lo guarisce. Se lo avesse solo guarito, nulla sarebbe successo. Gli dona anche un ordine: </w:t>
      </w:r>
      <w:r w:rsidRPr="00942322">
        <w:rPr>
          <w:rFonts w:ascii="Arial" w:hAnsi="Arial" w:cs="Arial"/>
          <w:i/>
          <w:iCs/>
          <w:sz w:val="24"/>
          <w:szCs w:val="24"/>
        </w:rPr>
        <w:t>“Àlzati, prendi la tua barella e cammina”</w:t>
      </w:r>
      <w:r w:rsidRPr="00942322">
        <w:rPr>
          <w:rFonts w:ascii="Arial" w:hAnsi="Arial" w:cs="Arial"/>
          <w:sz w:val="24"/>
          <w:szCs w:val="24"/>
        </w:rPr>
        <w:t>. Il paralitico si alza, prende la sua barella e si avvia verso casa. È lo scandalo per i Giudei. Lui non può portare di sabato la sua barella. Poiché l’ordine gli è stato dato da Cristo Gesù, il paralitico si difende attestando che nulla era di sua volontà. Quest’uomo però non sa chi è il suo benefattore. Gesù lo incontra e poi lui va a riferire a Giudei che era stato Gesù a guarirlo. Lo ripetiamo: tutto ciò che avviene sia in parole e sia in opera attraverso Cristo Gesù, avviene sempre per mozione dello Spirito Santo.</w:t>
      </w:r>
    </w:p>
    <w:p w14:paraId="479F497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Tutto questo avviene perché Gesù possa rivelare la sua purissima verità, che è verità eterna ed è anche verità di incarnazione. Ecco allora la verità che Gesù rivela oggi ai Giudei: Lui, Gesù, tutto ciò che compie, lo compie perché vede che il Padre lo compie. Il Padre di sabato opera prodigi e anche Lui opera prodigi. Il Padre di sabato ama e anche lui di sabato ama. Il Padre di sabato è misericordioso e anche lui di sabato è misericordioso. Gesù del Padre è discepolo perfetto. Anzi, c’è molto di più. Il Padre ha affidato al Figlio il potere di giudicare. In cosa consiste questo potere? Esso consiste nel separare oggi la verità dalla falsità, il bene dal male, il giusto dall’ingiusto, il Comandamento del Padre suo dal non comandamento, la Parola dalla non parola, la giustizia dalla non giustizia, il bene dal non bene, ciò che si può fare da ciò che non si può fare. Questo stesso giudizio Gesù lo ha dato ai suoi Apostoli. Come però Gesù esercita questa giudizio sempre per opera dello Spirito Santo, così anche i suoi Apostoli lo potranno esercitare sempre e solo per opera dello Spirito Santo. Se </w:t>
      </w:r>
      <w:r w:rsidRPr="00942322">
        <w:rPr>
          <w:rFonts w:ascii="Arial" w:hAnsi="Arial" w:cs="Arial"/>
          <w:sz w:val="24"/>
          <w:szCs w:val="24"/>
        </w:rPr>
        <w:lastRenderedPageBreak/>
        <w:t>gli Apostoli non sono portati dallo Spirito del Signore perché non portano lo Spirito, il loro mai potrà essere un giudizio secondo verità. Sarà un giudizio dalla falsità, dalla menzogna, dall’inganno, come giudizio di menzogna  era il giudizio su Gesù da parte dei Giudei. Lo Spirito Santo è la verità di ogni cosa. Senza lo Spirito Santo è la falsità di ogni cosa. Se oggi moltissimi figli della Chiesa navigano nella falsità, questo falso giudizio è dovuto all’assenza dello Spirito Santo in essi.</w:t>
      </w:r>
    </w:p>
    <w:p w14:paraId="44D34BC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l’altro potere di giudicare dato dal Padre al Figlio: è il potere del giudizio eterno. Quanti secondo il suo giudizio di purissima verità hanno fatto il male, risorgeranno per una risurrezione di condanna. Quanti invece secondo il suo giudizio di purissima verità, hanno fatto il bene, risorgeranno per una risurrezione di vita. Ecco dove oggi risiede la grande immoralità di moltissimi discepolo di Gesù: dalla falsità, dalla menzogna, dall’inganno, dalle tenebre secondo cui il loro giudizio viene pronunciato. È forse giudizio secondo verità dire che alla fine saremo tutti avvolti dalla divina misericordia? È forse giudizio secondo verità, giudizio nello Spirito Santo, affermare che tutte le religioni sono via di salvezza? È forse  giudizio di verità dire che Dio non giudica nessuno? È forse opera in noi dello Spirito Santo gridare che a noi non è stato dato il potere di giudicare? È forse giudizio nello Spirito Santo benedire chi non è pentito e non vuole retrocedere dal suo stato di immoralità oggettiva, perché vita contro la Parola? Sui falsi giudizi che oggi moltissimi discepoli di Gesù pronunciano occorrerebbe scrivere dei grossi volumi. È forse giudizio secondo purissima verità lasciare che la falsità oggi consumi il corpo di Cristo senza alcun intervento da parte nostra, al fine di denunciare la grande immoralità dei giudizi che noi pronunciano? Ogni membro del corpo di Cristo è responsabile per ogni suo falso giudizio, ma è anche responsabile se non ha aiutato i suoi fratelli a giudicare ogni cosa secondo retto giudizio, in conformità alla Parola del Signore. In ordine ai falsi giudizi dobbiamo confessare che la nostra immoralità è più alta delle stelle del cielo.</w:t>
      </w:r>
    </w:p>
    <w:p w14:paraId="790EE56F" w14:textId="77777777" w:rsidR="00942322" w:rsidRPr="00942322" w:rsidRDefault="00942322" w:rsidP="00942322">
      <w:pPr>
        <w:spacing w:after="120"/>
        <w:jc w:val="both"/>
        <w:rPr>
          <w:rFonts w:ascii="Arial" w:hAnsi="Arial" w:cs="Arial"/>
          <w:sz w:val="24"/>
          <w:szCs w:val="24"/>
        </w:rPr>
      </w:pPr>
    </w:p>
    <w:p w14:paraId="4B84D2D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xml:space="preserve">: Poiché Gesù è il frutto della Legge, dei Profeti, dei Salmi e non è una meteora caduta dal cielo, ecco dove risiede la grande immoralità dei Giudei: nella non conoscenza né della Legge, né dei Profeti, né nei Salmi. Senza la perfetta conoscenza della Divina Rivelazione mai si potrà conoscere Cristo Signore. Non solo non si potrà conoscere Cristo Signore, neanche gli altri frutti prodotti dalla Scrittura Santa si potranno conoscere. Ecco allora il nostro grande peccato, peccato di ieri e peccato di oggi: emettere un giudizio di falsità in nome della Scrittura, in nome della Divina Rivelazione, in nome di Dio. Chi parla in nome di Mosè, cioè dalla Parola di Dio, non può non conoscere la verità del Cristo di Dio, perché il frutto della Parola di Dio è Cristo Gesù. Se io dico di conoscere il Vangelo e di parlare nel nome del Vangelo, non posso dire di non conoscere colui che il Vangelo vive e dal Vangelo parla ed opera. Non posso condannare chi vive di Vangelo e il Vangelo porta. Se lo condanno, se lo rinnego, attesto di non conoscere il Vangelo. Questa verità vale anche al contrario: non posso io in nome del Vangelo dare diritto di essere Vangelo a ciò che Vangelo non è. Non si può benedire il peccato nel nome del Vangelo, perché questa benedizione è contro il Vangelo. Quanto è contro il Vangelo mai potrà essere benedetto. Se noi lo benediciamo in nome del Vangelo, allora attestiamo di non conoscere il </w:t>
      </w:r>
      <w:r w:rsidRPr="00942322">
        <w:rPr>
          <w:rFonts w:ascii="Arial" w:hAnsi="Arial" w:cs="Arial"/>
          <w:sz w:val="24"/>
          <w:szCs w:val="24"/>
        </w:rPr>
        <w:lastRenderedPageBreak/>
        <w:t>Vangelo, né secondo la lettera e né secondo lo Spirito Santo. Poiché noi oggi in nome del Vangelo abbiamo innalzato a verità ogni menzogna degli uomini e di Satana, ogni tenebre del mondo e dell’inferno, attestiamo di non conoscere il Vangelo. La non conoscenza del Vangelo per un discepolo di Gesù è grande immoralità, perché grande peccato di omissione. Se poi all’immoralità della non conoscenza, aggiunge l’immoralità o di condannare il Vangelo in nome del Vangelo o di giustificare e di benedire il male in nome del Vangelo, la sua immoralità è oltremodo grande. Gesù ha sempre chiesto ai Giudei di giudicare secondo giustizia, secondo verità, secondo la Parola del Signore.</w:t>
      </w:r>
    </w:p>
    <w:p w14:paraId="4199D50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458E539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0029D73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60315EF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w:t>
      </w:r>
      <w:r w:rsidRPr="00942322">
        <w:rPr>
          <w:rFonts w:ascii="Arial" w:hAnsi="Arial" w:cs="Arial"/>
          <w:i/>
          <w:iCs/>
          <w:sz w:val="22"/>
          <w:szCs w:val="24"/>
        </w:rPr>
        <w:lastRenderedPageBreak/>
        <w:t>una risurrezione di condanna. Da me, io non posso fare nulla. Giudico secondo quello che ascolto e il mio giudizio è giusto, perché non cerco la mia volontà, ma la volontà di colui che mi ha mandato.</w:t>
      </w:r>
    </w:p>
    <w:p w14:paraId="6116419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2DDE333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406083A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51A7650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Non crediate che sarò io ad accusarvi davanti al Padre; vi è già chi vi accusa: Mosè, nel quale riponete la vostra speranza. </w:t>
      </w:r>
      <w:bookmarkStart w:id="19" w:name="_Hlk158876433"/>
      <w:r w:rsidRPr="00942322">
        <w:rPr>
          <w:rFonts w:ascii="Arial" w:hAnsi="Arial" w:cs="Arial"/>
          <w:i/>
          <w:iCs/>
          <w:sz w:val="22"/>
          <w:szCs w:val="24"/>
        </w:rPr>
        <w:t>Se infatti credeste a Mosè, credereste anche a me</w:t>
      </w:r>
      <w:bookmarkEnd w:id="19"/>
      <w:r w:rsidRPr="00942322">
        <w:rPr>
          <w:rFonts w:ascii="Arial" w:hAnsi="Arial" w:cs="Arial"/>
          <w:i/>
          <w:iCs/>
          <w:sz w:val="22"/>
          <w:szCs w:val="24"/>
        </w:rPr>
        <w:t xml:space="preserve">; perché egli ha scritto di me. Ma se non credete ai suoi scritti, come potrete credere alle mie parole?» (Gv 5,1-47). </w:t>
      </w:r>
    </w:p>
    <w:p w14:paraId="1DDA87D8" w14:textId="77777777" w:rsidR="00942322" w:rsidRPr="00942322" w:rsidRDefault="00942322" w:rsidP="00942322">
      <w:pPr>
        <w:spacing w:after="120"/>
        <w:jc w:val="both"/>
        <w:rPr>
          <w:rFonts w:ascii="Arial" w:hAnsi="Arial" w:cs="Arial"/>
          <w:i/>
          <w:iCs/>
          <w:sz w:val="24"/>
          <w:szCs w:val="24"/>
        </w:rPr>
      </w:pPr>
    </w:p>
    <w:p w14:paraId="639A30F3" w14:textId="77777777" w:rsidR="00942322" w:rsidRPr="00942322" w:rsidRDefault="00942322" w:rsidP="00942322">
      <w:pPr>
        <w:spacing w:after="120"/>
        <w:jc w:val="both"/>
        <w:rPr>
          <w:rFonts w:ascii="Arial" w:hAnsi="Arial" w:cs="Arial"/>
          <w:i/>
          <w:iCs/>
          <w:sz w:val="24"/>
          <w:szCs w:val="24"/>
        </w:rPr>
      </w:pPr>
    </w:p>
    <w:p w14:paraId="2D54BF0F" w14:textId="77777777" w:rsidR="00942322" w:rsidRPr="00942322" w:rsidRDefault="00942322" w:rsidP="00942322">
      <w:pPr>
        <w:keepNext/>
        <w:spacing w:after="240"/>
        <w:jc w:val="center"/>
        <w:outlineLvl w:val="1"/>
        <w:rPr>
          <w:rFonts w:ascii="Arial" w:hAnsi="Arial"/>
          <w:b/>
          <w:sz w:val="32"/>
          <w:szCs w:val="16"/>
        </w:rPr>
      </w:pPr>
      <w:bookmarkStart w:id="20" w:name="_Toc159151196"/>
      <w:r w:rsidRPr="00942322">
        <w:rPr>
          <w:rFonts w:ascii="Arial" w:hAnsi="Arial"/>
          <w:b/>
          <w:sz w:val="32"/>
          <w:szCs w:val="16"/>
        </w:rPr>
        <w:t>VOLETE ANDARVENE ANCHE VOI?</w:t>
      </w:r>
      <w:bookmarkEnd w:id="20"/>
    </w:p>
    <w:p w14:paraId="273261B1"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Cristo Gesù non è uno dei tanti profeti che lo hanno preceduto nella storia della salvezza. Neanche è uno dei tanti fondatori di religione che sono apparsi nel mondo e che appariranno fino al giorno della Parusia. Neanche è uno dei tanti filosofi che hanno fondato dei sistemi morali. Cristo Gesù è l’Amen Eterno del Padre su ogni sua Parola e ogni sua opera. È l’Amen eterno sulla creazione, sulla redenzione, sulla giustificazione, sulla santificazione, sulla Chiesa, sul tempo, sull’eternità, sulle cose, sugli uomini, sull’intera creazione. Ciò che Lui sigilla come verità, è eternamente verità; ciò che Lui sigilla come falsità, è eterna falsità. La sua Parola è verità. Quanto non è conforme alla sua Parola è falsità. La fede in Lui è l’opera che il Signore Dio ci chiede di fare. </w:t>
      </w:r>
    </w:p>
    <w:p w14:paraId="52DA827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23CBEDC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Ecco dove oggi risiede e si annida l’immoralità di moltissimi discepoli di Gesù: nel dichiarare che Gesù non è l’Amen del Padre, Dio, sull’eternità prima del tempo, sul tempo, sull’eternità dopo il tempo. Non solo. Hanno elevato ad Amen del Creatore e Signore del cielo e della terra, quei figli di Adamo, figli del peccato, figli che hanno bisogno di essere redenti e salvati da Cristo Gesù, ad Amen di Dio in ordine alla salvezza e alla redenzione degli uomini, del tempo e dell’eternità. Questo peccato commesso da molti discepoli di Gesù ha innalzato la falsità a verità e i bisognosi di redenzione a redentore dei loro fratelli. Questo innalzamento è doppiamente immorale: è immorale perché ha spogliato Gesù del suo sigillo. Gesù è il solo che è stato sigillato dal Padre. È immorale perché ha ingannato e inganna gli uomini, dicendo loro che sono salvati senza Cristo Signore. Inoltre è immorale perché disobbedienza al Comando di Gesù di andare in tutto il mondo e fare discepoli tutti i popoli e tutte le nazioni. Quando si toglie a Cristo Signore anche un atomo della sua verità, si diviene immorali, perché si toglie un atomo alla vera salvezza degli uomini. Ecco la perfetta, piena, purissima verità di Gesù Signore. Essa è racchiusa in sette oggi:</w:t>
      </w:r>
    </w:p>
    <w:p w14:paraId="616E4110"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Iesus Christus heri et hodie ipse et in saecula(Eb 13,8)</w:t>
      </w:r>
    </w:p>
    <w:p w14:paraId="5DC2E51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Premessa. La Lettera agli Ebrei rivela che: </w:t>
      </w:r>
    </w:p>
    <w:p w14:paraId="18DC95BB" w14:textId="77777777" w:rsidR="00942322" w:rsidRPr="00942322" w:rsidRDefault="00942322" w:rsidP="00942322">
      <w:pPr>
        <w:spacing w:after="120"/>
        <w:ind w:left="567" w:right="567"/>
        <w:jc w:val="both"/>
        <w:rPr>
          <w:rFonts w:ascii="Arial" w:hAnsi="Arial" w:cs="Arial"/>
          <w:i/>
          <w:iCs/>
          <w:sz w:val="22"/>
          <w:szCs w:val="24"/>
          <w:lang w:val="en-GB"/>
        </w:rPr>
      </w:pPr>
      <w:r w:rsidRPr="00942322">
        <w:rPr>
          <w:rFonts w:ascii="Arial" w:hAnsi="Arial" w:cs="Arial"/>
          <w:i/>
          <w:iCs/>
          <w:sz w:val="22"/>
          <w:szCs w:val="24"/>
        </w:rPr>
        <w:t xml:space="preserve">“Gesù Cristo è lo stesso ieri e oggi e per sempre!”. </w:t>
      </w:r>
      <w:r w:rsidRPr="00942322">
        <w:rPr>
          <w:rFonts w:ascii="Arial" w:hAnsi="Arial" w:cs="Arial"/>
          <w:i/>
          <w:iCs/>
          <w:sz w:val="22"/>
          <w:szCs w:val="24"/>
          <w:lang w:val="en-GB"/>
        </w:rPr>
        <w:t>“Iesus Christus heri et hodie ipse et in saecula”.</w:t>
      </w:r>
      <w:r w:rsidRPr="00942322">
        <w:rPr>
          <w:rFonts w:ascii="Greek" w:hAnsi="Greek" w:cs="Arial"/>
          <w:i/>
          <w:iCs/>
          <w:sz w:val="22"/>
          <w:szCs w:val="24"/>
          <w:lang w:val="en-GB"/>
        </w:rPr>
        <w:t xml:space="preserve"> 'Ihsoàj CristÕj ™cq</w:t>
      </w:r>
      <w:r w:rsidRPr="00942322">
        <w:rPr>
          <w:rFonts w:ascii="Greek" w:hAnsi="Greek" w:cs="Arial"/>
          <w:i/>
          <w:iCs/>
          <w:sz w:val="22"/>
          <w:szCs w:val="24"/>
        </w:rPr>
        <w:t></w:t>
      </w:r>
      <w:r w:rsidRPr="00942322">
        <w:rPr>
          <w:rFonts w:ascii="Greek" w:hAnsi="Greek" w:cs="Arial"/>
          <w:i/>
          <w:iCs/>
          <w:sz w:val="22"/>
          <w:szCs w:val="24"/>
          <w:lang w:val="en-GB"/>
        </w:rPr>
        <w:t xml:space="preserve">j kaˆ s»meron Ð aÙtÒj, kaˆ e„j toÝj a„înaj </w:t>
      </w:r>
      <w:r w:rsidRPr="00942322">
        <w:rPr>
          <w:rFonts w:ascii="Arial" w:hAnsi="Arial" w:cs="Arial"/>
          <w:i/>
          <w:iCs/>
          <w:sz w:val="22"/>
          <w:szCs w:val="24"/>
          <w:lang w:val="en-GB"/>
        </w:rPr>
        <w:t xml:space="preserve">(Eb 13,8). </w:t>
      </w:r>
    </w:p>
    <w:p w14:paraId="6168D4A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0DB269C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w:t>
      </w:r>
      <w:r w:rsidRPr="00942322">
        <w:rPr>
          <w:rFonts w:ascii="Arial" w:hAnsi="Arial" w:cs="Arial"/>
          <w:sz w:val="24"/>
          <w:szCs w:val="24"/>
        </w:rPr>
        <w:lastRenderedPageBreak/>
        <w:t xml:space="preserve">comando divino ricevuto e per un diritto dato da Dio all’uomo, diritto che ogni uomo possiede e che nessuno potrà mai negargli. </w:t>
      </w:r>
    </w:p>
    <w:p w14:paraId="1090B4BD" w14:textId="77777777" w:rsidR="00942322" w:rsidRPr="00942322" w:rsidRDefault="00942322" w:rsidP="00942322">
      <w:pPr>
        <w:spacing w:after="120"/>
        <w:jc w:val="both"/>
        <w:rPr>
          <w:rFonts w:ascii="Arial" w:hAnsi="Arial" w:cs="Arial"/>
          <w:b/>
          <w:bCs/>
          <w:sz w:val="24"/>
          <w:szCs w:val="24"/>
        </w:rPr>
      </w:pPr>
    </w:p>
    <w:p w14:paraId="1A72680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Primo oggi</w:t>
      </w:r>
      <w:r w:rsidRPr="00942322">
        <w:rPr>
          <w:rFonts w:ascii="Arial" w:hAnsi="Arial" w:cs="Arial"/>
          <w:sz w:val="24"/>
          <w:szCs w:val="24"/>
        </w:rPr>
        <w:t>: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320E160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942322">
        <w:rPr>
          <w:rFonts w:ascii="Arial" w:hAnsi="Arial" w:cs="Arial"/>
          <w:i/>
          <w:iCs/>
          <w:sz w:val="24"/>
          <w:szCs w:val="24"/>
        </w:rPr>
        <w:t>“Voglio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w:t>
      </w:r>
      <w:r w:rsidRPr="00942322">
        <w:rPr>
          <w:rFonts w:ascii="Arial" w:hAnsi="Arial" w:cs="Arial"/>
          <w:sz w:val="24"/>
          <w:szCs w:val="24"/>
        </w:rPr>
        <w:t xml:space="preserve">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616F246A" w14:textId="77777777" w:rsidR="00942322" w:rsidRPr="00942322" w:rsidRDefault="00942322" w:rsidP="00942322">
      <w:pPr>
        <w:spacing w:after="120"/>
        <w:jc w:val="both"/>
        <w:rPr>
          <w:rFonts w:ascii="Arial" w:hAnsi="Arial" w:cs="Arial"/>
          <w:b/>
          <w:bCs/>
          <w:sz w:val="24"/>
          <w:szCs w:val="24"/>
        </w:rPr>
      </w:pPr>
    </w:p>
    <w:p w14:paraId="7FD4E09A" w14:textId="77777777" w:rsidR="00942322" w:rsidRPr="00942322" w:rsidRDefault="00942322" w:rsidP="00942322">
      <w:pPr>
        <w:spacing w:after="120"/>
        <w:jc w:val="both"/>
        <w:rPr>
          <w:rFonts w:ascii="Arial" w:hAnsi="Arial" w:cs="Arial"/>
          <w:i/>
          <w:iCs/>
          <w:sz w:val="24"/>
          <w:szCs w:val="24"/>
        </w:rPr>
      </w:pPr>
      <w:r w:rsidRPr="00942322">
        <w:rPr>
          <w:rFonts w:ascii="Arial" w:hAnsi="Arial" w:cs="Arial"/>
          <w:b/>
          <w:bCs/>
          <w:sz w:val="24"/>
          <w:szCs w:val="24"/>
        </w:rPr>
        <w:t>Secondo oggi</w:t>
      </w:r>
      <w:r w:rsidRPr="00942322">
        <w:rPr>
          <w:rFonts w:ascii="Arial" w:hAnsi="Arial" w:cs="Arial"/>
          <w:sz w:val="24"/>
          <w:szCs w:val="24"/>
        </w:rPr>
        <w:t>: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w:t>
      </w:r>
      <w:r w:rsidRPr="00942322">
        <w:rPr>
          <w:rFonts w:ascii="Arial" w:hAnsi="Arial" w:cs="Arial"/>
          <w:i/>
          <w:iCs/>
          <w:sz w:val="24"/>
          <w:szCs w:val="24"/>
        </w:rPr>
        <w:t xml:space="preserve"> “Tutto è stato fatto per mezzo di lui e senza di lui nulla è stato fatto di ciò che esiste. In lui era la vita e la vita era la luce degli uomini; la luce splende nelle tenebre e le tenebre non l’hanno vinta” (Gv 1,2-5). </w:t>
      </w:r>
    </w:p>
    <w:p w14:paraId="24B97BF1" w14:textId="77777777" w:rsidR="00942322" w:rsidRPr="00942322" w:rsidRDefault="00942322" w:rsidP="00942322">
      <w:pPr>
        <w:spacing w:after="120"/>
        <w:jc w:val="both"/>
        <w:rPr>
          <w:rFonts w:ascii="Arial" w:hAnsi="Arial" w:cs="Arial"/>
          <w:b/>
          <w:bCs/>
          <w:sz w:val="24"/>
          <w:szCs w:val="24"/>
        </w:rPr>
      </w:pPr>
    </w:p>
    <w:p w14:paraId="7AD49A19"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Terzo oggi</w:t>
      </w:r>
      <w:r w:rsidRPr="00942322">
        <w:rPr>
          <w:rFonts w:ascii="Arial" w:hAnsi="Arial" w:cs="Arial"/>
          <w:sz w:val="24"/>
          <w:szCs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w:t>
      </w:r>
      <w:r w:rsidRPr="00942322">
        <w:rPr>
          <w:rFonts w:ascii="Arial" w:hAnsi="Arial" w:cs="Arial"/>
          <w:sz w:val="24"/>
          <w:szCs w:val="24"/>
        </w:rPr>
        <w:lastRenderedPageBreak/>
        <w:t>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r w:rsidRPr="00942322">
        <w:rPr>
          <w:rFonts w:ascii="Arial" w:hAnsi="Arial" w:cs="Arial"/>
          <w:i/>
          <w:iCs/>
          <w:sz w:val="24"/>
          <w:szCs w:val="24"/>
        </w:rPr>
        <w:t>: “Il Figlio di Dio, Gesù Cristo, che abbiamo annunciato tra voi, io, Silvano e Timòteo, non fu «sì» e «no», ma in lui vi fu il «sì». Infatti tutte le promesse di Dio in lui sono «sì». Per questo attraverso di lui sale a Dio il nostro «Amen» per la sua gloria” (1Cor 1,19-20).</w:t>
      </w:r>
      <w:r w:rsidRPr="00942322">
        <w:rPr>
          <w:rFonts w:ascii="Arial" w:hAnsi="Arial" w:cs="Arial"/>
          <w:sz w:val="24"/>
          <w:szCs w:val="24"/>
        </w:rPr>
        <w:t xml:space="preserve">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928B136" w14:textId="77777777" w:rsidR="00942322" w:rsidRPr="00942322" w:rsidRDefault="00942322" w:rsidP="00942322">
      <w:pPr>
        <w:spacing w:after="120"/>
        <w:jc w:val="both"/>
        <w:rPr>
          <w:rFonts w:ascii="Arial" w:hAnsi="Arial" w:cs="Arial"/>
          <w:b/>
          <w:bCs/>
          <w:sz w:val="24"/>
          <w:szCs w:val="24"/>
        </w:rPr>
      </w:pPr>
    </w:p>
    <w:p w14:paraId="39232F79"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Quarto oggi</w:t>
      </w:r>
      <w:r w:rsidRPr="00942322">
        <w:rPr>
          <w:rFonts w:ascii="Arial" w:hAnsi="Arial" w:cs="Arial"/>
          <w:sz w:val="24"/>
          <w:szCs w:val="24"/>
        </w:rPr>
        <w:t>: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r w:rsidRPr="00942322">
        <w:rPr>
          <w:rFonts w:ascii="Arial" w:hAnsi="Arial" w:cs="Arial"/>
          <w:i/>
          <w:iCs/>
          <w:sz w:val="24"/>
          <w:szCs w:val="24"/>
        </w:rPr>
        <w:t xml:space="preserve">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w:t>
      </w:r>
      <w:r w:rsidRPr="00942322">
        <w:rPr>
          <w:rFonts w:ascii="Arial" w:hAnsi="Arial" w:cs="Arial"/>
          <w:sz w:val="24"/>
          <w:szCs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15E0FA0B" w14:textId="77777777" w:rsidR="00942322" w:rsidRPr="00942322" w:rsidRDefault="00942322" w:rsidP="00942322">
      <w:pPr>
        <w:spacing w:after="120"/>
        <w:jc w:val="both"/>
        <w:rPr>
          <w:rFonts w:ascii="Arial" w:hAnsi="Arial" w:cs="Arial"/>
          <w:b/>
          <w:bCs/>
          <w:sz w:val="24"/>
          <w:szCs w:val="24"/>
        </w:rPr>
      </w:pPr>
    </w:p>
    <w:p w14:paraId="72E53D9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Quinto oggi</w:t>
      </w:r>
      <w:r w:rsidRPr="00942322">
        <w:rPr>
          <w:rFonts w:ascii="Arial" w:hAnsi="Arial" w:cs="Arial"/>
          <w:sz w:val="24"/>
          <w:szCs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w:t>
      </w:r>
      <w:r w:rsidRPr="00942322">
        <w:rPr>
          <w:rFonts w:ascii="Arial" w:hAnsi="Arial" w:cs="Arial"/>
          <w:sz w:val="24"/>
          <w:szCs w:val="24"/>
        </w:rPr>
        <w:lastRenderedPageBreak/>
        <w:t xml:space="preserve">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F793355" w14:textId="77777777" w:rsidR="00942322" w:rsidRPr="00942322" w:rsidRDefault="00942322" w:rsidP="00942322">
      <w:pPr>
        <w:spacing w:after="120"/>
        <w:jc w:val="both"/>
        <w:rPr>
          <w:rFonts w:ascii="Arial" w:hAnsi="Arial" w:cs="Arial"/>
          <w:b/>
          <w:bCs/>
          <w:sz w:val="24"/>
          <w:szCs w:val="24"/>
        </w:rPr>
      </w:pPr>
    </w:p>
    <w:p w14:paraId="47B31D6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Sesto oggi</w:t>
      </w:r>
      <w:r w:rsidRPr="00942322">
        <w:rPr>
          <w:rFonts w:ascii="Arial" w:hAnsi="Arial" w:cs="Arial"/>
          <w:sz w:val="24"/>
          <w:szCs w:val="24"/>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3D7C6E09" w14:textId="77777777" w:rsidR="00942322" w:rsidRPr="00942322" w:rsidRDefault="00942322" w:rsidP="00942322">
      <w:pPr>
        <w:spacing w:after="120"/>
        <w:jc w:val="both"/>
        <w:rPr>
          <w:rFonts w:ascii="Arial" w:hAnsi="Arial" w:cs="Arial"/>
          <w:sz w:val="24"/>
          <w:szCs w:val="24"/>
        </w:rPr>
      </w:pPr>
    </w:p>
    <w:p w14:paraId="699612C7"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Settimo oggi</w:t>
      </w:r>
      <w:r w:rsidRPr="00942322">
        <w:rPr>
          <w:rFonts w:ascii="Arial" w:hAnsi="Arial" w:cs="Arial"/>
          <w:sz w:val="24"/>
          <w:szCs w:val="24"/>
        </w:rPr>
        <w:t>: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In questi sette oggi vi è la pienezza di tutta la verità di Cristo Gesù. Se uno solo di questi sette oggi viene negato, tutto il mistero di Cristo Gesù viene negato. Il mistero di Cristo è racchiuso in eterno in questi Sette Oggi.</w:t>
      </w:r>
    </w:p>
    <w:p w14:paraId="3D5B4F6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w:t>
      </w:r>
      <w:r w:rsidRPr="00942322">
        <w:rPr>
          <w:rFonts w:ascii="Arial" w:hAnsi="Arial" w:cs="Arial"/>
          <w:sz w:val="24"/>
          <w:szCs w:val="24"/>
        </w:rPr>
        <w:lastRenderedPageBreak/>
        <w:t>anzi specialissime? Questi falsi cristi sono sette, perché sette sono gli “oggi” del vero Cristo. Si nega un solo oggi e si è già fabbricato il falso cristo.</w:t>
      </w:r>
    </w:p>
    <w:p w14:paraId="73013C70" w14:textId="77777777" w:rsidR="00942322" w:rsidRPr="00942322" w:rsidRDefault="00942322" w:rsidP="00942322">
      <w:pPr>
        <w:spacing w:after="120"/>
        <w:jc w:val="both"/>
        <w:rPr>
          <w:rFonts w:ascii="Arial" w:hAnsi="Arial" w:cs="Arial"/>
          <w:b/>
          <w:bCs/>
          <w:sz w:val="24"/>
          <w:szCs w:val="24"/>
        </w:rPr>
      </w:pPr>
    </w:p>
    <w:p w14:paraId="11788CB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primo falso Cristo. </w:t>
      </w:r>
      <w:r w:rsidRPr="00942322">
        <w:rPr>
          <w:rFonts w:ascii="Arial" w:hAnsi="Arial" w:cs="Arial"/>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58BB6EB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2994718D" w14:textId="77777777" w:rsidR="00942322" w:rsidRPr="00942322" w:rsidRDefault="00942322" w:rsidP="00942322">
      <w:pPr>
        <w:spacing w:after="120"/>
        <w:jc w:val="both"/>
        <w:rPr>
          <w:rFonts w:ascii="Arial" w:hAnsi="Arial" w:cs="Arial"/>
          <w:b/>
          <w:bCs/>
          <w:sz w:val="24"/>
          <w:szCs w:val="24"/>
        </w:rPr>
      </w:pPr>
    </w:p>
    <w:p w14:paraId="3ED4F1BC"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secondo falso Cristo. </w:t>
      </w:r>
      <w:r w:rsidRPr="00942322">
        <w:rPr>
          <w:rFonts w:ascii="Arial" w:hAnsi="Arial" w:cs="Arial"/>
          <w:sz w:val="24"/>
          <w:szCs w:val="24"/>
        </w:rPr>
        <w:t xml:space="preserve">Il secondo falso cristo è ogni cristo che manca del secondo oggi: l’oggi da cui ha inizio il tempo. È verità perché storia, perché </w:t>
      </w:r>
      <w:r w:rsidRPr="00942322">
        <w:rPr>
          <w:rFonts w:ascii="Arial" w:hAnsi="Arial" w:cs="Arial"/>
          <w:sz w:val="24"/>
          <w:szCs w:val="24"/>
        </w:rPr>
        <w:lastRenderedPageBreak/>
        <w:t xml:space="preserve">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0A4A860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8046E04" w14:textId="77777777" w:rsidR="00942322" w:rsidRPr="00942322" w:rsidRDefault="00942322" w:rsidP="00942322">
      <w:pPr>
        <w:spacing w:after="120"/>
        <w:jc w:val="both"/>
        <w:rPr>
          <w:rFonts w:ascii="Arial" w:hAnsi="Arial" w:cs="Arial"/>
          <w:b/>
          <w:bCs/>
          <w:sz w:val="24"/>
          <w:szCs w:val="24"/>
        </w:rPr>
      </w:pPr>
    </w:p>
    <w:p w14:paraId="0CFD877E"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terzo falso Cristo. </w:t>
      </w:r>
      <w:r w:rsidRPr="00942322">
        <w:rPr>
          <w:rFonts w:ascii="Arial" w:hAnsi="Arial" w:cs="Arial"/>
          <w:sz w:val="24"/>
          <w:szCs w:val="24"/>
        </w:rPr>
        <w:t>Il terzo falso cristo è ogni Cristo che manca del terzo oggi: l’oggi prima dell’incarnazione. Prima dell’incarnazione chi è il Verbo di Dio? È la vita e la luce degli uomini:</w:t>
      </w:r>
      <w:r w:rsidRPr="00942322">
        <w:rPr>
          <w:rFonts w:ascii="Arial" w:hAnsi="Arial" w:cs="Arial"/>
          <w:i/>
          <w:iCs/>
          <w:sz w:val="24"/>
          <w:szCs w:val="24"/>
        </w:rPr>
        <w:t xml:space="preserve"> “In lui era la vita e la vita era la luce degli uomini; la luce splende nelle tenebre e le tenebre non l’hanno vinta” (Gv 1,4-6).</w:t>
      </w:r>
      <w:r w:rsidRPr="00942322">
        <w:rPr>
          <w:rFonts w:ascii="Arial" w:hAnsi="Arial" w:cs="Arial"/>
          <w:sz w:val="24"/>
          <w:szCs w:val="24"/>
        </w:rPr>
        <w:t xml:space="preserve">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w:t>
      </w:r>
      <w:r w:rsidRPr="00942322">
        <w:rPr>
          <w:rFonts w:ascii="Arial" w:hAnsi="Arial" w:cs="Arial"/>
          <w:sz w:val="24"/>
          <w:szCs w:val="24"/>
        </w:rPr>
        <w:lastRenderedPageBreak/>
        <w:t>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75439FC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3E5649B3" w14:textId="77777777" w:rsidR="00942322" w:rsidRPr="00942322" w:rsidRDefault="00942322" w:rsidP="00942322">
      <w:pPr>
        <w:spacing w:after="120"/>
        <w:jc w:val="both"/>
        <w:rPr>
          <w:rFonts w:ascii="Arial" w:hAnsi="Arial" w:cs="Arial"/>
          <w:sz w:val="24"/>
          <w:szCs w:val="24"/>
        </w:rPr>
      </w:pPr>
    </w:p>
    <w:p w14:paraId="0F5623C8"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quarto falso Cristo. </w:t>
      </w:r>
      <w:r w:rsidRPr="00942322">
        <w:rPr>
          <w:rFonts w:ascii="Arial" w:hAnsi="Arial" w:cs="Arial"/>
          <w:sz w:val="24"/>
          <w:szCs w:val="24"/>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w:t>
      </w:r>
      <w:r w:rsidRPr="00942322">
        <w:rPr>
          <w:rFonts w:ascii="Arial" w:hAnsi="Arial" w:cs="Arial"/>
          <w:sz w:val="24"/>
          <w:szCs w:val="24"/>
        </w:rPr>
        <w:lastRenderedPageBreak/>
        <w:t>natura umana geme sotto la sofferenza. Il Figlio di Dio è immortale, ma anche mortale.</w:t>
      </w:r>
    </w:p>
    <w:p w14:paraId="76A77BA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23ED6BD" w14:textId="77777777" w:rsidR="00942322" w:rsidRPr="00942322" w:rsidRDefault="00942322" w:rsidP="00942322">
      <w:pPr>
        <w:spacing w:after="120"/>
        <w:jc w:val="both"/>
        <w:rPr>
          <w:rFonts w:ascii="Arial" w:hAnsi="Arial" w:cs="Arial"/>
          <w:sz w:val="24"/>
          <w:szCs w:val="24"/>
        </w:rPr>
      </w:pPr>
    </w:p>
    <w:p w14:paraId="0FC0BEE5"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quinto falso Cristo. </w:t>
      </w:r>
      <w:r w:rsidRPr="00942322">
        <w:rPr>
          <w:rFonts w:ascii="Arial" w:hAnsi="Arial" w:cs="Arial"/>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70680D7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Ora se solo in Cristo Gesù tutte le Parole del Padre si sono compiute, nessun altro uomo né per ieri, né per oggi, né per domani potrà essere dichiarato Cristo </w:t>
      </w:r>
      <w:r w:rsidRPr="00942322">
        <w:rPr>
          <w:rFonts w:ascii="Arial" w:hAnsi="Arial" w:cs="Arial"/>
          <w:sz w:val="24"/>
          <w:szCs w:val="24"/>
        </w:rPr>
        <w:lastRenderedPageBreak/>
        <w:t xml:space="preserve">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2D86F02" w14:textId="77777777" w:rsidR="00942322" w:rsidRPr="00942322" w:rsidRDefault="00942322" w:rsidP="00942322">
      <w:pPr>
        <w:spacing w:after="120"/>
        <w:jc w:val="both"/>
        <w:rPr>
          <w:rFonts w:ascii="Arial" w:hAnsi="Arial" w:cs="Arial"/>
          <w:sz w:val="24"/>
          <w:szCs w:val="24"/>
        </w:rPr>
      </w:pPr>
    </w:p>
    <w:p w14:paraId="24277A2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sesto falso Cristo. </w:t>
      </w:r>
      <w:r w:rsidRPr="00942322">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w:t>
      </w:r>
      <w:r w:rsidRPr="00942322">
        <w:rPr>
          <w:rFonts w:ascii="Arial" w:hAnsi="Arial" w:cs="Arial"/>
          <w:sz w:val="24"/>
          <w:szCs w:val="24"/>
        </w:rPr>
        <w:lastRenderedPageBreak/>
        <w:t xml:space="preserve">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986805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57F55BD8" w14:textId="77777777" w:rsidR="00942322" w:rsidRPr="00942322" w:rsidRDefault="00942322" w:rsidP="00942322">
      <w:pPr>
        <w:spacing w:after="120"/>
        <w:jc w:val="both"/>
        <w:rPr>
          <w:rFonts w:ascii="Arial" w:hAnsi="Arial" w:cs="Arial"/>
          <w:sz w:val="24"/>
          <w:szCs w:val="24"/>
        </w:rPr>
      </w:pPr>
    </w:p>
    <w:p w14:paraId="7AD1650D"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Il settimo falso Cristo. </w:t>
      </w:r>
      <w:r w:rsidRPr="00942322">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w:t>
      </w:r>
      <w:r w:rsidRPr="00942322">
        <w:rPr>
          <w:rFonts w:ascii="Arial" w:hAnsi="Arial" w:cs="Arial"/>
          <w:sz w:val="24"/>
          <w:szCs w:val="24"/>
        </w:rPr>
        <w:lastRenderedPageBreak/>
        <w:t xml:space="preserve">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4E1EA00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7EE139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Gesù.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w:t>
      </w:r>
      <w:r w:rsidRPr="00942322">
        <w:rPr>
          <w:rFonts w:ascii="Arial" w:hAnsi="Arial" w:cs="Arial"/>
          <w:sz w:val="24"/>
          <w:szCs w:val="24"/>
        </w:rPr>
        <w:lastRenderedPageBreak/>
        <w:t>vero è Lui che noi adoriamo, amiamo, ascoltiamo. Vero è il suo Vangelo al quale prestiamo ogni obbedienza. La Madre nostra ci ottenga questa grazia,</w:t>
      </w:r>
    </w:p>
    <w:p w14:paraId="5371988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Avendo noi privato Gesù non si un solo Oggi, ma di tutti i suoi Oggi, la nostra immoralità non solo annienta noi consegnandoci alla falsità, consegna tutto il mondo a Satana perché macelli l’umanità per nutrire il suo inferno.</w:t>
      </w:r>
    </w:p>
    <w:p w14:paraId="47F4B693" w14:textId="77777777" w:rsidR="00942322" w:rsidRPr="00942322" w:rsidRDefault="00942322" w:rsidP="00942322">
      <w:pPr>
        <w:spacing w:after="120"/>
        <w:jc w:val="both"/>
        <w:rPr>
          <w:rFonts w:ascii="Arial" w:hAnsi="Arial" w:cs="Arial"/>
          <w:b/>
          <w:bCs/>
          <w:sz w:val="24"/>
          <w:szCs w:val="24"/>
        </w:rPr>
      </w:pPr>
    </w:p>
    <w:p w14:paraId="120D0F34"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Ecco il fine dell’Eucaristia: Mangiare Cristo per vivere per Cristo allo stesso modo che Cristo vive per il Padre suo.</w:t>
      </w:r>
    </w:p>
    <w:p w14:paraId="1A0D03A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Come il Padre, che ha la vita, ha mandato me e io vivo per il Padre, così anche colui che mangia me vivrà per me.  </w:t>
      </w:r>
    </w:p>
    <w:p w14:paraId="0051D54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vive Gesù per il Padre suo? Facendo tutta la sua volontà. Come vive il discepolo di Gesù per Cristo Signore? Facendo tutta la sua volontà. Non tralasciando di essa neanche una virgola, un segno, una sillaba. Ecco la volontà di Cristo Gesù su ogni uomo, se quest’uomo vuole entrare nel regno de cieli.</w:t>
      </w:r>
    </w:p>
    <w:p w14:paraId="5E6F630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Vedendo le folle, Gesù salì sul monte: si pose a sedere e si avvicinarono a lui i suoi discepoli. Si mise a parlare e insegnava loro dicendo:</w:t>
      </w:r>
    </w:p>
    <w:p w14:paraId="7235D3E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160F82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C1C1D7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siete il sale della terra; ma se il sale perde il sapore, con che cosa lo si renderà salato? A null’altro serve che ad essere gettato via e calpestato dalla gente.</w:t>
      </w:r>
    </w:p>
    <w:p w14:paraId="0DA26AF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AEF5E5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C027E0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vi dico infatti: se la vostra giustizia non supererà quella degli scribi e dei farisei, non entrerete nel regno dei cieli.</w:t>
      </w:r>
    </w:p>
    <w:p w14:paraId="46A8BCC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25E5AD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08D0717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F9E411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Avete inteso che fu detto: Non commetterai adulterio. Ma io vi dico: chiunque guarda una donna per desiderarla, ha già commesso adulterio con lei nel proprio cuore.</w:t>
      </w:r>
    </w:p>
    <w:p w14:paraId="35330AA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22CB4F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8260FD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73B5F5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BC6479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0B5747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State attenti a non praticare la vostra giustizia davanti agli uomini per essere ammirati da loro, altrimenti non c’è ricompensa per voi presso il Padre vostro che è nei cieli. Dunque, quando fai l’elemosina, non suonare la tromba </w:t>
      </w:r>
      <w:r w:rsidRPr="00942322">
        <w:rPr>
          <w:rFonts w:ascii="Arial" w:hAnsi="Arial" w:cs="Arial"/>
          <w:i/>
          <w:iCs/>
          <w:sz w:val="22"/>
          <w:szCs w:val="24"/>
        </w:rPr>
        <w:lastRenderedPageBreak/>
        <w:t>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C413EB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E0FAB4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Pregando, non sprecate parole come i pagani: essi credono di venire ascoltati a forza di parole. Non siate dunque come loro, perché il Padre vostro sa di quali cose avete bisogno prima ancora che gliele chiediate.</w:t>
      </w:r>
    </w:p>
    <w:p w14:paraId="3A2A9BF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dunque pregate così:</w:t>
      </w:r>
    </w:p>
    <w:p w14:paraId="0FADE5D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1D5728C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33C4DCB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2546B0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1B9B439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2E7BB87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Nessuno può servire due padroni, perché o odierà l’uno e amerà l’altro, oppure si affezionerà all’uno e disprezzerà l’altro. Non potete servire Dio e la ricchezza.</w:t>
      </w:r>
    </w:p>
    <w:p w14:paraId="5B6170B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w:t>
      </w:r>
      <w:r w:rsidRPr="00942322">
        <w:rPr>
          <w:rFonts w:ascii="Arial" w:hAnsi="Arial" w:cs="Arial"/>
          <w:i/>
          <w:iCs/>
          <w:sz w:val="22"/>
          <w:szCs w:val="24"/>
        </w:rPr>
        <w:lastRenderedPageBreak/>
        <w:t xml:space="preserve">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442D3BF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16629B1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date le cose sante ai cani e non gettate le vostre perle davanti ai porci, perché non le calpestino con le loro zampe e poi si voltino per sbranarvi.</w:t>
      </w:r>
    </w:p>
    <w:p w14:paraId="5FE4C72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66B9F2E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Tutto quanto volete che gli uomini facciano a voi, anche voi fatelo a loro: questa infatti è la Legge e i Profeti.</w:t>
      </w:r>
    </w:p>
    <w:p w14:paraId="06A91EF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21153A9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675F61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66FC46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8CD6AC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 xml:space="preserve">Quando Gesù ebbe terminato questi discorsi, le folle erano stupite del suo insegnamento: egli infatti insegnava loro come uno che ha autorità, e non come i loro scribi (Mt 7,1-29). </w:t>
      </w:r>
    </w:p>
    <w:p w14:paraId="7B86D85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Non solo la volontà di Cristo Gesù si deve fare, ma anche la verità che lo Spirito Santo ha rivelato per mezzo dei suoi Santi Apostoli. Ecco alcune verità dello Spirito Santo che ogni discepolo di Gesù è chiamato a vivere:</w:t>
      </w:r>
    </w:p>
    <w:p w14:paraId="7F277A4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88A871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56DC8C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FBCA6C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356FF6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 12,1-21). </w:t>
      </w:r>
    </w:p>
    <w:p w14:paraId="7B8FF2F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w:t>
      </w:r>
      <w:r w:rsidRPr="00942322">
        <w:rPr>
          <w:rFonts w:ascii="Arial" w:hAnsi="Arial" w:cs="Arial"/>
          <w:i/>
          <w:iCs/>
          <w:sz w:val="22"/>
          <w:szCs w:val="24"/>
        </w:rPr>
        <w:lastRenderedPageBreak/>
        <w:t>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5C68FFE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432E9C8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E37F62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73EB33D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212FF0A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Ma tu, perché giudichi il tuo fratello? E tu, perché disprezzi il tuo fratello? Tutti infatti ci presenteremo al tribunale di Dio, perché sta scritto:</w:t>
      </w:r>
    </w:p>
    <w:p w14:paraId="4730302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vivo, dice il Signore: ogni ginocchio si piegherà davanti a me e ogni lingua renderà gloria a Dio.</w:t>
      </w:r>
    </w:p>
    <w:p w14:paraId="1EB3265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Quindi ciascuno di noi renderà conto di se stesso a Dio.</w:t>
      </w:r>
    </w:p>
    <w:p w14:paraId="59D20AC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D’ora in poi non giudichiamoci più gli uni gli altri; piuttosto fate in modo di non essere causa di inciampo o di scandalo per il fratello.</w:t>
      </w:r>
    </w:p>
    <w:p w14:paraId="69F553B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03991C8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Cerchiamo dunque ciò che porta alla pace e alla edificazione vicendevole. Non distruggere l’opera di Dio per una questione di cibo! Tutte le cose sono </w:t>
      </w:r>
      <w:r w:rsidRPr="00942322">
        <w:rPr>
          <w:rFonts w:ascii="Arial" w:hAnsi="Arial" w:cs="Arial"/>
          <w:i/>
          <w:iCs/>
          <w:sz w:val="22"/>
          <w:szCs w:val="24"/>
        </w:rPr>
        <w:lastRenderedPageBreak/>
        <w:t>pure; ma è male per un uomo mangiare dando scandalo. Perciò è bene non mangiare carne né bere vino né altra cosa per la quale il tuo fratello possa scandalizzarsi.</w:t>
      </w:r>
    </w:p>
    <w:p w14:paraId="23E8FFE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3CAD061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4D0B39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587A4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FCCA4C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8DA2EC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w:t>
      </w:r>
      <w:r w:rsidRPr="00942322">
        <w:rPr>
          <w:rFonts w:ascii="Arial" w:hAnsi="Arial" w:cs="Arial"/>
          <w:i/>
          <w:iCs/>
          <w:sz w:val="22"/>
          <w:szCs w:val="24"/>
        </w:rPr>
        <w:lastRenderedPageBreak/>
        <w:t xml:space="preserve">lingue? Tutti le interpretano? Desiderate invece intensamente i carismi più grandi. E allora, vi mostro la via più sublime (1Cor 12,1-31). </w:t>
      </w:r>
    </w:p>
    <w:p w14:paraId="3540480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parlassi le lingue degli uomini e degli angeli, ma non avessi la carità, sarei come bronzo che rimbomba o come cimbalo che strepita.</w:t>
      </w:r>
    </w:p>
    <w:p w14:paraId="7E180AE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7B685D3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 se anche dessi in cibo tutti i miei beni e consegnassi il mio corpo per averne vanto, ma non avessi la carità, a nulla mi servirebbe.</w:t>
      </w:r>
    </w:p>
    <w:p w14:paraId="6DCD2AD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2F1AA4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C1DA7A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8B681D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CA122A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CBC187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7029FE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1ABD870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73F2327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2D87FDE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5523DFE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5C50A29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1C7A4B4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«Svégliati, tu che dormi, risorgi dai morti e Cristo ti illuminerà».</w:t>
      </w:r>
    </w:p>
    <w:p w14:paraId="1AA5D2A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668E586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7DE2798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745D118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17627A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Abbiate in voi gli stessi sentimenti di Cristo Gesù: egli, pur essendo nella condizione di Dio, non ritenne un privilegio  l’essere come Dio, ma svuotò se </w:t>
      </w:r>
      <w:r w:rsidRPr="00942322">
        <w:rPr>
          <w:rFonts w:ascii="Arial" w:hAnsi="Arial" w:cs="Arial"/>
          <w:i/>
          <w:iCs/>
          <w:sz w:val="22"/>
          <w:szCs w:val="24"/>
        </w:rPr>
        <w:lastRenderedPageBreak/>
        <w:t>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1CDC3A1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7AE3B7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022BD7F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707E34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34A6495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w:t>
      </w:r>
      <w:r w:rsidRPr="00942322">
        <w:rPr>
          <w:rFonts w:ascii="Arial" w:hAnsi="Arial" w:cs="Arial"/>
          <w:i/>
          <w:iCs/>
          <w:sz w:val="22"/>
          <w:szCs w:val="24"/>
        </w:rPr>
        <w:lastRenderedPageBreak/>
        <w:t>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A58BB2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911204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1115FA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229035A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1168392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6664E74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480885E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0A05A7D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1605A4E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perché si deve mangiare Cristo: per vivere tutta la Parola di Cristo allo stesso modo che Lui ha vissuto tutta la Parola del Padre fin sulla croce, da Crocifisso. Ecco ancora perché dobbiamo mangiare tutta la verità dello Spirito Santo così come essa è da lui rivelata per bocca degli Apostoli di Cristo Gesù. Noi della verità dello Spirito Santo e della Parola di Gesù abbiamo riportato solo parte di esse. Il Nuovo Testamento si compone di 27 Libri ed ogni Libro va vissuto in ogni sua Parola e in ogni sua verità. Nessuno potrà vivere tutta la Parola e tutta la Verità contenuta nei 27 Libri se non mangia il corpo di Cristo con assiduità. Ecco perché sono nemici dell’uomo e nemici del cristiano quanti dicono o insegnano che si può vivere una vita buona senza Eucaristia. Noi non siamo chiamati a vivere una vita buona. Senza Eucaristia nessuno potrà mai vivere una vita buona. La concupiscenza degli occhi, la concupiscenza della carne, la superbia della vita solo con la forza dell’Eucaristia si possono vincere. Ma noi siamo chiamati a operare tutto il bene secondo la Parola di Cristo Gesù e la Verità dello Spirito Santo. Ora nessuna Parola di Cristo e nessuna Verità dello Spirito Santo si possono vivere senza Eucaristia. Solo chi mangia di Cristo con assiduità potrà vivere per Cristo. È pertanto immorale ogni parola e ogni discorso che elimina l’Eucaristia dalla vita dell’uomo. Sono anche immorali tutti quei discorsi di salvezza senza Eucaristia. È l’Eucaristia che rende vera una religione. È la vita vera nell’Eucaristia che fa vero un discepolo di Gesù. </w:t>
      </w:r>
    </w:p>
    <w:p w14:paraId="7194D131" w14:textId="77777777" w:rsidR="00942322" w:rsidRPr="00942322" w:rsidRDefault="00942322" w:rsidP="00942322">
      <w:pPr>
        <w:spacing w:after="120"/>
        <w:jc w:val="both"/>
        <w:rPr>
          <w:rFonts w:ascii="Arial" w:hAnsi="Arial" w:cs="Arial"/>
          <w:sz w:val="24"/>
          <w:szCs w:val="24"/>
        </w:rPr>
      </w:pPr>
    </w:p>
    <w:p w14:paraId="752A2E5F"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Il mistero dell’eucaristia</w:t>
      </w:r>
    </w:p>
    <w:p w14:paraId="6E41F02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Premessa. </w:t>
      </w:r>
      <w:r w:rsidRPr="00942322">
        <w:rPr>
          <w:rFonts w:ascii="Arial" w:hAnsi="Arial" w:cs="Arial"/>
          <w:sz w:val="24"/>
          <w:szCs w:val="24"/>
        </w:rPr>
        <w:t xml:space="preserve">La parzialità nell’insegnamento del mistero di Dio distrugge la fede, corrompe la morale, disorienta l’ascesi, impedisce il cammino nella verità, non permette che si possa costruire il vero discepolo di Gesù. </w:t>
      </w:r>
    </w:p>
    <w:p w14:paraId="72A76C9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1BFF093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w:t>
      </w:r>
      <w:r w:rsidRPr="00942322">
        <w:rPr>
          <w:rFonts w:ascii="Arial" w:hAnsi="Arial" w:cs="Arial"/>
          <w:i/>
          <w:iCs/>
          <w:sz w:val="22"/>
          <w:szCs w:val="24"/>
        </w:rPr>
        <w:lastRenderedPageBreak/>
        <w:t xml:space="preserve">Poiché tu rifiuti la conoscenza, rifiuterò te come mio sacerdote; hai dimenticato la legge del tuo Dio e anch’io dimenticherò i tuoi figli (Os 4,3-6). </w:t>
      </w:r>
    </w:p>
    <w:p w14:paraId="2211941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176C168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28A8BB1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6C1D5157" w14:textId="77777777" w:rsidR="00942322" w:rsidRPr="00942322" w:rsidRDefault="00942322" w:rsidP="00942322">
      <w:pPr>
        <w:spacing w:after="120"/>
        <w:jc w:val="both"/>
        <w:rPr>
          <w:rFonts w:ascii="Arial" w:hAnsi="Arial" w:cs="Arial"/>
          <w:sz w:val="24"/>
          <w:szCs w:val="24"/>
        </w:rPr>
      </w:pPr>
    </w:p>
    <w:p w14:paraId="3BC6727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unità. </w:t>
      </w:r>
      <w:r w:rsidRPr="00942322">
        <w:rPr>
          <w:rFonts w:ascii="Arial" w:hAnsi="Arial" w:cs="Arial"/>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4721FC7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7DDE8A9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prima narrazione della creazione pone l’uomo al vertice del creato. Lo pone però in questa mirabile unità. Unità creata da Dio, affidata all’uomo perché in essa si costruisca.</w:t>
      </w:r>
    </w:p>
    <w:p w14:paraId="5D7883C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3641B9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w:t>
      </w:r>
      <w:r w:rsidRPr="00942322">
        <w:rPr>
          <w:rFonts w:ascii="Arial" w:hAnsi="Arial" w:cs="Arial"/>
          <w:sz w:val="24"/>
          <w:szCs w:val="24"/>
        </w:rPr>
        <w:lastRenderedPageBreak/>
        <w:t xml:space="preserve">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6282854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4440F67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0B3B6FF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verità viene rivelata in un modo ancora più mirabile nel secondo racconto della creazione, che secondo gli esegeti, è il più antico. Leggiamo prima il testo.</w:t>
      </w:r>
    </w:p>
    <w:p w14:paraId="02426C6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4945B54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124893C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0559229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4791B02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3B1FE78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5202806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450414F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48A5B1CE" w14:textId="77777777" w:rsidR="00942322" w:rsidRPr="00942322" w:rsidRDefault="00942322" w:rsidP="00942322">
      <w:pPr>
        <w:spacing w:after="120"/>
        <w:jc w:val="both"/>
        <w:rPr>
          <w:rFonts w:ascii="Arial" w:hAnsi="Arial" w:cs="Arial"/>
          <w:sz w:val="24"/>
          <w:szCs w:val="24"/>
        </w:rPr>
      </w:pPr>
    </w:p>
    <w:p w14:paraId="17A316C3"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disgregazione. </w:t>
      </w:r>
      <w:r w:rsidRPr="00942322">
        <w:rPr>
          <w:rFonts w:ascii="Arial" w:hAnsi="Arial" w:cs="Arial"/>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66ACF20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Alla donna disse: «Moltiplicherò i tuoi dolori e le tue gravidanze, con dolore partorirai figli. Verso tuo marito sarà il tuo istinto, ed egli ti dominerà».</w:t>
      </w:r>
    </w:p>
    <w:p w14:paraId="13CE09C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6259EE3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2F145C1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3B1CD8D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5CB7495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7E860A1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73CF82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907EE9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Chiaramente San Paolo si rifà al Libro della Sapienza. Essa descrive questo mondo di peccato, frutto dell’idolatria, dell’empietà, della stoltezza dell’uomo. </w:t>
      </w:r>
    </w:p>
    <w:p w14:paraId="4059FB2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r w:rsidRPr="00942322">
        <w:rPr>
          <w:rFonts w:ascii="Arial" w:hAnsi="Arial" w:cs="Arial"/>
          <w:i/>
          <w:iCs/>
          <w:sz w:val="22"/>
          <w:szCs w:val="24"/>
        </w:rPr>
        <w:lastRenderedPageBreak/>
        <w:t xml:space="preserve">L’adorazione di idoli innominabili è principio, causa e culmine di ogni male. Infatti coloro che sono idolatri vanno fuori di sé nelle orge o profetizzano cose false o vivono da iniqui o spergiurano con facilità (Sap 14,22-28). </w:t>
      </w:r>
    </w:p>
    <w:p w14:paraId="5704628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5E44B5B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0CFB7A0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6845A5F" w14:textId="77777777" w:rsidR="00942322" w:rsidRPr="00942322" w:rsidRDefault="00942322" w:rsidP="00942322">
      <w:pPr>
        <w:spacing w:after="120"/>
        <w:jc w:val="both"/>
        <w:rPr>
          <w:rFonts w:ascii="Arial" w:hAnsi="Arial" w:cs="Arial"/>
          <w:sz w:val="24"/>
          <w:szCs w:val="24"/>
        </w:rPr>
      </w:pPr>
    </w:p>
    <w:p w14:paraId="3E8BB877"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incarnazione. </w:t>
      </w:r>
      <w:r w:rsidRPr="00942322">
        <w:rPr>
          <w:rFonts w:ascii="Arial" w:hAnsi="Arial" w:cs="Arial"/>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113091C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0F559CB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626A0A5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91CBBF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7E63202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w:t>
      </w:r>
      <w:r w:rsidRPr="00942322">
        <w:rPr>
          <w:rFonts w:ascii="Arial" w:hAnsi="Arial" w:cs="Arial"/>
          <w:i/>
          <w:iCs/>
          <w:sz w:val="22"/>
          <w:szCs w:val="24"/>
        </w:rPr>
        <w:lastRenderedPageBreak/>
        <w:t xml:space="preserve">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3BD5984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0C402F2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155E47C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5CF3ADB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B5C80A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76C0567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La grazia e la verità sono dono che Dio fa all’uomo, sempre attraverso il corpo vittorioso di Gesù Signore, ad ogni uomo che diviene in Cristo Gesù un solo corpo </w:t>
      </w:r>
      <w:r w:rsidRPr="00942322">
        <w:rPr>
          <w:rFonts w:ascii="Arial" w:hAnsi="Arial" w:cs="Arial"/>
          <w:sz w:val="24"/>
          <w:szCs w:val="24"/>
        </w:rPr>
        <w:lastRenderedPageBreak/>
        <w:t>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4BC1FE3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6C42DF9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5C88B2F8" w14:textId="77777777" w:rsidR="00942322" w:rsidRPr="00942322" w:rsidRDefault="00942322" w:rsidP="00942322">
      <w:pPr>
        <w:spacing w:after="120"/>
        <w:jc w:val="both"/>
        <w:rPr>
          <w:rFonts w:ascii="Arial" w:hAnsi="Arial" w:cs="Arial"/>
          <w:sz w:val="24"/>
          <w:szCs w:val="24"/>
        </w:rPr>
      </w:pPr>
    </w:p>
    <w:p w14:paraId="0346AB8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sacrificio. </w:t>
      </w:r>
      <w:r w:rsidRPr="00942322">
        <w:rPr>
          <w:rFonts w:ascii="Arial" w:hAnsi="Arial" w:cs="Arial"/>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492F7FA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3E40540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44E469C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09BB045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66A11EB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4E235DE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3DD5DBC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505C527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00D50A9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“Lasciatemi essere il nutrimento delle belve, dalle quali mi sarà dato di godere Dio. Io sono frumento di Dio. Bisogna che sia macinato dai denti delle belve, affinché sia trovato puro pane di Cristo”. “Accarezzatele affinché siano la mia tomba e non facciano restare nulla del mio corpo, e i miei funerali non siano a carico di nessuno”.</w:t>
      </w:r>
    </w:p>
    <w:p w14:paraId="0803BE1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129F2DA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w:t>
      </w:r>
      <w:r w:rsidRPr="00942322">
        <w:rPr>
          <w:rFonts w:ascii="Arial" w:hAnsi="Arial" w:cs="Arial"/>
          <w:sz w:val="24"/>
          <w:szCs w:val="24"/>
        </w:rPr>
        <w:lastRenderedPageBreak/>
        <w:t xml:space="preserve">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7FA81E39" w14:textId="77777777" w:rsidR="00942322" w:rsidRPr="00942322" w:rsidRDefault="00942322" w:rsidP="00942322">
      <w:pPr>
        <w:spacing w:after="120"/>
        <w:jc w:val="both"/>
        <w:rPr>
          <w:rFonts w:ascii="Arial" w:hAnsi="Arial" w:cs="Arial"/>
          <w:sz w:val="24"/>
          <w:szCs w:val="24"/>
        </w:rPr>
      </w:pPr>
    </w:p>
    <w:p w14:paraId="6F9C6721"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risurrezione. </w:t>
      </w:r>
      <w:r w:rsidRPr="00942322">
        <w:rPr>
          <w:rFonts w:ascii="Arial" w:hAnsi="Arial" w:cs="Arial"/>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5E2D4D4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0AFB8DF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6F82146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C55547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209610C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380D868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79EE5DF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489737F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6C4B3FAB" w14:textId="77777777" w:rsidR="00942322" w:rsidRPr="00942322" w:rsidRDefault="00942322" w:rsidP="00942322">
      <w:pPr>
        <w:spacing w:after="120"/>
        <w:jc w:val="both"/>
        <w:rPr>
          <w:rFonts w:ascii="Arial" w:hAnsi="Arial" w:cs="Arial"/>
          <w:sz w:val="24"/>
          <w:szCs w:val="24"/>
        </w:rPr>
      </w:pPr>
    </w:p>
    <w:p w14:paraId="1DD678C3"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Mistero di solo corpo. </w:t>
      </w:r>
      <w:r w:rsidRPr="00942322">
        <w:rPr>
          <w:rFonts w:ascii="Arial" w:hAnsi="Arial" w:cs="Arial"/>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47E38B3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w:t>
      </w:r>
      <w:r w:rsidRPr="00942322">
        <w:rPr>
          <w:rFonts w:ascii="Arial" w:hAnsi="Arial" w:cs="Arial"/>
          <w:sz w:val="24"/>
          <w:szCs w:val="24"/>
        </w:rPr>
        <w:lastRenderedPageBreak/>
        <w:t>Dio realmente viene mangiato nel pane di Cristo. L’uomo realmente si nutre del suo Dio, attraverso la realtà, la verità, la sostanza del corpo di Cristo.</w:t>
      </w:r>
    </w:p>
    <w:p w14:paraId="7F605D3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EE44B6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72DEBE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7C031A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733D654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1563229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1732037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74BCEB6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0EA017E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2EC1BD07" w14:textId="77777777" w:rsidR="00942322" w:rsidRPr="00942322" w:rsidRDefault="00942322" w:rsidP="00942322">
      <w:pPr>
        <w:spacing w:after="120"/>
        <w:jc w:val="both"/>
        <w:rPr>
          <w:rFonts w:ascii="Arial" w:hAnsi="Arial" w:cs="Arial"/>
          <w:sz w:val="24"/>
          <w:szCs w:val="24"/>
        </w:rPr>
      </w:pPr>
    </w:p>
    <w:p w14:paraId="597D93A7"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 xml:space="preserve">Mistero di ricomposizione dell’unità. </w:t>
      </w:r>
    </w:p>
    <w:p w14:paraId="41964CE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3E110E9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F69741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B96BFB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6146906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6B1E71B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09FC8EF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la ricomposizione del mistero nell’unità. Mistero cruento e sacramento incruento in Cristo, mistero incruento attraverso il sacramento e mistero cruento </w:t>
      </w:r>
      <w:r w:rsidRPr="00942322">
        <w:rPr>
          <w:rFonts w:ascii="Arial" w:hAnsi="Arial" w:cs="Arial"/>
          <w:sz w:val="24"/>
          <w:szCs w:val="24"/>
        </w:rPr>
        <w:lastRenderedPageBreak/>
        <w:t>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3904359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71881E9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0E099C8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21C6F0F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6817DCBE" w14:textId="77777777" w:rsidR="00942322" w:rsidRPr="00942322" w:rsidRDefault="00942322" w:rsidP="00942322">
      <w:pPr>
        <w:spacing w:after="120"/>
        <w:jc w:val="both"/>
        <w:rPr>
          <w:rFonts w:ascii="Arial" w:hAnsi="Arial" w:cs="Arial"/>
          <w:sz w:val="24"/>
          <w:szCs w:val="24"/>
        </w:rPr>
      </w:pPr>
    </w:p>
    <w:p w14:paraId="767C661F"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 xml:space="preserve">Mistero del compimento di ogni mistero in Cristo. </w:t>
      </w:r>
    </w:p>
    <w:p w14:paraId="1D66B23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Nell’Eucaristia si compiono mirabilmente tutti i misteri che riguardano la vita del Verbo Incarnato, del Figlio Unigenito del Padre che si è fatto carne: mistero di incarnazione, mistero di evangelizzazione, mistero di passione, mistero di morte, </w:t>
      </w:r>
      <w:r w:rsidRPr="00942322">
        <w:rPr>
          <w:rFonts w:ascii="Arial" w:hAnsi="Arial" w:cs="Arial"/>
          <w:sz w:val="24"/>
          <w:szCs w:val="24"/>
        </w:rPr>
        <w:lastRenderedPageBreak/>
        <w:t xml:space="preserve">mistero di risurrezione, mistero di redenzione, mistero della Chiesa, mistero della vita eterna. </w:t>
      </w:r>
    </w:p>
    <w:p w14:paraId="07CED04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compie il mistero dell’Incarnazione: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241807E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compie il mistero dell’Evangelizzazione: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48F4354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compie il mistero della passione: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5BAC06F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di morte: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w:t>
      </w:r>
      <w:r w:rsidRPr="00942322">
        <w:rPr>
          <w:rFonts w:ascii="Arial" w:hAnsi="Arial" w:cs="Arial"/>
          <w:sz w:val="24"/>
          <w:szCs w:val="24"/>
        </w:rPr>
        <w:lastRenderedPageBreak/>
        <w:t>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7194BB8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1EA020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395DA3E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 risurrezione: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w:t>
      </w:r>
      <w:r w:rsidRPr="00942322">
        <w:rPr>
          <w:rFonts w:ascii="Arial" w:hAnsi="Arial" w:cs="Arial"/>
          <w:sz w:val="24"/>
          <w:szCs w:val="24"/>
        </w:rPr>
        <w:lastRenderedPageBreak/>
        <w:t>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5866E15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compie il mistero della redenzione: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7DE088F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 Chiesa: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w:t>
      </w:r>
      <w:r w:rsidRPr="00942322">
        <w:rPr>
          <w:rFonts w:ascii="Arial" w:hAnsi="Arial" w:cs="Arial"/>
          <w:sz w:val="24"/>
          <w:szCs w:val="24"/>
        </w:rPr>
        <w:lastRenderedPageBreak/>
        <w:t xml:space="preserve">stessa. Questo è il mistero della Chiesa che riceve pienezza attraverso l’Eucaristia. </w:t>
      </w:r>
    </w:p>
    <w:p w14:paraId="29F295C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 vita eterna: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p>
    <w:p w14:paraId="5A69332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w:t>
      </w:r>
    </w:p>
    <w:p w14:paraId="10DD72E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1A8D15A8" w14:textId="77777777" w:rsidR="00942322" w:rsidRPr="00942322" w:rsidRDefault="00942322" w:rsidP="00942322">
      <w:pPr>
        <w:spacing w:after="120"/>
        <w:jc w:val="both"/>
        <w:rPr>
          <w:rFonts w:ascii="Arial" w:hAnsi="Arial" w:cs="Arial"/>
          <w:sz w:val="24"/>
          <w:szCs w:val="24"/>
        </w:rPr>
      </w:pPr>
    </w:p>
    <w:p w14:paraId="3184816F"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Mistero del compimento del mistero di Dio.</w:t>
      </w:r>
    </w:p>
    <w:p w14:paraId="43664A07"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 xml:space="preserve"> </w:t>
      </w:r>
      <w:r w:rsidRPr="00942322">
        <w:rPr>
          <w:rFonts w:ascii="Arial" w:hAnsi="Arial" w:cs="Arial"/>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4632CC0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dell’amore del Padre: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w:t>
      </w:r>
      <w:r w:rsidRPr="00942322">
        <w:rPr>
          <w:rFonts w:ascii="Arial" w:hAnsi="Arial" w:cs="Arial"/>
          <w:sz w:val="24"/>
          <w:szCs w:val="24"/>
        </w:rPr>
        <w:lastRenderedPageBreak/>
        <w:t>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25CB02F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 comunione dello Spirito Santo: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783C807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 creazione: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w:t>
      </w:r>
      <w:r w:rsidRPr="00942322">
        <w:rPr>
          <w:rFonts w:ascii="Arial" w:hAnsi="Arial" w:cs="Arial"/>
          <w:sz w:val="24"/>
          <w:szCs w:val="24"/>
        </w:rPr>
        <w:lastRenderedPageBreak/>
        <w:t>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44190F7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10728DD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15B91E0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compie il mistero della vera immagine e della vera somiglianza: 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79C16B4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 ritorno della creazione in Dio: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w:t>
      </w:r>
      <w:r w:rsidRPr="00942322">
        <w:rPr>
          <w:rFonts w:ascii="Arial" w:hAnsi="Arial" w:cs="Arial"/>
          <w:sz w:val="24"/>
          <w:szCs w:val="24"/>
        </w:rPr>
        <w:lastRenderedPageBreak/>
        <w:t>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0C3D44E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Si compie il mistero dell’abitazione di Dio nell’uomo e dell’uomo in Dio: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25884DAC" w14:textId="77777777" w:rsidR="00942322" w:rsidRPr="00942322" w:rsidRDefault="00942322" w:rsidP="00942322">
      <w:pPr>
        <w:spacing w:after="120"/>
        <w:jc w:val="both"/>
        <w:rPr>
          <w:rFonts w:ascii="Arial" w:hAnsi="Arial" w:cs="Arial"/>
          <w:sz w:val="24"/>
          <w:szCs w:val="24"/>
        </w:rPr>
      </w:pPr>
    </w:p>
    <w:p w14:paraId="79188278"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Mistero di eternità e di tempo, di cielo e di terra.</w:t>
      </w:r>
    </w:p>
    <w:p w14:paraId="3C521E4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35600D7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L’Eucaristia è mistero di eternità: Dio è eternità, è vita senza principio e senza fine. Vita che mai è iniziata e mai finirà. L’Eucaristia ci è data per ricolmarci della stessa eternità di Dio. Ci viene elargita perché la nostra vita diventi tutta vita </w:t>
      </w:r>
      <w:r w:rsidRPr="00942322">
        <w:rPr>
          <w:rFonts w:ascii="Arial" w:hAnsi="Arial" w:cs="Arial"/>
          <w:sz w:val="24"/>
          <w:szCs w:val="24"/>
        </w:rPr>
        <w:lastRenderedPageBreak/>
        <w:t xml:space="preserve">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40F1644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L’Eucaristia è mistero di tempo: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079FB2C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149B749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w:t>
      </w:r>
      <w:r w:rsidRPr="00942322">
        <w:rPr>
          <w:rFonts w:ascii="Arial" w:hAnsi="Arial" w:cs="Arial"/>
          <w:i/>
          <w:iCs/>
          <w:sz w:val="22"/>
          <w:szCs w:val="24"/>
        </w:rPr>
        <w:lastRenderedPageBreak/>
        <w:t xml:space="preserve">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2AD4599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L’Eucaristia è mistero del Cielo: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2F7E9B9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L’Eucaristia è mistero della terra: 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w:t>
      </w:r>
      <w:r w:rsidRPr="00942322">
        <w:rPr>
          <w:rFonts w:ascii="Arial" w:hAnsi="Arial" w:cs="Arial"/>
          <w:sz w:val="24"/>
          <w:szCs w:val="24"/>
        </w:rPr>
        <w:lastRenderedPageBreak/>
        <w:t xml:space="preserve">cruentemente o incruentemente, e offerto a Dio in sacrificio di comunione e in olocausto di espiazione. Questo corpo ci viene dato nell’Eucaristia. Per questo l’Eucaristia è vero mistero della terra. </w:t>
      </w:r>
    </w:p>
    <w:p w14:paraId="27233171" w14:textId="77777777" w:rsidR="00942322" w:rsidRPr="00942322" w:rsidRDefault="00942322" w:rsidP="00942322">
      <w:pPr>
        <w:spacing w:after="120"/>
        <w:jc w:val="both"/>
        <w:rPr>
          <w:rFonts w:ascii="Arial" w:hAnsi="Arial" w:cs="Arial"/>
          <w:sz w:val="24"/>
          <w:szCs w:val="24"/>
        </w:rPr>
      </w:pPr>
    </w:p>
    <w:p w14:paraId="0C2C8A21" w14:textId="77777777" w:rsidR="00942322" w:rsidRPr="00942322" w:rsidRDefault="00942322" w:rsidP="00942322">
      <w:pPr>
        <w:spacing w:after="120"/>
        <w:jc w:val="both"/>
        <w:rPr>
          <w:rFonts w:ascii="Arial" w:hAnsi="Arial" w:cs="Arial"/>
          <w:b/>
          <w:bCs/>
          <w:sz w:val="24"/>
          <w:szCs w:val="24"/>
        </w:rPr>
      </w:pPr>
      <w:r w:rsidRPr="00942322">
        <w:rPr>
          <w:rFonts w:ascii="Arial" w:hAnsi="Arial" w:cs="Arial"/>
          <w:b/>
          <w:bCs/>
          <w:sz w:val="24"/>
          <w:szCs w:val="24"/>
        </w:rPr>
        <w:t xml:space="preserve">Conclusione. </w:t>
      </w:r>
    </w:p>
    <w:p w14:paraId="23BBD1C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Nell’Eucaristia, mistero nel quale si compie ogni mistero di Dio, di Cristo Gesù, dell’uomo, dell’intero universo, avviene qualcosa di indicibilmente grande, sempre per opera dello Spirito Santo. </w:t>
      </w:r>
    </w:p>
    <w:p w14:paraId="776CA00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1D45193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7EE554F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EFA00A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w:t>
      </w:r>
      <w:r w:rsidRPr="00942322">
        <w:rPr>
          <w:rFonts w:ascii="Arial" w:hAnsi="Arial" w:cs="Arial"/>
          <w:i/>
          <w:iCs/>
          <w:sz w:val="22"/>
          <w:szCs w:val="24"/>
        </w:rPr>
        <w:lastRenderedPageBreak/>
        <w:t>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17F77D4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C8ED82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5F0625B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9E161A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66D0A4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0303D3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Egli la manifestò in Cristo, quando lo risuscitò dai morti e lo fece sedere alla sua destra nei cieli, al di sopra di ogni Principato e Potenza, al di sopra di </w:t>
      </w:r>
      <w:r w:rsidRPr="00942322">
        <w:rPr>
          <w:rFonts w:ascii="Arial" w:hAnsi="Arial" w:cs="Arial"/>
          <w:i/>
          <w:iCs/>
          <w:sz w:val="22"/>
          <w:szCs w:val="24"/>
        </w:rPr>
        <w:lastRenderedPageBreak/>
        <w:t xml:space="preserve">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15A9C87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2D7B5FE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 Vergine Maria, Madre della Redenzione, aiutaci a far nostro il mistero eucaristico di Cristo, per essere noi oggi la sua vivente Eucaristia. Angeli e Santi, elevateci a vera Eucaristia per la salvezza del mondo.</w:t>
      </w:r>
    </w:p>
    <w:p w14:paraId="711A29DB" w14:textId="77777777" w:rsidR="00942322" w:rsidRPr="00942322" w:rsidRDefault="00942322" w:rsidP="00942322">
      <w:pPr>
        <w:spacing w:after="120"/>
        <w:jc w:val="both"/>
        <w:rPr>
          <w:rFonts w:ascii="Arial" w:hAnsi="Arial" w:cs="Arial"/>
          <w:sz w:val="24"/>
          <w:szCs w:val="24"/>
        </w:rPr>
      </w:pPr>
    </w:p>
    <w:p w14:paraId="13C49EB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Poiché senza Eucaristia – qualsiasi pensiero contrario venga proferito deve essere considerato pensiero diabolico e solo per possessione diabolica della mente si possono avere pensieri contro l’Eucaristia – si è discepoli morti,  Gesù non solo non trattiene tutti quei discepoli che lo abbandonano e se ne vanno, chiede anche ai Dodici se anche loro se ne vogliono andare. A nulla serve seguire Cristo, senza mangiare la vita di Cristo, senza divenire vita di Cristo nel mondo. Neanche i Dodici possono essere Apostoli morti. Alla domanda di Gesù subito risponde Simon Pietro:</w:t>
      </w:r>
    </w:p>
    <w:p w14:paraId="7909722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«Signore, da chi andremo? Tu hai parole di vita eterna e noi abbiamo creduto e conosciuto che tu sei il Santo di Dio».  </w:t>
      </w:r>
    </w:p>
    <w:p w14:paraId="7A6DFBD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perché è fortemente e grandemente immorale tutta la odierna predicazione: essa esclude Cristo dalla vita del cristiano e dalla vita degli altri uomini. È </w:t>
      </w:r>
      <w:r w:rsidRPr="00942322">
        <w:rPr>
          <w:rFonts w:ascii="Arial" w:hAnsi="Arial" w:cs="Arial"/>
          <w:sz w:val="24"/>
          <w:szCs w:val="24"/>
        </w:rPr>
        <w:lastRenderedPageBreak/>
        <w:t>l’Eucaristia che dona vita alla morte dell’uomo e alla morte del cristiano. Una religione senza Eucaristia, una fede senza Eucaristia, un discepolo di Gesù senza Eucaristia, sono una religione, una fede, un discepolo nella morte per la morte. Mai potranno essere vita per la vita e soprattutto mai vita di Cristo, per vivere la vita di Cristo, per manifestare la vita i Cristo. Quando un cristiano diviene immorale, i suoi pensieri sono immorali, le sue parole sono immorali, i suoi insegnamenti sono immorali, le sue opere sono immorali, perché sono opere morte. Le opere morte non danno vita.</w:t>
      </w:r>
    </w:p>
    <w:p w14:paraId="6862684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6,1-8). </w:t>
      </w:r>
    </w:p>
    <w:p w14:paraId="22464BA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7DD1D8F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 (Eb 9,11-22). </w:t>
      </w:r>
    </w:p>
    <w:p w14:paraId="767CEFD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È immorale tutta quella Pastorale che non conduce all’Eucaristia. È immorale perché abbandona l’uomo alle sue opere morte, opere della carne, e non invece frutti dello Spirito Santo. Non invece vita di Cristo per vivere per Cristo. </w:t>
      </w:r>
    </w:p>
    <w:p w14:paraId="3209036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lastRenderedPageBreak/>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1ED4AEE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6047CDD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la gente, visto il segno che egli aveva compiuto, diceva: «Questi è davvero il profeta, colui che viene nel mondo!». Ma Gesù, sapendo che venivano a prenderlo per farlo re, si ritirò di nuovo sul monte, lui da solo.</w:t>
      </w:r>
    </w:p>
    <w:p w14:paraId="3DB12BE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50EDA1C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4764CC07" w14:textId="77777777" w:rsidR="00942322" w:rsidRPr="00942322" w:rsidRDefault="00942322" w:rsidP="00942322">
      <w:pPr>
        <w:spacing w:after="120"/>
        <w:ind w:left="567" w:right="567"/>
        <w:jc w:val="both"/>
        <w:rPr>
          <w:rFonts w:ascii="Arial" w:hAnsi="Arial" w:cs="Arial"/>
          <w:i/>
          <w:iCs/>
          <w:sz w:val="22"/>
          <w:szCs w:val="24"/>
        </w:rPr>
      </w:pPr>
      <w:bookmarkStart w:id="21" w:name="_Hlk158884109"/>
      <w:r w:rsidRPr="00942322">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w:t>
      </w:r>
      <w:bookmarkStart w:id="22" w:name="_Hlk158879299"/>
      <w:r w:rsidRPr="00942322">
        <w:rPr>
          <w:rFonts w:ascii="Arial" w:hAnsi="Arial" w:cs="Arial"/>
          <w:i/>
          <w:iCs/>
          <w:sz w:val="22"/>
          <w:szCs w:val="24"/>
        </w:rPr>
        <w:t xml:space="preserve">Perché su di lui il Padre, Dio, ha messo il suo sigillo». </w:t>
      </w:r>
      <w:bookmarkEnd w:id="22"/>
      <w:r w:rsidRPr="00942322">
        <w:rPr>
          <w:rFonts w:ascii="Arial" w:hAnsi="Arial" w:cs="Arial"/>
          <w:i/>
          <w:iCs/>
          <w:sz w:val="22"/>
          <w:szCs w:val="24"/>
        </w:rPr>
        <w:t>Gli dissero allora: «Che cosa dobbiamo compiere per fare le opere di Dio?». Gesù rispose loro: «Questa è l’opera di Dio: che crediate in colui che egli ha mandato».</w:t>
      </w:r>
    </w:p>
    <w:bookmarkEnd w:id="21"/>
    <w:p w14:paraId="00F3F5E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w:t>
      </w:r>
      <w:r w:rsidRPr="00942322">
        <w:rPr>
          <w:rFonts w:ascii="Arial" w:hAnsi="Arial" w:cs="Arial"/>
          <w:i/>
          <w:iCs/>
          <w:sz w:val="22"/>
          <w:szCs w:val="24"/>
        </w:rPr>
        <w:lastRenderedPageBreak/>
        <w:t>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2A2C30D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7C5BB21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4CB912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08C6C5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w:t>
      </w:r>
      <w:bookmarkStart w:id="23" w:name="_Hlk158879377"/>
      <w:r w:rsidRPr="00942322">
        <w:rPr>
          <w:rFonts w:ascii="Arial" w:hAnsi="Arial" w:cs="Arial"/>
          <w:i/>
          <w:iCs/>
          <w:sz w:val="22"/>
          <w:szCs w:val="24"/>
        </w:rPr>
        <w:t xml:space="preserve">Come il Padre, che ha la vita, ha mandato me e io vivo per il Padre, così anche colui che mangia me vivrà per me. </w:t>
      </w:r>
      <w:bookmarkEnd w:id="23"/>
      <w:r w:rsidRPr="00942322">
        <w:rPr>
          <w:rFonts w:ascii="Arial" w:hAnsi="Arial" w:cs="Arial"/>
          <w:i/>
          <w:iCs/>
          <w:sz w:val="22"/>
          <w:szCs w:val="24"/>
        </w:rPr>
        <w:t>Questo è il pane disceso dal cielo; non è come quello che mangiarono i padri e morirono. Chi mangia questo pane vivrà in eterno».</w:t>
      </w:r>
    </w:p>
    <w:p w14:paraId="56254A6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6FA33FF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Da quel momento molti dei suoi discepoli tornarono indietro e non andavano più con lui. Disse allora Gesù ai Dodici: «</w:t>
      </w:r>
      <w:bookmarkStart w:id="24" w:name="_Hlk158879203"/>
      <w:r w:rsidRPr="00942322">
        <w:rPr>
          <w:rFonts w:ascii="Arial" w:hAnsi="Arial" w:cs="Arial"/>
          <w:i/>
          <w:iCs/>
          <w:sz w:val="22"/>
          <w:szCs w:val="24"/>
        </w:rPr>
        <w:t>Volete andarvene anche voi?</w:t>
      </w:r>
      <w:bookmarkEnd w:id="24"/>
      <w:r w:rsidRPr="00942322">
        <w:rPr>
          <w:rFonts w:ascii="Arial" w:hAnsi="Arial" w:cs="Arial"/>
          <w:i/>
          <w:iCs/>
          <w:sz w:val="22"/>
          <w:szCs w:val="24"/>
        </w:rPr>
        <w:t xml:space="preserve">». Gli rispose Simon Pietro: </w:t>
      </w:r>
      <w:bookmarkStart w:id="25" w:name="_Hlk158879412"/>
      <w:r w:rsidRPr="00942322">
        <w:rPr>
          <w:rFonts w:ascii="Arial" w:hAnsi="Arial" w:cs="Arial"/>
          <w:i/>
          <w:iCs/>
          <w:sz w:val="22"/>
          <w:szCs w:val="24"/>
        </w:rPr>
        <w:t xml:space="preserve">«Signore, da chi andremo? Tu hai parole di vita eterna e noi abbiamo creduto e conosciuto che tu sei il Santo di Dio». </w:t>
      </w:r>
      <w:bookmarkEnd w:id="25"/>
      <w:r w:rsidRPr="00942322">
        <w:rPr>
          <w:rFonts w:ascii="Arial" w:hAnsi="Arial" w:cs="Arial"/>
          <w:i/>
          <w:iCs/>
          <w:sz w:val="22"/>
          <w:szCs w:val="24"/>
        </w:rPr>
        <w:t>Gesù riprese: «Non sono forse io che ho scelto voi, i Dodici? Eppure uno di voi è un diavolo!». Parlava di Giuda, figlio di Simone Iscariota: costui infatti stava per tradirlo, ed era uno dei Dodici (Gv 6,1-71).</w:t>
      </w:r>
    </w:p>
    <w:p w14:paraId="64DA6ABB" w14:textId="77777777" w:rsidR="00942322" w:rsidRPr="00942322" w:rsidRDefault="00942322" w:rsidP="00942322">
      <w:pPr>
        <w:spacing w:after="120"/>
        <w:jc w:val="both"/>
        <w:rPr>
          <w:rFonts w:ascii="Arial" w:hAnsi="Arial" w:cs="Arial"/>
          <w:i/>
          <w:iCs/>
          <w:sz w:val="24"/>
          <w:szCs w:val="24"/>
        </w:rPr>
      </w:pPr>
    </w:p>
    <w:p w14:paraId="2A3D6D2A" w14:textId="77777777" w:rsidR="00942322" w:rsidRPr="00942322" w:rsidRDefault="00942322" w:rsidP="00942322">
      <w:pPr>
        <w:keepNext/>
        <w:spacing w:after="240"/>
        <w:jc w:val="center"/>
        <w:outlineLvl w:val="1"/>
        <w:rPr>
          <w:rFonts w:ascii="Arial" w:hAnsi="Arial"/>
          <w:b/>
          <w:sz w:val="32"/>
          <w:szCs w:val="16"/>
        </w:rPr>
      </w:pPr>
      <w:bookmarkStart w:id="26" w:name="_Toc159151197"/>
      <w:r w:rsidRPr="00942322">
        <w:rPr>
          <w:rFonts w:ascii="Arial" w:hAnsi="Arial"/>
          <w:b/>
          <w:sz w:val="32"/>
          <w:szCs w:val="16"/>
        </w:rPr>
        <w:t>CONOSCERETE LA VERITÀ E LA VERITÀ VI FARÀ LIBERI</w:t>
      </w:r>
      <w:bookmarkEnd w:id="26"/>
    </w:p>
    <w:p w14:paraId="1191A6F2"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Dinanzi a Gesù viene condotta una donna colta in flagrante adulterio. Scribi e farisei vogliono che Gesù rinneghi la sua misericordia verso i peccatori e pronunci contro questa donna una sentenza di condanna. Può Gesù pronunciare una sentenza di condanna contro la Parola del Padre suo? Non può. Può Gesù pronunciare una sentenza di non condanna contro la dottrina di scribi e farisei che lapidavano </w:t>
      </w:r>
      <w:r w:rsidRPr="00942322">
        <w:rPr>
          <w:rFonts w:ascii="Arial" w:hAnsi="Arial" w:cs="Arial"/>
          <w:i/>
          <w:iCs/>
          <w:sz w:val="24"/>
          <w:szCs w:val="24"/>
        </w:rPr>
        <w:t>“donne come queste”</w:t>
      </w:r>
      <w:r w:rsidRPr="00942322">
        <w:rPr>
          <w:rFonts w:ascii="Arial" w:hAnsi="Arial" w:cs="Arial"/>
          <w:sz w:val="24"/>
          <w:szCs w:val="24"/>
        </w:rPr>
        <w:t>? Neanche può fare questo. Sarebbe stato accusato di andare contro la Legge di Mosè e quest’accusa bastava perché fosse lapidato all’istante. Neanche può non rispondere. Lui è interpellato come Maestro ed è vero Maestro chi sa derimere ogni questione venga a lui sottoposta. Se Gesù non risponde, non è più Maestro o e Maestro senza la storia concreta che chiede sempre luce su ogni problema.</w:t>
      </w:r>
    </w:p>
    <w:p w14:paraId="1BBE5EB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Sappiamo che dove l’intelligenza, la razionalità, la scienza dell’uomo si ferma, lì inizia l’intelligenza, il consiglio, la sapienza, la scienza dello Spirito Santo. Sempre per lo Spirito del Signore vi è la terza via ed è questa terza via che attesta che Gesù è sempre mosso, guidato, ispirato in ogni sua Parola dallo Spirito del Signore. Ecco la terza via:</w:t>
      </w:r>
      <w:r w:rsidRPr="00942322">
        <w:rPr>
          <w:rFonts w:ascii="Arial" w:hAnsi="Arial" w:cs="Arial"/>
          <w:i/>
          <w:iCs/>
          <w:sz w:val="24"/>
          <w:szCs w:val="24"/>
        </w:rPr>
        <w:t xml:space="preserve"> “Chi di voi è senza peccato scagli per primo la pietra”. </w:t>
      </w:r>
      <w:r w:rsidRPr="00942322">
        <w:rPr>
          <w:rFonts w:ascii="Arial" w:hAnsi="Arial" w:cs="Arial"/>
          <w:sz w:val="24"/>
          <w:szCs w:val="24"/>
        </w:rPr>
        <w:t xml:space="preserve">Gesù è vero Maestro e insegna alla donna cosa fare: </w:t>
      </w:r>
      <w:r w:rsidRPr="00942322">
        <w:rPr>
          <w:rFonts w:ascii="Arial" w:hAnsi="Arial" w:cs="Arial"/>
          <w:i/>
          <w:iCs/>
          <w:sz w:val="24"/>
          <w:szCs w:val="24"/>
        </w:rPr>
        <w:t>“Va’ e d’ora innanzi non peccare più”</w:t>
      </w:r>
      <w:r w:rsidRPr="00942322">
        <w:rPr>
          <w:rFonts w:ascii="Arial" w:hAnsi="Arial" w:cs="Arial"/>
          <w:sz w:val="24"/>
          <w:szCs w:val="24"/>
        </w:rPr>
        <w:t>. Ora è giusto che venga detta una parola di luce anche su questo evento della storia di Gesù fortemente strumentalizzato dai moderni sadducei.</w:t>
      </w:r>
    </w:p>
    <w:p w14:paraId="7144734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non condanna la donna. Lui è mandato dal Padre suo per annunciare ad ogni uomo l’anno della misericordia, l’anno del grande giubileo, l’anno del perdono e della riconciliazione con Dio e con i fratelli. Gesù compie la sua missione non solo non condannando la donna, ma anche indicandole la via della salvezza. In cosa consiste la salvezza? Nel non peccare più. Cosa fanno invece i moderni sadducei – i sadducei avevano un rapporto assai singolare con le Divine Scritture: ciò che era conforme al loro pensiero lo prendevano. Ciò che non era invece contrario al loro pensiero, lo rifiutavano come Parola di Dio, ammesso che essi credessero nel Dio delle Divine Scritture – fanno: usano ogni evento delle Divine Scritture a giustificazione dei loro pensieri. Non prendono però tutta la pericope che narra l’evento, ma solo quella parola utile o necessaria per giustificare il loro pensiero. A volte danno alla storia significati che la storia neanche immagina e che per essa neanche esistono. Ecco il loro pensiero: Gesù perdona la donna. Basta. Ogni altra cosa è esclusa dal loro pensiero. </w:t>
      </w:r>
      <w:r w:rsidRPr="00942322">
        <w:rPr>
          <w:rFonts w:ascii="Arial" w:hAnsi="Arial" w:cs="Arial"/>
          <w:i/>
          <w:iCs/>
          <w:sz w:val="24"/>
          <w:szCs w:val="24"/>
        </w:rPr>
        <w:t xml:space="preserve">“Va’ e non peccare più” </w:t>
      </w:r>
      <w:r w:rsidRPr="00942322">
        <w:rPr>
          <w:rFonts w:ascii="Arial" w:hAnsi="Arial" w:cs="Arial"/>
          <w:sz w:val="24"/>
          <w:szCs w:val="24"/>
        </w:rPr>
        <w:t xml:space="preserve">non è nei loro pensieri, non esiste neanche nel Testo Sacro. Così facendo, tutte le Divine Scritture vengono stravolte. Ecco un altro “stupendo” esempio: “Nell’amore non c’è timore”, dice l’Apostolo Giovanni nella sua Prima Lettera. Si prende solo questa frase, la si estrapola dal contesto, si giustifica l’omosessualità. Di cosa dobbiamo avere timore dal momento che ci amiamo? Si è anche giunti a giustificare l’omosessualità dall’episodio del centurione che chiede il miracolo per il suo servo che era ammalato. Poiché al centurione questo serve era molto caro, il centurione – è detto – era un omosessuale. Gesù gli guarisce il servo, Gesù approva l’omosessualità. Neanche Satana era mai </w:t>
      </w:r>
      <w:r w:rsidRPr="00942322">
        <w:rPr>
          <w:rFonts w:ascii="Arial" w:hAnsi="Arial" w:cs="Arial"/>
          <w:sz w:val="24"/>
          <w:szCs w:val="24"/>
        </w:rPr>
        <w:lastRenderedPageBreak/>
        <w:t>arrivato a tanto. Ma oggi in nome della Divina Scrittura tutto si giustifica e tutto viene dichiarata non peccato. Ecco la grande universale menzogna e inganno dei nostri giorni: in nome delle Divine Scritture si giustifica ogni male.</w:t>
      </w:r>
    </w:p>
    <w:p w14:paraId="6A07AB6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il principio di sana moralità che urge mettere in chiara luce, anzi in chiarissima luce: è peccato gravissimo contro Dio e contro l’uomo emettere una sentenza di condanna sia contro la Parola del Signore e sia contro la verità della storia. È anche gravissimo peccato contro il Secondo e l’Ottavo Comandamento attestare che le Divine Scritture dicono ciò che esse non dicono. È peccato contro l’Ottavo Comandamento dire o emettere sentenza su ciò che la storia non dice. Sia la verità divina e sia la verità storia meritano di essere rispettate. Ultima verità da aggiungere: si deve prestare attenzione a non cadere nel peccato contro lo Spirito Santo, impugnando la verità della storia. Ogni nostro editto, rescritto, legge, decreto contro la verità della storia può anche trasformarsi in peccato contro lo Spirito Santo. Anche prendere una sola frase della Scrittura e attribuire o a Dio, o a Cristo Gesù, o allo Spirito Santo cose da loro non dette, può configurarsi come peccato contro lo Spirito Santo. </w:t>
      </w:r>
    </w:p>
    <w:p w14:paraId="43489B2A" w14:textId="77777777" w:rsidR="00942322" w:rsidRPr="00942322" w:rsidRDefault="00942322" w:rsidP="00942322">
      <w:pPr>
        <w:spacing w:after="120"/>
        <w:jc w:val="both"/>
        <w:rPr>
          <w:rFonts w:ascii="Arial" w:hAnsi="Arial" w:cs="Arial"/>
          <w:sz w:val="24"/>
          <w:szCs w:val="24"/>
        </w:rPr>
      </w:pPr>
    </w:p>
    <w:p w14:paraId="53756BEE"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È cosa giusta chiedersi: qual è la verità che ci fa liberi? Essa è racchiusa in questa parola di Gesù:</w:t>
      </w:r>
    </w:p>
    <w:p w14:paraId="5ABA62D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«Voi siete di quaggiù, io sono di lassù; voi siete di questo mondo, io non sono di questo mondo. Vi ho detto che morirete nei vostri peccati; se infatti non credete che Io Sono, morirete nei vostri peccati».</w:t>
      </w:r>
    </w:p>
    <w:p w14:paraId="3B6F136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la verità che ci farà liberi: credere che Gesù è Dio. È il Figlio di Dio. Credere che il Figlio di Dio è l’Agnello che toglie i peccati del mondo. Ecco la verità che ci farà liberi: è la verità annunciata dall’Apostolo Giovanni nel prologo del suo Vangelo:</w:t>
      </w:r>
    </w:p>
    <w:p w14:paraId="2F48E1F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1A1272E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0CE4F5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lastRenderedPageBreak/>
        <w:t>È la verità annunciata da Giovanni il Battista, il Profeta mandato da Dio per rendere testimonianza alla luce:</w:t>
      </w:r>
    </w:p>
    <w:p w14:paraId="15C6DDD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0939C9D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0901083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07A3CD1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Il giorno dopo Giovanni stava ancora là con due dei suoi discepoli e, fissando lo sguardo su Gesù che passava, disse: «Ecco l’agnello di Dio!» (Gv 24,1-36). </w:t>
      </w:r>
    </w:p>
    <w:p w14:paraId="31FEBE6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la verità che ci farà liberi: confessare in pienezza di verità e di fede che Gesù è: </w:t>
      </w:r>
    </w:p>
    <w:p w14:paraId="14DC0662"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ed Unico Creatore dell’intero universo e dell’uomo. </w:t>
      </w:r>
    </w:p>
    <w:p w14:paraId="57EDAC9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ed Unico Redentore, Salvatore, Mediatore tra il Padre Celeste e ogni uomo e l’intera creazione. </w:t>
      </w:r>
    </w:p>
    <w:p w14:paraId="54026E79"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che è la grazia, la verità, la via, la vita eterna per ogni uomo.</w:t>
      </w:r>
    </w:p>
    <w:p w14:paraId="7C550772"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Signore del cielo e della terra. </w:t>
      </w:r>
    </w:p>
    <w:p w14:paraId="650BAB67"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Giudice dei vivi e dei morti.</w:t>
      </w:r>
    </w:p>
    <w:p w14:paraId="0BBB8C87"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Figlio generato dal Padre nell’oggi dell’eternità.</w:t>
      </w:r>
    </w:p>
    <w:p w14:paraId="350ABF0E"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Figlio dell’uomo che viene sulle nubi del cielo.</w:t>
      </w:r>
    </w:p>
    <w:p w14:paraId="785055C6"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che ha in mano il libro sigillato con sete sigilli e che lui apre secondo la sua volontà, governata dalla sua divina ed eterna sapienza. .</w:t>
      </w:r>
    </w:p>
    <w:p w14:paraId="3CF77707"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che è morto per i nostri peccati ed il Solo che è risorto per la nostra giustificazione.</w:t>
      </w:r>
    </w:p>
    <w:p w14:paraId="7C9E292C"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nome dato agli uomini nel quale è stabilito che possiamo essere salvati. Questa gloria è solo sua. A nessun altro il Padre, Dio, ha concesso questa gloria.</w:t>
      </w:r>
    </w:p>
    <w:p w14:paraId="5A9E70D2"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la cui Parola è Parola di vita eterna.</w:t>
      </w:r>
    </w:p>
    <w:p w14:paraId="0B5B219A"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lastRenderedPageBreak/>
        <w:t>Il Solo che ci ha lasciato il suo corpo come cibo di vita eterna e il suo sangue come bevanda di salvezza.</w:t>
      </w:r>
    </w:p>
    <w:p w14:paraId="4224C758"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18004FDE"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 Il Solo Differente da tutto ciò che è esistito, esiste, esisterà sulla terra e nei cieli, nel tempo e nell’eternità..</w:t>
      </w:r>
    </w:p>
    <w:p w14:paraId="5F04A368"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nella Parola, nell’Insegnamento, nel Comando</w:t>
      </w:r>
    </w:p>
    <w:p w14:paraId="4FFDA99E"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per Redenzione, Giustificazione, Salvezza, Mediazione, Rivelazione, Vita eterna, Verità, Grazia, Luce, Risurrezione.</w:t>
      </w:r>
    </w:p>
    <w:p w14:paraId="5160EE4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da ogni Profeta, Re, Sacerdote venuti prima di Lui nel Popolo del Signore.</w:t>
      </w:r>
    </w:p>
    <w:p w14:paraId="0EA14E58"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da Mosè, Elia, Eliseo, Isaia, Geremia, Ezechiele, Daniele, Giovanni il Battista.</w:t>
      </w:r>
    </w:p>
    <w:p w14:paraId="5D473CD1"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da ogni uomo che è esistito, esiste, esisterà. Ogni uomo è sua creatura. Da Lui è stato creato. Da Lui dovrà lasciarsi redimere e salvare. A Lui prestare ogni obbedienza.</w:t>
      </w:r>
    </w:p>
    <w:p w14:paraId="10F4F645"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nella Preghiera.</w:t>
      </w:r>
    </w:p>
    <w:p w14:paraId="20986E77"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sulla Croce e nella Risurrezione. </w:t>
      </w:r>
    </w:p>
    <w:p w14:paraId="12D283F4"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Differente nel Tempo e nell’Eternità, nel Giudizio e nella Signoria.</w:t>
      </w:r>
    </w:p>
    <w:p w14:paraId="311CEE60"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per Cuore, Mente, Pensieri. </w:t>
      </w:r>
    </w:p>
    <w:p w14:paraId="3DF19E55"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perché Lui solo è “Io-Sono”. Gli altri sono “Io-non-sono”. Lui è increato e divino ed eterno. Ogni altra cosa ha ricevuto l’essere per mezzo di Lui e in vista di Lui. </w:t>
      </w:r>
    </w:p>
    <w:p w14:paraId="79540B5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per Natura e per Missione. </w:t>
      </w:r>
    </w:p>
    <w:p w14:paraId="2843774C"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Differente per Essenza e Sostanza. </w:t>
      </w:r>
    </w:p>
    <w:p w14:paraId="3F447A19"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Necessario eterno e universale. </w:t>
      </w:r>
    </w:p>
    <w:p w14:paraId="410CE29B"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la nuova creazione. Non solo in Lui, ma ance per Lui e con Lui. </w:t>
      </w:r>
    </w:p>
    <w:p w14:paraId="265E1FC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ogni unità si forma, cresce, giunge alla perfezione, raggiunge il suo fine eterno. </w:t>
      </w:r>
    </w:p>
    <w:p w14:paraId="03F55250"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nel quale si compone l’unità dell’uomo con se stesso, dell’uomo con l’uomo, dell’uomo con la creazione.</w:t>
      </w:r>
    </w:p>
    <w:p w14:paraId="75636BB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lastRenderedPageBreak/>
        <w:t xml:space="preserve">Il Solo nel quale si ricompone la verità dell’uomo con il suo Signore, Creatore, Dio. </w:t>
      </w:r>
    </w:p>
    <w:p w14:paraId="0227AB6A"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nel quale si ricompone l’unità dei popoli con i popoli e delle nazioni con le nazioni.</w:t>
      </w:r>
    </w:p>
    <w:p w14:paraId="46E7BEE0"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ricompone l’unità dell’Antico e del Nuovo Testamento. </w:t>
      </w:r>
    </w:p>
    <w:p w14:paraId="43926826"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Il Solo nel quale si ricompone l’unità della Rivelazione, della Tradizione, del Magistero.</w:t>
      </w:r>
    </w:p>
    <w:p w14:paraId="62B2634D"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l’unità della verità con la morale e della morale con la verità. </w:t>
      </w:r>
    </w:p>
    <w:p w14:paraId="70987795"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l’unità di ogni Parola di Dio con ogni Parola di Dio. </w:t>
      </w:r>
    </w:p>
    <w:p w14:paraId="24307D93"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l’unità di ogni scienza, filosofia, antropologia. </w:t>
      </w:r>
    </w:p>
    <w:p w14:paraId="734E4059"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l’unità tra fede creduta, fede vissuta, fede pregata. </w:t>
      </w:r>
    </w:p>
    <w:p w14:paraId="1C078F45"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si compie l’unità di tutto l’universo in una sola lode e in un solo inno di benedizione e di rendimento di grazia. </w:t>
      </w:r>
    </w:p>
    <w:p w14:paraId="69100422"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267B83CA" w14:textId="77777777" w:rsidR="00942322" w:rsidRPr="00942322" w:rsidRDefault="00942322" w:rsidP="00942322">
      <w:pPr>
        <w:numPr>
          <w:ilvl w:val="0"/>
          <w:numId w:val="58"/>
        </w:numPr>
        <w:spacing w:after="120" w:line="276" w:lineRule="auto"/>
        <w:jc w:val="both"/>
        <w:rPr>
          <w:rFonts w:ascii="Arial" w:hAnsi="Arial"/>
          <w:bCs/>
          <w:color w:val="000000" w:themeColor="text1"/>
          <w:sz w:val="24"/>
        </w:rPr>
      </w:pPr>
      <w:r w:rsidRPr="00942322">
        <w:rPr>
          <w:rFonts w:ascii="Arial" w:hAnsi="Arial"/>
          <w:bCs/>
          <w:color w:val="000000" w:themeColor="text1"/>
          <w:sz w:val="24"/>
        </w:rPr>
        <w:t xml:space="preserve">Il Solo Necessario eterno e universale, nel quale si ricompone l’unità di tutti i linguaggi dell’umanità, degli Angeli e dell’intera creazione. </w:t>
      </w:r>
    </w:p>
    <w:p w14:paraId="6B7BA46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una sola di queste verità che sono tutte essenza della Persona e della missione di Cristo Gesù, noi non siamo nella verità e di conseguenza rimaniamo nella nostra schiavitù di peccato e di morte. Come dice Gesù: moriremo nei nostri peccati. Dove Cristo Gesù non è adorato secondo pienezza di verità e di fede, lì viene adorato il peccato. Ora sappiamo che il peccato non solo è morte, anche un generatori di pensieri di morte, di propositi di morte, di sentenze di morte, di decreti di morte, di editti di morte, di rescritti di morte. Dove si adora il peccato, si raccolgono solo frutti di peccato, di schiavitù, di morte. Dal peccato mai potrà nascere un solo frutto di vita.</w:t>
      </w:r>
    </w:p>
    <w:p w14:paraId="015E592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oggi dove risiede la nostra dilagante immoralità: essa non consiste in questo o in quell’altro peccato. Abbiamo con bronzo fuso otturato e poi anche cementato la sorgente che dal lato destro del tempio scorre e inonda la terra giungendo a risanare anche le acque del Mar Morto. Con questo nostro atto abbiamo condannato a morte ogni albero e anche abbiamo operato perché il Mar Morto non fosse reso pieno di ogni sorta di pesci. Leggiamo la visione di Ezechiele e poi la visione dell’Apostolo Giovanni: La prima annuncia cosa sorge dal nuovo Tempio, la seconda dice che questa visione si è compiuta:</w:t>
      </w:r>
    </w:p>
    <w:p w14:paraId="1B8F42A7"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Mi condusse poi all’ingresso del tempio e vidi che sotto la soglia del tempio usciva acqua verso oriente, poiché la facciata del tempio era verso oriente. </w:t>
      </w:r>
      <w:r w:rsidRPr="00942322">
        <w:rPr>
          <w:rFonts w:ascii="Arial" w:hAnsi="Arial" w:cs="Arial"/>
          <w:i/>
          <w:iCs/>
          <w:sz w:val="22"/>
          <w:szCs w:val="24"/>
        </w:rPr>
        <w:lastRenderedPageBreak/>
        <w:t>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1FCC27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8BCD3EA"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3F1A8C3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L’obbligo di dare libero corso al fiume di grazia e di Spirito Santo che sempre deve sgorgare dal corpo di Cristo che è la Chiesa, è di ogni discepolo di Gesù. Come si dona libero corso al fiume di grazia e di Spirito Santo? Predicando e annunciano in pienezza di verità Cristo Signore. Potrà fare questo chi vive ogni Parola di Cristo Gesù, chi rimane nella verità, chi non è schiavo dei pensieri, delle falsità, delle menzogne, delle tenebre di questo mondo. Potrà fare questo chi ama Cristo Signore più della sua stessa vita. Quando un discepolo di Gesù adora il peccato, è la più grande catastrofe che si abbatte sulla terra. È una catastrofe così grande che neanche si può paragonare al diluvio universale. Mentre il vero discepolo di Gesù è un fiume di vita. L’adoratore del peccato è un fiume di lava che riduce tutto in cenere esso giunge. Il mondo già nella morte lo inabissa ancora di più nella morte. È l’adorazione del peccato che oggi ci vieta di nominare Cristo Gesù e che ci obbliga a non predicare il Vangelo e che ci suggerisce tutti </w:t>
      </w:r>
      <w:r w:rsidRPr="00942322">
        <w:rPr>
          <w:rFonts w:ascii="Arial" w:hAnsi="Arial" w:cs="Arial"/>
          <w:sz w:val="24"/>
          <w:szCs w:val="24"/>
        </w:rPr>
        <w:lastRenderedPageBreak/>
        <w:t>quei pensieri di morte sulla salvezza per tutti, sull’inferno vuoto, sulle religioni che sono vie di salvezza. È l’adorazione del peccato che ha ucciso Cristo nel nostro cuore e sulle nostra labbra. Ma rimane in eterno vera la Parola di Gesù: “</w:t>
      </w:r>
    </w:p>
    <w:p w14:paraId="78826D3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i/>
          <w:iCs/>
          <w:sz w:val="22"/>
        </w:rPr>
        <w:t>«Voi siete di quaggiù, io sono di lassù; voi siete di questo mondo, io non sono di questo mondo.</w:t>
      </w:r>
      <w:r w:rsidRPr="00942322">
        <w:rPr>
          <w:rFonts w:ascii="Arial" w:hAnsi="Arial"/>
          <w:i/>
          <w:iCs/>
          <w:position w:val="6"/>
          <w:sz w:val="22"/>
          <w:vertAlign w:val="superscript"/>
        </w:rPr>
        <w:t>4</w:t>
      </w:r>
      <w:r w:rsidRPr="00942322">
        <w:rPr>
          <w:rFonts w:ascii="Arial" w:hAnsi="Arial"/>
          <w:i/>
          <w:iCs/>
          <w:sz w:val="22"/>
        </w:rPr>
        <w:t>Vi ho detto che morirete nei vostri peccati; se infatti non credete che Io Sono, morirete nei vostri peccati».</w:t>
      </w:r>
    </w:p>
    <w:p w14:paraId="3EA43F7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Beato colui che crede in questa Parola di Gesù Signore, smette di adorare il peccato e inizia ad adorare Cristo con il suo cuore e con le sue labbra e con tutto il suo corpo. Beato chi oggi e sempre  dice con l’Apostolo Giovanni:</w:t>
      </w:r>
    </w:p>
    <w:p w14:paraId="3E231DC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643A56E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Quel discepolo di Gesù che non fa questa confessione di fede, da adoratore di Cristo Gesù si è trasformato in adoratore del peccato e ogni suo frutto è frutto di morte, perché frutto di falsità e di menzogna. È Cristo la verità che ci fa liberi. Dove non c’è obbedienza alla Parola di Cristo non c’è libertà. C’è solo schiavitù e noi alla schiavitù diamo il nome di libertà. Il libertinaggio non è la Libertà. </w:t>
      </w:r>
    </w:p>
    <w:p w14:paraId="2D2590B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152CEB4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w:t>
      </w:r>
      <w:r w:rsidRPr="00942322">
        <w:rPr>
          <w:rFonts w:ascii="Arial" w:hAnsi="Arial" w:cs="Arial"/>
          <w:i/>
          <w:iCs/>
          <w:sz w:val="22"/>
          <w:szCs w:val="24"/>
        </w:rPr>
        <w:lastRenderedPageBreak/>
        <w:t>mentre insegnava nel tempio. E nessuno lo arrestò, perché non era ancora venuta la sua ora.</w:t>
      </w:r>
    </w:p>
    <w:p w14:paraId="774A20B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w:t>
      </w:r>
      <w:bookmarkStart w:id="27" w:name="_Hlk158900107"/>
      <w:r w:rsidRPr="00942322">
        <w:rPr>
          <w:rFonts w:ascii="Arial" w:hAnsi="Arial" w:cs="Arial"/>
          <w:i/>
          <w:iCs/>
          <w:sz w:val="22"/>
          <w:szCs w:val="24"/>
        </w:rPr>
        <w:t xml:space="preserve">«Voi siete di quaggiù, io sono di lassù; voi siete di questo mondo, io non sono di questo mondo. Vi ho detto che morirete nei vostri peccati; se infatti non credete che Io Sono, morirete nei vostri peccati». </w:t>
      </w:r>
      <w:bookmarkEnd w:id="27"/>
      <w:r w:rsidRPr="00942322">
        <w:rPr>
          <w:rFonts w:ascii="Arial" w:hAnsi="Arial" w:cs="Arial"/>
          <w:i/>
          <w:iCs/>
          <w:sz w:val="22"/>
          <w:szCs w:val="24"/>
        </w:rPr>
        <w:t xml:space="preserve">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71D5C8D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 queste sue parole, molti credettero in lui. Gesù allora disse a quei Giudei che gli avevano creduto: «Se rimanete nella mia parola, siete davvero miei discepoli; </w:t>
      </w:r>
      <w:bookmarkStart w:id="28" w:name="_Hlk158890419"/>
      <w:r w:rsidRPr="00942322">
        <w:rPr>
          <w:rFonts w:ascii="Arial" w:hAnsi="Arial" w:cs="Arial"/>
          <w:i/>
          <w:iCs/>
          <w:sz w:val="22"/>
          <w:szCs w:val="24"/>
        </w:rPr>
        <w:t>conoscerete la verità e la verità vi farà liberi</w:t>
      </w:r>
      <w:bookmarkEnd w:id="28"/>
      <w:r w:rsidRPr="00942322">
        <w:rPr>
          <w:rFonts w:ascii="Arial" w:hAnsi="Arial" w:cs="Arial"/>
          <w:i/>
          <w:iCs/>
          <w:sz w:val="22"/>
          <w:szCs w:val="24"/>
        </w:rPr>
        <w:t xml:space="preserve">».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3187FC7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w:t>
      </w:r>
      <w:r w:rsidRPr="00942322">
        <w:rPr>
          <w:rFonts w:ascii="Arial" w:hAnsi="Arial" w:cs="Arial"/>
          <w:i/>
          <w:iCs/>
          <w:sz w:val="22"/>
          <w:szCs w:val="24"/>
        </w:rPr>
        <w:lastRenderedPageBreak/>
        <w:t xml:space="preserve">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48EC1E0B" w14:textId="77777777" w:rsidR="00942322" w:rsidRPr="00942322" w:rsidRDefault="00942322" w:rsidP="00942322">
      <w:pPr>
        <w:spacing w:after="120"/>
        <w:jc w:val="both"/>
        <w:rPr>
          <w:rFonts w:ascii="Arial" w:hAnsi="Arial" w:cs="Arial"/>
          <w:i/>
          <w:iCs/>
          <w:sz w:val="24"/>
          <w:szCs w:val="24"/>
        </w:rPr>
      </w:pPr>
    </w:p>
    <w:p w14:paraId="25495F2B" w14:textId="77777777" w:rsidR="00942322" w:rsidRPr="00942322" w:rsidRDefault="00942322" w:rsidP="00942322">
      <w:pPr>
        <w:keepNext/>
        <w:spacing w:after="240"/>
        <w:jc w:val="center"/>
        <w:outlineLvl w:val="1"/>
        <w:rPr>
          <w:rFonts w:ascii="Arial" w:hAnsi="Arial"/>
          <w:b/>
          <w:sz w:val="32"/>
          <w:szCs w:val="16"/>
        </w:rPr>
      </w:pPr>
      <w:bookmarkStart w:id="29" w:name="_Toc159151198"/>
      <w:r w:rsidRPr="00942322">
        <w:rPr>
          <w:rFonts w:ascii="Arial" w:hAnsi="Arial"/>
          <w:b/>
          <w:sz w:val="32"/>
          <w:szCs w:val="16"/>
        </w:rPr>
        <w:t>ANCHE SE NON CREDETE A ME, CREDETE ALLE OPERE</w:t>
      </w:r>
      <w:bookmarkEnd w:id="29"/>
    </w:p>
    <w:p w14:paraId="0AD4BFED"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Gesù è il Pastore, il Pastore il Buono. È Lui il solo vero e perfetto Modello per ogni altro Pastore, chiamato a vivere il ministero di Cristo Gesù, in Cristo, con Cristo, per Cristo, non in autonomia da Cristo, non come suoi successori, bensì come suoi Vicari. Come veri Vicari di Cristo devono esercitare il ministro di Cristo, l’unico ministero di Cristo, sempre in Lui, con Lui, per Lui. Gesù è il Pastore Sacerdote, il Pastore Re, il Pastore Profeta. Esercitando il suo ministero di  Pastore Profeta dona al suo gregge la purissima Parola del Padre come suo purissimo nutrimento. Come Pastore Sacerdote nutre il suo gregge con la sua vita, donandogli da mangiare il cuore corpo e da bere il suo sangue. Come Pastore Re mostra al suo gregge come si compie la Parola del Padre fin sulla croce, inchiodato su di essa. Come Pastore Sacerdote offre al Padre la sua vita in espiazione dei peccati del mondo. Lui è l’Agnello della Pasqua ed è l’Agnello che è il servo sofferente del Signore.  </w:t>
      </w:r>
    </w:p>
    <w:p w14:paraId="1ED3AFA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Conformati pienamente a Cristo Gesù, a Cristo il Pastore Sacerdote, a Cristo il Pastore Profeta, a Cristo il Pastore Re, ogni Apostolo del Signore è chiamato a vivere non un altro ministero, non un ministero separato, non un ministero autonomo, non un ministero indipendente, ma lo stesso ministero di Cristo Gesù, anzi è giusto dire che Cristo il Pastore Sacerdote, Cristo il Pastore Profeta, Cristo il Pastore Re, deve continuare a vivere questo triplice ministero nel corpo di ogni suo Apostolo e di ogni loro Successore, e in comunione gerarchica con i Vescovi, ogni presbitero anche se non nella pienezza dei poteri che possiedono i Vescovi, come ad esempio il potere di generare altri vescovi, altri presbiteri, altri diaconi, altri cresimati. O l’altro potere di essere i vescovi i custodi della Divina Parola o l’altro ancora di essere interpreti autentici e certi della Divina Parola. O l’altro ancora di essere loro i Responsabili di tutto il gregge di Cristo, essendo essi anche i Pastori dei Pastori che sono i sacerdoti. Non stiamo qui a scrivere un trattato completo sul Sacerdozio ordinato. A noi interessa solo mettere bene in luce qual è la morale che deve governare tutto l’Ordine Sacro. Prima però è cosa giusta dire chi è per noi il Sacerdozio Ordinato, differente per ordine e grado dal Sacerdozio comune o battesimale:</w:t>
      </w:r>
    </w:p>
    <w:p w14:paraId="3A0586BC" w14:textId="77777777" w:rsidR="00942322" w:rsidRPr="00942322" w:rsidRDefault="00942322" w:rsidP="00942322">
      <w:pPr>
        <w:spacing w:after="120"/>
        <w:jc w:val="both"/>
        <w:rPr>
          <w:rFonts w:ascii="Arial" w:hAnsi="Arial" w:cs="Arial"/>
          <w:sz w:val="24"/>
          <w:szCs w:val="24"/>
        </w:rPr>
      </w:pPr>
    </w:p>
    <w:p w14:paraId="010EAC93" w14:textId="77777777" w:rsidR="00942322" w:rsidRPr="00942322" w:rsidRDefault="00942322" w:rsidP="00942322">
      <w:pPr>
        <w:spacing w:after="120"/>
        <w:jc w:val="both"/>
        <w:rPr>
          <w:rFonts w:ascii="Arial" w:hAnsi="Arial" w:cs="Arial"/>
          <w:b/>
          <w:bCs/>
          <w:i/>
          <w:iCs/>
          <w:color w:val="000000"/>
          <w:sz w:val="24"/>
          <w:szCs w:val="28"/>
        </w:rPr>
      </w:pPr>
      <w:bookmarkStart w:id="30" w:name="_Toc106201753"/>
      <w:r w:rsidRPr="00942322">
        <w:rPr>
          <w:rFonts w:ascii="Arial" w:hAnsi="Arial" w:cs="Arial"/>
          <w:b/>
          <w:bCs/>
          <w:i/>
          <w:iCs/>
          <w:color w:val="000000"/>
          <w:sz w:val="24"/>
          <w:szCs w:val="28"/>
        </w:rPr>
        <w:t>Come le mura di Gerico</w:t>
      </w:r>
      <w:bookmarkEnd w:id="30"/>
    </w:p>
    <w:p w14:paraId="2AFF2173" w14:textId="77777777" w:rsidR="00942322" w:rsidRPr="00942322" w:rsidRDefault="00942322" w:rsidP="00942322">
      <w:pPr>
        <w:spacing w:after="120"/>
        <w:jc w:val="both"/>
        <w:rPr>
          <w:rFonts w:ascii="Arial" w:hAnsi="Arial"/>
          <w:sz w:val="24"/>
        </w:rPr>
      </w:pPr>
      <w:r w:rsidRPr="00942322">
        <w:rPr>
          <w:rFonts w:ascii="Arial" w:hAnsi="Arial"/>
          <w:sz w:val="24"/>
        </w:rPr>
        <w:t xml:space="preserve">Diciamo fin da subito che per noi il Sacerdozio Ordinato è in tutto simile alle mura di Gerico. Esse rendevano la città inespugnabile. Infatti essa non fu presa con la </w:t>
      </w:r>
      <w:r w:rsidRPr="00942322">
        <w:rPr>
          <w:rFonts w:ascii="Arial" w:hAnsi="Arial"/>
          <w:sz w:val="24"/>
        </w:rPr>
        <w:lastRenderedPageBreak/>
        <w:t>forza. È stato invece il Signore che ha fatto crollare le sue mura e i figli d’Israele hanno potuto votarla allo sterminio. Così il Testo Sacro:</w:t>
      </w:r>
    </w:p>
    <w:p w14:paraId="18B30C67"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27EF7F4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29F3B827"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05EC8614" w14:textId="77777777" w:rsidR="00942322" w:rsidRPr="00942322" w:rsidRDefault="00942322" w:rsidP="00942322">
      <w:pPr>
        <w:spacing w:after="120"/>
        <w:jc w:val="both"/>
        <w:rPr>
          <w:rFonts w:ascii="Arial" w:hAnsi="Arial"/>
          <w:sz w:val="24"/>
        </w:rPr>
      </w:pPr>
      <w:r w:rsidRPr="00942322">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5DE05730" w14:textId="77777777" w:rsidR="00942322" w:rsidRPr="00942322" w:rsidRDefault="00942322" w:rsidP="00942322">
      <w:pPr>
        <w:spacing w:after="120"/>
        <w:jc w:val="both"/>
        <w:rPr>
          <w:rFonts w:ascii="Arial" w:hAnsi="Arial"/>
          <w:sz w:val="24"/>
        </w:rPr>
      </w:pPr>
      <w:r w:rsidRPr="00942322">
        <w:rPr>
          <w:rFonts w:ascii="Arial" w:hAnsi="Arial"/>
          <w:spacing w:val="-2"/>
          <w:sz w:val="24"/>
        </w:rPr>
        <w:t xml:space="preserve">Lo abbiamo già scritto. Oggi Satana ha inventato armi ancora più sofisticate per far crollare le mura della Chiesa. Lui sta lavorando alacremente, senza alcuna </w:t>
      </w:r>
      <w:r w:rsidRPr="00942322">
        <w:rPr>
          <w:rFonts w:ascii="Arial" w:hAnsi="Arial"/>
          <w:spacing w:val="-2"/>
          <w:sz w:val="24"/>
        </w:rPr>
        <w:lastRenderedPageBreak/>
        <w:t>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942322">
        <w:rPr>
          <w:rFonts w:ascii="Arial" w:hAnsi="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027DAB30" w14:textId="77777777" w:rsidR="00942322" w:rsidRPr="00942322" w:rsidRDefault="00942322" w:rsidP="00942322">
      <w:pPr>
        <w:spacing w:after="120"/>
        <w:jc w:val="both"/>
        <w:rPr>
          <w:rFonts w:ascii="Arial" w:hAnsi="Arial"/>
          <w:sz w:val="24"/>
        </w:rPr>
      </w:pPr>
      <w:r w:rsidRPr="00942322">
        <w:rPr>
          <w:rFonts w:ascii="Arial" w:hAnsi="Arial"/>
          <w:sz w:val="24"/>
        </w:rPr>
        <w:t>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w:t>
      </w:r>
    </w:p>
    <w:p w14:paraId="2A1D0B08" w14:textId="77777777" w:rsidR="00942322" w:rsidRPr="00942322" w:rsidRDefault="00942322" w:rsidP="00942322">
      <w:pPr>
        <w:spacing w:after="120"/>
        <w:ind w:left="567" w:right="567"/>
        <w:jc w:val="both"/>
        <w:rPr>
          <w:rFonts w:ascii="Arial" w:hAnsi="Arial"/>
          <w:i/>
          <w:iCs/>
          <w:spacing w:val="-2"/>
          <w:sz w:val="22"/>
        </w:rPr>
      </w:pPr>
      <w:bookmarkStart w:id="31" w:name="_Hlk158958880"/>
      <w:r w:rsidRPr="00942322">
        <w:rPr>
          <w:rFonts w:ascii="Arial" w:hAnsi="Arial"/>
          <w:i/>
          <w:iCs/>
          <w:spacing w:val="-2"/>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bookmarkEnd w:id="31"/>
    <w:p w14:paraId="373D0D66" w14:textId="77777777" w:rsidR="00942322" w:rsidRPr="00942322" w:rsidRDefault="00942322" w:rsidP="00942322">
      <w:pPr>
        <w:spacing w:after="120"/>
        <w:jc w:val="both"/>
        <w:rPr>
          <w:rFonts w:ascii="Arial" w:hAnsi="Arial"/>
          <w:sz w:val="24"/>
        </w:rPr>
      </w:pPr>
      <w:r w:rsidRPr="00942322">
        <w:rPr>
          <w:rFonts w:ascii="Arial" w:hAnsi="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3C37C438" w14:textId="77777777" w:rsidR="00942322" w:rsidRPr="00942322" w:rsidRDefault="00942322" w:rsidP="00942322">
      <w:pPr>
        <w:spacing w:after="120"/>
        <w:jc w:val="both"/>
        <w:rPr>
          <w:rFonts w:ascii="Arial" w:hAnsi="Arial"/>
          <w:sz w:val="24"/>
        </w:rPr>
      </w:pPr>
    </w:p>
    <w:p w14:paraId="426F5ABB" w14:textId="77777777" w:rsidR="00942322" w:rsidRPr="00942322" w:rsidRDefault="00942322" w:rsidP="00942322">
      <w:pPr>
        <w:spacing w:after="120"/>
        <w:jc w:val="both"/>
        <w:rPr>
          <w:rFonts w:ascii="Arial" w:hAnsi="Arial" w:cs="Arial"/>
          <w:b/>
          <w:bCs/>
          <w:i/>
          <w:iCs/>
          <w:color w:val="000000"/>
          <w:sz w:val="24"/>
          <w:szCs w:val="28"/>
        </w:rPr>
      </w:pPr>
      <w:bookmarkStart w:id="32" w:name="_Toc106201754"/>
      <w:r w:rsidRPr="00942322">
        <w:rPr>
          <w:rFonts w:ascii="Arial" w:hAnsi="Arial" w:cs="Arial"/>
          <w:b/>
          <w:bCs/>
          <w:i/>
          <w:iCs/>
          <w:color w:val="000000"/>
          <w:sz w:val="24"/>
          <w:szCs w:val="28"/>
        </w:rPr>
        <w:t>La spada della Parola e della retta coscienza presbiterale</w:t>
      </w:r>
      <w:bookmarkEnd w:id="32"/>
      <w:r w:rsidRPr="00942322">
        <w:rPr>
          <w:rFonts w:ascii="Arial" w:hAnsi="Arial" w:cs="Arial"/>
          <w:b/>
          <w:bCs/>
          <w:i/>
          <w:iCs/>
          <w:color w:val="000000"/>
          <w:sz w:val="24"/>
          <w:szCs w:val="28"/>
        </w:rPr>
        <w:t xml:space="preserve"> </w:t>
      </w:r>
    </w:p>
    <w:p w14:paraId="44F88F3A" w14:textId="77777777" w:rsidR="00942322" w:rsidRPr="00942322" w:rsidRDefault="00942322" w:rsidP="00942322">
      <w:pPr>
        <w:spacing w:after="120"/>
        <w:jc w:val="both"/>
        <w:rPr>
          <w:rFonts w:ascii="Arial" w:hAnsi="Arial"/>
          <w:bCs/>
          <w:sz w:val="24"/>
        </w:rPr>
      </w:pPr>
      <w:r w:rsidRPr="00942322">
        <w:rPr>
          <w:rFonts w:ascii="Arial" w:hAnsi="Arial"/>
          <w:bCs/>
          <w:sz w:val="24"/>
        </w:rPr>
        <w:t>C’è una via sicura perché il singolo Presbitero non cada in questa trappola infernale che Satana ogni giorno gli tende? La risposta la troviamo nel Vangelo secondo Luca e viene a noi data dalle Parole di Cristo Gesù:</w:t>
      </w:r>
    </w:p>
    <w:p w14:paraId="0E9B6F0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7BFE1F0D"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5EFA1D92" w14:textId="77777777" w:rsidR="00942322" w:rsidRPr="00942322" w:rsidRDefault="00942322" w:rsidP="00942322">
      <w:pPr>
        <w:spacing w:after="120"/>
        <w:jc w:val="both"/>
        <w:rPr>
          <w:rFonts w:ascii="Arial" w:hAnsi="Arial"/>
          <w:sz w:val="24"/>
        </w:rPr>
      </w:pPr>
      <w:r w:rsidRPr="00942322">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3C4D60F3" w14:textId="77777777" w:rsidR="00942322" w:rsidRPr="00942322" w:rsidRDefault="00942322" w:rsidP="00942322">
      <w:pPr>
        <w:spacing w:after="120"/>
        <w:jc w:val="both"/>
        <w:rPr>
          <w:rFonts w:ascii="Arial" w:hAnsi="Arial"/>
          <w:sz w:val="24"/>
        </w:rPr>
      </w:pPr>
      <w:r w:rsidRPr="00942322">
        <w:rPr>
          <w:rFonts w:ascii="Arial" w:hAnsi="Arial"/>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7F8D2E3A" w14:textId="77777777" w:rsidR="00942322" w:rsidRPr="00942322" w:rsidRDefault="00942322" w:rsidP="00942322">
      <w:pPr>
        <w:spacing w:after="120"/>
        <w:jc w:val="both"/>
        <w:rPr>
          <w:rFonts w:ascii="Arial" w:hAnsi="Arial"/>
          <w:sz w:val="24"/>
        </w:rPr>
      </w:pPr>
      <w:r w:rsidRPr="00942322">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6633731C"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ED3E5BE"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02218B6F" w14:textId="77777777" w:rsidR="00942322" w:rsidRPr="00942322" w:rsidRDefault="00942322" w:rsidP="00942322">
      <w:pPr>
        <w:spacing w:after="120"/>
        <w:jc w:val="both"/>
        <w:rPr>
          <w:rFonts w:ascii="Arial" w:hAnsi="Arial"/>
          <w:sz w:val="24"/>
        </w:rPr>
      </w:pPr>
      <w:r w:rsidRPr="00942322">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5BEED9E5" w14:textId="77777777" w:rsidR="00942322" w:rsidRPr="00942322" w:rsidRDefault="00942322" w:rsidP="00942322">
      <w:pPr>
        <w:spacing w:after="120"/>
        <w:jc w:val="both"/>
        <w:rPr>
          <w:rFonts w:ascii="Arial" w:hAnsi="Arial"/>
          <w:sz w:val="24"/>
        </w:rPr>
      </w:pPr>
    </w:p>
    <w:p w14:paraId="752A055A" w14:textId="77777777" w:rsidR="00942322" w:rsidRPr="00942322" w:rsidRDefault="00942322" w:rsidP="00942322">
      <w:pPr>
        <w:spacing w:after="120"/>
        <w:jc w:val="both"/>
        <w:rPr>
          <w:rFonts w:ascii="Arial" w:hAnsi="Arial" w:cs="Arial"/>
          <w:b/>
          <w:bCs/>
          <w:i/>
          <w:iCs/>
          <w:color w:val="000000"/>
          <w:sz w:val="24"/>
          <w:szCs w:val="28"/>
        </w:rPr>
      </w:pPr>
      <w:bookmarkStart w:id="33" w:name="_Toc106201755"/>
      <w:r w:rsidRPr="00942322">
        <w:rPr>
          <w:rFonts w:ascii="Arial" w:hAnsi="Arial" w:cs="Arial"/>
          <w:b/>
          <w:bCs/>
          <w:i/>
          <w:iCs/>
          <w:color w:val="000000"/>
          <w:sz w:val="24"/>
          <w:szCs w:val="28"/>
        </w:rPr>
        <w:t>Generato, non creato, della stessa vita di Cristo</w:t>
      </w:r>
      <w:bookmarkEnd w:id="33"/>
    </w:p>
    <w:p w14:paraId="681C3266" w14:textId="77777777" w:rsidR="00942322" w:rsidRPr="00942322" w:rsidRDefault="00942322" w:rsidP="00942322">
      <w:pPr>
        <w:spacing w:after="120"/>
        <w:jc w:val="both"/>
        <w:rPr>
          <w:rFonts w:ascii="Arial" w:hAnsi="Arial"/>
          <w:sz w:val="24"/>
        </w:rPr>
      </w:pPr>
      <w:r w:rsidRPr="00942322">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w:t>
      </w:r>
      <w:r w:rsidRPr="00942322">
        <w:rPr>
          <w:rFonts w:ascii="Arial" w:hAnsi="Arial"/>
          <w:sz w:val="24"/>
        </w:rPr>
        <w:lastRenderedPageBreak/>
        <w:t xml:space="preserve">Padre, sempre nella comunione di verità, luce, amore, giustizia, santità dello Spirito Santo. </w:t>
      </w:r>
    </w:p>
    <w:p w14:paraId="1CC651B1"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7F38B695" w14:textId="77777777" w:rsidR="00942322" w:rsidRPr="00942322" w:rsidRDefault="00942322" w:rsidP="00942322">
      <w:pPr>
        <w:spacing w:after="120"/>
        <w:jc w:val="both"/>
        <w:rPr>
          <w:rFonts w:ascii="Arial" w:hAnsi="Arial"/>
          <w:sz w:val="24"/>
        </w:rPr>
      </w:pPr>
      <w:r w:rsidRPr="00942322">
        <w:rPr>
          <w:rFonts w:ascii="Arial" w:hAnsi="Arial"/>
          <w:sz w:val="24"/>
        </w:rPr>
        <w:t>Perché la sua opera è vana? I sacramenti da lui celebrati non agiscono in virtù dell’</w:t>
      </w:r>
      <w:r w:rsidRPr="00942322">
        <w:rPr>
          <w:rFonts w:ascii="Arial" w:hAnsi="Arial"/>
          <w:i/>
          <w:iCs/>
          <w:sz w:val="24"/>
          <w:lang w:val="la-Latn"/>
        </w:rPr>
        <w:t xml:space="preserve">ex opere operato </w:t>
      </w:r>
      <w:r w:rsidRPr="00942322">
        <w:rPr>
          <w:rFonts w:ascii="Arial" w:hAnsi="Arial"/>
          <w:sz w:val="24"/>
        </w:rPr>
        <w:t>e non invece per l’</w:t>
      </w:r>
      <w:r w:rsidRPr="00942322">
        <w:rPr>
          <w:rFonts w:ascii="Arial" w:hAnsi="Arial"/>
          <w:i/>
          <w:iCs/>
          <w:sz w:val="24"/>
          <w:lang w:val="la-Latn"/>
        </w:rPr>
        <w:t>ex opere operantis</w:t>
      </w:r>
      <w:r w:rsidRPr="00942322">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3DC176AD" w14:textId="77777777" w:rsidR="00942322" w:rsidRPr="00942322" w:rsidRDefault="00942322" w:rsidP="00942322">
      <w:pPr>
        <w:spacing w:after="120"/>
        <w:jc w:val="both"/>
        <w:rPr>
          <w:rFonts w:ascii="Arial" w:hAnsi="Arial"/>
          <w:sz w:val="24"/>
        </w:rPr>
      </w:pPr>
      <w:r w:rsidRPr="00942322">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942322">
        <w:rPr>
          <w:rFonts w:ascii="Arial" w:hAnsi="Arial"/>
          <w:i/>
          <w:iCs/>
          <w:sz w:val="24"/>
        </w:rPr>
        <w:t>gerarchia per generazione</w:t>
      </w:r>
      <w:r w:rsidRPr="00942322">
        <w:rPr>
          <w:rFonts w:ascii="Arial" w:hAnsi="Arial"/>
          <w:sz w:val="24"/>
        </w:rPr>
        <w:t xml:space="preserv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41F2B120" w14:textId="77777777" w:rsidR="00942322" w:rsidRPr="00942322" w:rsidRDefault="00942322" w:rsidP="00942322">
      <w:pPr>
        <w:spacing w:after="120"/>
        <w:jc w:val="both"/>
        <w:rPr>
          <w:rFonts w:ascii="Arial" w:hAnsi="Arial"/>
          <w:sz w:val="24"/>
        </w:rPr>
      </w:pPr>
      <w:r w:rsidRPr="00942322">
        <w:rPr>
          <w:rFonts w:ascii="Arial" w:hAnsi="Arial"/>
          <w:sz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w:t>
      </w:r>
      <w:r w:rsidRPr="00942322">
        <w:rPr>
          <w:rFonts w:ascii="Arial" w:hAnsi="Arial"/>
          <w:sz w:val="24"/>
        </w:rPr>
        <w:lastRenderedPageBreak/>
        <w:t>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1681F025"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11E674E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Anche a questo mistero va applicata la dossologia dell’Apostolo Paolo: </w:t>
      </w:r>
    </w:p>
    <w:p w14:paraId="511FF4B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51FB39A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verità e la grazia di ogni opera nella Chiesa sgorgano se questo mistero è vissuto nella sua purezza di verità e bellezza di dottrina. </w:t>
      </w:r>
    </w:p>
    <w:p w14:paraId="2DDF0E6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6138B712" w14:textId="77777777" w:rsidR="00942322" w:rsidRPr="00942322" w:rsidRDefault="00942322" w:rsidP="00942322">
      <w:pPr>
        <w:spacing w:after="120"/>
        <w:jc w:val="both"/>
        <w:rPr>
          <w:rFonts w:ascii="Arial" w:hAnsi="Arial"/>
          <w:bCs/>
          <w:spacing w:val="-2"/>
          <w:sz w:val="24"/>
        </w:rPr>
      </w:pPr>
      <w:r w:rsidRPr="00942322">
        <w:rPr>
          <w:rFonts w:ascii="Arial" w:hAnsi="Arial"/>
          <w:bCs/>
          <w:sz w:val="24"/>
        </w:rPr>
        <w:lastRenderedPageBreak/>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942322">
        <w:rPr>
          <w:rFonts w:ascii="Arial" w:hAnsi="Arial"/>
          <w:bCs/>
          <w:spacing w:val="-2"/>
          <w:sz w:val="24"/>
        </w:rPr>
        <w:t xml:space="preserve">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57D42114"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0005D98E" w14:textId="77777777" w:rsidR="00942322" w:rsidRPr="00942322" w:rsidRDefault="00942322" w:rsidP="00942322">
      <w:pPr>
        <w:spacing w:after="120"/>
        <w:jc w:val="both"/>
        <w:rPr>
          <w:rFonts w:ascii="Arial" w:hAnsi="Arial"/>
          <w:bCs/>
          <w:sz w:val="24"/>
        </w:rPr>
      </w:pPr>
      <w:r w:rsidRPr="00942322">
        <w:rPr>
          <w:rFonts w:ascii="Arial" w:hAnsi="Arial"/>
          <w:bCs/>
          <w:sz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7B77D587"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F479E0C"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w:t>
      </w:r>
      <w:r w:rsidRPr="00942322">
        <w:rPr>
          <w:rFonts w:ascii="Arial" w:hAnsi="Arial"/>
          <w:bCs/>
          <w:sz w:val="24"/>
        </w:rPr>
        <w:lastRenderedPageBreak/>
        <w:t xml:space="preserve">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3986F95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0A1772CB"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409B8B7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2A425D8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4F09C85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Dio ha posto la luce, la verità, la vita del suo popolo nelle mani dei suoi Presbiteri. Un Buon Presbitero è grazia di Dio e sempre questa grazia va chiesta al Signore. </w:t>
      </w:r>
      <w:r w:rsidRPr="00942322">
        <w:rPr>
          <w:rFonts w:ascii="Arial" w:hAnsi="Arial"/>
          <w:bCs/>
          <w:sz w:val="24"/>
        </w:rPr>
        <w:lastRenderedPageBreak/>
        <w:t>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4557D7CC" w14:textId="77777777" w:rsidR="00942322" w:rsidRPr="00942322" w:rsidRDefault="00942322" w:rsidP="00942322">
      <w:pPr>
        <w:spacing w:after="120"/>
        <w:jc w:val="both"/>
        <w:rPr>
          <w:rFonts w:ascii="Arial" w:hAnsi="Arial"/>
          <w:bCs/>
          <w:sz w:val="24"/>
        </w:rPr>
      </w:pPr>
      <w:r w:rsidRPr="00942322">
        <w:rPr>
          <w:rFonts w:ascii="Arial" w:hAnsi="Arial"/>
          <w:bCs/>
          <w:sz w:val="24"/>
        </w:rPr>
        <w:t>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55FE824D"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 xml:space="preserve">“Noi però abbiamo questo tesoro in vasi di creta, affinché appaia che questa straordinaria potenza appartiene a Dio, e non viene da noi” (2Cor 4,7). </w:t>
      </w:r>
    </w:p>
    <w:p w14:paraId="1FD9B1F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7D8D437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w:t>
      </w:r>
      <w:r w:rsidRPr="00942322">
        <w:rPr>
          <w:rFonts w:ascii="Arial" w:hAnsi="Arial"/>
          <w:bCs/>
          <w:sz w:val="24"/>
        </w:rPr>
        <w:lastRenderedPageBreak/>
        <w:t>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2F6149C7"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4258175B" w14:textId="77777777" w:rsidR="00942322" w:rsidRPr="00942322" w:rsidRDefault="00942322" w:rsidP="00942322">
      <w:pPr>
        <w:spacing w:after="120"/>
        <w:jc w:val="both"/>
        <w:rPr>
          <w:rFonts w:ascii="Arial" w:hAnsi="Arial"/>
          <w:bCs/>
          <w:sz w:val="24"/>
        </w:rPr>
      </w:pPr>
      <w:r w:rsidRPr="00942322">
        <w:rPr>
          <w:rFonts w:ascii="Arial" w:hAnsi="Arial"/>
          <w:bCs/>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4884E38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2D18F02F" w14:textId="77777777" w:rsidR="00942322" w:rsidRPr="00942322" w:rsidRDefault="00942322" w:rsidP="00942322">
      <w:pPr>
        <w:spacing w:after="120"/>
        <w:jc w:val="both"/>
        <w:rPr>
          <w:rFonts w:ascii="Arial" w:hAnsi="Arial"/>
          <w:bCs/>
          <w:sz w:val="24"/>
        </w:rPr>
      </w:pPr>
      <w:r w:rsidRPr="00942322">
        <w:rPr>
          <w:rFonts w:ascii="Arial" w:hAnsi="Arial"/>
          <w:bCs/>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30C2FB84"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Oggi Satana non si dona pace. Lui vuole sradicare questa verità dal cuore di ogni Presbitero senza lasciare né nella sua anima, né nel suo spirito, né nel suo corpo </w:t>
      </w:r>
      <w:r w:rsidRPr="00942322">
        <w:rPr>
          <w:rFonts w:ascii="Arial" w:hAnsi="Arial"/>
          <w:bCs/>
          <w:sz w:val="24"/>
        </w:rPr>
        <w:lastRenderedPageBreak/>
        <w:t xml:space="preserve">neanche una piccolissima radice. Tutto deve fare il Presbitero   perché questa verità rimanga ben salda nel suo spirito, nella sua anima, nel suo corpo. Se Satana riuscirà a sradicarla, per lui è la fine del suo ministero. Diventerà un funzionario del sacro. Mai potrà generare Cristo Gesù in un solo cuore. Genera Cristo nei cuori, chi da Cristo perennemente viene generato vita della sua vita e missione della sua missione. </w:t>
      </w:r>
    </w:p>
    <w:p w14:paraId="4337B285" w14:textId="77777777" w:rsidR="00942322" w:rsidRPr="00942322" w:rsidRDefault="00942322" w:rsidP="00942322">
      <w:pPr>
        <w:spacing w:after="120"/>
        <w:jc w:val="both"/>
        <w:rPr>
          <w:rFonts w:ascii="Arial" w:hAnsi="Arial"/>
          <w:sz w:val="24"/>
        </w:rPr>
      </w:pPr>
    </w:p>
    <w:p w14:paraId="4AC881AA" w14:textId="77777777" w:rsidR="00942322" w:rsidRPr="00942322" w:rsidRDefault="00942322" w:rsidP="00942322">
      <w:pPr>
        <w:spacing w:after="120"/>
        <w:jc w:val="both"/>
        <w:rPr>
          <w:rFonts w:ascii="Arial" w:hAnsi="Arial" w:cs="Arial"/>
          <w:b/>
          <w:bCs/>
          <w:i/>
          <w:iCs/>
          <w:color w:val="000000"/>
          <w:sz w:val="24"/>
          <w:szCs w:val="28"/>
        </w:rPr>
      </w:pPr>
      <w:bookmarkStart w:id="34" w:name="_Toc106201756"/>
      <w:r w:rsidRPr="00942322">
        <w:rPr>
          <w:rFonts w:ascii="Arial" w:hAnsi="Arial" w:cs="Arial"/>
          <w:b/>
          <w:bCs/>
          <w:i/>
          <w:iCs/>
          <w:color w:val="000000"/>
          <w:sz w:val="24"/>
          <w:szCs w:val="28"/>
        </w:rPr>
        <w:t>La coscienza retta dell’Apostolo Paolo nello Spirito Santo</w:t>
      </w:r>
      <w:bookmarkEnd w:id="34"/>
    </w:p>
    <w:p w14:paraId="09233F70" w14:textId="77777777" w:rsidR="00942322" w:rsidRPr="00942322" w:rsidRDefault="00942322" w:rsidP="00942322">
      <w:pPr>
        <w:spacing w:after="120"/>
        <w:jc w:val="both"/>
        <w:rPr>
          <w:rFonts w:ascii="Arial" w:hAnsi="Arial"/>
          <w:sz w:val="24"/>
        </w:rPr>
      </w:pPr>
      <w:r w:rsidRPr="00942322">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284555A6" w14:textId="77777777" w:rsidR="00942322" w:rsidRPr="00942322" w:rsidRDefault="00942322" w:rsidP="00942322">
      <w:pPr>
        <w:spacing w:after="120"/>
        <w:ind w:left="567" w:right="567"/>
        <w:jc w:val="both"/>
        <w:rPr>
          <w:rFonts w:ascii="Arial" w:hAnsi="Arial"/>
          <w:bCs/>
          <w:i/>
          <w:iCs/>
          <w:color w:val="000000"/>
          <w:spacing w:val="-2"/>
          <w:sz w:val="22"/>
        </w:rPr>
      </w:pPr>
      <w:r w:rsidRPr="00942322">
        <w:rPr>
          <w:rFonts w:ascii="Arial" w:hAnsi="Arial"/>
          <w:bCs/>
          <w:i/>
          <w:iCs/>
          <w:color w:val="000000"/>
          <w:spacing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06F3905C" w14:textId="77777777" w:rsidR="00942322" w:rsidRPr="00942322" w:rsidRDefault="00942322" w:rsidP="00942322">
      <w:pPr>
        <w:spacing w:after="120"/>
        <w:ind w:left="567" w:right="567"/>
        <w:jc w:val="both"/>
        <w:rPr>
          <w:rFonts w:ascii="Arial" w:hAnsi="Arial"/>
          <w:bCs/>
          <w:i/>
          <w:iCs/>
          <w:spacing w:val="-2"/>
          <w:sz w:val="22"/>
          <w:lang w:val="la-Latn"/>
        </w:rPr>
      </w:pPr>
      <w:r w:rsidRPr="00942322">
        <w:rPr>
          <w:rFonts w:ascii="Arial" w:hAnsi="Arial"/>
          <w:bCs/>
          <w:i/>
          <w:iCs/>
          <w:spacing w:val="-2"/>
          <w:sz w:val="22"/>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48F5BEBC" w14:textId="77777777" w:rsidR="00942322" w:rsidRPr="00942322" w:rsidRDefault="00942322" w:rsidP="00942322">
      <w:pPr>
        <w:spacing w:after="120"/>
        <w:ind w:left="567" w:right="567"/>
        <w:jc w:val="both"/>
        <w:rPr>
          <w:rFonts w:ascii="Greek" w:hAnsi="Greek"/>
          <w:bCs/>
          <w:i/>
          <w:iCs/>
          <w:spacing w:val="-2"/>
          <w:sz w:val="22"/>
        </w:rPr>
      </w:pPr>
      <w:r w:rsidRPr="00942322">
        <w:rPr>
          <w:rFonts w:ascii="Greek" w:hAnsi="Greek" w:cs="Greek"/>
          <w:bCs/>
          <w:i/>
          <w:iCs/>
          <w:spacing w:val="-2"/>
          <w:sz w:val="22"/>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942322">
        <w:rPr>
          <w:rFonts w:ascii="Greek" w:hAnsi="Greek"/>
          <w:bCs/>
          <w:i/>
          <w:iCs/>
          <w:spacing w:val="-2"/>
          <w:sz w:val="22"/>
        </w:rPr>
        <w:t xml:space="preserve">(1Cor 4,1-5). </w:t>
      </w:r>
    </w:p>
    <w:p w14:paraId="16A31DAC"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Qual dovrà essere l’obbligo di ogni Presbitero? Conservare nella più grande rettitudine la sua coscienza presbiterale. Ecco perché l’Apostolo Paolo aggiunge: Ciò che si richiede ad ogni amministratore è che risulti fedele – </w:t>
      </w:r>
      <w:r w:rsidRPr="00942322">
        <w:rPr>
          <w:rFonts w:ascii="Arial" w:hAnsi="Arial"/>
          <w:bCs/>
          <w:i/>
          <w:iCs/>
          <w:spacing w:val="-2"/>
          <w:sz w:val="24"/>
          <w:lang w:val="la-Latn"/>
        </w:rPr>
        <w:t>Hic iam quaeritur inter dispensatores ut fidelis quis inveniatur</w:t>
      </w:r>
      <w:r w:rsidRPr="00942322">
        <w:rPr>
          <w:rFonts w:ascii="Arial" w:hAnsi="Arial"/>
          <w:bCs/>
          <w:spacing w:val="-2"/>
          <w:sz w:val="24"/>
          <w:lang w:val="la-Latn"/>
        </w:rPr>
        <w:t xml:space="preserve"> </w:t>
      </w:r>
      <w:r w:rsidRPr="00942322">
        <w:rPr>
          <w:rFonts w:ascii="Arial" w:hAnsi="Arial"/>
          <w:bCs/>
          <w:spacing w:val="-2"/>
          <w:sz w:val="24"/>
        </w:rPr>
        <w:t xml:space="preserve">/ </w:t>
      </w:r>
      <w:r w:rsidRPr="00942322">
        <w:rPr>
          <w:rFonts w:ascii="Greek" w:hAnsi="Greek" w:cs="Greek"/>
          <w:bCs/>
          <w:spacing w:val="-2"/>
          <w:sz w:val="26"/>
          <w:szCs w:val="26"/>
        </w:rPr>
        <w:t>ïde loipÕn zhte‹tai ™n to‹j o„konÒmoij †na pistÒj tij eØreqÍ</w:t>
      </w:r>
      <w:r w:rsidRPr="00942322">
        <w:rPr>
          <w:rFonts w:ascii="Greek" w:hAnsi="Greek" w:cs="Greek"/>
          <w:bCs/>
          <w:sz w:val="26"/>
          <w:szCs w:val="26"/>
        </w:rPr>
        <w:t xml:space="preserve"> </w:t>
      </w:r>
      <w:r w:rsidRPr="00942322">
        <w:rPr>
          <w:rFonts w:ascii="Arial" w:hAnsi="Arial"/>
          <w:bCs/>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0AB60E21" w14:textId="77777777" w:rsidR="00942322" w:rsidRPr="00942322" w:rsidRDefault="00942322" w:rsidP="00942322">
      <w:pPr>
        <w:spacing w:after="120"/>
        <w:jc w:val="both"/>
        <w:rPr>
          <w:rFonts w:ascii="Arial" w:hAnsi="Arial"/>
          <w:bCs/>
          <w:sz w:val="24"/>
        </w:rPr>
      </w:pPr>
      <w:r w:rsidRPr="00942322">
        <w:rPr>
          <w:rFonts w:ascii="Arial" w:hAnsi="Arial"/>
          <w:bCs/>
          <w:sz w:val="24"/>
        </w:rPr>
        <w:lastRenderedPageBreak/>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0548B5C6" w14:textId="77777777" w:rsidR="00942322" w:rsidRPr="00942322" w:rsidRDefault="00942322" w:rsidP="00942322">
      <w:pPr>
        <w:spacing w:after="120"/>
        <w:jc w:val="both"/>
        <w:rPr>
          <w:rFonts w:ascii="Arial" w:hAnsi="Arial"/>
          <w:bCs/>
          <w:sz w:val="24"/>
        </w:rPr>
      </w:pPr>
      <w:r w:rsidRPr="00942322">
        <w:rPr>
          <w:rFonts w:ascii="Arial" w:hAnsi="Arial"/>
          <w:bCs/>
          <w:sz w:val="24"/>
        </w:rPr>
        <w:t>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vivere da vero servo di Cristo e né mai potrà aiutare un solo discepolo di Gesù perché viva da vero servo di Cristo Signore.</w:t>
      </w:r>
    </w:p>
    <w:p w14:paraId="51721FBB" w14:textId="77777777" w:rsidR="00942322" w:rsidRPr="00942322" w:rsidRDefault="00942322" w:rsidP="00942322">
      <w:pPr>
        <w:spacing w:after="120"/>
        <w:jc w:val="both"/>
        <w:rPr>
          <w:rFonts w:ascii="Arial" w:hAnsi="Arial"/>
          <w:bCs/>
          <w:sz w:val="24"/>
        </w:rPr>
      </w:pPr>
    </w:p>
    <w:p w14:paraId="2238289F" w14:textId="77777777" w:rsidR="00942322" w:rsidRPr="00942322" w:rsidRDefault="00942322" w:rsidP="00942322">
      <w:pPr>
        <w:spacing w:after="120"/>
        <w:jc w:val="both"/>
        <w:rPr>
          <w:rFonts w:ascii="Arial" w:hAnsi="Arial" w:cs="Arial"/>
          <w:b/>
          <w:bCs/>
          <w:i/>
          <w:iCs/>
          <w:color w:val="000000"/>
          <w:sz w:val="24"/>
          <w:szCs w:val="28"/>
        </w:rPr>
      </w:pPr>
      <w:bookmarkStart w:id="35" w:name="_Toc106201757"/>
      <w:r w:rsidRPr="00942322">
        <w:rPr>
          <w:rFonts w:ascii="Arial" w:hAnsi="Arial" w:cs="Arial"/>
          <w:b/>
          <w:bCs/>
          <w:i/>
          <w:iCs/>
          <w:color w:val="000000"/>
          <w:sz w:val="24"/>
          <w:szCs w:val="28"/>
        </w:rPr>
        <w:t>Nulla, neanche un tozzo di pane dovrà essere di ostacolo</w:t>
      </w:r>
      <w:bookmarkEnd w:id="35"/>
      <w:r w:rsidRPr="00942322">
        <w:rPr>
          <w:rFonts w:ascii="Arial" w:hAnsi="Arial" w:cs="Arial"/>
          <w:b/>
          <w:bCs/>
          <w:i/>
          <w:iCs/>
          <w:color w:val="000000"/>
          <w:sz w:val="24"/>
          <w:szCs w:val="28"/>
        </w:rPr>
        <w:t xml:space="preserve"> </w:t>
      </w:r>
    </w:p>
    <w:p w14:paraId="5F7B0D83" w14:textId="77777777" w:rsidR="00942322" w:rsidRPr="00942322" w:rsidRDefault="00942322" w:rsidP="00942322">
      <w:pPr>
        <w:spacing w:after="120"/>
        <w:jc w:val="both"/>
        <w:rPr>
          <w:rFonts w:ascii="Arial" w:hAnsi="Arial"/>
          <w:sz w:val="24"/>
        </w:rPr>
      </w:pPr>
      <w:r w:rsidRPr="00942322">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0EC24BC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EE30948"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E chi mai presta servizio militare a proprie spese? Chi pianta una vigna senza mangiarne il frutto? Chi fa pascolare un gregge senza cibarsi del latte del </w:t>
      </w:r>
      <w:r w:rsidRPr="00942322">
        <w:rPr>
          <w:rFonts w:ascii="Arial" w:hAnsi="Arial"/>
          <w:i/>
          <w:iCs/>
          <w:spacing w:val="-2"/>
          <w:sz w:val="22"/>
        </w:rPr>
        <w:lastRenderedPageBreak/>
        <w:t xml:space="preserve">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76E7FB2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C99F103"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8BFD9A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730CD1A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DD3B754" w14:textId="77777777" w:rsidR="00942322" w:rsidRPr="00942322" w:rsidRDefault="00942322" w:rsidP="00942322">
      <w:pPr>
        <w:spacing w:after="120"/>
        <w:jc w:val="both"/>
        <w:rPr>
          <w:rFonts w:ascii="Arial" w:hAnsi="Arial"/>
          <w:bCs/>
          <w:sz w:val="24"/>
        </w:rPr>
      </w:pPr>
      <w:r w:rsidRPr="00942322">
        <w:rPr>
          <w:rFonts w:ascii="Arial" w:hAnsi="Arial"/>
          <w:bCs/>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4E2CEC41"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 xml:space="preserve">Ma non tutti hanno la conoscenza; alcuni, fino ad ora abituati agli idoli, mangiano le carni come se fossero sacrificate agli idoli, e così la loro coscienza, debole com’è, resta contaminata. Non sarà certo un alimento ad </w:t>
      </w:r>
      <w:r w:rsidRPr="00942322">
        <w:rPr>
          <w:rFonts w:ascii="Arial" w:hAnsi="Arial"/>
          <w:bCs/>
          <w:i/>
          <w:iCs/>
          <w:spacing w:val="-2"/>
          <w:sz w:val="22"/>
        </w:rPr>
        <w:lastRenderedPageBreak/>
        <w:t>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2C70522E"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6C0D7D02"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5C81AECF" w14:textId="77777777" w:rsidR="00942322" w:rsidRPr="00942322" w:rsidRDefault="00942322" w:rsidP="00942322">
      <w:pPr>
        <w:spacing w:after="120"/>
        <w:jc w:val="both"/>
        <w:rPr>
          <w:rFonts w:ascii="Arial" w:hAnsi="Arial"/>
          <w:sz w:val="24"/>
        </w:rPr>
      </w:pPr>
      <w:r w:rsidRPr="00942322">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761C296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w:t>
      </w:r>
      <w:r w:rsidRPr="00942322">
        <w:rPr>
          <w:rFonts w:ascii="Arial" w:hAnsi="Arial"/>
          <w:i/>
          <w:iCs/>
          <w:spacing w:val="-2"/>
          <w:sz w:val="22"/>
        </w:rPr>
        <w:lastRenderedPageBreak/>
        <w:t xml:space="preserve">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316DCF2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CAFF622" w14:textId="77777777" w:rsidR="00942322" w:rsidRPr="00942322" w:rsidRDefault="00942322" w:rsidP="00942322">
      <w:pPr>
        <w:spacing w:after="120"/>
        <w:jc w:val="both"/>
        <w:rPr>
          <w:rFonts w:ascii="Arial" w:hAnsi="Arial"/>
          <w:sz w:val="24"/>
        </w:rPr>
      </w:pPr>
      <w:r w:rsidRPr="00942322">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65826BB0" w14:textId="77777777" w:rsidR="00942322" w:rsidRPr="00942322" w:rsidRDefault="00942322" w:rsidP="00942322">
      <w:pPr>
        <w:spacing w:after="120"/>
        <w:jc w:val="both"/>
        <w:rPr>
          <w:rFonts w:ascii="Arial" w:hAnsi="Arial"/>
          <w:sz w:val="24"/>
        </w:rPr>
      </w:pPr>
      <w:r w:rsidRPr="00942322">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w:t>
      </w:r>
    </w:p>
    <w:p w14:paraId="576A2A02" w14:textId="77777777" w:rsidR="00942322" w:rsidRPr="00942322" w:rsidRDefault="00942322" w:rsidP="00942322">
      <w:pPr>
        <w:spacing w:after="120"/>
        <w:jc w:val="both"/>
        <w:rPr>
          <w:rFonts w:ascii="Arial" w:hAnsi="Arial"/>
          <w:sz w:val="24"/>
        </w:rPr>
      </w:pPr>
      <w:r w:rsidRPr="00942322">
        <w:rPr>
          <w:rFonts w:ascii="Arial" w:hAnsi="Arial"/>
          <w:sz w:val="24"/>
        </w:rPr>
        <w:t xml:space="preserve">Oggi, avendo noi privato della loro eterna verità e il Padre e il Figlio e lo Spirito Santo, abbiamo anche privato l’uomo di ogni verità. Cosa è oggi l’uomo privato </w:t>
      </w:r>
      <w:r w:rsidRPr="00942322">
        <w:rPr>
          <w:rFonts w:ascii="Arial" w:hAnsi="Arial"/>
          <w:sz w:val="24"/>
        </w:rPr>
        <w:lastRenderedPageBreak/>
        <w:t xml:space="preserve">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1EDA7E39" w14:textId="77777777" w:rsidR="00942322" w:rsidRPr="00942322" w:rsidRDefault="00942322" w:rsidP="00942322">
      <w:pPr>
        <w:spacing w:after="120"/>
        <w:jc w:val="both"/>
        <w:rPr>
          <w:rFonts w:ascii="Arial" w:hAnsi="Arial" w:cs="Arial"/>
          <w:sz w:val="24"/>
        </w:rPr>
      </w:pPr>
      <w:r w:rsidRPr="00942322">
        <w:rPr>
          <w:rFonts w:ascii="Arial" w:hAnsi="Arial"/>
          <w:sz w:val="24"/>
        </w:rPr>
        <w:t xml:space="preserve">Chi deve manifestare tutta la potenza della verità della fede? Questa missione è propria del Presbitero. Non solo lui deve mostrare tutte le potenzialità di salvezza e di redenzione che sono racchiuse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942322">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3F290EF9" w14:textId="77777777" w:rsidR="00942322" w:rsidRPr="00942322" w:rsidRDefault="00942322" w:rsidP="00942322">
      <w:pPr>
        <w:spacing w:after="120"/>
        <w:jc w:val="both"/>
        <w:rPr>
          <w:rFonts w:ascii="Arial" w:hAnsi="Arial" w:cs="Arial"/>
          <w:sz w:val="24"/>
        </w:rPr>
      </w:pPr>
      <w:r w:rsidRPr="00942322">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942322">
        <w:rPr>
          <w:rFonts w:ascii="Arial" w:hAnsi="Arial" w:cs="Arial"/>
          <w:i/>
          <w:sz w:val="24"/>
        </w:rPr>
        <w:t>“verità sociologica”</w:t>
      </w:r>
      <w:r w:rsidRPr="00942322">
        <w:rPr>
          <w:rFonts w:ascii="Arial" w:hAnsi="Arial" w:cs="Arial"/>
          <w:sz w:val="24"/>
        </w:rPr>
        <w:t xml:space="preserve"> o </w:t>
      </w:r>
      <w:r w:rsidRPr="00942322">
        <w:rPr>
          <w:rFonts w:ascii="Arial" w:hAnsi="Arial" w:cs="Arial"/>
          <w:i/>
          <w:sz w:val="24"/>
        </w:rPr>
        <w:t>“verità storica di un’antropologia ancora in evoluzione”</w:t>
      </w:r>
      <w:r w:rsidRPr="00942322">
        <w:rPr>
          <w:rFonts w:ascii="Arial" w:hAnsi="Arial" w:cs="Arial"/>
          <w:sz w:val="24"/>
        </w:rPr>
        <w:t>, o “</w:t>
      </w:r>
      <w:r w:rsidRPr="00942322">
        <w:rPr>
          <w:rFonts w:ascii="Arial" w:hAnsi="Arial" w:cs="Arial"/>
          <w:i/>
          <w:sz w:val="24"/>
        </w:rPr>
        <w:t>in frutto di verità posta a servizio di una struttura storica necessaria ad un tempo, ma non necessaria ad altri tempi”</w:t>
      </w:r>
      <w:r w:rsidRPr="00942322">
        <w:rPr>
          <w:rFonts w:ascii="Arial" w:hAnsi="Arial" w:cs="Arial"/>
          <w:sz w:val="24"/>
        </w:rPr>
        <w:t xml:space="preserve">, ogni verità rivelata </w:t>
      </w:r>
      <w:r w:rsidRPr="00942322">
        <w:rPr>
          <w:rFonts w:ascii="Arial" w:hAnsi="Arial" w:cs="Arial"/>
          <w:sz w:val="24"/>
        </w:rPr>
        <w:lastRenderedPageBreak/>
        <w:t xml:space="preserve">sul Presbitero potrà essere demolita e al suo posto potrà essere introdotto ogni pensiero di questo mondo. Allora è giusto che noi ci chiediamo: </w:t>
      </w:r>
      <w:r w:rsidRPr="00942322">
        <w:rPr>
          <w:rFonts w:ascii="Arial" w:hAnsi="Arial" w:cs="Arial"/>
          <w:i/>
          <w:sz w:val="24"/>
        </w:rPr>
        <w:t>“Il Presbitero di Cristo Gesù appartiene alla struttura della Chiesa per contingenze storiche o esso appartiene alla struttura divina di essa?”</w:t>
      </w:r>
      <w:r w:rsidRPr="00942322">
        <w:rPr>
          <w:rFonts w:ascii="Arial" w:hAnsi="Arial" w:cs="Arial"/>
          <w:sz w:val="24"/>
        </w:rPr>
        <w:t>.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di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25303E20" w14:textId="77777777" w:rsidR="00942322" w:rsidRPr="00942322" w:rsidRDefault="00942322" w:rsidP="00942322">
      <w:pPr>
        <w:spacing w:after="120"/>
        <w:jc w:val="both"/>
        <w:rPr>
          <w:rFonts w:ascii="Arial" w:hAnsi="Arial" w:cs="Arial"/>
          <w:sz w:val="24"/>
        </w:rPr>
      </w:pPr>
      <w:r w:rsidRPr="00942322">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942322">
        <w:rPr>
          <w:rFonts w:ascii="Arial" w:hAnsi="Arial" w:cs="Arial"/>
          <w:i/>
          <w:sz w:val="24"/>
        </w:rPr>
        <w:t>“con disumana violenza scientifica la laicizzazione del clero e l’anti-cristiana, la satanica uguaglianza nel mistero di ogni discepolo di Gesù</w:t>
      </w:r>
      <w:r w:rsidRPr="00942322">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simili ad un campo di grano pronto per la mietitura devastato e ridotto in cenere dalla furia del vento di queste due distruttrici eresie. Oggi </w:t>
      </w:r>
      <w:r w:rsidRPr="00942322">
        <w:rPr>
          <w:rFonts w:ascii="Arial" w:hAnsi="Arial" w:cs="Arial"/>
          <w:i/>
          <w:sz w:val="24"/>
        </w:rPr>
        <w:t>“la falsa scienza teologica e l’errato insegnamento, scardinato dalla verità rivelata e verità dogmatica”</w:t>
      </w:r>
      <w:r w:rsidRPr="00942322">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w:t>
      </w:r>
    </w:p>
    <w:p w14:paraId="46CC1908" w14:textId="77777777" w:rsidR="00942322" w:rsidRPr="00942322" w:rsidRDefault="00942322" w:rsidP="00942322">
      <w:pPr>
        <w:spacing w:after="120"/>
        <w:jc w:val="both"/>
        <w:rPr>
          <w:rFonts w:ascii="Arial" w:hAnsi="Arial" w:cs="Arial"/>
          <w:sz w:val="24"/>
        </w:rPr>
      </w:pPr>
      <w:r w:rsidRPr="00942322">
        <w:rPr>
          <w:rFonts w:ascii="Arial" w:hAnsi="Arial" w:cs="Arial"/>
          <w:sz w:val="24"/>
        </w:rPr>
        <w:lastRenderedPageBreak/>
        <w:t xml:space="preserve"> </w:t>
      </w:r>
    </w:p>
    <w:p w14:paraId="1EE925B8" w14:textId="77777777" w:rsidR="00942322" w:rsidRPr="00942322" w:rsidRDefault="00942322" w:rsidP="00942322">
      <w:pPr>
        <w:spacing w:after="120"/>
        <w:jc w:val="both"/>
        <w:rPr>
          <w:rFonts w:ascii="Arial" w:hAnsi="Arial" w:cs="Arial"/>
          <w:b/>
          <w:bCs/>
          <w:i/>
          <w:iCs/>
          <w:color w:val="000000"/>
          <w:sz w:val="24"/>
          <w:szCs w:val="28"/>
        </w:rPr>
      </w:pPr>
      <w:bookmarkStart w:id="36" w:name="_Toc106201758"/>
      <w:r w:rsidRPr="00942322">
        <w:rPr>
          <w:rFonts w:ascii="Arial" w:hAnsi="Arial" w:cs="Arial"/>
          <w:b/>
          <w:bCs/>
          <w:i/>
          <w:iCs/>
          <w:color w:val="000000"/>
          <w:sz w:val="24"/>
          <w:szCs w:val="28"/>
        </w:rPr>
        <w:t>La coscienza di Cristo Gesù nello Spirito Santo</w:t>
      </w:r>
      <w:bookmarkEnd w:id="36"/>
    </w:p>
    <w:p w14:paraId="7158C734" w14:textId="77777777" w:rsidR="00942322" w:rsidRPr="00942322" w:rsidRDefault="00942322" w:rsidP="00942322">
      <w:pPr>
        <w:spacing w:after="120"/>
        <w:jc w:val="both"/>
        <w:rPr>
          <w:rFonts w:ascii="Arial" w:hAnsi="Arial"/>
          <w:spacing w:val="-2"/>
          <w:sz w:val="24"/>
        </w:rPr>
      </w:pPr>
      <w:r w:rsidRPr="00942322">
        <w:rPr>
          <w:rFonts w:ascii="Arial" w:hAnsi="Arial"/>
          <w:sz w:val="24"/>
        </w:rPr>
        <w:t xml:space="preserve">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w:t>
      </w:r>
      <w:r w:rsidRPr="00942322">
        <w:rPr>
          <w:rFonts w:ascii="Arial" w:hAnsi="Arial"/>
          <w:spacing w:val="-2"/>
          <w:sz w:val="24"/>
        </w:rPr>
        <w:t xml:space="preserve">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 </w:t>
      </w:r>
    </w:p>
    <w:p w14:paraId="75DEFB0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 </w:t>
      </w:r>
    </w:p>
    <w:p w14:paraId="0651B73B" w14:textId="77777777" w:rsidR="00942322" w:rsidRPr="00942322" w:rsidRDefault="00942322" w:rsidP="00942322">
      <w:pPr>
        <w:spacing w:after="120"/>
        <w:jc w:val="both"/>
        <w:rPr>
          <w:rFonts w:ascii="Arial" w:hAnsi="Arial"/>
          <w:bCs/>
          <w:sz w:val="24"/>
        </w:rPr>
      </w:pPr>
      <w:r w:rsidRPr="00942322">
        <w:rPr>
          <w:rFonts w:ascii="Arial" w:hAnsi="Arial"/>
          <w:bCs/>
          <w:sz w:val="24"/>
        </w:rPr>
        <w:t>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07EF0B02" w14:textId="77777777" w:rsidR="00942322" w:rsidRPr="00942322" w:rsidRDefault="00942322" w:rsidP="00942322">
      <w:pPr>
        <w:spacing w:after="120"/>
        <w:jc w:val="both"/>
        <w:rPr>
          <w:rFonts w:ascii="Arial" w:hAnsi="Arial" w:cs="Arial"/>
          <w:bCs/>
          <w:sz w:val="24"/>
        </w:rPr>
      </w:pPr>
      <w:r w:rsidRPr="00942322">
        <w:rPr>
          <w:rFonts w:ascii="Arial" w:hAnsi="Arial" w:cs="Arial"/>
          <w:bCs/>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w:t>
      </w:r>
      <w:r w:rsidRPr="00942322">
        <w:rPr>
          <w:rFonts w:ascii="Arial" w:hAnsi="Arial" w:cs="Arial"/>
          <w:bCs/>
          <w:sz w:val="24"/>
        </w:rPr>
        <w:lastRenderedPageBreak/>
        <w:t xml:space="preserve">riesce non per natura, ma per volontà che soffoca la verità nell’ingiustizia. Sommamente più vano è il cristiano che si è lasciato tentare dai pensieri del mondo e ha rinnegato i pensieri di Cristo Gesù. </w:t>
      </w:r>
    </w:p>
    <w:p w14:paraId="78860485" w14:textId="77777777" w:rsidR="00942322" w:rsidRPr="00942322" w:rsidRDefault="00942322" w:rsidP="00942322">
      <w:pPr>
        <w:spacing w:after="120"/>
        <w:jc w:val="both"/>
        <w:rPr>
          <w:rFonts w:ascii="Arial" w:hAnsi="Arial" w:cs="Arial"/>
          <w:bCs/>
          <w:sz w:val="24"/>
        </w:rPr>
      </w:pPr>
      <w:r w:rsidRPr="00942322">
        <w:rPr>
          <w:rFonts w:ascii="Arial" w:hAnsi="Arial" w:cs="Arial"/>
          <w:bCs/>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“Io Sono”. Ecco cosa dice a noi oggi Cristo Signore: </w:t>
      </w:r>
      <w:r w:rsidRPr="00942322">
        <w:rPr>
          <w:rFonts w:ascii="Arial" w:hAnsi="Arial" w:cs="Arial"/>
          <w:bCs/>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942322">
        <w:rPr>
          <w:rFonts w:ascii="Arial" w:hAnsi="Arial" w:cs="Arial"/>
          <w:bCs/>
          <w:sz w:val="24"/>
        </w:rPr>
        <w:t xml:space="preserve"> La coscienza di Cristo deve essere oggi coscienza della Chiesa, coscienza di ogni discepolo di Gesù. </w:t>
      </w:r>
    </w:p>
    <w:p w14:paraId="48685661"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Gesù rispose: "</w:t>
      </w:r>
      <w:r w:rsidRPr="00942322">
        <w:rPr>
          <w:rFonts w:ascii="Arial" w:hAnsi="Arial"/>
          <w:b/>
          <w:i/>
          <w:iCs/>
          <w:sz w:val="22"/>
        </w:rPr>
        <w:t>Io sono</w:t>
      </w:r>
      <w:r w:rsidRPr="00942322">
        <w:rPr>
          <w:rFonts w:ascii="Arial" w:hAnsi="Arial"/>
          <w:i/>
          <w:iCs/>
          <w:sz w:val="22"/>
        </w:rPr>
        <w:t xml:space="preserve"> il pane della vita; chi viene a me non avrà più fame e chi crede in me non avrà più sete (Gv 6, 35). Intanto i Giudei mormoravano di lui perché aveva detto: "</w:t>
      </w:r>
      <w:r w:rsidRPr="00942322">
        <w:rPr>
          <w:rFonts w:ascii="Arial" w:hAnsi="Arial"/>
          <w:b/>
          <w:i/>
          <w:iCs/>
          <w:sz w:val="22"/>
        </w:rPr>
        <w:t>Io sono</w:t>
      </w:r>
      <w:r w:rsidRPr="00942322">
        <w:rPr>
          <w:rFonts w:ascii="Arial" w:hAnsi="Arial"/>
          <w:i/>
          <w:iCs/>
          <w:sz w:val="22"/>
        </w:rPr>
        <w:t xml:space="preserve"> il pane disceso dal cielo" (Gv 6, 41). </w:t>
      </w:r>
      <w:r w:rsidRPr="00942322">
        <w:rPr>
          <w:rFonts w:ascii="Arial" w:hAnsi="Arial"/>
          <w:b/>
          <w:i/>
          <w:iCs/>
          <w:sz w:val="22"/>
        </w:rPr>
        <w:t>Io sono</w:t>
      </w:r>
      <w:r w:rsidRPr="00942322">
        <w:rPr>
          <w:rFonts w:ascii="Arial" w:hAnsi="Arial"/>
          <w:i/>
          <w:iCs/>
          <w:sz w:val="22"/>
        </w:rPr>
        <w:t xml:space="preserve"> il pane della vita (Gv 6, 48). </w:t>
      </w:r>
      <w:r w:rsidRPr="00942322">
        <w:rPr>
          <w:rFonts w:ascii="Arial" w:hAnsi="Arial"/>
          <w:b/>
          <w:i/>
          <w:iCs/>
          <w:sz w:val="22"/>
        </w:rPr>
        <w:t>Io sono</w:t>
      </w:r>
      <w:r w:rsidRPr="00942322">
        <w:rPr>
          <w:rFonts w:ascii="Arial" w:hAnsi="Arial"/>
          <w:i/>
          <w:iCs/>
          <w:sz w:val="22"/>
        </w:rPr>
        <w:t xml:space="preserve"> il pane vivo, disceso dal cielo. Se uno mangia di questo pane vivrà in eterno e il pane che io darò è la mia carne per la vita del mondo" (Gv 6, 51). Di nuovo Gesù parlò loro: "</w:t>
      </w:r>
      <w:r w:rsidRPr="00942322">
        <w:rPr>
          <w:rFonts w:ascii="Arial" w:hAnsi="Arial"/>
          <w:b/>
          <w:i/>
          <w:iCs/>
          <w:sz w:val="22"/>
        </w:rPr>
        <w:t>Io sono</w:t>
      </w:r>
      <w:r w:rsidRPr="00942322">
        <w:rPr>
          <w:rFonts w:ascii="Arial" w:hAnsi="Arial"/>
          <w:i/>
          <w:iCs/>
          <w:sz w:val="22"/>
        </w:rPr>
        <w:t xml:space="preserve"> la luce del mondo; chi segue me, non camminerà nelle tenebre, ma avrà la luce della vita" (Gv 8, 12). E diceva loro: "Voi siete di quaggiù, </w:t>
      </w:r>
      <w:r w:rsidRPr="00942322">
        <w:rPr>
          <w:rFonts w:ascii="Arial" w:hAnsi="Arial"/>
          <w:b/>
          <w:i/>
          <w:iCs/>
          <w:sz w:val="22"/>
        </w:rPr>
        <w:t>io sono</w:t>
      </w:r>
      <w:r w:rsidRPr="00942322">
        <w:rPr>
          <w:rFonts w:ascii="Arial" w:hAnsi="Arial"/>
          <w:i/>
          <w:iCs/>
          <w:sz w:val="22"/>
        </w:rPr>
        <w:t xml:space="preserve"> di lassù; voi siete di questo mondo, io non sono di questo mondo (Gv 8, 23). Vi ho detto che morirete nei vostri peccati; se infatti non credete che </w:t>
      </w:r>
      <w:r w:rsidRPr="00942322">
        <w:rPr>
          <w:rFonts w:ascii="Arial" w:hAnsi="Arial"/>
          <w:b/>
          <w:i/>
          <w:iCs/>
          <w:sz w:val="22"/>
        </w:rPr>
        <w:t>Io Sono</w:t>
      </w:r>
      <w:r w:rsidRPr="00942322">
        <w:rPr>
          <w:rFonts w:ascii="Arial" w:hAnsi="Arial"/>
          <w:i/>
          <w:iCs/>
          <w:sz w:val="22"/>
        </w:rPr>
        <w:t xml:space="preserve">, morirete nei vostri peccati" (Gv 8, 24). Disse allora Gesù: "Quando avrete innalzato il Figlio dell'uomo, allora saprete che </w:t>
      </w:r>
      <w:r w:rsidRPr="00942322">
        <w:rPr>
          <w:rFonts w:ascii="Arial" w:hAnsi="Arial"/>
          <w:b/>
          <w:i/>
          <w:iCs/>
          <w:sz w:val="22"/>
        </w:rPr>
        <w:t>Io Sono</w:t>
      </w:r>
      <w:r w:rsidRPr="00942322">
        <w:rPr>
          <w:rFonts w:ascii="Arial" w:hAnsi="Arial"/>
          <w:i/>
          <w:iCs/>
          <w:sz w:val="22"/>
        </w:rPr>
        <w:t xml:space="preserve"> e non faccio nulla da me stesso, ma come mi ha insegnato il Padre, così io parlo (Gv 8, 28). Rispose loro Gesù: "In verità, in verità vi dico: prima che Abramo fosse, </w:t>
      </w:r>
      <w:r w:rsidRPr="00942322">
        <w:rPr>
          <w:rFonts w:ascii="Arial" w:hAnsi="Arial"/>
          <w:b/>
          <w:i/>
          <w:iCs/>
          <w:sz w:val="22"/>
        </w:rPr>
        <w:t>Io Sono"</w:t>
      </w:r>
      <w:r w:rsidRPr="00942322">
        <w:rPr>
          <w:rFonts w:ascii="Arial" w:hAnsi="Arial"/>
          <w:i/>
          <w:iCs/>
          <w:sz w:val="22"/>
        </w:rPr>
        <w:t xml:space="preserve"> (Gv 8, 58). Allora Gesù disse loro di nuovo: "In verità, in verità vi dico: </w:t>
      </w:r>
      <w:r w:rsidRPr="00942322">
        <w:rPr>
          <w:rFonts w:ascii="Arial" w:hAnsi="Arial"/>
          <w:b/>
          <w:i/>
          <w:iCs/>
          <w:sz w:val="22"/>
        </w:rPr>
        <w:t>io sono</w:t>
      </w:r>
      <w:r w:rsidRPr="00942322">
        <w:rPr>
          <w:rFonts w:ascii="Arial" w:hAnsi="Arial"/>
          <w:i/>
          <w:iCs/>
          <w:sz w:val="22"/>
        </w:rPr>
        <w:t xml:space="preserve"> la porta delle pecore (Gv 10, 7). </w:t>
      </w:r>
      <w:r w:rsidRPr="00942322">
        <w:rPr>
          <w:rFonts w:ascii="Arial" w:hAnsi="Arial"/>
          <w:b/>
          <w:i/>
          <w:iCs/>
          <w:sz w:val="22"/>
        </w:rPr>
        <w:t>Io sono</w:t>
      </w:r>
      <w:r w:rsidRPr="00942322">
        <w:rPr>
          <w:rFonts w:ascii="Arial" w:hAnsi="Arial"/>
          <w:i/>
          <w:iCs/>
          <w:sz w:val="22"/>
        </w:rPr>
        <w:t xml:space="preserve"> la porta: se uno entra attraverso di me, sarà salvo; entrerà e uscirà e troverà pascolo (Gv 10, 9). </w:t>
      </w:r>
      <w:r w:rsidRPr="00942322">
        <w:rPr>
          <w:rFonts w:ascii="Arial" w:hAnsi="Arial"/>
          <w:b/>
          <w:i/>
          <w:iCs/>
          <w:sz w:val="22"/>
        </w:rPr>
        <w:t>Io sono</w:t>
      </w:r>
      <w:r w:rsidRPr="00942322">
        <w:rPr>
          <w:rFonts w:ascii="Arial" w:hAnsi="Arial"/>
          <w:i/>
          <w:iCs/>
          <w:sz w:val="22"/>
        </w:rPr>
        <w:t xml:space="preserve"> il buon pastore. Il buon pastore offre la vita per le pecore (Gv 10, 11). </w:t>
      </w:r>
      <w:r w:rsidRPr="00942322">
        <w:rPr>
          <w:rFonts w:ascii="Arial" w:hAnsi="Arial"/>
          <w:b/>
          <w:i/>
          <w:iCs/>
          <w:sz w:val="22"/>
        </w:rPr>
        <w:t>Io sono</w:t>
      </w:r>
      <w:r w:rsidRPr="00942322">
        <w:rPr>
          <w:rFonts w:ascii="Arial" w:hAnsi="Arial"/>
          <w:i/>
          <w:iCs/>
          <w:sz w:val="22"/>
        </w:rPr>
        <w:t xml:space="preserve"> il buon pastore, conosco le mie pecore e le mie pecore conoscono me (Gv 10, 14). Gesù le disse: "</w:t>
      </w:r>
      <w:r w:rsidRPr="00942322">
        <w:rPr>
          <w:rFonts w:ascii="Arial" w:hAnsi="Arial"/>
          <w:b/>
          <w:i/>
          <w:iCs/>
          <w:sz w:val="22"/>
        </w:rPr>
        <w:t>Io sono la risurrezione e la vita</w:t>
      </w:r>
      <w:r w:rsidRPr="00942322">
        <w:rPr>
          <w:rFonts w:ascii="Arial" w:hAnsi="Arial"/>
          <w:i/>
          <w:iCs/>
          <w:sz w:val="22"/>
        </w:rPr>
        <w:t xml:space="preserve">; chi crede in me, anche se muore, vivrà (Gv 11, 25). Ve lo dico fin d'ora, prima che accada, perché, quando sarà avvenuto, crediate che </w:t>
      </w:r>
      <w:r w:rsidRPr="00942322">
        <w:rPr>
          <w:rFonts w:ascii="Arial" w:hAnsi="Arial"/>
          <w:b/>
          <w:i/>
          <w:iCs/>
          <w:sz w:val="22"/>
        </w:rPr>
        <w:t>Io Sono</w:t>
      </w:r>
      <w:r w:rsidRPr="00942322">
        <w:rPr>
          <w:rFonts w:ascii="Arial" w:hAnsi="Arial"/>
          <w:i/>
          <w:iCs/>
          <w:sz w:val="22"/>
        </w:rPr>
        <w:t xml:space="preserve"> (Gv 13, 19). </w:t>
      </w:r>
      <w:r w:rsidRPr="00942322">
        <w:rPr>
          <w:rFonts w:ascii="Arial" w:hAnsi="Arial"/>
          <w:i/>
          <w:iCs/>
          <w:sz w:val="22"/>
        </w:rPr>
        <w:lastRenderedPageBreak/>
        <w:t>Gli disse Gesù: "</w:t>
      </w:r>
      <w:r w:rsidRPr="00942322">
        <w:rPr>
          <w:rFonts w:ascii="Arial" w:hAnsi="Arial"/>
          <w:b/>
          <w:i/>
          <w:iCs/>
          <w:sz w:val="22"/>
        </w:rPr>
        <w:t>Io sono la via, la verità e la vita</w:t>
      </w:r>
      <w:r w:rsidRPr="00942322">
        <w:rPr>
          <w:rFonts w:ascii="Arial" w:hAnsi="Arial"/>
          <w:i/>
          <w:iCs/>
          <w:sz w:val="22"/>
        </w:rPr>
        <w:t>. Nessuno viene al Padre se non per mezzo di me</w:t>
      </w:r>
      <w:r w:rsidRPr="00942322">
        <w:rPr>
          <w:rFonts w:ascii="Arial" w:hAnsi="Arial"/>
          <w:b/>
          <w:i/>
          <w:iCs/>
          <w:sz w:val="22"/>
        </w:rPr>
        <w:t xml:space="preserve"> (</w:t>
      </w:r>
      <w:r w:rsidRPr="00942322">
        <w:rPr>
          <w:rFonts w:ascii="Arial" w:hAnsi="Arial"/>
          <w:i/>
          <w:iCs/>
          <w:sz w:val="22"/>
        </w:rPr>
        <w:t xml:space="preserve">Gv 14, 6). Non credi che </w:t>
      </w:r>
      <w:r w:rsidRPr="00942322">
        <w:rPr>
          <w:rFonts w:ascii="Arial" w:hAnsi="Arial"/>
          <w:b/>
          <w:i/>
          <w:iCs/>
          <w:sz w:val="22"/>
        </w:rPr>
        <w:t>io sono</w:t>
      </w:r>
      <w:r w:rsidRPr="00942322">
        <w:rPr>
          <w:rFonts w:ascii="Arial" w:hAnsi="Arial"/>
          <w:i/>
          <w:iCs/>
          <w:sz w:val="22"/>
        </w:rPr>
        <w:t xml:space="preserve"> nel Padre e il Padre è in me? Le parole che io vi dico, non le dico da me; ma il Padre che è con me compie le sue opere (Gv 14, 10). Credetemi: </w:t>
      </w:r>
      <w:r w:rsidRPr="00942322">
        <w:rPr>
          <w:rFonts w:ascii="Arial" w:hAnsi="Arial"/>
          <w:b/>
          <w:i/>
          <w:iCs/>
          <w:sz w:val="22"/>
        </w:rPr>
        <w:t>io sono</w:t>
      </w:r>
      <w:r w:rsidRPr="00942322">
        <w:rPr>
          <w:rFonts w:ascii="Arial" w:hAnsi="Arial"/>
          <w:i/>
          <w:iCs/>
          <w:sz w:val="22"/>
        </w:rPr>
        <w:t xml:space="preserve"> nel Padre e il Padre è in me; se non altro, credetelo per le opere stesse (Gv 14, 11).  In quel giorno voi saprete che </w:t>
      </w:r>
      <w:r w:rsidRPr="00942322">
        <w:rPr>
          <w:rFonts w:ascii="Arial" w:hAnsi="Arial"/>
          <w:b/>
          <w:i/>
          <w:iCs/>
          <w:sz w:val="22"/>
        </w:rPr>
        <w:t>io sono</w:t>
      </w:r>
      <w:r w:rsidRPr="00942322">
        <w:rPr>
          <w:rFonts w:ascii="Arial" w:hAnsi="Arial"/>
          <w:i/>
          <w:iCs/>
          <w:sz w:val="22"/>
        </w:rPr>
        <w:t xml:space="preserve"> nel Padre e voi in me e io in voi (Gv 14, 20). </w:t>
      </w:r>
      <w:r w:rsidRPr="00942322">
        <w:rPr>
          <w:rFonts w:ascii="Arial" w:hAnsi="Arial"/>
          <w:b/>
          <w:i/>
          <w:iCs/>
          <w:sz w:val="22"/>
        </w:rPr>
        <w:t>Io sono</w:t>
      </w:r>
      <w:r w:rsidRPr="00942322">
        <w:rPr>
          <w:rFonts w:ascii="Arial" w:hAnsi="Arial"/>
          <w:i/>
          <w:iCs/>
          <w:sz w:val="22"/>
        </w:rPr>
        <w:t xml:space="preserve"> la vera vite e il Padre mio è il vignaiolo (Gv 15, 1). </w:t>
      </w:r>
      <w:r w:rsidRPr="00942322">
        <w:rPr>
          <w:rFonts w:ascii="Arial" w:hAnsi="Arial"/>
          <w:b/>
          <w:i/>
          <w:iCs/>
          <w:sz w:val="22"/>
        </w:rPr>
        <w:t>Io sono la vite</w:t>
      </w:r>
      <w:r w:rsidRPr="00942322">
        <w:rPr>
          <w:rFonts w:ascii="Arial" w:hAnsi="Arial"/>
          <w:i/>
          <w:iCs/>
          <w:sz w:val="22"/>
        </w:rPr>
        <w:t xml:space="preserve">, voi i tralci. Chi rimane in me e io in lui, fa molto frutto, perché senza di me non potete far nulla (Gv 15, 5). </w:t>
      </w:r>
    </w:p>
    <w:p w14:paraId="65C6AF03" w14:textId="77777777" w:rsidR="00942322" w:rsidRPr="00942322" w:rsidRDefault="00942322" w:rsidP="00942322">
      <w:pPr>
        <w:spacing w:after="120"/>
        <w:jc w:val="both"/>
        <w:rPr>
          <w:rFonts w:ascii="Arial" w:eastAsia="Calibri" w:hAnsi="Arial" w:cs="Arial"/>
          <w:sz w:val="24"/>
          <w:szCs w:val="24"/>
        </w:rPr>
      </w:pPr>
      <w:r w:rsidRPr="00942322">
        <w:rPr>
          <w:rFonts w:ascii="Arial" w:hAnsi="Arial"/>
          <w:sz w:val="24"/>
        </w:rPr>
        <w:t xml:space="preserve">Dinanzi a questa perfetta scienza e coscienza che Gesù ha di sé qual è la reazione di molti discepoli di Gesù? Da molti di essi </w:t>
      </w:r>
      <w:r w:rsidRPr="00942322">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942322">
        <w:rPr>
          <w:rFonts w:ascii="Arial" w:eastAsia="Calibri" w:hAnsi="Arial" w:cs="Arial"/>
          <w:i/>
          <w:sz w:val="24"/>
          <w:szCs w:val="24"/>
        </w:rPr>
        <w:t>“In Lui non vi è stato un solo momento che fosse naturale. In Lui ogni momento era soprannaturale”</w:t>
      </w:r>
      <w:r w:rsidRPr="00942322">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1234F5E3" w14:textId="77777777" w:rsidR="00942322" w:rsidRPr="00942322" w:rsidRDefault="00942322" w:rsidP="00942322">
      <w:pPr>
        <w:spacing w:after="120"/>
        <w:jc w:val="both"/>
        <w:rPr>
          <w:rFonts w:ascii="Arial" w:eastAsia="Calibri" w:hAnsi="Arial"/>
          <w:sz w:val="24"/>
          <w:lang w:eastAsia="en-US"/>
        </w:rPr>
      </w:pPr>
      <w:r w:rsidRPr="00942322">
        <w:rPr>
          <w:rFonts w:ascii="Arial" w:eastAsia="Calibri" w:hAnsi="Arial"/>
          <w:sz w:val="24"/>
          <w:lang w:eastAsia="en-US"/>
        </w:rPr>
        <w:t xml:space="preserve">Ecco ancora tre purissime verità su Cristo Gesù che sempre il cristiano dovrà custodire gelosamente nel cuore. Prima verità: Lo Spirito Santo è stato versato dal corpo crocifisso di Cristo Gesù nell’istante in cui il soldato con la lancia squarciò il suo cuore. Seconda verità: Lo Spirito Santo sempre dovrà essere versato nel cuore di ogni uomo dal corpo di Cristo e viene versato dal discepolo di Gesù che vive come vero corpo di Cristo, come vera sua Chiesa. 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w:t>
      </w:r>
      <w:r w:rsidRPr="00942322">
        <w:rPr>
          <w:rFonts w:ascii="Arial" w:eastAsia="Calibri" w:hAnsi="Arial"/>
          <w:sz w:val="24"/>
          <w:lang w:eastAsia="en-US"/>
        </w:rPr>
        <w:lastRenderedPageBreak/>
        <w:t xml:space="preserve">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w:t>
      </w:r>
      <w:r w:rsidRPr="00942322">
        <w:rPr>
          <w:rFonts w:ascii="Arial" w:eastAsia="Calibri" w:hAnsi="Arial"/>
          <w:i/>
          <w:iCs/>
          <w:sz w:val="24"/>
          <w:lang w:eastAsia="en-US"/>
        </w:rPr>
        <w:t>“Io sono la via, la verità, la vita”</w:t>
      </w:r>
      <w:r w:rsidRPr="00942322">
        <w:rPr>
          <w:rFonts w:ascii="Arial" w:eastAsia="Calibri" w:hAnsi="Arial"/>
          <w:sz w:val="24"/>
          <w:lang w:eastAsia="en-US"/>
        </w:rPr>
        <w:t>. Io, Dio e Figlio di Dio, sono la salvezza e la redenzione di ogni uomo.</w:t>
      </w:r>
    </w:p>
    <w:p w14:paraId="14C9B93E" w14:textId="77777777" w:rsidR="00942322" w:rsidRPr="00942322" w:rsidRDefault="00942322" w:rsidP="00942322">
      <w:pPr>
        <w:spacing w:after="120"/>
        <w:jc w:val="both"/>
        <w:rPr>
          <w:rFonts w:ascii="Arial" w:eastAsia="Calibri" w:hAnsi="Arial"/>
          <w:bCs/>
          <w:sz w:val="24"/>
          <w:lang w:eastAsia="en-US"/>
        </w:rPr>
      </w:pPr>
      <w:r w:rsidRPr="00942322">
        <w:rPr>
          <w:rFonts w:ascii="Arial" w:eastAsia="Calibri" w:hAnsi="Arial"/>
          <w:bCs/>
          <w:sz w:val="24"/>
          <w:lang w:eastAsia="en-US"/>
        </w:rPr>
        <w:t>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sarà sempre conquistato dalla falsa scienza e dalla falsa coscienza che il mondo ha su Gesù Signore. Parlerà di Gesù dalla falsità e mai dalla verità.</w:t>
      </w:r>
    </w:p>
    <w:p w14:paraId="19D446B5" w14:textId="77777777" w:rsidR="00942322" w:rsidRPr="00942322" w:rsidRDefault="00942322" w:rsidP="00942322">
      <w:pPr>
        <w:spacing w:after="120"/>
        <w:jc w:val="both"/>
        <w:rPr>
          <w:rFonts w:ascii="Arial" w:hAnsi="Arial"/>
          <w:bCs/>
          <w:i/>
          <w:sz w:val="24"/>
        </w:rPr>
      </w:pPr>
      <w:r w:rsidRPr="00942322">
        <w:rPr>
          <w:rFonts w:ascii="Arial" w:hAnsi="Arial"/>
          <w:bCs/>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7FA956A8"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E6E611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0B909FEE"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65433BE"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751E866"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w:t>
      </w:r>
      <w:r w:rsidRPr="00942322">
        <w:rPr>
          <w:rFonts w:ascii="Arial" w:hAnsi="Arial"/>
          <w:bCs/>
          <w:sz w:val="24"/>
        </w:rPr>
        <w:lastRenderedPageBreak/>
        <w:t>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0C4D6BD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1130032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12,22-24.25-37). </w:t>
      </w:r>
    </w:p>
    <w:p w14:paraId="79F6EC40" w14:textId="77777777" w:rsidR="00942322" w:rsidRPr="00942322" w:rsidRDefault="00942322" w:rsidP="00942322">
      <w:pPr>
        <w:spacing w:after="120"/>
        <w:jc w:val="both"/>
        <w:rPr>
          <w:rFonts w:ascii="Arial" w:hAnsi="Arial"/>
          <w:sz w:val="24"/>
        </w:rPr>
      </w:pPr>
      <w:r w:rsidRPr="00942322">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w:t>
      </w:r>
      <w:r w:rsidRPr="00942322">
        <w:rPr>
          <w:rFonts w:ascii="Arial" w:hAnsi="Arial"/>
          <w:i/>
          <w:iCs/>
          <w:sz w:val="24"/>
        </w:rPr>
        <w:t>“Io non credo in Gesù Signore”</w:t>
      </w:r>
      <w:r w:rsidRPr="00942322">
        <w:rPr>
          <w:rFonts w:ascii="Arial" w:hAnsi="Arial"/>
          <w:sz w:val="24"/>
        </w:rPr>
        <w:t xml:space="preserve">. Mai però potrà dire cose contrarie a quanto è contenuto nei Sacri Testi. Se lo dovesse dire, sappia che è disonesto. Se è disonesto, attesta di essersi corrotto nella sua natura. Natura corrotta, disonestà della mente e del cuore. </w:t>
      </w:r>
    </w:p>
    <w:p w14:paraId="10D24CB6" w14:textId="77777777" w:rsidR="00942322" w:rsidRPr="00942322" w:rsidRDefault="00942322" w:rsidP="00942322">
      <w:pPr>
        <w:spacing w:after="120"/>
        <w:jc w:val="both"/>
        <w:rPr>
          <w:rFonts w:ascii="Arial" w:hAnsi="Arial"/>
          <w:sz w:val="24"/>
        </w:rPr>
      </w:pPr>
    </w:p>
    <w:p w14:paraId="6ED5A686" w14:textId="77777777" w:rsidR="00942322" w:rsidRPr="00942322" w:rsidRDefault="00942322" w:rsidP="00942322">
      <w:pPr>
        <w:spacing w:after="120"/>
        <w:jc w:val="both"/>
        <w:rPr>
          <w:rFonts w:ascii="Arial" w:hAnsi="Arial" w:cs="Arial"/>
          <w:b/>
          <w:bCs/>
          <w:i/>
          <w:iCs/>
          <w:color w:val="000000"/>
          <w:sz w:val="24"/>
          <w:szCs w:val="28"/>
        </w:rPr>
      </w:pPr>
      <w:bookmarkStart w:id="37" w:name="_Toc106201759"/>
      <w:r w:rsidRPr="00942322">
        <w:rPr>
          <w:rFonts w:ascii="Arial" w:hAnsi="Arial" w:cs="Arial"/>
          <w:b/>
          <w:bCs/>
          <w:i/>
          <w:iCs/>
          <w:color w:val="000000"/>
          <w:sz w:val="24"/>
          <w:szCs w:val="28"/>
        </w:rPr>
        <w:t>La coscienza di ogni singolo Presbitero nello Spirito Santo</w:t>
      </w:r>
      <w:bookmarkEnd w:id="37"/>
      <w:r w:rsidRPr="00942322">
        <w:rPr>
          <w:rFonts w:ascii="Arial" w:hAnsi="Arial" w:cs="Arial"/>
          <w:b/>
          <w:bCs/>
          <w:i/>
          <w:iCs/>
          <w:color w:val="000000"/>
          <w:sz w:val="24"/>
          <w:szCs w:val="28"/>
        </w:rPr>
        <w:t xml:space="preserve"> </w:t>
      </w:r>
    </w:p>
    <w:p w14:paraId="15625CAA"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w:t>
      </w:r>
    </w:p>
    <w:p w14:paraId="7989B48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p>
    <w:p w14:paraId="32DEB565" w14:textId="77777777" w:rsidR="00942322" w:rsidRPr="00942322" w:rsidRDefault="00942322" w:rsidP="00942322">
      <w:pPr>
        <w:spacing w:after="120"/>
        <w:jc w:val="both"/>
        <w:rPr>
          <w:rFonts w:ascii="Arial" w:hAnsi="Arial"/>
          <w:sz w:val="24"/>
        </w:rPr>
      </w:pPr>
      <w:r w:rsidRPr="00942322">
        <w:rPr>
          <w:rFonts w:ascii="Arial" w:hAnsi="Arial"/>
          <w:sz w:val="24"/>
        </w:rPr>
        <w:t xml:space="preserve">Il Presbitero è obbligato, anche a costo della sua vita, a conservare purissima nel suo cuore la scienza e la coscienza della sua persona, scienza e coscienza che sono in lui vera creazione dello Spirito Santo. </w:t>
      </w:r>
    </w:p>
    <w:p w14:paraId="24E1B956" w14:textId="77777777" w:rsidR="00942322" w:rsidRPr="00942322" w:rsidRDefault="00942322" w:rsidP="00942322">
      <w:pPr>
        <w:spacing w:after="120"/>
        <w:jc w:val="both"/>
        <w:rPr>
          <w:rFonts w:ascii="Arial" w:hAnsi="Arial"/>
          <w:sz w:val="24"/>
        </w:rPr>
      </w:pPr>
      <w:r w:rsidRPr="00942322">
        <w:rPr>
          <w:rFonts w:ascii="Arial" w:hAnsi="Arial"/>
          <w:sz w:val="24"/>
        </w:rPr>
        <w:t>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028FE353" w14:textId="77777777" w:rsidR="00942322" w:rsidRPr="00942322" w:rsidRDefault="00942322" w:rsidP="00942322">
      <w:pPr>
        <w:spacing w:after="120"/>
        <w:jc w:val="both"/>
        <w:rPr>
          <w:rFonts w:ascii="Arial" w:hAnsi="Arial"/>
          <w:sz w:val="24"/>
        </w:rPr>
      </w:pPr>
    </w:p>
    <w:p w14:paraId="65109AC7" w14:textId="77777777" w:rsidR="00942322" w:rsidRPr="00942322" w:rsidRDefault="00942322" w:rsidP="00942322">
      <w:pPr>
        <w:spacing w:after="120"/>
        <w:jc w:val="both"/>
        <w:rPr>
          <w:rFonts w:ascii="Arial" w:hAnsi="Arial" w:cs="Arial"/>
          <w:b/>
          <w:bCs/>
          <w:i/>
          <w:iCs/>
          <w:color w:val="000000"/>
          <w:sz w:val="24"/>
          <w:szCs w:val="28"/>
        </w:rPr>
      </w:pPr>
      <w:bookmarkStart w:id="38" w:name="_Toc106201760"/>
      <w:r w:rsidRPr="00942322">
        <w:rPr>
          <w:rFonts w:ascii="Arial" w:hAnsi="Arial" w:cs="Arial"/>
          <w:b/>
          <w:bCs/>
          <w:i/>
          <w:iCs/>
          <w:color w:val="000000"/>
          <w:sz w:val="24"/>
          <w:szCs w:val="28"/>
        </w:rPr>
        <w:t>Alcune coscienze deformate</w:t>
      </w:r>
      <w:bookmarkEnd w:id="38"/>
      <w:r w:rsidRPr="00942322">
        <w:rPr>
          <w:rFonts w:ascii="Arial" w:hAnsi="Arial" w:cs="Arial"/>
          <w:b/>
          <w:bCs/>
          <w:i/>
          <w:iCs/>
          <w:color w:val="000000"/>
          <w:sz w:val="24"/>
          <w:szCs w:val="28"/>
        </w:rPr>
        <w:t xml:space="preserve"> </w:t>
      </w:r>
    </w:p>
    <w:p w14:paraId="490EA3E7" w14:textId="77777777" w:rsidR="00942322" w:rsidRPr="00942322" w:rsidRDefault="00942322" w:rsidP="00942322">
      <w:pPr>
        <w:spacing w:after="120"/>
        <w:jc w:val="both"/>
        <w:rPr>
          <w:rFonts w:ascii="Arial" w:hAnsi="Arial"/>
          <w:sz w:val="24"/>
        </w:rPr>
      </w:pPr>
      <w:r w:rsidRPr="00942322">
        <w:rPr>
          <w:rFonts w:ascii="Arial" w:hAnsi="Arial"/>
          <w:sz w:val="24"/>
        </w:rPr>
        <w:t xml:space="preserve">L’Apocalisse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51B2BD11"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10C2172"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w:t>
      </w:r>
      <w:r w:rsidRPr="00942322">
        <w:rPr>
          <w:rFonts w:ascii="Arial" w:hAnsi="Arial"/>
          <w:i/>
          <w:iCs/>
          <w:sz w:val="22"/>
        </w:rPr>
        <w:lastRenderedPageBreak/>
        <w:t>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96BFE4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F080C1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2C5B890"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64621BC"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w:t>
      </w:r>
      <w:r w:rsidRPr="00942322">
        <w:rPr>
          <w:rFonts w:ascii="Arial" w:hAnsi="Arial"/>
          <w:i/>
          <w:iCs/>
          <w:sz w:val="22"/>
        </w:rPr>
        <w:lastRenderedPageBreak/>
        <w:t>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B8916B2"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53865A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942322">
        <w:rPr>
          <w:rFonts w:ascii="Arial" w:hAnsi="Arial"/>
          <w:bCs/>
          <w:spacing w:val="-2"/>
          <w:sz w:val="24"/>
        </w:rPr>
        <w:t xml:space="preserve">Spirito Santo. Persa la scienza e la coscienza di Cristo, alla luce delle quali sempre dobbiamo camminare, si è preda di ogni falsità e di ogni menzogna. </w:t>
      </w:r>
      <w:r w:rsidRPr="00942322">
        <w:rPr>
          <w:rFonts w:ascii="Arial" w:hAnsi="Arial"/>
          <w:bCs/>
          <w:sz w:val="24"/>
        </w:rPr>
        <w:t xml:space="preserve">Non si è più Presbiteri secondo il cuore di Cristo, ma secondo il cuore del mondo. </w:t>
      </w:r>
    </w:p>
    <w:p w14:paraId="7F9FCFD0" w14:textId="77777777" w:rsidR="00942322" w:rsidRPr="00942322" w:rsidRDefault="00942322" w:rsidP="00942322">
      <w:pPr>
        <w:spacing w:after="120"/>
        <w:jc w:val="both"/>
        <w:rPr>
          <w:rFonts w:ascii="Arial" w:hAnsi="Arial"/>
          <w:bCs/>
          <w:sz w:val="24"/>
        </w:rPr>
      </w:pPr>
      <w:r w:rsidRPr="00942322">
        <w:rPr>
          <w:rFonts w:ascii="Arial" w:hAnsi="Arial"/>
          <w:bCs/>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Vescovi nella Chiesa di Dio.</w:t>
      </w:r>
    </w:p>
    <w:p w14:paraId="30F46835"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w:t>
      </w:r>
      <w:r w:rsidRPr="00942322">
        <w:rPr>
          <w:rFonts w:ascii="Arial" w:hAnsi="Arial"/>
          <w:bCs/>
          <w:i/>
          <w:iCs/>
          <w:sz w:val="22"/>
        </w:rPr>
        <w:lastRenderedPageBreak/>
        <w:t xml:space="preserve">e giorno, io non ho cessato, tra le lacrime, di ammonire ciascuno di voi (At 20,28-31). </w:t>
      </w:r>
    </w:p>
    <w:p w14:paraId="2B4E86A8"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E90A6DB"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0E5E18DF"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4AECD97C"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w:t>
      </w:r>
      <w:r w:rsidRPr="00942322">
        <w:rPr>
          <w:rFonts w:ascii="Arial" w:hAnsi="Arial"/>
          <w:bCs/>
          <w:i/>
          <w:iCs/>
          <w:sz w:val="22"/>
        </w:rPr>
        <w:lastRenderedPageBreak/>
        <w:t>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B6045E8"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3766C9A5"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O Timòteo, custodisci ciò che ti è stato affidato; evita le chiacchiere vuote e perverse e le obiezioni della falsa scienza. Taluni, per averla seguita, hanno deviato dalla fede. La grazia sia con voi! (1Tm 6,6-21).</w:t>
      </w:r>
    </w:p>
    <w:p w14:paraId="7D529C39"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65403C61"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6C5930E0"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w:t>
      </w:r>
      <w:r w:rsidRPr="00942322">
        <w:rPr>
          <w:rFonts w:ascii="Arial" w:hAnsi="Arial"/>
          <w:bCs/>
          <w:i/>
          <w:iCs/>
          <w:sz w:val="22"/>
        </w:rPr>
        <w:lastRenderedPageBreak/>
        <w:t>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34B4E0D6"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1A22351B"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D5C0B9A"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3F35CEAA"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0E4620AF"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336093A5" w14:textId="77777777" w:rsidR="00942322" w:rsidRPr="00942322" w:rsidRDefault="00942322" w:rsidP="00942322">
      <w:pPr>
        <w:spacing w:after="120"/>
        <w:ind w:left="567" w:right="567"/>
        <w:jc w:val="both"/>
        <w:rPr>
          <w:rFonts w:ascii="Arial" w:hAnsi="Arial"/>
          <w:bCs/>
          <w:i/>
          <w:iCs/>
          <w:sz w:val="22"/>
        </w:rPr>
      </w:pPr>
      <w:r w:rsidRPr="00942322">
        <w:rPr>
          <w:rFonts w:ascii="Arial" w:hAnsi="Arial"/>
          <w:bCs/>
          <w:i/>
          <w:iCs/>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B0CF204" w14:textId="77777777" w:rsidR="00942322" w:rsidRPr="00942322" w:rsidRDefault="00942322" w:rsidP="00942322">
      <w:pPr>
        <w:spacing w:after="120"/>
        <w:jc w:val="both"/>
        <w:rPr>
          <w:rFonts w:ascii="Arial" w:hAnsi="Arial"/>
          <w:sz w:val="24"/>
        </w:rPr>
      </w:pPr>
      <w:r w:rsidRPr="00942322">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si deve ricordare ogni Presbitero di Cristo Gesù: 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5AAD4B75" w14:textId="77777777" w:rsidR="00942322" w:rsidRPr="00942322" w:rsidRDefault="00942322" w:rsidP="00942322">
      <w:pPr>
        <w:spacing w:after="120"/>
        <w:jc w:val="both"/>
        <w:rPr>
          <w:rFonts w:ascii="Arial" w:hAnsi="Arial"/>
          <w:sz w:val="24"/>
        </w:rPr>
      </w:pPr>
    </w:p>
    <w:p w14:paraId="4534B6B3" w14:textId="77777777" w:rsidR="00942322" w:rsidRPr="00942322" w:rsidRDefault="00942322" w:rsidP="00942322">
      <w:pPr>
        <w:spacing w:after="120"/>
        <w:jc w:val="both"/>
        <w:rPr>
          <w:rFonts w:ascii="Arial" w:hAnsi="Arial"/>
          <w:b/>
          <w:bCs/>
          <w:i/>
          <w:iCs/>
          <w:color w:val="000000"/>
          <w:sz w:val="24"/>
        </w:rPr>
      </w:pPr>
      <w:r w:rsidRPr="00942322">
        <w:rPr>
          <w:rFonts w:ascii="Arial" w:hAnsi="Arial"/>
          <w:b/>
          <w:bCs/>
          <w:i/>
          <w:iCs/>
          <w:color w:val="000000"/>
          <w:sz w:val="24"/>
        </w:rPr>
        <w:t>Pensieri sul Sacerdote secondo la Lettera agli Ebrei</w:t>
      </w:r>
    </w:p>
    <w:p w14:paraId="1251B9C9" w14:textId="77777777" w:rsidR="00942322" w:rsidRPr="00942322" w:rsidRDefault="00942322" w:rsidP="00942322">
      <w:pPr>
        <w:spacing w:after="120"/>
        <w:jc w:val="both"/>
        <w:rPr>
          <w:rFonts w:ascii="Arial" w:hAnsi="Arial"/>
          <w:sz w:val="24"/>
        </w:rPr>
      </w:pPr>
      <w:r w:rsidRPr="00942322">
        <w:rPr>
          <w:rFonts w:ascii="Arial" w:hAnsi="Arial"/>
          <w:sz w:val="24"/>
        </w:rPr>
        <w:t xml:space="preserve">Il sacerdote è un uomo preso tra gli uomini. È questa la verità divina che regola la legge sul sacerdozio. Questo significa che il sacerdote deve essere un figlio di Adamo. Chi non è figlio di Adamo non può essere sacerdote. </w:t>
      </w:r>
      <w:r w:rsidRPr="00942322">
        <w:rPr>
          <w:rFonts w:ascii="Arial" w:hAnsi="Arial"/>
          <w:i/>
          <w:sz w:val="24"/>
        </w:rPr>
        <w:t xml:space="preserve">Anche Gesù, per essere nostro vero sacerdote, si è sottoposto a questa legge: si è fatto figlio di Adamo. Da Figlio di Dio, consustanziale con il Padre, si è fatto figlio di Adamo, consustanziale con gli uomini. </w:t>
      </w:r>
      <w:r w:rsidRPr="00942322">
        <w:rPr>
          <w:rFonts w:ascii="Arial" w:hAnsi="Arial"/>
          <w:sz w:val="24"/>
        </w:rPr>
        <w:t xml:space="preserve">Essendo vero uomo, può essere preso da Dio per essere da Lui costituito suo Sommo Sacerdote della Nuova Alleanza. </w:t>
      </w:r>
    </w:p>
    <w:p w14:paraId="645115CE" w14:textId="77777777" w:rsidR="00942322" w:rsidRPr="00942322" w:rsidRDefault="00942322" w:rsidP="00942322">
      <w:pPr>
        <w:spacing w:after="120"/>
        <w:jc w:val="both"/>
        <w:rPr>
          <w:rFonts w:ascii="Arial" w:hAnsi="Arial"/>
          <w:sz w:val="24"/>
        </w:rPr>
      </w:pPr>
      <w:r w:rsidRPr="00942322">
        <w:rPr>
          <w:rFonts w:ascii="Arial" w:hAnsi="Arial"/>
          <w:sz w:val="24"/>
        </w:rPr>
        <w:t xml:space="preserve">È questa la seconda verità che delimita l’esercizio del ministero sacerdotale: Uomo tra gli uomini, il sacerdote non si deve occupare delle cose degli uomini che riguardano le cose terrene, mondane. </w:t>
      </w:r>
      <w:r w:rsidRPr="00942322">
        <w:rPr>
          <w:rFonts w:ascii="Arial" w:hAnsi="Arial"/>
          <w:i/>
          <w:sz w:val="24"/>
        </w:rPr>
        <w:t xml:space="preserve">Il bene che lui deve cercare è nelle cose che riguardano direttamente Dio. Le cose di Dio sono la sua Gloria, la sua Signoria, la sua Parola, la sua Grazia, la sua Verità, il suo Regno, la sua Eternità. </w:t>
      </w:r>
      <w:r w:rsidRPr="00942322">
        <w:rPr>
          <w:rFonts w:ascii="Arial" w:hAnsi="Arial"/>
          <w:sz w:val="24"/>
        </w:rPr>
        <w:t xml:space="preserve">Il bene che lui deve portare ai suoi fratelli è Dio stesso, la sua Verità, la sua Giustizia, la sua Santità, la sua Parola, il suo Amore, la sua Misericordia. Egli deve portare l’uomo a Dio, portando Dio ad ogni uomo. </w:t>
      </w:r>
    </w:p>
    <w:p w14:paraId="15BE6C1C" w14:textId="77777777" w:rsidR="00942322" w:rsidRPr="00942322" w:rsidRDefault="00942322" w:rsidP="00942322">
      <w:pPr>
        <w:spacing w:after="120"/>
        <w:jc w:val="both"/>
        <w:rPr>
          <w:rFonts w:ascii="Arial" w:hAnsi="Arial"/>
          <w:sz w:val="24"/>
        </w:rPr>
      </w:pPr>
      <w:r w:rsidRPr="00942322">
        <w:rPr>
          <w:rFonts w:ascii="Arial" w:hAnsi="Arial"/>
          <w:sz w:val="24"/>
        </w:rPr>
        <w:t xml:space="preserve">Viene specificata una delle cose principali che riguardano Dio: il perdono dei peccati, la loro remissione, la loro espiazione. </w:t>
      </w:r>
      <w:r w:rsidRPr="00942322">
        <w:rPr>
          <w:rFonts w:ascii="Arial" w:hAnsi="Arial"/>
          <w:i/>
          <w:sz w:val="24"/>
        </w:rPr>
        <w:t xml:space="preserve">Il Sacerdote è colui che offre doni e sacrifici al Signore per i peccati, perché il peccato non solo venga perdonato, ma anche espiato. Il ministero del sacerdote si vive come offerta di doni e di </w:t>
      </w:r>
      <w:r w:rsidRPr="00942322">
        <w:rPr>
          <w:rFonts w:ascii="Arial" w:hAnsi="Arial"/>
          <w:i/>
          <w:sz w:val="24"/>
        </w:rPr>
        <w:lastRenderedPageBreak/>
        <w:t xml:space="preserve">sacrifici per i peccati. Dopo però che Cristo è morto per togliere il peccato del mondo, dopo che Lui ha offerto se stesso al Padre in espiazione, ogni altro ministero sacerdotale deve essere vissuto alla maniera di Cristo Gesù. </w:t>
      </w:r>
      <w:r w:rsidRPr="00942322">
        <w:rPr>
          <w:rFonts w:ascii="Arial" w:hAnsi="Arial"/>
          <w:sz w:val="24"/>
        </w:rPr>
        <w:t xml:space="preserve">Ogni sacerdote deve offrire se stesso in Cristo, con Cristo, per Cristo, al Padre, perché il peccato venga purificato e tolto, cancellato ed espiato, perdonato e rimesso dal cuore degli uomini. L’offerta del Sacerdote da offrire al Padre è Cristo. Offrendo Cristo, deve però offrire se stesso con una vita consacrata tutta alla gloria del Padre. L’offerta che il Sacerdote deve offrire al Padre è l’esercizio nella santità del suo ministero sacerdotale, in tutto come ha fatto Cristo Gesù. </w:t>
      </w:r>
    </w:p>
    <w:p w14:paraId="454633B5" w14:textId="77777777" w:rsidR="00942322" w:rsidRPr="00942322" w:rsidRDefault="00942322" w:rsidP="00942322">
      <w:pPr>
        <w:spacing w:after="120"/>
        <w:jc w:val="both"/>
        <w:rPr>
          <w:rFonts w:ascii="Arial" w:hAnsi="Arial"/>
          <w:sz w:val="24"/>
        </w:rPr>
      </w:pPr>
      <w:r w:rsidRPr="00942322">
        <w:rPr>
          <w:rFonts w:ascii="Arial" w:hAnsi="Arial"/>
          <w:sz w:val="24"/>
        </w:rPr>
        <w:t xml:space="preserve">Nell’Antica Legge il Sacerdote offriva per se stesso e per gli altri con una vittima che era fuori di lui, che non era lui. Il sacerdote nell’Antica Legge offriva sacrifici animali, portava dinanzi a Dio il sangue dei tori e dei vitelli. </w:t>
      </w:r>
      <w:r w:rsidRPr="00942322">
        <w:rPr>
          <w:rFonts w:ascii="Arial" w:hAnsi="Arial"/>
          <w:i/>
          <w:sz w:val="24"/>
        </w:rPr>
        <w:t>Nella Nuova Legge Cristo Gesù non offre qualcosa che è fuori di sé, ma offre se stesso. Entra nel Santuario del Cielo, presso Dio con il proprio sangue. Cristo offre se stesso. Offre se stesso, ma non per se stesso. Offre se stesso per noi. È questa la grande novità del suo sacrificio</w:t>
      </w:r>
      <w:r w:rsidRPr="00942322">
        <w:rPr>
          <w:rFonts w:ascii="Arial" w:hAnsi="Arial"/>
          <w:sz w:val="24"/>
        </w:rPr>
        <w:t xml:space="preserve">. Con esso viene abolita per sempre l’Antica Legge e ogni Antico Sacrificio. </w:t>
      </w:r>
      <w:r w:rsidRPr="00942322">
        <w:rPr>
          <w:rFonts w:ascii="Arial" w:hAnsi="Arial"/>
          <w:i/>
          <w:sz w:val="24"/>
        </w:rPr>
        <w:t>Ora il Sacrificio è uno solo</w:t>
      </w:r>
      <w:r w:rsidRPr="00942322">
        <w:rPr>
          <w:rFonts w:ascii="Arial" w:hAnsi="Arial"/>
          <w:sz w:val="24"/>
        </w:rPr>
        <w:t xml:space="preserve">: </w:t>
      </w:r>
      <w:r w:rsidRPr="00942322">
        <w:rPr>
          <w:rFonts w:ascii="Arial" w:hAnsi="Arial"/>
          <w:i/>
          <w:sz w:val="24"/>
        </w:rPr>
        <w:t>Cristo Gesù</w:t>
      </w:r>
      <w:r w:rsidRPr="00942322">
        <w:rPr>
          <w:rFonts w:ascii="Arial" w:hAnsi="Arial"/>
          <w:sz w:val="24"/>
        </w:rPr>
        <w:t xml:space="preserve">. In questa offerta ogni cristiano deve farsi offerta, sacrificio. Questa offerta ogni sacerdote ordinato deve offrire al Padre, ma in questa offerta anche offrirsi per se stesso e per il mondo intero.  </w:t>
      </w:r>
      <w:r w:rsidRPr="00942322">
        <w:rPr>
          <w:rFonts w:ascii="Arial" w:hAnsi="Arial"/>
          <w:bCs/>
          <w:sz w:val="24"/>
        </w:rPr>
        <w:t>Nessuno si fa. Viene fatto</w:t>
      </w:r>
      <w:r w:rsidRPr="00942322">
        <w:rPr>
          <w:rFonts w:ascii="Arial" w:hAnsi="Arial"/>
          <w:b/>
          <w:sz w:val="24"/>
        </w:rPr>
        <w:t xml:space="preserve">. </w:t>
      </w:r>
      <w:r w:rsidRPr="00942322">
        <w:rPr>
          <w:rFonts w:ascii="Arial" w:hAnsi="Arial"/>
          <w:sz w:val="24"/>
        </w:rPr>
        <w:t xml:space="preserve">L’onore del sacerdozio nessuno può attribuirselo da solo. Sacerdote nessuno si può fare da sé. Tutti sono fatti da Dio, tutti sono da Lui costituiti. È Dio che ha fatto, che ha costituito Gesù suo Sacerdote in eterno alla maniera di Melchisedek . Dio non solo lo ha costituito. Gli ha indicato anche la modalità, secondo la quale egli avrebbe dovuto esercitare il culto. </w:t>
      </w:r>
      <w:r w:rsidRPr="00942322">
        <w:rPr>
          <w:rFonts w:ascii="Arial" w:hAnsi="Arial"/>
          <w:i/>
          <w:sz w:val="24"/>
        </w:rPr>
        <w:t xml:space="preserve">Ancora una volta la questione cristologica si fa e diviene questione teologica. Se è questione teologica la sua soluzione è da trovare e risolvere alla luce dell’Antico Testamento, letto però con mente libera, cuore puro, coscienza non alterata dal peccato, spirito sincero, volontà di pervenire alla verità di Dio e solo ad essa. </w:t>
      </w:r>
      <w:r w:rsidRPr="00942322">
        <w:rPr>
          <w:rFonts w:ascii="Arial" w:hAnsi="Arial"/>
          <w:sz w:val="24"/>
        </w:rPr>
        <w:t xml:space="preserve">Questa metodologia, seguita e applicata con somma diligenza, conduce alla verità che libera e introduce nella vera vita.  </w:t>
      </w:r>
    </w:p>
    <w:p w14:paraId="313A6FCF" w14:textId="77777777" w:rsidR="00942322" w:rsidRPr="00942322" w:rsidRDefault="00942322" w:rsidP="00942322">
      <w:pPr>
        <w:spacing w:after="120"/>
        <w:jc w:val="both"/>
        <w:rPr>
          <w:rFonts w:ascii="Arial" w:hAnsi="Arial"/>
          <w:sz w:val="24"/>
        </w:rPr>
      </w:pPr>
      <w:r w:rsidRPr="00942322">
        <w:rPr>
          <w:rFonts w:ascii="Arial" w:hAnsi="Arial"/>
          <w:sz w:val="24"/>
        </w:rPr>
        <w:t xml:space="preserve">I compiti del Sacerdote nelle cose che riguardano Dio sono: il dono al popolo della Legge di Dio e il suo insegnamento secondo perfetta verità, o corrispondenza con la divina volontà, il culto nella sua duplice via di preghiera e di sacrificio. Con la preghiera si intercede, si invoca da Dio la benedizione sul popolo dell’Alleanza; con l’espiazione si offre il sacrificio per l’espiazione dei peccati. </w:t>
      </w:r>
      <w:r w:rsidRPr="00942322">
        <w:rPr>
          <w:rFonts w:ascii="Arial" w:hAnsi="Arial"/>
          <w:i/>
          <w:sz w:val="24"/>
        </w:rPr>
        <w:t>Come si può constatare il ministero sacerdotale è finalizzato a far entrare e a far permanere l’uomo nella volontà di Dio per un suo compimento sempre più perfetto</w:t>
      </w:r>
      <w:r w:rsidRPr="00942322">
        <w:rPr>
          <w:rFonts w:ascii="Arial" w:hAnsi="Arial"/>
          <w:sz w:val="24"/>
        </w:rPr>
        <w:t xml:space="preserve">. </w:t>
      </w:r>
      <w:r w:rsidRPr="00942322">
        <w:rPr>
          <w:rFonts w:ascii="Arial" w:hAnsi="Arial"/>
          <w:i/>
          <w:sz w:val="24"/>
        </w:rPr>
        <w:t xml:space="preserve">Quando lo si separa da questa finalità, il suo è un esercizio, o una ministerialità vana. È vano ogni esercizio del ministero sacerdotale che non fa crescere la santità nel popolo del Signore. </w:t>
      </w:r>
      <w:r w:rsidRPr="00942322">
        <w:rPr>
          <w:rFonts w:ascii="Arial" w:hAnsi="Arial"/>
          <w:sz w:val="24"/>
        </w:rPr>
        <w:t xml:space="preserve">Nessuna santità sarà mai possibile senza l’insegnamento della Legge, senza il dono della verità che </w:t>
      </w:r>
      <w:smartTag w:uri="urn:schemas-microsoft-com:office:smarttags" w:element="PersonName">
        <w:smartTagPr>
          <w:attr w:name="ProductID" w:val="la Legge"/>
        </w:smartTagPr>
        <w:r w:rsidRPr="00942322">
          <w:rPr>
            <w:rFonts w:ascii="Arial" w:hAnsi="Arial"/>
            <w:sz w:val="24"/>
          </w:rPr>
          <w:t>la Legge</w:t>
        </w:r>
      </w:smartTag>
      <w:r w:rsidRPr="00942322">
        <w:rPr>
          <w:rFonts w:ascii="Arial" w:hAnsi="Arial"/>
          <w:sz w:val="24"/>
        </w:rPr>
        <w:t xml:space="preserve"> contiene. </w:t>
      </w:r>
    </w:p>
    <w:p w14:paraId="29E035DC"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Sacerdote è chiamato a portare ogni ignoranza, ogni errore, ogni falsità, ogni idolatria, ogni ambiguità, ogni cattiva comprensione della Legge nella santissima verità della Volontà di Dio che la Legge esprime e contiene. </w:t>
      </w:r>
      <w:r w:rsidRPr="00942322">
        <w:rPr>
          <w:rFonts w:ascii="Arial" w:hAnsi="Arial"/>
          <w:bCs/>
          <w:i/>
          <w:sz w:val="24"/>
        </w:rPr>
        <w:t xml:space="preserve">Se il Sacerdote lascia, o permette, consapevolmente o anche inconsapevolmente, che un solo errore, una sola falsità, o alcunché di impuro guasti la pienezza e la purezza della </w:t>
      </w:r>
      <w:r w:rsidRPr="00942322">
        <w:rPr>
          <w:rFonts w:ascii="Arial" w:hAnsi="Arial"/>
          <w:bCs/>
          <w:i/>
          <w:sz w:val="24"/>
        </w:rPr>
        <w:lastRenderedPageBreak/>
        <w:t xml:space="preserve">verità divina, che lui è chiamato a preservare anche pagando il prezzo del suo sangue, lui si fa responsabile di tutto il male che si compie in seno al popolo di Dio a motivo di quell’errore o di quella falsità che Lui ha lasciato, o permesso, o concesso, che si intromettesse nella verità di Dio e la rendesse falsità. </w:t>
      </w:r>
      <w:r w:rsidRPr="00942322">
        <w:rPr>
          <w:rFonts w:ascii="Arial" w:hAnsi="Arial"/>
          <w:bCs/>
          <w:sz w:val="24"/>
        </w:rPr>
        <w:t xml:space="preserve">Il Sacerdote è il ministro della verità di Dio, prima che di ogni altra cosa. È la verità di Dio insegnata in pienezza che conduce alla santità. Dove non si insegna la verità, nessuna santità sarà mai possibile. Di questo però responsabile è il solo Sacerdote. </w:t>
      </w:r>
    </w:p>
    <w:p w14:paraId="197F14B6" w14:textId="77777777" w:rsidR="00942322" w:rsidRPr="00942322" w:rsidRDefault="00942322" w:rsidP="00942322">
      <w:pPr>
        <w:spacing w:after="120"/>
        <w:jc w:val="both"/>
        <w:rPr>
          <w:rFonts w:ascii="Arial" w:hAnsi="Arial"/>
          <w:sz w:val="24"/>
        </w:rPr>
      </w:pPr>
      <w:r w:rsidRPr="00942322">
        <w:rPr>
          <w:rFonts w:ascii="Arial" w:hAnsi="Arial"/>
          <w:sz w:val="24"/>
        </w:rPr>
        <w:t xml:space="preserve">Il Sacerdote è anche ministro della santità di Dio. </w:t>
      </w:r>
      <w:r w:rsidRPr="00942322">
        <w:rPr>
          <w:rFonts w:ascii="Arial" w:hAnsi="Arial"/>
          <w:i/>
          <w:sz w:val="24"/>
        </w:rPr>
        <w:t>Egli deve condurre il popolo del Signore nella santità del suo Dio e per questo deve abolire il peccato che toglie la santità dell’anima, inquina il cuore, deturpa la mente, conduce nella morte l’uomo. Per questo egli è anche l’uomo dell’intercessione, della preghiera, dell’offerta, del sacrificio, dell’espiazione. Lui deve sempre operare in vista del ritorno degli uomini nella santità di Dio e per questo deve portare la santità di Dio sulla terra</w:t>
      </w:r>
      <w:r w:rsidRPr="00942322">
        <w:rPr>
          <w:rFonts w:ascii="Arial" w:hAnsi="Arial"/>
          <w:sz w:val="24"/>
        </w:rPr>
        <w:t xml:space="preserve">. Deve farlo offrendo se stesso, facendo della sua vita un sacrificio, un olocausto al Signore affinché la santità di Dio riempia il mondo. Egli dovrà fare di ogni peccatore un santo e di ogni nemico di Dio un amico fedele, che percorre le vie della giustizia e della verità per tutti i giorni della sua vita. </w:t>
      </w:r>
    </w:p>
    <w:p w14:paraId="3B4A5126"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Sacerdote è l’uomo della giusta compassione, perché la sua compassione non è semplicemente umana, cioè rivolta all’uomo per le cose della terra. </w:t>
      </w:r>
      <w:r w:rsidRPr="00942322">
        <w:rPr>
          <w:rFonts w:ascii="Arial" w:hAnsi="Arial"/>
          <w:bCs/>
          <w:i/>
          <w:sz w:val="24"/>
        </w:rPr>
        <w:t>La sua è rivolta all’uomo, ma per le cose del cielo. La sua compassione tende a strappare l’uomo dalle tenebre, dalla falsità per portarlo nello splendore della verità di Dio; ma anche toglierlo dal peccato e dalla morte per rivestirlo della veste candida della grazia e della carità che sono dono di Dio per la salvezza di chiunque crede</w:t>
      </w:r>
      <w:r w:rsidRPr="00942322">
        <w:rPr>
          <w:rFonts w:ascii="Arial" w:hAnsi="Arial"/>
          <w:bCs/>
          <w:sz w:val="24"/>
        </w:rPr>
        <w:t xml:space="preserve">. La sua deve essere sempre compassione per le cose di Dio, non per quelle della terra. Mai si deve lasciare tentare dalla compassione per le cose della terra. Queste gli fanno perdere la vera finalità del suo ministero, senza la quale regnano solo tenebre, falsità e peccato. </w:t>
      </w:r>
    </w:p>
    <w:p w14:paraId="2D18002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Per poter svolgere ogni cosa con potenza di grazia e di verità il Sacerdote deve essere lui stesso un esperto conoscitore sia della Legge, o della verità di Dio, che della sua Santità. Questo avviene portando se stesso nella più alta verità e nella più grande santità. </w:t>
      </w:r>
      <w:r w:rsidRPr="00942322">
        <w:rPr>
          <w:rFonts w:ascii="Arial" w:hAnsi="Arial"/>
          <w:bCs/>
          <w:i/>
          <w:sz w:val="24"/>
        </w:rPr>
        <w:t>Egli deve attrarre nella verità dalla verità che è diventata la sua vita, ma anche deve attrarre nella santità del suo Signore dalla pienezza di santità che avvolge la sua anima</w:t>
      </w:r>
      <w:r w:rsidRPr="00942322">
        <w:rPr>
          <w:rFonts w:ascii="Arial" w:hAnsi="Arial"/>
          <w:bCs/>
          <w:sz w:val="24"/>
        </w:rPr>
        <w:t xml:space="preserve">. Egli deve essere per tutti vero modello di verità, di santità, di sana conoscenza, di pura carità, di ogni altra virtù che adorna l’anima e lo costituisce esperto nelle cose che riguardano Dio. Santità e verità devono essere la luce che brilla perennemente sul volto del sacerdote. </w:t>
      </w:r>
    </w:p>
    <w:p w14:paraId="0CCA16AF"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L’errore spirituale del Sacerdote è essenzialmente uno. Da questo errore ogni altro viene generato. </w:t>
      </w:r>
      <w:r w:rsidRPr="00942322">
        <w:rPr>
          <w:rFonts w:ascii="Arial" w:hAnsi="Arial"/>
          <w:bCs/>
          <w:i/>
          <w:sz w:val="24"/>
        </w:rPr>
        <w:t xml:space="preserve">Il Sacerdote non ha alcuna autonomia né nella verità, né nella santità. Il Sacerdote deve attenersi esclusivamente alla Rivelazione e dare Dio secondo pienezza di rivelazione sia per quanto attiene alla verità che per quanto riguarda la grazia. </w:t>
      </w:r>
      <w:r w:rsidRPr="00942322">
        <w:rPr>
          <w:rFonts w:ascii="Arial" w:hAnsi="Arial"/>
          <w:bCs/>
          <w:sz w:val="24"/>
        </w:rPr>
        <w:t xml:space="preserve">Ogni intromissione di pensiero umano, si trasformerà in un errore che impedisce l’uso santo del suo ministero. Quando l’uso del suo ministero non è santo, esso non può generare santità. Ognuno è obbligato a liberare l’uso e la modalità del suo sacerdozio da ogni indebita intromissione. </w:t>
      </w:r>
    </w:p>
    <w:p w14:paraId="3FD4F47E"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Per il Sacerdote la giusta compassione è una sola: attenersi al dono della verità e della grazia. La sua giusta compassione è preservare il suo ministero nella finalità che ad esso ha donato il Signore nell’atto stesso di costituirlo suo Sacerdote. </w:t>
      </w:r>
      <w:r w:rsidRPr="00942322">
        <w:rPr>
          <w:rFonts w:ascii="Arial" w:hAnsi="Arial"/>
          <w:i/>
          <w:sz w:val="24"/>
        </w:rPr>
        <w:t>Le tentazioni del Sacerdote sono tutte rivolte a che lui sia distratto da questa unica finalità. Persa la finalità si perde anche l’essenza del sacerdozio</w:t>
      </w:r>
      <w:r w:rsidRPr="00942322">
        <w:rPr>
          <w:rFonts w:ascii="Arial" w:hAnsi="Arial"/>
          <w:sz w:val="24"/>
        </w:rPr>
        <w:t xml:space="preserve">. Quanto si opera non è più giusta compassione, bensì è compassione falsa, bugiarda, iniqua. È iniqua perché frutto di peccato e di morte del ministero sacerdotale. </w:t>
      </w:r>
    </w:p>
    <w:p w14:paraId="67B45319" w14:textId="77777777" w:rsidR="00942322" w:rsidRPr="00942322" w:rsidRDefault="00942322" w:rsidP="00942322">
      <w:pPr>
        <w:spacing w:after="120"/>
        <w:jc w:val="both"/>
        <w:rPr>
          <w:rFonts w:ascii="Arial" w:hAnsi="Arial"/>
          <w:sz w:val="24"/>
        </w:rPr>
      </w:pPr>
      <w:r w:rsidRPr="00942322">
        <w:rPr>
          <w:rFonts w:ascii="Arial" w:hAnsi="Arial"/>
          <w:bCs/>
          <w:sz w:val="24"/>
        </w:rPr>
        <w:t>La legge del sacerdozio è di origine divina</w:t>
      </w:r>
      <w:r w:rsidRPr="00942322">
        <w:rPr>
          <w:rFonts w:ascii="Arial" w:hAnsi="Arial"/>
          <w:b/>
          <w:sz w:val="24"/>
        </w:rPr>
        <w:t xml:space="preserve">, </w:t>
      </w:r>
      <w:r w:rsidRPr="00942322">
        <w:rPr>
          <w:rFonts w:ascii="Arial" w:hAnsi="Arial"/>
          <w:bCs/>
          <w:sz w:val="24"/>
        </w:rPr>
        <w:t>non può essere di origine ecclesiale</w:t>
      </w:r>
      <w:r w:rsidRPr="00942322">
        <w:rPr>
          <w:rFonts w:ascii="Arial" w:hAnsi="Arial"/>
          <w:b/>
          <w:sz w:val="24"/>
        </w:rPr>
        <w:t xml:space="preserve">. </w:t>
      </w:r>
      <w:r w:rsidRPr="00942322">
        <w:rPr>
          <w:rFonts w:ascii="Arial" w:hAnsi="Arial"/>
          <w:sz w:val="24"/>
        </w:rPr>
        <w:t xml:space="preserve">Il Sacerdozio è stato costituito da Dio all’interno del suo popolo. Dio lo ha costituito, Dio ne ha legiferato anche l’essenza, le finalità, le modalità, le forme. </w:t>
      </w:r>
      <w:r w:rsidRPr="00942322">
        <w:rPr>
          <w:rFonts w:ascii="Arial" w:hAnsi="Arial"/>
          <w:i/>
          <w:sz w:val="24"/>
        </w:rPr>
        <w:t xml:space="preserve">Essendo Dio l’Autore, nessun altro può legiferare su di esso. Non può perché non è Autore. Essendo il Sacerdozio di origine divina, di origine divina deve sempre rimanere. Neanche la storia lo può condizionare, o asservire ad essa. Se </w:t>
      </w:r>
      <w:smartTag w:uri="urn:schemas-microsoft-com:office:smarttags" w:element="PersonName">
        <w:smartTagPr>
          <w:attr w:name="ProductID" w:val="la Chiesa"/>
        </w:smartTagPr>
        <w:r w:rsidRPr="00942322">
          <w:rPr>
            <w:rFonts w:ascii="Arial" w:hAnsi="Arial"/>
            <w:i/>
            <w:sz w:val="24"/>
          </w:rPr>
          <w:t>la Chiesa</w:t>
        </w:r>
      </w:smartTag>
      <w:r w:rsidRPr="00942322">
        <w:rPr>
          <w:rFonts w:ascii="Arial" w:hAnsi="Arial"/>
          <w:i/>
          <w:sz w:val="24"/>
        </w:rPr>
        <w:t xml:space="preserve"> vuole ritrovare splendore nel suo seno, deve mettere ogni impegno a che il Sacerdozio brilli nel suo seno in tutta la verità e la santità di cui il Signore lo ha adornato</w:t>
      </w:r>
      <w:r w:rsidRPr="00942322">
        <w:rPr>
          <w:rFonts w:ascii="Arial" w:hAnsi="Arial"/>
          <w:sz w:val="24"/>
        </w:rPr>
        <w:t xml:space="preserve">. Tutte le tentazioni mirano a distruggere il Sacerdote nella sua origine divina. Distrutto il Sacerdote in questa sua divina origine, tutto il popolo di Dio va alla deriva. </w:t>
      </w:r>
      <w:r w:rsidRPr="00942322">
        <w:rPr>
          <w:rFonts w:ascii="Arial" w:hAnsi="Arial"/>
          <w:i/>
          <w:sz w:val="24"/>
        </w:rPr>
        <w:t>Tutto è dal Sacerdote, perché tutto Dio è dal Sacerdote</w:t>
      </w:r>
      <w:r w:rsidRPr="00942322">
        <w:rPr>
          <w:rFonts w:ascii="Arial" w:hAnsi="Arial"/>
          <w:sz w:val="24"/>
        </w:rPr>
        <w:t xml:space="preserve">. Ucciso il Sacerdote, si priva di Dio ogni uomo e tutto il popolo. Questa è verità. Questa è la verità. </w:t>
      </w:r>
    </w:p>
    <w:p w14:paraId="0BE4D14F" w14:textId="77777777" w:rsidR="00942322" w:rsidRPr="00942322" w:rsidRDefault="00942322" w:rsidP="00942322">
      <w:pPr>
        <w:spacing w:after="120"/>
        <w:jc w:val="both"/>
        <w:rPr>
          <w:rFonts w:ascii="Arial" w:hAnsi="Arial"/>
          <w:sz w:val="24"/>
        </w:rPr>
      </w:pPr>
      <w:r w:rsidRPr="00942322">
        <w:rPr>
          <w:rFonts w:ascii="Arial" w:hAnsi="Arial"/>
          <w:sz w:val="24"/>
        </w:rPr>
        <w:t xml:space="preserve">La prima legislazione sul Sacerdozio Dio l’ha data per mezzo di Mosè. </w:t>
      </w:r>
      <w:r w:rsidRPr="00942322">
        <w:rPr>
          <w:rFonts w:ascii="Arial" w:hAnsi="Arial"/>
          <w:i/>
          <w:sz w:val="24"/>
        </w:rPr>
        <w:t>Potevano essere Sacerdoti al suo cospetto solo i discendenti maschi di Aronne. Quanti non erano discendenti di Aronne, non potevano essere ammessi a questo ministero. Nessuna donna poteva esercitare il ministero sacerdotale. T</w:t>
      </w:r>
      <w:r w:rsidRPr="00942322">
        <w:rPr>
          <w:rFonts w:ascii="Arial" w:hAnsi="Arial"/>
          <w:sz w:val="24"/>
        </w:rPr>
        <w:t xml:space="preserve">utti i discendenti maschi di Levi erano addetti al culto nel Santuario, ma non all’esercizio del sacerdozio. Con Isaia Dio cambia la legge sul Sacerdozio. Con </w:t>
      </w:r>
      <w:smartTag w:uri="urn:schemas-microsoft-com:office:smarttags" w:element="PersonName">
        <w:smartTagPr>
          <w:attr w:name="ProductID" w:val="La Nuova Alleanza"/>
        </w:smartTagPr>
        <w:r w:rsidRPr="00942322">
          <w:rPr>
            <w:rFonts w:ascii="Arial" w:hAnsi="Arial"/>
            <w:sz w:val="24"/>
          </w:rPr>
          <w:t>la Nuova Alleanza</w:t>
        </w:r>
      </w:smartTag>
      <w:r w:rsidRPr="00942322">
        <w:rPr>
          <w:rFonts w:ascii="Arial" w:hAnsi="Arial"/>
          <w:sz w:val="24"/>
        </w:rPr>
        <w:t xml:space="preserve"> non solo tra i figli di Aronne, ma ogni altro figlio poteva divenire sacerdote al suo cospetto, sia tra i discendenti di Abramo che fra le Nazioni. </w:t>
      </w:r>
      <w:r w:rsidRPr="00942322">
        <w:rPr>
          <w:rFonts w:ascii="Arial" w:hAnsi="Arial"/>
          <w:i/>
          <w:sz w:val="24"/>
        </w:rPr>
        <w:t>Dio si sarebbe presi Sacerdoti e Leviti da ogni popolo e nazione</w:t>
      </w:r>
      <w:r w:rsidRPr="00942322">
        <w:rPr>
          <w:rFonts w:ascii="Arial" w:hAnsi="Arial"/>
          <w:sz w:val="24"/>
        </w:rPr>
        <w:t xml:space="preserve">. Questa profezia è una vera rivoluzione. È la rivoluzione per eccellenza. Isaia annunzia il cambiamento di una parte della legge sul Sacerdozio, solo per quella parte riguardante la discendenza. Non si pronunzia sul cambiamento del culto. Questo cambiamento è stato introdotto da Cristo Gesù. </w:t>
      </w:r>
    </w:p>
    <w:p w14:paraId="643E7467" w14:textId="77777777" w:rsidR="00942322" w:rsidRPr="00942322" w:rsidRDefault="00942322" w:rsidP="00942322">
      <w:pPr>
        <w:spacing w:after="120"/>
        <w:jc w:val="both"/>
        <w:rPr>
          <w:rFonts w:ascii="Arial" w:hAnsi="Arial"/>
          <w:i/>
          <w:sz w:val="24"/>
        </w:rPr>
      </w:pPr>
      <w:r w:rsidRPr="00942322">
        <w:rPr>
          <w:rFonts w:ascii="Arial" w:hAnsi="Arial"/>
          <w:sz w:val="24"/>
        </w:rPr>
        <w:t xml:space="preserve">Con Cristo non solo la legge sul Sacerdozio è Sua, ma è Lui stesso la legge del Sacerdozio. </w:t>
      </w:r>
      <w:r w:rsidRPr="00942322">
        <w:rPr>
          <w:rFonts w:ascii="Arial" w:hAnsi="Arial"/>
          <w:i/>
          <w:sz w:val="24"/>
        </w:rPr>
        <w:t>Ogni Sacerdote che vuole conoscere qual è la legge che governa e regola il suo Sacerdozio deve tenere fisso lo guardo perennemente su Cristo Gesù. Oltre la forma e la via di Cristo nessuna forma e nessuna via. Oltre la modalità di Cristo nessuna modalità. Oltre l’essenza di Cristo nessuna essenza. Oltre la finalità di Cristo nessuna finalità. Tutto è Cristo, tutto si definisce da Cristo, tutto si comprende da Cristo, tutto si aggiorna su Cristo, tutto si spiega da Cristo, tutto si conduce a Cristo, tutto parte da Cristo, ma anche tutto deve sempre ritornare a Cristo perché riceva il sigillo della verità, della santità sia nelle modalità che nella finalità. Cristo è l’essenza eterna del Sacerdozio della Nuova Alleanza. Anzi Cristo è il solo Sacerdote della Nuova Alleanza. Ogni altro Sacerdozio è partecipazione dell’unico ed eterno suo Sacerdozio.</w:t>
      </w:r>
      <w:r w:rsidRPr="00942322">
        <w:rPr>
          <w:rFonts w:ascii="Arial" w:hAnsi="Arial"/>
          <w:sz w:val="24"/>
        </w:rPr>
        <w:t xml:space="preserve"> Secondo questa verità ogni </w:t>
      </w:r>
      <w:r w:rsidRPr="00942322">
        <w:rPr>
          <w:rFonts w:ascii="Arial" w:hAnsi="Arial"/>
          <w:sz w:val="24"/>
        </w:rPr>
        <w:lastRenderedPageBreak/>
        <w:t xml:space="preserve">Sacerdote deve considerarsi, comprendersi, relazionarsi. Il suo Sacerdozio è da Cristo, ma anche in Cristo, con Cristo, per Cristo. </w:t>
      </w:r>
      <w:r w:rsidRPr="00942322">
        <w:rPr>
          <w:rFonts w:ascii="Arial" w:hAnsi="Arial"/>
          <w:i/>
          <w:sz w:val="24"/>
        </w:rPr>
        <w:t xml:space="preserve"> </w:t>
      </w:r>
    </w:p>
    <w:p w14:paraId="4B046FCE" w14:textId="77777777" w:rsidR="00942322" w:rsidRPr="00942322" w:rsidRDefault="00942322" w:rsidP="00942322">
      <w:pPr>
        <w:spacing w:after="120"/>
        <w:jc w:val="both"/>
        <w:rPr>
          <w:rFonts w:ascii="Arial" w:hAnsi="Arial"/>
          <w:sz w:val="24"/>
        </w:rPr>
      </w:pPr>
      <w:r w:rsidRPr="00942322">
        <w:rPr>
          <w:rFonts w:ascii="Arial" w:hAnsi="Arial"/>
          <w:sz w:val="24"/>
        </w:rPr>
        <w:t xml:space="preserve">La Chiesa non ha alcun potere sul Sacerdozio di Cristo. Esso è interamente da Dio. </w:t>
      </w:r>
      <w:smartTag w:uri="urn:schemas-microsoft-com:office:smarttags" w:element="PersonName">
        <w:smartTagPr>
          <w:attr w:name="ProductID" w:val="la Chiesa"/>
        </w:smartTagPr>
        <w:r w:rsidRPr="00942322">
          <w:rPr>
            <w:rFonts w:ascii="Arial" w:hAnsi="Arial"/>
            <w:i/>
            <w:sz w:val="24"/>
          </w:rPr>
          <w:t>La Chiesa</w:t>
        </w:r>
      </w:smartTag>
      <w:r w:rsidRPr="00942322">
        <w:rPr>
          <w:rFonts w:ascii="Arial" w:hAnsi="Arial"/>
          <w:i/>
          <w:sz w:val="24"/>
        </w:rPr>
        <w:t xml:space="preserve"> però può intervenire sui requisiti da chiedere per ogni chiamato al Sacerdozio. I requisiti sono la forma dell’uomo senza la quale il Sacerdozio viene esposto o al fallimento, o a nullità. </w:t>
      </w:r>
      <w:r w:rsidRPr="00942322">
        <w:rPr>
          <w:rFonts w:ascii="Arial" w:hAnsi="Arial"/>
          <w:sz w:val="24"/>
        </w:rPr>
        <w:t xml:space="preserve">I requisiti sono come i mezzi storici attraverso i quali il Sacerdozio può essere esercitato con frutto. Nella scelta e nella missione nessun elemento della terra dovrà mai introdursi. Lo esige la verità e la santità del Sacerdozio di Cristo Gesù. La Chiesa è stata costituita da Dio </w:t>
      </w:r>
      <w:r w:rsidRPr="00942322">
        <w:rPr>
          <w:rFonts w:ascii="Arial" w:hAnsi="Arial"/>
          <w:i/>
          <w:sz w:val="24"/>
        </w:rPr>
        <w:t xml:space="preserve">“mediatrice” </w:t>
      </w:r>
      <w:r w:rsidRPr="00942322">
        <w:rPr>
          <w:rFonts w:ascii="Arial" w:hAnsi="Arial"/>
          <w:sz w:val="24"/>
        </w:rPr>
        <w:t xml:space="preserve">nella trasmissione dei poteri sacerdotali. È mediatrice nei suoi Apostoli e nei loro successori, i Vescovi. Solo loro sono stati rivestiti della pienezza del Sacerdozio di Cristo e solo loro possono conferire ad un altro i poteri sacerdotali, secondo ordine e grado diversi. Dove non c’è vera successione apostolica, lì non c’è alcuna mediazione valida. Dove non c’è vera successione apostolica, lì non ci sono veri sacerdoti. </w:t>
      </w:r>
      <w:r w:rsidRPr="00942322">
        <w:rPr>
          <w:rFonts w:ascii="Arial" w:hAnsi="Arial"/>
          <w:bCs/>
          <w:sz w:val="24"/>
        </w:rPr>
        <w:t>È Dio che dona a Cristo la missione. Cristo: sacerdote per sempre. Alla maniera di Melchisedek.</w:t>
      </w:r>
      <w:r w:rsidRPr="00942322">
        <w:rPr>
          <w:rFonts w:ascii="Arial" w:hAnsi="Arial"/>
          <w:b/>
          <w:sz w:val="24"/>
        </w:rPr>
        <w:t xml:space="preserve"> </w:t>
      </w:r>
      <w:r w:rsidRPr="00942322">
        <w:rPr>
          <w:rFonts w:ascii="Arial" w:hAnsi="Arial"/>
          <w:sz w:val="24"/>
        </w:rPr>
        <w:t xml:space="preserve">Cristo è da Dio. La sua origine da Dio non è però nel tempo. È nell’eternità per l’eternità. È da sempre per sempre. </w:t>
      </w:r>
      <w:r w:rsidRPr="00942322">
        <w:rPr>
          <w:rFonts w:ascii="Arial" w:hAnsi="Arial"/>
          <w:i/>
          <w:sz w:val="24"/>
        </w:rPr>
        <w:t xml:space="preserve">Cristo è il solo Sacerdote della Nuova Alleanza. Gli altri lo sono perché sono resi partecipi del suo unico, eterno Sacerdozio. Il Sacerdozio di Cristo Gesù non è però alla maniera di Aronne, ma alla maniera di Melchisedek. Cambia l’ordine, cambia anche la modalità, cambia il sacrificio, cambia la legge. Tutto cambia con Cristo. Tutto cambia, anche l’Alleanza, dall’Antica si passa alla Nuova. </w:t>
      </w:r>
      <w:r w:rsidRPr="00942322">
        <w:rPr>
          <w:rFonts w:ascii="Arial" w:hAnsi="Arial"/>
          <w:sz w:val="24"/>
        </w:rPr>
        <w:t xml:space="preserve">Se tutto questo avviene per volontà di Dio, non per volontà di Cristo, chi vuole rimanere nella volontà di Dio, deve operare un passaggio anch’esso sostanziale. Deve passare </w:t>
      </w:r>
      <w:r w:rsidRPr="00942322">
        <w:rPr>
          <w:rFonts w:ascii="Arial" w:hAnsi="Arial"/>
          <w:i/>
          <w:sz w:val="24"/>
        </w:rPr>
        <w:t xml:space="preserve">dalla volontà di Dio manifestata per mezzo di Mosè alla volontà di Dio manifestata per mezzo dei Profeti e compiuta interamente da Cristo Gesù. </w:t>
      </w:r>
      <w:r w:rsidRPr="00942322">
        <w:rPr>
          <w:rFonts w:ascii="Arial" w:hAnsi="Arial"/>
          <w:sz w:val="24"/>
        </w:rPr>
        <w:t xml:space="preserve">Questo cambiamento di volontà di Dio è sostanza e modalità del Sacerdozio di Cristo. In questa volontà ognuno è chiamato ad entrare. Chi non entra in questa volontà, non è semplicemente nella volontà di Dio. La volontà di Dio manifestata a Mosè non è la pienezza della volontà di Dio. Non è quindi la volontà di Dio nella quale Dio ha posto la sua salvezza. </w:t>
      </w:r>
    </w:p>
    <w:p w14:paraId="04420A41" w14:textId="77777777" w:rsidR="00942322" w:rsidRPr="00942322" w:rsidRDefault="00942322" w:rsidP="00942322">
      <w:pPr>
        <w:spacing w:after="120"/>
        <w:jc w:val="both"/>
        <w:rPr>
          <w:rFonts w:ascii="Arial" w:hAnsi="Arial"/>
          <w:sz w:val="24"/>
        </w:rPr>
      </w:pPr>
      <w:r w:rsidRPr="00942322">
        <w:rPr>
          <w:rFonts w:ascii="Arial" w:hAnsi="Arial"/>
          <w:sz w:val="24"/>
        </w:rPr>
        <w:t xml:space="preserve">Nel Sacerdozio alla maniera di Cristo, tutto avviene in Cristo; niente fuori di Lui. </w:t>
      </w:r>
      <w:r w:rsidRPr="00942322">
        <w:rPr>
          <w:rFonts w:ascii="Arial" w:hAnsi="Arial"/>
          <w:i/>
          <w:sz w:val="24"/>
        </w:rPr>
        <w:t xml:space="preserve">Tutto avviene in Cristo, perché l’esercizio del Sacerdozio di Cristo consiste nell’offerta a Dio della propria volontà. È questo l’unico e solo sacrificio che il Signore vuole: l’offerta della volontà. Cristo gliela dona per intero, sempre, tutta, in ogni sua parte, in ogni suo desiderio, in ogni sua manifestazione. Niente ha fatto Cristo che non fosse </w:t>
      </w:r>
      <w:smartTag w:uri="urn:schemas-microsoft-com:office:smarttags" w:element="PersonName">
        <w:smartTagPr>
          <w:attr w:name="ProductID" w:val="la Volontà"/>
        </w:smartTagPr>
        <w:r w:rsidRPr="00942322">
          <w:rPr>
            <w:rFonts w:ascii="Arial" w:hAnsi="Arial"/>
            <w:i/>
            <w:sz w:val="24"/>
          </w:rPr>
          <w:t>la Volontà</w:t>
        </w:r>
      </w:smartTag>
      <w:r w:rsidRPr="00942322">
        <w:rPr>
          <w:rFonts w:ascii="Arial" w:hAnsi="Arial"/>
          <w:i/>
          <w:sz w:val="24"/>
        </w:rPr>
        <w:t xml:space="preserve"> del Padre. </w:t>
      </w:r>
      <w:r w:rsidRPr="00942322">
        <w:rPr>
          <w:rFonts w:ascii="Arial" w:hAnsi="Arial"/>
          <w:sz w:val="24"/>
        </w:rPr>
        <w:t xml:space="preserve">Per fare tutta </w:t>
      </w:r>
      <w:smartTag w:uri="urn:schemas-microsoft-com:office:smarttags" w:element="PersonName">
        <w:smartTagPr>
          <w:attr w:name="ProductID" w:val="la Volontà"/>
        </w:smartTagPr>
        <w:r w:rsidRPr="00942322">
          <w:rPr>
            <w:rFonts w:ascii="Arial" w:hAnsi="Arial"/>
            <w:sz w:val="24"/>
          </w:rPr>
          <w:t>la Volontà</w:t>
        </w:r>
      </w:smartTag>
      <w:r w:rsidRPr="00942322">
        <w:rPr>
          <w:rFonts w:ascii="Arial" w:hAnsi="Arial"/>
          <w:sz w:val="24"/>
        </w:rPr>
        <w:t xml:space="preserve"> del Padre ha dovuto annientarsi, rinnegarsi, annichilirsi nella sua volontà umana. È questo l’unico sacrificio gradito al Padre. </w:t>
      </w:r>
    </w:p>
    <w:p w14:paraId="74901FF9" w14:textId="77777777" w:rsidR="00942322" w:rsidRPr="00942322" w:rsidRDefault="00942322" w:rsidP="00942322">
      <w:pPr>
        <w:spacing w:after="120"/>
        <w:jc w:val="both"/>
        <w:rPr>
          <w:rFonts w:ascii="Arial" w:hAnsi="Arial"/>
          <w:sz w:val="24"/>
        </w:rPr>
      </w:pPr>
      <w:r w:rsidRPr="00942322">
        <w:rPr>
          <w:rFonts w:ascii="Arial" w:hAnsi="Arial"/>
          <w:sz w:val="24"/>
        </w:rPr>
        <w:t xml:space="preserve">L’obbedienza di Cristo non è senza la sofferenza. Il dono della volontà nella sofferenza, nel grande patimento fa di questo dono un sacrificio, un’offerta, un olocausto. Nella situazione di morte e di peccato nel quale l’uomo si è collocato a causa della colpa antica, non c’è dono della volontà a Dio se non nella morte per rimanere fedeli a Dio. </w:t>
      </w:r>
      <w:r w:rsidRPr="00942322">
        <w:rPr>
          <w:rFonts w:ascii="Arial" w:hAnsi="Arial"/>
          <w:i/>
          <w:sz w:val="24"/>
        </w:rPr>
        <w:t>La sofferenza nasce dal fatto che il male non libera l’uomo dalla sua schiavitù se non facendolo passare attraverso la morte. La sofferenza è morte alla propria volontà, al proprio cuore, alla propria mente, a tutto il proprio essere</w:t>
      </w:r>
      <w:r w:rsidRPr="00942322">
        <w:rPr>
          <w:rFonts w:ascii="Arial" w:hAnsi="Arial"/>
          <w:sz w:val="24"/>
        </w:rPr>
        <w:t xml:space="preserve">. Chi non passa attraverso questa morte attesta che la sua </w:t>
      </w:r>
      <w:r w:rsidRPr="00942322">
        <w:rPr>
          <w:rFonts w:ascii="Arial" w:hAnsi="Arial"/>
          <w:sz w:val="24"/>
        </w:rPr>
        <w:lastRenderedPageBreak/>
        <w:t xml:space="preserve">volontà è ancorata alla propria schiavitù. </w:t>
      </w:r>
      <w:r w:rsidRPr="00942322">
        <w:rPr>
          <w:rFonts w:ascii="Arial" w:hAnsi="Arial"/>
          <w:i/>
          <w:sz w:val="24"/>
        </w:rPr>
        <w:t xml:space="preserve">La sofferenza altro non è che la consegna della propria vita del corpo al male di questo mondo perché l’anima possa essere tutta e solo di Dio. Il male si prende la nostra vita uccidendola, crocifiggendola, insultandola, rinnegandola.  </w:t>
      </w:r>
      <w:r w:rsidRPr="00942322">
        <w:rPr>
          <w:rFonts w:ascii="Arial" w:hAnsi="Arial"/>
          <w:sz w:val="24"/>
        </w:rPr>
        <w:t xml:space="preserve">Poiché la nostra vita non è fatta per queste cose, specie per la morte, essa vive di sofferenza, di dolore, di angoscia, di ogni sorta di patimento prima dell’anima e poi anche del corpo, o del corpo e dell’anima insieme. </w:t>
      </w:r>
    </w:p>
    <w:p w14:paraId="582794C8" w14:textId="77777777" w:rsidR="00942322" w:rsidRPr="00942322" w:rsidRDefault="00942322" w:rsidP="00942322">
      <w:pPr>
        <w:spacing w:after="120"/>
        <w:jc w:val="both"/>
        <w:rPr>
          <w:rFonts w:ascii="Arial" w:hAnsi="Arial"/>
          <w:sz w:val="24"/>
        </w:rPr>
      </w:pPr>
      <w:r w:rsidRPr="00942322">
        <w:rPr>
          <w:rFonts w:ascii="Arial" w:hAnsi="Arial"/>
          <w:sz w:val="24"/>
        </w:rPr>
        <w:t xml:space="preserve">La sofferenza offerta tutta al Signore – e può essere offerta al Signore solo quella sofferenza che è vissuta nella più grande santità e purezza di sentimenti, nella libertà da ogni male – produce un frutto di perfezione in chi la subisce e la offre. </w:t>
      </w:r>
      <w:r w:rsidRPr="00942322">
        <w:rPr>
          <w:rFonts w:ascii="Arial" w:hAnsi="Arial"/>
          <w:i/>
          <w:sz w:val="24"/>
        </w:rPr>
        <w:t>La perfezione consiste nell’essere interamente e in ogni cosa del Signore. Che si è interamente del Signore lo attesta il dono della nostra vita a lui nella più grande tribolazione, che raggiunge spesso anche la morte. Questa sofferenza che è perfezione per noi, è anche merito, frutto di salvezza per gli altri</w:t>
      </w:r>
      <w:r w:rsidRPr="00942322">
        <w:rPr>
          <w:rFonts w:ascii="Arial" w:hAnsi="Arial"/>
          <w:sz w:val="24"/>
        </w:rPr>
        <w:t xml:space="preserve">. Nel caso di Cristo Gesù è causa di salvezza per il mondo intero. Dio gli dona la salvezza del mondo a causa dell’offerta che Cristo ha fatto di se stesso a Lui. Questo deve significare per noi una sola verità: non c’è redenzione del mondo se non in questa offerta, in questo dono. Questo dono deve essere fatto in Cristo, per Cristo, con Cristo. </w:t>
      </w:r>
    </w:p>
    <w:p w14:paraId="0183AA48" w14:textId="77777777" w:rsidR="00942322" w:rsidRPr="00942322" w:rsidRDefault="00942322" w:rsidP="00942322">
      <w:pPr>
        <w:spacing w:after="120"/>
        <w:jc w:val="both"/>
        <w:rPr>
          <w:rFonts w:ascii="Arial" w:hAnsi="Arial"/>
          <w:sz w:val="24"/>
        </w:rPr>
      </w:pPr>
      <w:r w:rsidRPr="00942322">
        <w:rPr>
          <w:rFonts w:ascii="Arial" w:hAnsi="Arial"/>
          <w:sz w:val="24"/>
        </w:rPr>
        <w:t xml:space="preserve">La salvezza è nell’obbedienza perché solo nell’obbedienza si compie tutta la volontà del Padre; solo nell’obbedienza ci si consegna interamente a Lui. </w:t>
      </w:r>
      <w:r w:rsidRPr="00942322">
        <w:rPr>
          <w:rFonts w:ascii="Arial" w:hAnsi="Arial"/>
          <w:i/>
          <w:sz w:val="24"/>
        </w:rPr>
        <w:t>L’uomo dona tutto se stesso a Dio. Dio dona tutto se stesso all’uomo, ma donandosi all’uomo, non si dona solo per chi ha fatto l’offerta, si dona all’uomo perché l’uomo lo doni ad ogni altro. È in questo dono di Dio al mondo che si compie la salvezza</w:t>
      </w:r>
      <w:r w:rsidRPr="00942322">
        <w:rPr>
          <w:rFonts w:ascii="Arial" w:hAnsi="Arial"/>
          <w:sz w:val="24"/>
        </w:rPr>
        <w:t xml:space="preserve">. In altre parole: </w:t>
      </w:r>
      <w:r w:rsidRPr="00942322">
        <w:rPr>
          <w:rFonts w:ascii="Arial" w:hAnsi="Arial"/>
          <w:i/>
          <w:sz w:val="24"/>
        </w:rPr>
        <w:t xml:space="preserve">la salvezza si compie nel momento in cui Dio viene dato all’anima. Nessuno può dare Dio ad un’anima, se Dio non si è dato all’uomo perché lo dia alle anime. </w:t>
      </w:r>
      <w:r w:rsidRPr="00942322">
        <w:rPr>
          <w:rFonts w:ascii="Arial" w:hAnsi="Arial"/>
          <w:sz w:val="24"/>
        </w:rPr>
        <w:t xml:space="preserve">Quando Dio si dona ad un uomo? Quando l’uomo si dona tutto a Dio. L’uomo si dona nell’obbedienza tutto al Signore, il Signore si dona tutto all’anima, per la propria santificazione, ma anche perché l’anima lo dia al mondo intero per la sua salvezza. Più intensamente l’uomo si dona a Dio, più totalmente Dio si dona all’anima, all’uomo, più totalmente e intensamente l’uomo lo potrà dare ai suoi fratelli. Se invece l’uomo non si dona a Dio, neanche Dio si dona all’uomo. Questi può anche andare dai suoi fratelli, ma andrà solo pieno di se stesso, ma non di Dio, al quale non si è dato. </w:t>
      </w:r>
      <w:r w:rsidRPr="00942322">
        <w:rPr>
          <w:rFonts w:ascii="Arial" w:hAnsi="Arial"/>
          <w:i/>
          <w:sz w:val="24"/>
        </w:rPr>
        <w:t xml:space="preserve">Senza il dono di Dio non c’è salvezza, non c’è redenzione, non c’è giustificazione. C’è solo un incontro e una relazione da uomo a uomo, ma non da uomo di Dio ricolmo tutto di Dio per donare Dio al mondo intero. </w:t>
      </w:r>
      <w:r w:rsidRPr="00942322">
        <w:rPr>
          <w:rFonts w:ascii="Arial" w:hAnsi="Arial"/>
          <w:sz w:val="24"/>
        </w:rPr>
        <w:t xml:space="preserve">Questo è il fallimento della nostra pastorale. Si fa all’uomo senza Dio, perché a Dio non si è consegnata tutta intera la vita per compiere il suo volere, per fare la sua volontà. </w:t>
      </w:r>
    </w:p>
    <w:p w14:paraId="332835AB" w14:textId="77777777" w:rsidR="00942322" w:rsidRPr="00942322" w:rsidRDefault="00942322" w:rsidP="00942322">
      <w:pPr>
        <w:spacing w:after="120"/>
        <w:jc w:val="both"/>
        <w:rPr>
          <w:rFonts w:ascii="Arial" w:hAnsi="Arial"/>
          <w:sz w:val="24"/>
        </w:rPr>
      </w:pPr>
      <w:r w:rsidRPr="00942322">
        <w:rPr>
          <w:rFonts w:ascii="Arial" w:hAnsi="Arial"/>
          <w:sz w:val="24"/>
        </w:rPr>
        <w:t xml:space="preserve">Con Mosè, con i Profeti l’obbedienza era alla Parola che Dio diceva attraverso di loro. Con l’Incarnazione del Verbo, Dio non ha altre parole da dirci se non quelle proferite da Cristo Gesù. In tal senso l’obbedienza è solo a Cristo, perché Cristo è </w:t>
      </w:r>
      <w:smartTag w:uri="urn:schemas-microsoft-com:office:smarttags" w:element="PersonName">
        <w:smartTagPr>
          <w:attr w:name="ProductID" w:val="la Parola"/>
        </w:smartTagPr>
        <w:r w:rsidRPr="00942322">
          <w:rPr>
            <w:rFonts w:ascii="Arial" w:hAnsi="Arial"/>
            <w:sz w:val="24"/>
          </w:rPr>
          <w:t>la Parola</w:t>
        </w:r>
      </w:smartTag>
      <w:r w:rsidRPr="00942322">
        <w:rPr>
          <w:rFonts w:ascii="Arial" w:hAnsi="Arial"/>
          <w:sz w:val="24"/>
        </w:rPr>
        <w:t xml:space="preserve"> definitiva, ultima di Dio per il mondo intero. </w:t>
      </w:r>
      <w:r w:rsidRPr="00942322">
        <w:rPr>
          <w:rFonts w:ascii="Arial" w:hAnsi="Arial"/>
          <w:i/>
          <w:sz w:val="24"/>
        </w:rPr>
        <w:t xml:space="preserve">Dio non ha altre parole da dirci. Egli ci ha detto e ci ha dato tutto in Cristo Gesù. Per questo motivo l’obbedienza è solo a Cristo Signore, perché in Lui il Padre si è compiaciuto e Lui ci ha detto di ascoltare. </w:t>
      </w:r>
      <w:r w:rsidRPr="00942322">
        <w:rPr>
          <w:rFonts w:ascii="Arial" w:hAnsi="Arial"/>
          <w:sz w:val="24"/>
        </w:rPr>
        <w:t xml:space="preserve">Cristo Gesù è il dono totale, pieno, perfetto, come Parola e come Sacrificio, che il Padre ha fatto all’umanità e l’ha fatto una volta per tutte </w:t>
      </w:r>
      <w:r w:rsidRPr="00942322">
        <w:rPr>
          <w:rFonts w:ascii="Arial" w:hAnsi="Arial"/>
          <w:sz w:val="24"/>
        </w:rPr>
        <w:lastRenderedPageBreak/>
        <w:t xml:space="preserve">e per sempre. La salvezza in sé è il ritorno dell’uomo nell’obbedienza a Dio, è il ritorno sotto la Signoria di Dio. La salvezza è liberazione da ogni peccato, anche veniale; è vita secondo la verità e la carità che Cristo Gesù è venuto a portare sulla nostra terra. Tutto questo avviene per grazia e non per merito dell’uomo e si realizza mediante la fede in Cristo Gesù, unico Salvatore e Redentore dell’uomo.  Dio parla all’uomo. L’uomo deve sempre ascoltare il Signore che parla oggi al suo cuore. C’è la rivelazione del mistero e questa rivelazione è avvenuta una volta per tutte. Dio non ha altri misteri da rivelarci e sul mistero che ci ha rivelato ha detto tutto. Ora però bisogna vivere in pienezza il mistero della salvezza. </w:t>
      </w:r>
      <w:r w:rsidRPr="00942322">
        <w:rPr>
          <w:rFonts w:ascii="Arial" w:hAnsi="Arial"/>
          <w:i/>
          <w:sz w:val="24"/>
        </w:rPr>
        <w:t>Per aiutarci a vivere nel mistero, Dio, Padre di bontà e di misericordia, sempre viene in aiuto alla nostra fragilità e in molti modi ci parla e ci introduce nella vita del mistero secondo pienezza di verità, di carità, di speranza</w:t>
      </w:r>
      <w:r w:rsidRPr="00942322">
        <w:rPr>
          <w:rFonts w:ascii="Arial" w:hAnsi="Arial"/>
          <w:sz w:val="24"/>
        </w:rPr>
        <w:t xml:space="preserve">. Poiché Dio parla all’uomo, l’uomo deve avere la disponibilità del cuore, la leggerezza della mente, la duttilità dell’intelligenza di ascoltare sempre l’ultima parola di Dio e metterla in pratica con ogni obbedienza pronta, sollecita, immediata. </w:t>
      </w:r>
    </w:p>
    <w:p w14:paraId="289FACBA" w14:textId="77777777" w:rsidR="00942322" w:rsidRPr="00942322" w:rsidRDefault="00942322" w:rsidP="00942322">
      <w:pPr>
        <w:spacing w:after="120"/>
        <w:jc w:val="both"/>
        <w:rPr>
          <w:rFonts w:ascii="Arial" w:hAnsi="Arial"/>
          <w:sz w:val="24"/>
        </w:rPr>
      </w:pPr>
      <w:r w:rsidRPr="00942322">
        <w:rPr>
          <w:rFonts w:ascii="Arial" w:hAnsi="Arial"/>
          <w:bCs/>
          <w:sz w:val="24"/>
        </w:rPr>
        <w:t>Non si cresce per volontà</w:t>
      </w:r>
      <w:r w:rsidRPr="00942322">
        <w:rPr>
          <w:rFonts w:ascii="Arial" w:hAnsi="Arial"/>
          <w:b/>
          <w:sz w:val="24"/>
        </w:rPr>
        <w:t xml:space="preserve"> </w:t>
      </w:r>
      <w:r w:rsidRPr="00942322">
        <w:rPr>
          <w:rFonts w:ascii="Arial" w:hAnsi="Arial"/>
          <w:bCs/>
          <w:sz w:val="24"/>
        </w:rPr>
        <w:t>e neanche per intelligenza nella conoscenza del mistero.</w:t>
      </w:r>
      <w:r w:rsidRPr="00942322">
        <w:rPr>
          <w:rFonts w:ascii="Arial" w:hAnsi="Arial"/>
          <w:b/>
          <w:sz w:val="24"/>
        </w:rPr>
        <w:t xml:space="preserve"> </w:t>
      </w:r>
      <w:r w:rsidRPr="00942322">
        <w:rPr>
          <w:rFonts w:ascii="Arial" w:hAnsi="Arial"/>
          <w:sz w:val="24"/>
        </w:rPr>
        <w:t xml:space="preserve">Alla volontà dell’uomo è richiesto di aprirsi al mistero. All’intelligenza di accoglierlo. Però né la volontà, né l’intelligenza ci aiutano a crescere nella comprensione del mistero di Dio. </w:t>
      </w:r>
      <w:r w:rsidRPr="00942322">
        <w:rPr>
          <w:rFonts w:ascii="Arial" w:hAnsi="Arial"/>
          <w:i/>
          <w:sz w:val="24"/>
        </w:rPr>
        <w:t>Chi ci aiuta è lo Spirito del Signore ed ogni crescita avviene in noi per grazia. Senza lo Spirito Santo che opera dentro di noi, ogni conoscenza di Cristo è conoscenza sterile, inutile, vuota, vana</w:t>
      </w:r>
      <w:r w:rsidRPr="00942322">
        <w:rPr>
          <w:rFonts w:ascii="Arial" w:hAnsi="Arial"/>
          <w:sz w:val="24"/>
        </w:rPr>
        <w:t xml:space="preserve">. È una conoscenza della mente che non trasforma il cuore né lo aiuta a crescere secondo Dio e in Dio. Questa conoscenza è frutto di tanta preghiera unitamente alla crescita in grazia che avviene nel nostro cuore e nella nostra anima. Prima di tutto si cresce mettendosi in ascolto dello Spirito Santo. </w:t>
      </w:r>
      <w:r w:rsidRPr="00942322">
        <w:rPr>
          <w:rFonts w:ascii="Arial" w:hAnsi="Arial"/>
          <w:i/>
          <w:sz w:val="24"/>
        </w:rPr>
        <w:t>Lui bisogna imparare ad ascoltare. Per ascoltarlo, è necessario, prima ancora, invocarlo</w:t>
      </w:r>
      <w:r w:rsidRPr="00942322">
        <w:rPr>
          <w:rFonts w:ascii="Arial" w:hAnsi="Arial"/>
          <w:sz w:val="24"/>
        </w:rPr>
        <w:t xml:space="preserve">. Lo si prega con continua preghiera, ma anche con una disponibilità sempre più grande di affidarci alla sua misericordia e al suo aiuto. </w:t>
      </w:r>
      <w:r w:rsidRPr="00942322">
        <w:rPr>
          <w:rFonts w:ascii="Arial" w:hAnsi="Arial"/>
          <w:i/>
          <w:sz w:val="24"/>
        </w:rPr>
        <w:t>Si progredisce ancora servendoci con santità di tutti quei mezzi che il Signore ha messo a nostra disposizione</w:t>
      </w:r>
      <w:r w:rsidRPr="00942322">
        <w:rPr>
          <w:rFonts w:ascii="Arial" w:hAnsi="Arial"/>
          <w:sz w:val="24"/>
        </w:rPr>
        <w:t xml:space="preserve">. Questi mezzi sono l’ascolto dell’insegnamento degli Apostoli, ma anche il confronto quotidiano con </w:t>
      </w:r>
      <w:smartTag w:uri="urn:schemas-microsoft-com:office:smarttags" w:element="PersonName">
        <w:smartTagPr>
          <w:attr w:name="ProductID" w:val="la Scrittura Santa"/>
        </w:smartTagPr>
        <w:r w:rsidRPr="00942322">
          <w:rPr>
            <w:rFonts w:ascii="Arial" w:hAnsi="Arial"/>
            <w:sz w:val="24"/>
          </w:rPr>
          <w:t>la Scrittura Santa</w:t>
        </w:r>
      </w:smartTag>
      <w:r w:rsidRPr="00942322">
        <w:rPr>
          <w:rFonts w:ascii="Arial" w:hAnsi="Arial"/>
          <w:sz w:val="24"/>
        </w:rPr>
        <w:t xml:space="preserve"> e con la sana dottrina che </w:t>
      </w:r>
      <w:smartTag w:uri="urn:schemas-microsoft-com:office:smarttags" w:element="PersonName">
        <w:smartTagPr>
          <w:attr w:name="ProductID" w:val="la Chiesa"/>
        </w:smartTagPr>
        <w:r w:rsidRPr="00942322">
          <w:rPr>
            <w:rFonts w:ascii="Arial" w:hAnsi="Arial"/>
            <w:sz w:val="24"/>
          </w:rPr>
          <w:t>la Chiesa</w:t>
        </w:r>
      </w:smartTag>
      <w:r w:rsidRPr="00942322">
        <w:rPr>
          <w:rFonts w:ascii="Arial" w:hAnsi="Arial"/>
          <w:sz w:val="24"/>
        </w:rPr>
        <w:t xml:space="preserve"> ci insegna di giorno in giorno. </w:t>
      </w:r>
    </w:p>
    <w:p w14:paraId="10B2251E"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La Scrittura è la fonte di ogni nostra vera conoscenza su Cristo Gesù. </w:t>
      </w:r>
      <w:smartTag w:uri="urn:schemas-microsoft-com:office:smarttags" w:element="PersonName">
        <w:smartTagPr>
          <w:attr w:name="ProductID" w:val="la Scrittura"/>
        </w:smartTagPr>
        <w:r w:rsidRPr="00942322">
          <w:rPr>
            <w:rFonts w:ascii="Arial" w:hAnsi="Arial"/>
            <w:bCs/>
            <w:sz w:val="24"/>
          </w:rPr>
          <w:t>La Scrittura</w:t>
        </w:r>
      </w:smartTag>
      <w:r w:rsidRPr="00942322">
        <w:rPr>
          <w:rFonts w:ascii="Arial" w:hAnsi="Arial"/>
          <w:bCs/>
          <w:sz w:val="24"/>
        </w:rPr>
        <w:t xml:space="preserve"> però bisogna che venga letta con la fede della Chiesa, nella Chiesa, con </w:t>
      </w:r>
      <w:smartTag w:uri="urn:schemas-microsoft-com:office:smarttags" w:element="PersonName">
        <w:smartTagPr>
          <w:attr w:name="ProductID" w:val="la Chiesa. La"/>
        </w:smartTagPr>
        <w:r w:rsidRPr="00942322">
          <w:rPr>
            <w:rFonts w:ascii="Arial" w:hAnsi="Arial"/>
            <w:bCs/>
            <w:sz w:val="24"/>
          </w:rPr>
          <w:t xml:space="preserve">la Chiesa. </w:t>
        </w:r>
        <w:r w:rsidRPr="00942322">
          <w:rPr>
            <w:rFonts w:ascii="Arial" w:hAnsi="Arial"/>
            <w:bCs/>
            <w:i/>
            <w:sz w:val="24"/>
          </w:rPr>
          <w:t>La</w:t>
        </w:r>
      </w:smartTag>
      <w:r w:rsidRPr="00942322">
        <w:rPr>
          <w:rFonts w:ascii="Arial" w:hAnsi="Arial"/>
          <w:bCs/>
          <w:i/>
          <w:sz w:val="24"/>
        </w:rPr>
        <w:t xml:space="preserve"> Parola da Gesù è stata affidata agli Apostoli e sono loro che devono insegnarcela con ogni sapienza e dottrina</w:t>
      </w:r>
      <w:r w:rsidRPr="00942322">
        <w:rPr>
          <w:rFonts w:ascii="Arial" w:hAnsi="Arial"/>
          <w:bCs/>
          <w:sz w:val="24"/>
        </w:rPr>
        <w:t xml:space="preserve">. Perché il loro insegnamento penetri nei nostri cuori, è necessario da parte nostra la preghiera, molta preghiera, affinché il Signore ci renda docili all’ascolto, ma anche alla messa in pratica di ogni parola ascoltata.  La conoscenza della Scrittura secondo la fede e la sana dottrina della Chiesa è aiuto indispensabile per conoscere Dio e Cristo secondo verità.  La conoscenza solo per Scrittura non è sufficiente, non basta. Cristo Gesù spesso si serve del dono diretto della conoscenza del suo mistero. </w:t>
      </w:r>
      <w:r w:rsidRPr="00942322">
        <w:rPr>
          <w:rFonts w:ascii="Arial" w:hAnsi="Arial"/>
          <w:bCs/>
          <w:i/>
          <w:sz w:val="24"/>
        </w:rPr>
        <w:t>Questo dono non è fatto ad ogni uomo</w:t>
      </w:r>
      <w:r w:rsidRPr="00942322">
        <w:rPr>
          <w:rFonts w:ascii="Arial" w:hAnsi="Arial"/>
          <w:bCs/>
          <w:sz w:val="24"/>
        </w:rPr>
        <w:t xml:space="preserve">. È fatto ad anime particolari, che Lui stesso sceglie e invia nel mondo per portare ad ogni uomo la luce del suo Vangelo, libero da ogni fraintendimento umano. </w:t>
      </w:r>
      <w:r w:rsidRPr="00942322">
        <w:rPr>
          <w:rFonts w:ascii="Arial" w:hAnsi="Arial"/>
          <w:sz w:val="24"/>
        </w:rPr>
        <w:t xml:space="preserve">Chi vuole servire secondo verità e giustizia ogni uomo, deve andare a Lui con una sana, vera, giusta, perfetta conoscenza di Gesù Signore e del mistero dello stesso Dio. </w:t>
      </w:r>
      <w:r w:rsidRPr="00942322">
        <w:rPr>
          <w:rFonts w:ascii="Arial" w:hAnsi="Arial"/>
          <w:i/>
          <w:sz w:val="24"/>
        </w:rPr>
        <w:t xml:space="preserve">Se manca in noi la vera conoscenza di </w:t>
      </w:r>
      <w:r w:rsidRPr="00942322">
        <w:rPr>
          <w:rFonts w:ascii="Arial" w:hAnsi="Arial"/>
          <w:i/>
          <w:sz w:val="24"/>
        </w:rPr>
        <w:lastRenderedPageBreak/>
        <w:t>Cristo, non possiamo parlare di Cristo secondo verità</w:t>
      </w:r>
      <w:r w:rsidRPr="00942322">
        <w:rPr>
          <w:rFonts w:ascii="Arial" w:hAnsi="Arial"/>
          <w:sz w:val="24"/>
        </w:rPr>
        <w:t xml:space="preserve">. Se il nostro Cristo è falso, o non vero, tutta la vita cristiana sarà sottoposta a falsità, o a non verità. </w:t>
      </w:r>
      <w:r w:rsidRPr="00942322">
        <w:rPr>
          <w:rFonts w:ascii="Arial" w:hAnsi="Arial"/>
          <w:i/>
          <w:sz w:val="24"/>
        </w:rPr>
        <w:t xml:space="preserve">Chi ama l’uomo deve presentarsi a Lui con una santa, giusta, vera conoscenza di Gesù. </w:t>
      </w:r>
      <w:r w:rsidRPr="00942322">
        <w:rPr>
          <w:rFonts w:ascii="Arial" w:hAnsi="Arial"/>
          <w:sz w:val="24"/>
        </w:rPr>
        <w:t xml:space="preserve">È Gesù che salva l’uomo, lo salva però nella sua vera, santa conoscenza. Ogni falsità che viene introdotta su Cristo allontana sempre più dalla conoscenza, e quindi dalla libertà. </w:t>
      </w:r>
    </w:p>
    <w:p w14:paraId="1D469AF2" w14:textId="77777777" w:rsidR="00942322" w:rsidRPr="00942322" w:rsidRDefault="00942322" w:rsidP="00942322">
      <w:pPr>
        <w:spacing w:after="120"/>
        <w:jc w:val="both"/>
        <w:rPr>
          <w:rFonts w:ascii="Arial" w:hAnsi="Arial"/>
          <w:sz w:val="24"/>
        </w:rPr>
      </w:pPr>
      <w:r w:rsidRPr="00942322">
        <w:rPr>
          <w:rFonts w:ascii="Arial" w:hAnsi="Arial"/>
          <w:sz w:val="24"/>
        </w:rPr>
        <w:t xml:space="preserve">La fede è un complesso ben compaginato e connesso di una miriade di verità. Ognuno è obbligato a conoscere di questo complesso le verità più essenziali, quelle che servono per la sua vita eterna e per raggiungere una più grande santità. </w:t>
      </w:r>
      <w:r w:rsidRPr="00942322">
        <w:rPr>
          <w:rFonts w:ascii="Arial" w:hAnsi="Arial"/>
          <w:i/>
          <w:sz w:val="24"/>
        </w:rPr>
        <w:t xml:space="preserve">La dottrina della giustizia è quel complesso e quell’armonia delle verità della fede che aiutano l’uomo a strapparlo al regno delle tenebre e a condurlo nel regno della verità e della santità di Dio. </w:t>
      </w:r>
      <w:r w:rsidRPr="00942322">
        <w:rPr>
          <w:rFonts w:ascii="Arial" w:hAnsi="Arial"/>
          <w:sz w:val="24"/>
        </w:rPr>
        <w:t xml:space="preserve">Ognuno è obbligato a possedere questo complesso e questa armonia, poiché ognuno è chiamato alla santità e senza la dottrina della giustizia è difficile, anzi impossibile pervenire ad una sempre più grande santificazione. </w:t>
      </w:r>
    </w:p>
    <w:p w14:paraId="38B30A19" w14:textId="77777777" w:rsidR="00942322" w:rsidRPr="00942322" w:rsidRDefault="00942322" w:rsidP="00942322">
      <w:pPr>
        <w:spacing w:after="120"/>
        <w:jc w:val="both"/>
        <w:rPr>
          <w:rFonts w:ascii="Arial" w:hAnsi="Arial"/>
          <w:sz w:val="24"/>
        </w:rPr>
      </w:pPr>
      <w:r w:rsidRPr="00942322">
        <w:rPr>
          <w:rFonts w:ascii="Arial" w:hAnsi="Arial"/>
          <w:sz w:val="24"/>
        </w:rPr>
        <w:t xml:space="preserve">Un uomo è adulto nella fede prima di tutto quando è nella vera, reale capacità di discernere il bene dal male, tutto il bene da tutto il male. </w:t>
      </w:r>
      <w:r w:rsidRPr="00942322">
        <w:rPr>
          <w:rFonts w:ascii="Arial" w:hAnsi="Arial"/>
          <w:i/>
          <w:sz w:val="24"/>
        </w:rPr>
        <w:t>Questo conferisce lo stato di adulto a livello di conoscenza. Ma c’è anche l’altro livello ed è quello della grazia</w:t>
      </w:r>
      <w:r w:rsidRPr="00942322">
        <w:rPr>
          <w:rFonts w:ascii="Arial" w:hAnsi="Arial"/>
          <w:sz w:val="24"/>
        </w:rPr>
        <w:t xml:space="preserve">. Un uomo è adulto nella grazia, quando è nelle reali possibilità di superare il male con il bene, di evitare tutto il male e di fare ogni bene. Quando si è capaci di operare un sano discernimento e di vivere secondo verità e giustizia, allora si è adulti nella fede, nella verità. </w:t>
      </w:r>
      <w:r w:rsidRPr="00942322">
        <w:rPr>
          <w:rFonts w:ascii="Arial" w:hAnsi="Arial"/>
          <w:i/>
          <w:sz w:val="24"/>
        </w:rPr>
        <w:t xml:space="preserve">In questo cammino poi non ci si può fermare. </w:t>
      </w:r>
      <w:r w:rsidRPr="00942322">
        <w:rPr>
          <w:rFonts w:ascii="Arial" w:hAnsi="Arial"/>
          <w:sz w:val="24"/>
        </w:rPr>
        <w:t xml:space="preserve">Bisogna giungere alla piena maturità in Cristo e questo può avvenire solo in una grande santificazione, nella perfezione dell’obbedienza a Gesù Signore. Oggi abbiamo bisogno di fede adulta, matura, sana, giusta, santa. Questo può avvenire solo in una santità sempre più grande. </w:t>
      </w:r>
    </w:p>
    <w:p w14:paraId="47972A8D" w14:textId="77777777" w:rsidR="00942322" w:rsidRPr="00942322" w:rsidRDefault="00942322" w:rsidP="00942322">
      <w:pPr>
        <w:spacing w:after="120"/>
        <w:jc w:val="both"/>
        <w:rPr>
          <w:rFonts w:ascii="Arial" w:hAnsi="Arial"/>
          <w:sz w:val="24"/>
        </w:rPr>
      </w:pPr>
      <w:r w:rsidRPr="00942322">
        <w:rPr>
          <w:rFonts w:ascii="Arial" w:hAnsi="Arial"/>
          <w:sz w:val="24"/>
        </w:rPr>
        <w:t xml:space="preserve">La fede è dipendente quanto all’origine. Essa è dalla Parola che ci danno gli Apostoli, annunziandola e insegnandola. In questo dono bisogna essere sempre dipendenti. </w:t>
      </w:r>
      <w:r w:rsidRPr="00942322">
        <w:rPr>
          <w:rFonts w:ascii="Arial" w:hAnsi="Arial"/>
          <w:i/>
          <w:sz w:val="24"/>
        </w:rPr>
        <w:t xml:space="preserve">Non c’è Parola interamente data e santamente interpretata se non per mezzo degli Apostoli. </w:t>
      </w:r>
      <w:r w:rsidRPr="00942322">
        <w:rPr>
          <w:rFonts w:ascii="Arial" w:hAnsi="Arial"/>
          <w:sz w:val="24"/>
        </w:rPr>
        <w:t xml:space="preserve">La fede non deve essere dipendente quanto alla sua realizzazione e alla sua vita. In questo il cristiano deve liberare la vita della sua fede dalla vita di fede degli altri. Ognuno è obbligato a vivere la sua fede, anche se tutto il mondo vi rinunziasse. Una vera, santa metodologia di crescita nella fede vuole un duplice contatto: con gli Apostoli del Signore e con il Sacro Testo. Inoltre accorre una esemplarità a prova di pienezza di Parola vissuta. Se una sola di queste tre cose manca, si arresta ogni crescita nella fede, oppure si fa un cammino assai lento, quasi impossibile. </w:t>
      </w:r>
    </w:p>
    <w:p w14:paraId="0D482DB4" w14:textId="77777777" w:rsidR="00942322" w:rsidRPr="00942322" w:rsidRDefault="00942322" w:rsidP="00942322">
      <w:pPr>
        <w:spacing w:after="120"/>
        <w:jc w:val="both"/>
        <w:rPr>
          <w:rFonts w:ascii="Arial" w:hAnsi="Arial"/>
          <w:sz w:val="24"/>
        </w:rPr>
      </w:pPr>
      <w:r w:rsidRPr="00942322">
        <w:rPr>
          <w:rFonts w:ascii="Arial" w:hAnsi="Arial"/>
          <w:sz w:val="24"/>
        </w:rPr>
        <w:t xml:space="preserve">La Parola è fuori di chi l’annunzia e di chi l’ascolta. </w:t>
      </w:r>
      <w:smartTag w:uri="urn:schemas-microsoft-com:office:smarttags" w:element="PersonName">
        <w:smartTagPr>
          <w:attr w:name="ProductID" w:val="la Parola"/>
        </w:smartTagPr>
        <w:r w:rsidRPr="00942322">
          <w:rPr>
            <w:rFonts w:ascii="Arial" w:hAnsi="Arial"/>
            <w:i/>
            <w:sz w:val="24"/>
          </w:rPr>
          <w:t>La Parola</w:t>
        </w:r>
      </w:smartTag>
      <w:r w:rsidRPr="00942322">
        <w:rPr>
          <w:rFonts w:ascii="Arial" w:hAnsi="Arial"/>
          <w:i/>
          <w:sz w:val="24"/>
        </w:rPr>
        <w:t xml:space="preserve"> è il punto di riferimento oggettivo della fede. Essa è garanzia per chi annunzia e per chi ascolta</w:t>
      </w:r>
      <w:r w:rsidRPr="00942322">
        <w:rPr>
          <w:rFonts w:ascii="Arial" w:hAnsi="Arial"/>
          <w:sz w:val="24"/>
        </w:rPr>
        <w:t xml:space="preserve">. È vero punto di confronto per chi annunzia e per chi ascolta. Tutti possono confrontarsi con essa e se sono uomini di buona volontà, sinceri, onesti con se stessi, prima che con Dio e con i fratelli, possono giungere alla verità, anche perché chi cerca il Signore con cuore semplice, puro, dal Signore è cercato, dalla verità è attratto e condotto nel regno di Dio. Essendo fuori di chi l’annunzia e di chi l’ascolta, </w:t>
      </w:r>
      <w:smartTag w:uri="urn:schemas-microsoft-com:office:smarttags" w:element="PersonName">
        <w:smartTagPr>
          <w:attr w:name="ProductID" w:val="la Parola"/>
        </w:smartTagPr>
        <w:r w:rsidRPr="00942322">
          <w:rPr>
            <w:rFonts w:ascii="Arial" w:hAnsi="Arial"/>
            <w:sz w:val="24"/>
          </w:rPr>
          <w:t>la Parola</w:t>
        </w:r>
      </w:smartTag>
      <w:r w:rsidRPr="00942322">
        <w:rPr>
          <w:rFonts w:ascii="Arial" w:hAnsi="Arial"/>
          <w:sz w:val="24"/>
        </w:rPr>
        <w:t xml:space="preserve"> conserva sempre la più pura libertà dagli </w:t>
      </w:r>
      <w:r w:rsidRPr="00942322">
        <w:rPr>
          <w:rFonts w:ascii="Arial" w:hAnsi="Arial"/>
          <w:sz w:val="24"/>
        </w:rPr>
        <w:lastRenderedPageBreak/>
        <w:t xml:space="preserve">uomini. Nessuno potrà mai ridurla in schiavitù. Essa è libera della stessa libertà di Dio. </w:t>
      </w:r>
    </w:p>
    <w:p w14:paraId="250E1B00"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Aronne esercitava il suo sacerdozio entrando in una tenda costruita dall’uomo, in un santuario della terra. Cristo Gesù entra nella tenda stessa del Cielo, entra nel Cielo, direttamente alla presenza del Padre suo. Aronne entrava e usciva dalla tenda. </w:t>
      </w:r>
      <w:r w:rsidRPr="00942322">
        <w:rPr>
          <w:rFonts w:ascii="Arial" w:hAnsi="Arial"/>
          <w:i/>
          <w:sz w:val="24"/>
        </w:rPr>
        <w:t>Ora né entra e né esce. Lui è morto e non esercita più alcun sacerdozio. Cristo Gesù è entrato nella tenda e vi è rimasto. Egli esercita il suo sacerdozio in nostro favore in eterno</w:t>
      </w:r>
      <w:r w:rsidRPr="00942322">
        <w:rPr>
          <w:rFonts w:ascii="Arial" w:hAnsi="Arial"/>
          <w:sz w:val="24"/>
        </w:rPr>
        <w:t xml:space="preserve">. Egli è sacerdote in eterno alla maniera di Melchisedek. </w:t>
      </w:r>
      <w:r w:rsidRPr="00942322">
        <w:rPr>
          <w:rFonts w:ascii="Arial" w:hAnsi="Arial"/>
          <w:i/>
          <w:sz w:val="24"/>
        </w:rPr>
        <w:t xml:space="preserve">La tenda nella quale entrava Aronne era solamente figura, non realtà. Tutto era figura in Aronne e niente invece era realtà. In Cristo Gesù invece tutto è realtà e niente è figura. Il suo è vero sacerdozio, vero sacrificio, vera tenda, vera espiazione, vera santificazione, vera efficacia, vera redenzione. </w:t>
      </w:r>
      <w:r w:rsidRPr="00942322">
        <w:rPr>
          <w:rFonts w:ascii="Arial" w:hAnsi="Arial"/>
          <w:sz w:val="24"/>
        </w:rPr>
        <w:t xml:space="preserve">La verità è l’essenza stessa di Cristo e di tutto ciò che Lui è ed ha fatto, fa e farà per noi. </w:t>
      </w:r>
      <w:r w:rsidRPr="00942322">
        <w:rPr>
          <w:rFonts w:ascii="Arial" w:hAnsi="Arial"/>
          <w:bCs/>
          <w:sz w:val="24"/>
        </w:rPr>
        <w:t xml:space="preserve">Tutto è eterno in Cristo, perché nella sua Persona Cristo Gesù è eterno. Lui è morto, ma è risorto. Ora è nell’eternità del suo corpo e della sua anima, nell’eternità della sua vera umanità nel Cielo. </w:t>
      </w:r>
      <w:r w:rsidRPr="00942322">
        <w:rPr>
          <w:rFonts w:ascii="Arial" w:hAnsi="Arial"/>
          <w:bCs/>
          <w:i/>
          <w:sz w:val="24"/>
        </w:rPr>
        <w:t>Divenendo uomo, egli eternamente, per sempre si è fatto uomo. Eternamente, per sempre, è stato costituito sacerdote. Eternamente, per sempre esercita il suo ministero presso Dio. Egli è oggi nella tenda celeste presso il Padre e intercede per noi</w:t>
      </w:r>
      <w:r w:rsidRPr="00942322">
        <w:rPr>
          <w:rFonts w:ascii="Arial" w:hAnsi="Arial"/>
          <w:bCs/>
          <w:sz w:val="24"/>
        </w:rPr>
        <w:t xml:space="preserve">. In Aronne invece tutto era temporaneo, perché temporanea era la sua stessa vita. Ora egli è morto e giace nella morte fino alla consumazione dei secoli. Ora egli non esercita più alcun sacerdozio. Questa è la differenza tra Gesù ed Aronne: l’eternità del sacerdote e dell’offerta; l’eternità del sacerdozio e del suo esercizio. </w:t>
      </w:r>
    </w:p>
    <w:p w14:paraId="292E82DA"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Secondo la legge il Sacerdote veniva costituito per offrire doni e sacrifici. Il sacerdote alla maniera di Aronne offriva doni e sacrifici per se stesso e per gli altri. </w:t>
      </w:r>
      <w:r w:rsidRPr="00942322">
        <w:rPr>
          <w:rFonts w:ascii="Arial" w:hAnsi="Arial"/>
          <w:bCs/>
          <w:i/>
          <w:sz w:val="24"/>
        </w:rPr>
        <w:t xml:space="preserve">Cristo Gesù non offre sacrifici per se stesso, li offre per noi. Non offre tanti sacrifici. Ne offre uno solo. Non lo offre, offrendo cose o animali al Signore. Offre se stesso. Offre la propria vita. Offre il proprio sangue. </w:t>
      </w:r>
      <w:r w:rsidRPr="00942322">
        <w:rPr>
          <w:rFonts w:ascii="Arial" w:hAnsi="Arial"/>
          <w:bCs/>
          <w:sz w:val="24"/>
        </w:rPr>
        <w:t>È anche questa differenza sostanziale tra il sacerdozio di Aronne e quello di Cristo Gesù. Questa verità deve condurci ad un’altra: nella Nuova Alleanza chi vuole offrire qualcosa al Signore non può offrirla fuori di Lui, deve offrirla in Lui, offrendo se stesso, donando la sua vita. È questa l’offerta gradita al Signore.  Nessuna confusione, nessuna commistione tra i due sacerdozi: quello di Cristo e l’altro di Aronne. È un altro sacerdozio.</w:t>
      </w:r>
      <w:r w:rsidRPr="00942322">
        <w:rPr>
          <w:rFonts w:ascii="Arial" w:hAnsi="Arial"/>
          <w:b/>
          <w:sz w:val="24"/>
        </w:rPr>
        <w:t xml:space="preserve"> </w:t>
      </w:r>
      <w:r w:rsidRPr="00942322">
        <w:rPr>
          <w:rFonts w:ascii="Arial" w:hAnsi="Arial"/>
          <w:sz w:val="24"/>
        </w:rPr>
        <w:t xml:space="preserve">Storicamente si dimostra che Gesù non è sacerdote alla maniera di Aronne, perché Gesù non è discendenza di Aronne. Egli è della Casa di Davide, della tribù di Giuda. </w:t>
      </w:r>
      <w:smartTag w:uri="urn:schemas-microsoft-com:office:smarttags" w:element="PersonName">
        <w:smartTagPr>
          <w:attr w:name="ProductID" w:val="La Tribù"/>
        </w:smartTagPr>
        <w:r w:rsidRPr="00942322">
          <w:rPr>
            <w:rFonts w:ascii="Arial" w:hAnsi="Arial"/>
            <w:sz w:val="24"/>
          </w:rPr>
          <w:t>La Tribù</w:t>
        </w:r>
      </w:smartTag>
      <w:r w:rsidRPr="00942322">
        <w:rPr>
          <w:rFonts w:ascii="Arial" w:hAnsi="Arial"/>
          <w:sz w:val="24"/>
        </w:rPr>
        <w:t xml:space="preserve"> di Giuda non poteva accedere al sacerdozio, perché questo era riservato solo ai discendenti di Aronne e Aronne era della Tribù di Levi. </w:t>
      </w:r>
      <w:r w:rsidRPr="00942322">
        <w:rPr>
          <w:rFonts w:ascii="Arial" w:hAnsi="Arial"/>
          <w:i/>
          <w:sz w:val="24"/>
        </w:rPr>
        <w:t>Nessuna confusione, commistione, nessun errore, nessuna ambiguità dovrà coinvolgere i due sacerdozi. Sono differenti nella sostanza, nella storia, nei modi, nelle forme, nella durata, in tutto, nel cielo e sulla terra. Tutto è diverso. Niente è uguale</w:t>
      </w:r>
      <w:r w:rsidRPr="00942322">
        <w:rPr>
          <w:rFonts w:ascii="Arial" w:hAnsi="Arial"/>
          <w:sz w:val="24"/>
        </w:rPr>
        <w:t xml:space="preserve">. Quello di Cristo è semplicemente un altro Sacerdozio. È un altro Sacerdozio per un’altra Alleanza. Questa la sostanza della realtà. </w:t>
      </w:r>
    </w:p>
    <w:p w14:paraId="785EB358"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Chi dona novità eterna al Sacerdozio di Cristo è l’Incarnazione. Questa è il nuovo assoluto in Dio e fuori di Dio. </w:t>
      </w:r>
      <w:r w:rsidRPr="00942322">
        <w:rPr>
          <w:rFonts w:ascii="Arial" w:hAnsi="Arial"/>
          <w:i/>
          <w:sz w:val="24"/>
        </w:rPr>
        <w:t xml:space="preserve">È l’assoluto in Dio perché è Dio che si fa uomo. Il Creatore si fa creatura. Colui che crea si fa colui che è creato. Si fa eternamente uomo. In Cristo, Dio è vero uomo e l’uomo è vero Dio.  Dio, in Cristo, è vero uomo e vero Dio. L’incarnazione è anche il nuovo assoluto fuori di Dio, nella creazione, </w:t>
      </w:r>
      <w:r w:rsidRPr="00942322">
        <w:rPr>
          <w:rFonts w:ascii="Arial" w:hAnsi="Arial"/>
          <w:i/>
          <w:sz w:val="24"/>
        </w:rPr>
        <w:lastRenderedPageBreak/>
        <w:t xml:space="preserve">perché nessuna altra opera di Dio all’interno della creazione potrà mai essere simile, uguale, o semplicemente paragonabile a questa. </w:t>
      </w:r>
      <w:r w:rsidRPr="00942322">
        <w:rPr>
          <w:rFonts w:ascii="Arial" w:hAnsi="Arial"/>
          <w:sz w:val="24"/>
        </w:rPr>
        <w:t xml:space="preserve">È questa la verità dalla quale ogni altra deve essere compresa, spiegata, conosciuta, annunziata, predicata. Questa è la verità che dona verità piena ad ogni altra e senza di essa ogni verità perde di valore. </w:t>
      </w:r>
      <w:r w:rsidRPr="00942322">
        <w:rPr>
          <w:rFonts w:ascii="Arial" w:hAnsi="Arial"/>
          <w:bCs/>
          <w:sz w:val="24"/>
        </w:rPr>
        <w:t xml:space="preserve">Cristo, essendo la novità assoluta in Dio e nella creazione, conduce in questa assoluta novità ogni altra cosa. </w:t>
      </w:r>
      <w:r w:rsidRPr="00942322">
        <w:rPr>
          <w:rFonts w:ascii="Arial" w:hAnsi="Arial"/>
          <w:bCs/>
          <w:i/>
          <w:sz w:val="24"/>
        </w:rPr>
        <w:t>Egli è colui che fa nuove tutte le cose, le fa nuove in Lui e per Lui, non fuori di Lui</w:t>
      </w:r>
      <w:r w:rsidRPr="00942322">
        <w:rPr>
          <w:rFonts w:ascii="Arial" w:hAnsi="Arial"/>
          <w:bCs/>
          <w:sz w:val="24"/>
        </w:rPr>
        <w:t xml:space="preserve">. Ogni cosa riceve la sua novità per riferimento a Lui e tutto ciò che non viene riferito a Lui resta nella sua vecchia essenza, vecchia natura contaminata e corrosa dal peccato. </w:t>
      </w:r>
    </w:p>
    <w:p w14:paraId="6413221D" w14:textId="77777777" w:rsidR="00942322" w:rsidRPr="00942322" w:rsidRDefault="00942322" w:rsidP="00942322">
      <w:pPr>
        <w:spacing w:after="120"/>
        <w:jc w:val="both"/>
        <w:rPr>
          <w:rFonts w:ascii="Arial" w:hAnsi="Arial"/>
          <w:sz w:val="24"/>
        </w:rPr>
      </w:pPr>
      <w:r w:rsidRPr="00942322">
        <w:rPr>
          <w:rFonts w:ascii="Arial" w:hAnsi="Arial"/>
          <w:bCs/>
          <w:sz w:val="24"/>
        </w:rPr>
        <w:t>La verità è Cristo.</w:t>
      </w:r>
      <w:r w:rsidRPr="00942322">
        <w:rPr>
          <w:rFonts w:ascii="Arial" w:hAnsi="Arial"/>
          <w:b/>
          <w:sz w:val="24"/>
        </w:rPr>
        <w:t xml:space="preserve"> </w:t>
      </w:r>
      <w:r w:rsidRPr="00942322">
        <w:rPr>
          <w:rFonts w:ascii="Arial" w:hAnsi="Arial"/>
          <w:sz w:val="24"/>
        </w:rPr>
        <w:t xml:space="preserve">Quanto avveniva nell’Antica Alleanza riceveva verità solo se riferito a Cristo che doveva venire. Se non veniva riferito a Cristo, restava senza verità e quindi privo di ogni incidenza nella storia. </w:t>
      </w:r>
      <w:r w:rsidRPr="00942322">
        <w:rPr>
          <w:rFonts w:ascii="Arial" w:hAnsi="Arial"/>
          <w:i/>
          <w:sz w:val="24"/>
        </w:rPr>
        <w:t xml:space="preserve">Cristo è la verità non solo del Nuovo Testamento. È la verità anche dell’Antico. L’Antico vive per Lui, vive in Lui, vive attendendo Lui. Vive sperando in Lui. Lui è la sua verità e senza di Lui non c’è verità per l’Antico Testamento, non c’era e mai ci sarà. </w:t>
      </w:r>
      <w:r w:rsidRPr="00942322">
        <w:rPr>
          <w:rFonts w:ascii="Arial" w:hAnsi="Arial"/>
          <w:sz w:val="24"/>
        </w:rPr>
        <w:t xml:space="preserve">Tutto deve guardare a Cristo il prima, il presente, il dopo, il tempo e l’eternità. Quanto non guarda a Cristo rimane nella sua vanità, inutilità, peccato. Rimane semplicemente nella morte. È nella morte quell’uomo che non guarda a Cristo e non diviene con Cristo vita della sua vita e verità della sua verità. Tutto diviene nuovo, vero, santo, giusto a motivo del Sacerdozio di Cristo, della sua offerta per la nostra redenzione eterna. </w:t>
      </w:r>
      <w:r w:rsidRPr="00942322">
        <w:rPr>
          <w:rFonts w:ascii="Arial" w:hAnsi="Arial"/>
          <w:i/>
          <w:sz w:val="24"/>
        </w:rPr>
        <w:t xml:space="preserve">È il Sacerdozio di Cristo l’unico punto di riferimento, l’unica verità per tutto il genere umano. Il Sacerdozio Cristo lo ha esercitato sulla croce. La croce diviene per ogni uomo l’unico punto di verità, l’unico punto di riferimento. È dalla croce che si conosce la verità dell’uomo, il suo valore. </w:t>
      </w:r>
      <w:r w:rsidRPr="00942322">
        <w:rPr>
          <w:rFonts w:ascii="Arial" w:hAnsi="Arial"/>
          <w:sz w:val="24"/>
        </w:rPr>
        <w:t xml:space="preserve">Si conosce la verità dell’uomo dalla croce, perché chi si offre sulla croce per l’uomo, chi esercita il suo Sacerdozio in nostro favore è Dio nella sua umanità. </w:t>
      </w:r>
    </w:p>
    <w:p w14:paraId="4D10A925" w14:textId="77777777" w:rsidR="00942322" w:rsidRPr="00942322" w:rsidRDefault="00942322" w:rsidP="00942322">
      <w:pPr>
        <w:spacing w:after="120"/>
        <w:jc w:val="both"/>
        <w:rPr>
          <w:rFonts w:ascii="Arial" w:hAnsi="Arial"/>
          <w:sz w:val="24"/>
        </w:rPr>
      </w:pPr>
      <w:r w:rsidRPr="00942322">
        <w:rPr>
          <w:rFonts w:ascii="Arial" w:hAnsi="Arial"/>
          <w:sz w:val="24"/>
        </w:rPr>
        <w:t xml:space="preserve">La luce è verità, novità. L’ombra segna che c’è la luce, che esiste, ma fuori di essa. </w:t>
      </w:r>
      <w:r w:rsidRPr="00942322">
        <w:rPr>
          <w:rFonts w:ascii="Arial" w:hAnsi="Arial"/>
          <w:i/>
          <w:sz w:val="24"/>
        </w:rPr>
        <w:t>Aronne mostra la luce, indica la luce, invia alla luce. Cristo è la luce, dona la luce, fa luce eterna ogni uomo che crede in Lui</w:t>
      </w:r>
      <w:r w:rsidRPr="00942322">
        <w:rPr>
          <w:rFonts w:ascii="Arial" w:hAnsi="Arial"/>
          <w:sz w:val="24"/>
        </w:rPr>
        <w:t xml:space="preserve">. Anche questa è differenza sostanziale tra Cristo Gesù e Aronne. Aronne è figura di Cristo, figura parziale, incompleta. Cristo Gesù è ministro per eccellenza della salvezza, della redenzione, della giustificazione di ogni uomo. </w:t>
      </w:r>
      <w:r w:rsidRPr="00942322">
        <w:rPr>
          <w:rFonts w:ascii="Arial" w:hAnsi="Arial"/>
          <w:i/>
          <w:sz w:val="24"/>
        </w:rPr>
        <w:t>È ministro per eccellenza perché è il solo e l’unico ministro. È il ministro eterno. Questa la verità del suo ministero. Altra verità è la sua efficacia. Il suo ministero produce come frutto una redenzione eterna, universale, piena, perfetta</w:t>
      </w:r>
      <w:r w:rsidRPr="00942322">
        <w:rPr>
          <w:rFonts w:ascii="Arial" w:hAnsi="Arial"/>
          <w:sz w:val="24"/>
        </w:rPr>
        <w:t xml:space="preserve">. Questa redenzione può condurre alla santità più piena ogni uomo, di ogni razza, lingua, popolo, tribù. Tutti possono essere santificati dal suo Sacerdozio e dalla sua offerta. </w:t>
      </w:r>
    </w:p>
    <w:p w14:paraId="1335DEE4" w14:textId="77777777" w:rsidR="00942322" w:rsidRPr="00942322" w:rsidRDefault="00942322" w:rsidP="00942322">
      <w:pPr>
        <w:spacing w:after="120"/>
        <w:jc w:val="both"/>
        <w:rPr>
          <w:rFonts w:ascii="Arial" w:hAnsi="Arial"/>
          <w:sz w:val="24"/>
        </w:rPr>
      </w:pPr>
      <w:r w:rsidRPr="00942322">
        <w:rPr>
          <w:rFonts w:ascii="Arial" w:hAnsi="Arial"/>
          <w:sz w:val="24"/>
        </w:rPr>
        <w:t xml:space="preserve">L’Alleanza è migliore perché migliori sono le promesse. </w:t>
      </w:r>
      <w:r w:rsidRPr="00942322">
        <w:rPr>
          <w:rFonts w:ascii="Arial" w:hAnsi="Arial"/>
          <w:i/>
          <w:sz w:val="24"/>
        </w:rPr>
        <w:t>La migliore promessa, dalla quale ogni altra dipende, è la nuova creazione dell’uomo. Da questa nuova creazione tutto è nuovo, tutto può essere fatto nuovo</w:t>
      </w:r>
      <w:r w:rsidRPr="00942322">
        <w:rPr>
          <w:rFonts w:ascii="Arial" w:hAnsi="Arial"/>
          <w:sz w:val="24"/>
        </w:rPr>
        <w:t xml:space="preserve">. Dalla creazione nuova dell’uomo l’intero creato sarà chiamato, anche lui, ad un rinnovamento di vita e di benedizione. </w:t>
      </w:r>
      <w:r w:rsidRPr="00942322">
        <w:rPr>
          <w:rFonts w:ascii="Arial" w:hAnsi="Arial"/>
          <w:i/>
          <w:sz w:val="24"/>
        </w:rPr>
        <w:t xml:space="preserve">Questa novità è possibile in virtù del Sacerdozio di Cristo Gesù, della grazia che è frutto del suo sacrificio, dello Spirito Santo che dalla croce si riversa sull’umanità per elevare ogni uomo alla nuova dignità di figlio adottivo di Dio. </w:t>
      </w:r>
      <w:r w:rsidRPr="00942322">
        <w:rPr>
          <w:rFonts w:ascii="Arial" w:hAnsi="Arial"/>
          <w:sz w:val="24"/>
        </w:rPr>
        <w:t xml:space="preserve">È lo Spirito del Signore dato ad ogni credente come suo principio di vita eterna la grande novità della Nuova Alleanza. Cristo Gesù è immagine eterna ed insieme storica del vero uomo, perché il Signore ci ha creati ad immagine del suo </w:t>
      </w:r>
      <w:r w:rsidRPr="00942322">
        <w:rPr>
          <w:rFonts w:ascii="Arial" w:hAnsi="Arial"/>
          <w:sz w:val="24"/>
        </w:rPr>
        <w:lastRenderedPageBreak/>
        <w:t xml:space="preserve">Figlio diletto. </w:t>
      </w:r>
      <w:r w:rsidRPr="00942322">
        <w:rPr>
          <w:rFonts w:ascii="Arial" w:hAnsi="Arial"/>
          <w:i/>
          <w:sz w:val="24"/>
        </w:rPr>
        <w:t>Ci ha creati guardano Lui, vedendo Lui, creando l’immagine sua in noi</w:t>
      </w:r>
      <w:r w:rsidRPr="00942322">
        <w:rPr>
          <w:rFonts w:ascii="Arial" w:hAnsi="Arial"/>
          <w:sz w:val="24"/>
        </w:rPr>
        <w:t xml:space="preserve">. Cristo Gesù è anche immagine storica dell’uomo perché </w:t>
      </w:r>
      <w:r w:rsidRPr="00942322">
        <w:rPr>
          <w:rFonts w:ascii="Arial" w:hAnsi="Arial"/>
          <w:i/>
          <w:sz w:val="24"/>
        </w:rPr>
        <w:t>ogni uomo è chiamato a divenire ciò che Cristo è, percorrendo la stessa via di Cristo: la croce</w:t>
      </w:r>
      <w:r w:rsidRPr="00942322">
        <w:rPr>
          <w:rFonts w:ascii="Arial" w:hAnsi="Arial"/>
          <w:sz w:val="24"/>
        </w:rPr>
        <w:t xml:space="preserve">, che è perfetta obbedienza alla volontà del Padre nostro che è nei Cieli. Siamo stati creati per realizzare Cristo, in Cristo, con Cristo, per Cristo. Questa è la nostra vocazione. Cristo Gesù ha dato la vita al Padre per noi. Il Padre ha dato Cristo a noi per la nostra salvezza. </w:t>
      </w:r>
      <w:r w:rsidRPr="00942322">
        <w:rPr>
          <w:rFonts w:ascii="Arial" w:hAnsi="Arial"/>
          <w:i/>
          <w:sz w:val="24"/>
        </w:rPr>
        <w:t>La salvezza è insieme dono di Cristo e del Padre</w:t>
      </w:r>
      <w:r w:rsidRPr="00942322">
        <w:rPr>
          <w:rFonts w:ascii="Arial" w:hAnsi="Arial"/>
          <w:sz w:val="24"/>
        </w:rPr>
        <w:t xml:space="preserve">. Il Padre e Cristo ci donano lo Spirito Santo che forma in noi Cristo e ci conduce verso la perfetta identità o similitudine con Lui. </w:t>
      </w:r>
    </w:p>
    <w:p w14:paraId="14B47A44"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è la vera vocazione dell’uomo. Cristo è la sua vera immagine. Tutto, per essere se stesso, deve trovare la sua verità in Cristo: Cielo, terra, uomini, mondo inanimato e animato. </w:t>
      </w:r>
      <w:r w:rsidRPr="00942322">
        <w:rPr>
          <w:rFonts w:ascii="Arial" w:hAnsi="Arial"/>
          <w:i/>
          <w:sz w:val="24"/>
        </w:rPr>
        <w:t xml:space="preserve">Se tutto trova la sua verità in Cristo, anche l’Antico Testamento la trova. La trova se passa a Cristo. La trova se si vede una tappa, anche se essenziale, di primaria importanza, verso Cristo. Se l’Antico Testamento non passa a Cristo, esso perde la sua consistenza, la sua verità. </w:t>
      </w:r>
      <w:r w:rsidRPr="00942322">
        <w:rPr>
          <w:rFonts w:ascii="Arial" w:hAnsi="Arial"/>
          <w:sz w:val="24"/>
        </w:rPr>
        <w:t xml:space="preserve">Diviene un momento nella storia della salvezza, ma non è la storia della salvezza. Anzi ha perso ogni contatto con la storia della salvezza, perché lo ha perso con la sua verità che è Cristo. </w:t>
      </w:r>
    </w:p>
    <w:p w14:paraId="6AC34756" w14:textId="77777777" w:rsidR="00942322" w:rsidRPr="00942322" w:rsidRDefault="00942322" w:rsidP="00942322">
      <w:pPr>
        <w:spacing w:after="120"/>
        <w:jc w:val="both"/>
        <w:rPr>
          <w:rFonts w:ascii="Arial" w:hAnsi="Arial"/>
          <w:sz w:val="24"/>
        </w:rPr>
      </w:pPr>
      <w:r w:rsidRPr="00942322">
        <w:rPr>
          <w:rFonts w:ascii="Arial" w:hAnsi="Arial"/>
          <w:sz w:val="24"/>
        </w:rPr>
        <w:t xml:space="preserve">Neanche il Nuovo Testamento esaurisce il cammino della verità. Esso è tutto proteso verso la verità tutta intera, dono dello Spirito Santo alla mente credente. </w:t>
      </w:r>
      <w:r w:rsidRPr="00942322">
        <w:rPr>
          <w:rFonts w:ascii="Arial" w:hAnsi="Arial"/>
          <w:i/>
          <w:sz w:val="24"/>
        </w:rPr>
        <w:t>Chi si ferma alla sola lettera del Nuovo Testamento, anche costui è senza verità, perché senza la pienezza della verità, la verità non è verità, è semplicemente falsità</w:t>
      </w:r>
      <w:r w:rsidRPr="00942322">
        <w:rPr>
          <w:rFonts w:ascii="Arial" w:hAnsi="Arial"/>
          <w:sz w:val="24"/>
        </w:rPr>
        <w:t xml:space="preserve">. La teoria della </w:t>
      </w:r>
      <w:r w:rsidRPr="00942322">
        <w:rPr>
          <w:rFonts w:ascii="Arial" w:hAnsi="Arial"/>
          <w:i/>
          <w:sz w:val="24"/>
          <w:lang w:val="la-Latn"/>
        </w:rPr>
        <w:t>“sola scriptura</w:t>
      </w:r>
      <w:r w:rsidRPr="00942322">
        <w:rPr>
          <w:rFonts w:ascii="Arial" w:hAnsi="Arial"/>
          <w:i/>
          <w:sz w:val="24"/>
        </w:rPr>
        <w:t>”</w:t>
      </w:r>
      <w:r w:rsidRPr="00942322">
        <w:rPr>
          <w:rFonts w:ascii="Arial" w:hAnsi="Arial"/>
          <w:sz w:val="24"/>
        </w:rPr>
        <w:t xml:space="preserve"> è falsa, terribilmente falsa, perché </w:t>
      </w:r>
      <w:r w:rsidRPr="00942322">
        <w:rPr>
          <w:rFonts w:ascii="Arial" w:hAnsi="Arial"/>
          <w:i/>
          <w:sz w:val="24"/>
        </w:rPr>
        <w:t>non c’è verità della Scrittura se non unitamente alla Tradizione e al Magistero e Tradizione e Magistero accompagneranno la lettera della Scrittura fino alla consumazione dei secoli</w:t>
      </w:r>
      <w:r w:rsidRPr="00942322">
        <w:rPr>
          <w:rFonts w:ascii="Arial" w:hAnsi="Arial"/>
          <w:sz w:val="24"/>
        </w:rPr>
        <w:t xml:space="preserve">. Scrittura, Tradizione, Magistero sono la via attraverso la quale il cristiano è condotto di verità in verità, fino alla verità tutta intera. Fermarsi, o assolutizzare una sola di queste vie, è smarrire ogni cammino. È semplicemente abbandonare la via della verità per consegnarsi alla falsità tutta intera, camminando di falsità in falsità, fino al non ritorno che è la perdizione eterna, o il peccato contro lo Spirito Santo, che è il peccato della falsità assoluta. </w:t>
      </w:r>
    </w:p>
    <w:p w14:paraId="609496C4"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È questa la nostra vocazione: divenire verità di Cristo in Cristo, santità di Cristo in Cristo, vita di Cristo in Cristo. </w:t>
      </w:r>
      <w:r w:rsidRPr="00942322">
        <w:rPr>
          <w:rFonts w:ascii="Arial" w:hAnsi="Arial"/>
          <w:bCs/>
          <w:i/>
          <w:sz w:val="24"/>
        </w:rPr>
        <w:t>Cristo Gesù è l’immagine unica, perfetta, santa, immutabile che ognuno è chiamato a realizzare in sé. È questa la santità: la nostra perfetta conformazione a Lui. Per questo è necessario che Lui sia conosciuto nella più alta e piena verità, e in questo abisso di verità l’uomo si immerga perché sia trasformato in essa</w:t>
      </w:r>
      <w:r w:rsidRPr="00942322">
        <w:rPr>
          <w:rFonts w:ascii="Arial" w:hAnsi="Arial"/>
          <w:bCs/>
          <w:sz w:val="24"/>
        </w:rPr>
        <w:t xml:space="preserve">. Un cristianesimo senza verità, senza la verità di Cristo, senza Cristo Verità, è un cristianesimo di tenebra e non di luce. Dove Cristo Verità non brilla nel cuore del cristiano, lì è il fallimento di ogni cristianesimo. </w:t>
      </w:r>
      <w:r w:rsidRPr="00942322">
        <w:rPr>
          <w:rFonts w:ascii="Arial" w:hAnsi="Arial"/>
          <w:sz w:val="24"/>
        </w:rPr>
        <w:t xml:space="preserve">L’Antica Alleanza era fondata sulla vecchia natura dell’uomo, per questo era inefficace quanto alla salvezza. </w:t>
      </w:r>
      <w:smartTag w:uri="urn:schemas-microsoft-com:office:smarttags" w:element="PersonName">
        <w:smartTagPr>
          <w:attr w:name="ProductID" w:val="la Nuova"/>
        </w:smartTagPr>
        <w:r w:rsidRPr="00942322">
          <w:rPr>
            <w:rFonts w:ascii="Arial" w:hAnsi="Arial"/>
            <w:i/>
            <w:sz w:val="24"/>
          </w:rPr>
          <w:t>La Nuova</w:t>
        </w:r>
      </w:smartTag>
      <w:r w:rsidRPr="00942322">
        <w:rPr>
          <w:rFonts w:ascii="Arial" w:hAnsi="Arial"/>
          <w:i/>
          <w:sz w:val="24"/>
        </w:rPr>
        <w:t xml:space="preserve"> invece è fondata sulla creazione di un nuova natura, di un nuovo uomo. </w:t>
      </w:r>
      <w:r w:rsidRPr="00942322">
        <w:rPr>
          <w:rFonts w:ascii="Arial" w:hAnsi="Arial"/>
          <w:sz w:val="24"/>
        </w:rPr>
        <w:t xml:space="preserve">In questa novità è tutta la sua efficacia. Per questo motivo, o ragione essenziale, bisogna che tutti passino dall’Antica alla Nuova, che abbandonino la loro vecchia natura per entrare nella nuova natura che è creata in loro dallo Spirito del Signore Gesù. </w:t>
      </w:r>
    </w:p>
    <w:p w14:paraId="3F68C5F4"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Generalmente si ha del peccato una connotazione giuridica. Lo si pensa come </w:t>
      </w:r>
      <w:r w:rsidRPr="00942322">
        <w:rPr>
          <w:rFonts w:ascii="Arial" w:hAnsi="Arial"/>
          <w:i/>
          <w:sz w:val="24"/>
        </w:rPr>
        <w:t xml:space="preserve">“realtà” </w:t>
      </w:r>
      <w:r w:rsidRPr="00942322">
        <w:rPr>
          <w:rFonts w:ascii="Arial" w:hAnsi="Arial"/>
          <w:sz w:val="24"/>
        </w:rPr>
        <w:t xml:space="preserve">fuori di noi. Esso è invece realtà dentro di noi, perché è realtà di morte. Con il peccato infatti l’anima perde la carità e la grazia di Dio. Muore alla sua verità, muore alla vita vera, muore alla giustizia, alla pace, a tutto ciò che è frutto in essa della grazia e della verità di Dio. </w:t>
      </w:r>
      <w:r w:rsidRPr="00942322">
        <w:rPr>
          <w:rFonts w:ascii="Arial" w:hAnsi="Arial"/>
          <w:i/>
          <w:sz w:val="24"/>
        </w:rPr>
        <w:t>Morendo alla verità e alla grazia, percorre sentieri di falsità e di morte, sentieri che la conducono in baratri sempre più grandi, fino a fare professione di vera disumanità e di ogni altra idolatria</w:t>
      </w:r>
      <w:r w:rsidRPr="00942322">
        <w:rPr>
          <w:rFonts w:ascii="Arial" w:hAnsi="Arial"/>
          <w:sz w:val="24"/>
        </w:rPr>
        <w:t xml:space="preserve">. Chi è in questa morte, da se stesso non si può riportare nella vita. </w:t>
      </w:r>
      <w:r w:rsidRPr="00942322">
        <w:rPr>
          <w:rFonts w:ascii="Arial" w:hAnsi="Arial"/>
          <w:i/>
          <w:sz w:val="24"/>
        </w:rPr>
        <w:t>Gli occorre il dono della verità e della grazia di Dio; gli occorre che Dio si faccia per l’anima dono di grazia e di verità</w:t>
      </w:r>
      <w:r w:rsidRPr="00942322">
        <w:rPr>
          <w:rFonts w:ascii="Arial" w:hAnsi="Arial"/>
          <w:sz w:val="24"/>
        </w:rPr>
        <w:t xml:space="preserve">. È questa la realtà della Nuova Alleanza: </w:t>
      </w:r>
      <w:r w:rsidRPr="00942322">
        <w:rPr>
          <w:rFonts w:ascii="Arial" w:hAnsi="Arial"/>
          <w:i/>
          <w:sz w:val="24"/>
        </w:rPr>
        <w:t>Dio in Cristo, per opera dello Spirito Santo, si fa dono di verità e di grazia, l’anima è ricondotta nella verità e nella grazia e sempre per opera dello Spirito Santo cammina di verità in verità e di grazia in grazia fino al compimento della perfetta configurazione con Gesù Signore</w:t>
      </w:r>
      <w:r w:rsidRPr="00942322">
        <w:rPr>
          <w:rFonts w:ascii="Arial" w:hAnsi="Arial"/>
          <w:sz w:val="24"/>
        </w:rPr>
        <w:t xml:space="preserve">. Tutti coloro che concepiscono il peccato solo come atto fuori dell’uomo, trasgressione dalle conseguenze solo giuridiche, nulla hanno compreso né di Cristo Gesù, né della sua redenzione. Questa verità, debitamente compresa, santamente vissuta, dona vita e splendore nuovo a tutta la dottrina della soteriologia cristiana, per molti versi ancora ancorata ad una concezione tutta giuridica del peccato. </w:t>
      </w:r>
    </w:p>
    <w:p w14:paraId="317EF8EF" w14:textId="77777777" w:rsidR="00942322" w:rsidRPr="00942322" w:rsidRDefault="00942322" w:rsidP="00942322">
      <w:pPr>
        <w:spacing w:after="120"/>
        <w:jc w:val="both"/>
        <w:rPr>
          <w:rFonts w:ascii="Arial" w:hAnsi="Arial"/>
          <w:sz w:val="24"/>
        </w:rPr>
      </w:pPr>
      <w:r w:rsidRPr="00942322">
        <w:rPr>
          <w:rFonts w:ascii="Arial" w:hAnsi="Arial"/>
          <w:sz w:val="24"/>
        </w:rPr>
        <w:t xml:space="preserve">Tra ciò che Dio annunzia e la realtà del fatto annunziato vi è un abisso. Vi è l’abisso della realtà contenuta nella Parola che è sempre inimmaginabile dall’uomo. </w:t>
      </w:r>
      <w:r w:rsidRPr="00942322">
        <w:rPr>
          <w:rFonts w:ascii="Arial" w:hAnsi="Arial"/>
          <w:i/>
          <w:sz w:val="24"/>
        </w:rPr>
        <w:t>L’abisso dell’incomprensibilità di ogni profezia sta proprio nell’Incarnazione del Verbo, prima; poi anche nei suoi doni di grazia e di verità. Se non si parte da Dio, nulla si comprenderà mai delle Antiche Profezie, ma anche niente si comprenderà del Vangelo della salvezza</w:t>
      </w:r>
      <w:r w:rsidRPr="00942322">
        <w:rPr>
          <w:rFonts w:ascii="Arial" w:hAnsi="Arial"/>
          <w:sz w:val="24"/>
        </w:rPr>
        <w:t xml:space="preserve">. La mente dell’uomo è incapace di comprendere Dio. Poiché è Dio che opera nella sua Parola. Ogni Parola di Vangelo, di Scrittura, dobbiamo pensarla alla maniera di Dio e non secondo la nostra piccola, povera mente. </w:t>
      </w:r>
      <w:r w:rsidRPr="00942322">
        <w:rPr>
          <w:rFonts w:ascii="Arial" w:hAnsi="Arial"/>
          <w:i/>
          <w:sz w:val="24"/>
        </w:rPr>
        <w:t>Dio è novità assoluta, santità assoluta, verità assoluta, grazia assoluta</w:t>
      </w:r>
      <w:r w:rsidRPr="00942322">
        <w:rPr>
          <w:rFonts w:ascii="Arial" w:hAnsi="Arial"/>
          <w:sz w:val="24"/>
        </w:rPr>
        <w:t xml:space="preserve">. Dio ha posto se stesso nella Parola. Si è posto e vuole realizzare se stesso nell’uomo realizzando </w:t>
      </w:r>
      <w:smartTag w:uri="urn:schemas-microsoft-com:office:smarttags" w:element="PersonName">
        <w:smartTagPr>
          <w:attr w:name="ProductID" w:val="la Parola. Questa"/>
        </w:smartTagPr>
        <w:r w:rsidRPr="00942322">
          <w:rPr>
            <w:rFonts w:ascii="Arial" w:hAnsi="Arial"/>
            <w:sz w:val="24"/>
          </w:rPr>
          <w:t>la Parola. Questa</w:t>
        </w:r>
      </w:smartTag>
      <w:r w:rsidRPr="00942322">
        <w:rPr>
          <w:rFonts w:ascii="Arial" w:hAnsi="Arial"/>
          <w:sz w:val="24"/>
        </w:rPr>
        <w:t xml:space="preserve"> è l’assoluta novità di Dio e della sua Parola. Poiché Dio vuole realizzare se stesso nel credente, ogni credente fa parte di questa novità assoluta di Dio, ma lui non è questa novità. </w:t>
      </w:r>
      <w:r w:rsidRPr="00942322">
        <w:rPr>
          <w:rFonts w:ascii="Arial" w:hAnsi="Arial"/>
          <w:i/>
          <w:sz w:val="24"/>
        </w:rPr>
        <w:t xml:space="preserve">La novità è sempre oltre se stesso, infinitamente oltre, eternamente oltre, perché Dio infinitamente ed eternamente è sempre oltre l’uomo, oltre ogni uomo, oltre l’intera umanità, oltre la creazione stessa. Fermare Dio nella nostra esperienza, anche se santa, è fare l’infinito finito, l’eterno tempo, il divino umano, l’immenso finito e limitato, l’increato creato. </w:t>
      </w:r>
      <w:r w:rsidRPr="00942322">
        <w:rPr>
          <w:rFonts w:ascii="Arial" w:hAnsi="Arial"/>
          <w:sz w:val="24"/>
        </w:rPr>
        <w:t xml:space="preserve">Ogni cosa bisogna pensarla secondo il pensiero eterno di Dio e mai secondo il pensiero di Dio, reso storia nella storia particolare di un uomo. </w:t>
      </w:r>
    </w:p>
    <w:p w14:paraId="6F20B3C0" w14:textId="77777777" w:rsidR="00942322" w:rsidRPr="00942322" w:rsidRDefault="00942322" w:rsidP="00942322">
      <w:pPr>
        <w:spacing w:after="120"/>
        <w:jc w:val="both"/>
        <w:rPr>
          <w:rFonts w:ascii="Arial" w:hAnsi="Arial"/>
          <w:sz w:val="24"/>
        </w:rPr>
      </w:pPr>
      <w:r w:rsidRPr="00942322">
        <w:rPr>
          <w:rFonts w:ascii="Arial" w:hAnsi="Arial"/>
          <w:sz w:val="24"/>
        </w:rPr>
        <w:t xml:space="preserve">Anche questa è verità: Dio non è venuto per salvare un uomo, o un popolo. Dio è venuto per salvare l’uomo, l’umanità intera. Dio si è fatto uomo per la salvezza dell’uomo. </w:t>
      </w:r>
      <w:r w:rsidRPr="00942322">
        <w:rPr>
          <w:rFonts w:ascii="Arial" w:hAnsi="Arial"/>
          <w:i/>
          <w:sz w:val="24"/>
        </w:rPr>
        <w:t>L’universalità della salvezza è verità eterna della fede in Cristo</w:t>
      </w:r>
      <w:r w:rsidRPr="00942322">
        <w:rPr>
          <w:rFonts w:ascii="Arial" w:hAnsi="Arial"/>
          <w:sz w:val="24"/>
        </w:rPr>
        <w:t xml:space="preserve">. Se è verità eterna, ad ogni uomo bisogna dare Cristo. Ad ogni uomo è necessario che venga annunziato. </w:t>
      </w:r>
      <w:r w:rsidRPr="00942322">
        <w:rPr>
          <w:rFonts w:ascii="Arial" w:hAnsi="Arial"/>
          <w:i/>
          <w:sz w:val="24"/>
        </w:rPr>
        <w:t xml:space="preserve">Se non si fa questo, si pecca contro la verità di Dio. Si pecca anche contro la verità dell’uomo e la verità dell’uomo è una sola: la sua vocazione ad essere conforme all’immagine di Gesù Signore. </w:t>
      </w:r>
      <w:r w:rsidRPr="00942322">
        <w:rPr>
          <w:rFonts w:ascii="Arial" w:hAnsi="Arial"/>
          <w:sz w:val="24"/>
        </w:rPr>
        <w:t xml:space="preserve">Anche questo mistero bisogna pensarlo secondo il pensiero eterno di Dio e mai secondo il pensiero </w:t>
      </w:r>
      <w:r w:rsidRPr="00942322">
        <w:rPr>
          <w:rFonts w:ascii="Arial" w:hAnsi="Arial"/>
          <w:sz w:val="24"/>
        </w:rPr>
        <w:lastRenderedPageBreak/>
        <w:t xml:space="preserve">storico o le forme religiose che </w:t>
      </w:r>
      <w:smartTag w:uri="urn:schemas-microsoft-com:office:smarttags" w:element="PersonName">
        <w:smartTagPr>
          <w:attr w:name="ProductID" w:val="la Parola"/>
        </w:smartTagPr>
        <w:r w:rsidRPr="00942322">
          <w:rPr>
            <w:rFonts w:ascii="Arial" w:hAnsi="Arial"/>
            <w:sz w:val="24"/>
          </w:rPr>
          <w:t>la Parola</w:t>
        </w:r>
      </w:smartTag>
      <w:r w:rsidRPr="00942322">
        <w:rPr>
          <w:rFonts w:ascii="Arial" w:hAnsi="Arial"/>
          <w:sz w:val="24"/>
        </w:rPr>
        <w:t xml:space="preserve"> ha assunto nel corso della storia. </w:t>
      </w:r>
      <w:r w:rsidRPr="00942322">
        <w:rPr>
          <w:rFonts w:ascii="Arial" w:hAnsi="Arial"/>
          <w:i/>
          <w:sz w:val="24"/>
        </w:rPr>
        <w:t xml:space="preserve">Tante forme religiose non sono pensiero di Dio. Non essendolo, ogni tempo concesso ad esse, è un tempo sottratto a realizzare nella storia il pensiero eterno del Signore. </w:t>
      </w:r>
      <w:r w:rsidRPr="00942322">
        <w:rPr>
          <w:rFonts w:ascii="Arial" w:hAnsi="Arial"/>
          <w:sz w:val="24"/>
        </w:rPr>
        <w:t xml:space="preserve">Anche questo è peccato. Anche questo è lasciarsi fuorviare dalla verità e dal pensiero eterno del Signore. </w:t>
      </w:r>
    </w:p>
    <w:p w14:paraId="549CBF2A"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Dio è eterno. Nell’eternità di Dio non c’è mutamento di pensiero, o condizionamento da parte della storia. </w:t>
      </w:r>
      <w:r w:rsidRPr="00942322">
        <w:rPr>
          <w:rFonts w:ascii="Arial" w:hAnsi="Arial"/>
          <w:i/>
          <w:sz w:val="24"/>
        </w:rPr>
        <w:t xml:space="preserve">Prima che la storia iniziasse il suo cammino Dio vide la sua creazione, la vide immersa nel peccato. In questa visione eterna, Lui, Dio vide, anzi vede Cristo e la sua Incarnazione, vede l’uomo salvato e redento da Lui, vede il mistero dell’Incarnazione. </w:t>
      </w:r>
      <w:r w:rsidRPr="00942322">
        <w:rPr>
          <w:rFonts w:ascii="Arial" w:hAnsi="Arial"/>
          <w:sz w:val="24"/>
        </w:rPr>
        <w:t xml:space="preserve">La salvezza dell’uomo è prima del suo peccato, non dopo, perché prima del peccato dell’uomo è la croce di Cristo Gesù e non dopo. </w:t>
      </w:r>
      <w:r w:rsidRPr="00942322">
        <w:rPr>
          <w:rFonts w:ascii="Arial" w:hAnsi="Arial"/>
          <w:bCs/>
          <w:sz w:val="24"/>
        </w:rPr>
        <w:t xml:space="preserve">L’Alleanza è Nuova perché nuovi sono i contenuti, nuova la realtà da essa annunziata, promessa. Nuovo è tutto ciò che Dio si sta accingendo a realizzare per la salvezza dell’uomo. </w:t>
      </w:r>
      <w:r w:rsidRPr="00942322">
        <w:rPr>
          <w:rFonts w:ascii="Arial" w:hAnsi="Arial"/>
          <w:bCs/>
          <w:i/>
          <w:sz w:val="24"/>
        </w:rPr>
        <w:t>L’Alleanza è Nuova perché fondata sul nuovo assoluto di Dio che è l’Incarnazione del suo Figlio Unigenito per la nostra redenzione eterna</w:t>
      </w:r>
      <w:r w:rsidRPr="00942322">
        <w:rPr>
          <w:rFonts w:ascii="Arial" w:hAnsi="Arial"/>
          <w:bCs/>
          <w:sz w:val="24"/>
        </w:rPr>
        <w:t xml:space="preserve">. Essa non è Nuova perché succede alla prima. Non è nuova perché viene dopo la prima. La novità non è nell’ordine del tempo, né a motivo di qualche modifica accidentale. </w:t>
      </w:r>
      <w:r w:rsidRPr="00942322">
        <w:rPr>
          <w:rFonts w:ascii="Arial" w:hAnsi="Arial"/>
          <w:bCs/>
          <w:i/>
          <w:sz w:val="24"/>
        </w:rPr>
        <w:t xml:space="preserve">È Nuova perché la promessa è tutta nuova, divinamente nuova perché divinamente nuovo sarà fatto l’uomo da essa. </w:t>
      </w:r>
      <w:r w:rsidRPr="00942322">
        <w:rPr>
          <w:rFonts w:ascii="Arial" w:hAnsi="Arial"/>
          <w:bCs/>
          <w:sz w:val="24"/>
        </w:rPr>
        <w:t xml:space="preserve">In questa novità dobbiamo inserire ogni nostro pensiero. Con questa novità esso dovrà sempre venire verificato. </w:t>
      </w:r>
      <w:r w:rsidRPr="00942322">
        <w:rPr>
          <w:rFonts w:ascii="Arial" w:hAnsi="Arial"/>
          <w:bCs/>
          <w:i/>
          <w:sz w:val="24"/>
        </w:rPr>
        <w:t>In verità questa verifica non sempre è stata fatta e senza questa verifica è facile, assai facile, avere pensieri non veri, non pienamente veri, falsi, totalmente falsi. La falsità, o la poca verità non danno vita, non generano mai pienezza di vita</w:t>
      </w:r>
      <w:r w:rsidRPr="00942322">
        <w:rPr>
          <w:rFonts w:ascii="Arial" w:hAnsi="Arial"/>
          <w:bCs/>
          <w:sz w:val="24"/>
        </w:rPr>
        <w:t xml:space="preserve">. Lasciano l’uomo nella morte e lo conducono in una morte sempre più grande. Chi vuole la salvezza dell’uomo, lo deve portare nella verità tutta intera. È la verità tutta intera la via della vita eterna. </w:t>
      </w:r>
    </w:p>
    <w:p w14:paraId="1C5E9630"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L’Alleanza (Antica e Nuova) consiste di quattro verità: </w:t>
      </w:r>
      <w:r w:rsidRPr="00942322">
        <w:rPr>
          <w:rFonts w:ascii="Arial" w:hAnsi="Arial"/>
          <w:bCs/>
          <w:i/>
          <w:sz w:val="24"/>
        </w:rPr>
        <w:t xml:space="preserve">promessa, legge, impegno, sangue. </w:t>
      </w:r>
      <w:r w:rsidRPr="00942322">
        <w:rPr>
          <w:rFonts w:ascii="Arial" w:hAnsi="Arial"/>
          <w:bCs/>
          <w:sz w:val="24"/>
        </w:rPr>
        <w:t xml:space="preserve">Tra l’Antica e la Nuova in queste quattro verità è avvenuto un cambiamento sostanziale. Per questo cambiamento sostanziale la prima è Antica e la seconda è Nuova. Nella Nuova Alleanza tutto è in Cristo, per Cristo, con Cristo. </w:t>
      </w:r>
      <w:r w:rsidRPr="00942322">
        <w:rPr>
          <w:rFonts w:ascii="Arial" w:hAnsi="Arial"/>
          <w:bCs/>
          <w:i/>
          <w:sz w:val="24"/>
        </w:rPr>
        <w:t xml:space="preserve">La promessa è Cristo </w:t>
      </w:r>
      <w:r w:rsidRPr="00942322">
        <w:rPr>
          <w:rFonts w:ascii="Arial" w:hAnsi="Arial"/>
          <w:bCs/>
          <w:sz w:val="24"/>
        </w:rPr>
        <w:t xml:space="preserve">(divenire come Lui, in Paradiso, nel Cielo, per tutta l’eternità, nella gloria della Sua risurrezione), </w:t>
      </w:r>
      <w:smartTag w:uri="urn:schemas-microsoft-com:office:smarttags" w:element="PersonName">
        <w:smartTagPr>
          <w:attr w:name="ProductID" w:val="la Legge"/>
        </w:smartTagPr>
        <w:r w:rsidRPr="00942322">
          <w:rPr>
            <w:rFonts w:ascii="Arial" w:hAnsi="Arial"/>
            <w:bCs/>
            <w:i/>
            <w:sz w:val="24"/>
          </w:rPr>
          <w:t>la Legge</w:t>
        </w:r>
      </w:smartTag>
      <w:r w:rsidRPr="00942322">
        <w:rPr>
          <w:rFonts w:ascii="Arial" w:hAnsi="Arial"/>
          <w:bCs/>
          <w:i/>
          <w:sz w:val="24"/>
        </w:rPr>
        <w:t xml:space="preserve"> è Cristo </w:t>
      </w:r>
      <w:r w:rsidRPr="00942322">
        <w:rPr>
          <w:rFonts w:ascii="Arial" w:hAnsi="Arial"/>
          <w:bCs/>
          <w:sz w:val="24"/>
        </w:rPr>
        <w:t xml:space="preserve">(è la sua Parola, la sua verità, la sua santità, la sua giustizia da realizzare in noi), anche </w:t>
      </w:r>
      <w:r w:rsidRPr="00942322">
        <w:rPr>
          <w:rFonts w:ascii="Arial" w:hAnsi="Arial"/>
          <w:bCs/>
          <w:i/>
          <w:sz w:val="24"/>
        </w:rPr>
        <w:t xml:space="preserve">l’impegno è Cristo </w:t>
      </w:r>
      <w:r w:rsidRPr="00942322">
        <w:rPr>
          <w:rFonts w:ascii="Arial" w:hAnsi="Arial"/>
          <w:bCs/>
          <w:sz w:val="24"/>
        </w:rPr>
        <w:t xml:space="preserve">(essere solo di Lui e per Lui, divenendo con Lui una sola obbedienza, un solo sacrificio, una sola offerta, una sola morte), </w:t>
      </w:r>
      <w:r w:rsidRPr="00942322">
        <w:rPr>
          <w:rFonts w:ascii="Arial" w:hAnsi="Arial"/>
          <w:bCs/>
          <w:i/>
          <w:sz w:val="24"/>
        </w:rPr>
        <w:t>il sangue è di Cristo</w:t>
      </w:r>
      <w:r w:rsidRPr="00942322">
        <w:rPr>
          <w:rFonts w:ascii="Arial" w:hAnsi="Arial"/>
          <w:bCs/>
          <w:sz w:val="24"/>
        </w:rPr>
        <w:t>, è quello che Lui ha versato per la nostra redenzione eterna, che è offerto, ma anche bevuto per divenire con Lui una sola vita. Nella</w:t>
      </w:r>
      <w:r w:rsidRPr="00942322">
        <w:rPr>
          <w:rFonts w:ascii="Arial" w:hAnsi="Arial"/>
          <w:b/>
          <w:sz w:val="24"/>
        </w:rPr>
        <w:t xml:space="preserve"> </w:t>
      </w:r>
      <w:r w:rsidRPr="00942322">
        <w:rPr>
          <w:rFonts w:ascii="Arial" w:hAnsi="Arial"/>
          <w:bCs/>
          <w:sz w:val="24"/>
        </w:rPr>
        <w:t>Nuova Alleanza tutto ritorna nell’uomo.</w:t>
      </w:r>
      <w:r w:rsidRPr="00942322">
        <w:rPr>
          <w:rFonts w:ascii="Arial" w:hAnsi="Arial"/>
          <w:b/>
          <w:sz w:val="24"/>
        </w:rPr>
        <w:t xml:space="preserve"> </w:t>
      </w:r>
      <w:r w:rsidRPr="00942322">
        <w:rPr>
          <w:rFonts w:ascii="Arial" w:hAnsi="Arial"/>
          <w:sz w:val="24"/>
        </w:rPr>
        <w:t xml:space="preserve">Nella prima Alleanza tutto era fuori dell’uomo, perché tutto avveniva fuori di lui. </w:t>
      </w:r>
      <w:r w:rsidRPr="00942322">
        <w:rPr>
          <w:rFonts w:ascii="Arial" w:hAnsi="Arial"/>
          <w:i/>
          <w:sz w:val="24"/>
        </w:rPr>
        <w:t>Nella Nuova invece tutto è nell’uomo, perché tutto avviene in lui. È lui che è rigenerato, rinnovato, giustificato, santificato, elevato, fatto figlio di Dio, tempio dello Spirito Santo, Corpo di Cristo, vita eterna della sua vita eterna e verità della sua verità</w:t>
      </w:r>
      <w:r w:rsidRPr="00942322">
        <w:rPr>
          <w:rFonts w:ascii="Arial" w:hAnsi="Arial"/>
          <w:sz w:val="24"/>
        </w:rPr>
        <w:t xml:space="preserve">. Questa è la straordinaria novità che opera in noi </w:t>
      </w:r>
      <w:smartTag w:uri="urn:schemas-microsoft-com:office:smarttags" w:element="PersonName">
        <w:smartTagPr>
          <w:attr w:name="ProductID" w:val="La Nuova Alleanza"/>
        </w:smartTagPr>
        <w:r w:rsidRPr="00942322">
          <w:rPr>
            <w:rFonts w:ascii="Arial" w:hAnsi="Arial"/>
            <w:sz w:val="24"/>
          </w:rPr>
          <w:t>la Nuova Alleanza</w:t>
        </w:r>
      </w:smartTag>
      <w:r w:rsidRPr="00942322">
        <w:rPr>
          <w:rFonts w:ascii="Arial" w:hAnsi="Arial"/>
          <w:sz w:val="24"/>
        </w:rPr>
        <w:t xml:space="preserve"> stipulata nel sangue di Cristo, consumata nel suo sacrificio. </w:t>
      </w:r>
    </w:p>
    <w:p w14:paraId="73B46070" w14:textId="77777777" w:rsidR="00942322" w:rsidRPr="00942322" w:rsidRDefault="00942322" w:rsidP="00942322">
      <w:pPr>
        <w:spacing w:after="120"/>
        <w:jc w:val="both"/>
        <w:rPr>
          <w:rFonts w:ascii="Arial" w:hAnsi="Arial"/>
          <w:sz w:val="24"/>
        </w:rPr>
      </w:pPr>
      <w:r w:rsidRPr="00942322">
        <w:rPr>
          <w:rFonts w:ascii="Arial" w:hAnsi="Arial"/>
          <w:sz w:val="24"/>
        </w:rPr>
        <w:t xml:space="preserve">Tutta questa ricchezza e abbondanza di grazia, di verità, di novità si compie nella fede dell’uomo come dono iniziale. Tutto però viene affidato all’uomo perché lo porti alla sua più grande fruttificazione e maturazione. Per questo è necessario che </w:t>
      </w:r>
      <w:r w:rsidRPr="00942322">
        <w:rPr>
          <w:rFonts w:ascii="Arial" w:hAnsi="Arial"/>
          <w:i/>
          <w:sz w:val="24"/>
        </w:rPr>
        <w:t xml:space="preserve">lui faccia la sua mente di verità, il suo cuore di santità, la sua volontà di Parola </w:t>
      </w:r>
      <w:r w:rsidRPr="00942322">
        <w:rPr>
          <w:rFonts w:ascii="Arial" w:hAnsi="Arial"/>
          <w:i/>
          <w:sz w:val="24"/>
        </w:rPr>
        <w:lastRenderedPageBreak/>
        <w:t xml:space="preserve">di Cristo. Più si trasformerà in grazia e verità di Gesù Signore, realizzando ogni Parola di Cristo, più la novità di Dio lo avvolgerà e lo trasformerà interiormente ed esteriormente. </w:t>
      </w:r>
      <w:r w:rsidRPr="00942322">
        <w:rPr>
          <w:rFonts w:ascii="Arial" w:hAnsi="Arial"/>
          <w:sz w:val="24"/>
        </w:rPr>
        <w:t xml:space="preserve">Tutto dell’uomo manifesterà questa divina novità se si lascerà trasformare dalla Parola di Cristo che lui vivrà tutta e in ogni sua parte. </w:t>
      </w:r>
      <w:smartTag w:uri="urn:schemas-microsoft-com:office:smarttags" w:element="PersonName">
        <w:smartTagPr>
          <w:attr w:name="ProductID" w:val="La Nuova Alleanza"/>
        </w:smartTagPr>
        <w:r w:rsidRPr="00942322">
          <w:rPr>
            <w:rFonts w:ascii="Arial" w:hAnsi="Arial"/>
            <w:sz w:val="24"/>
          </w:rPr>
          <w:t xml:space="preserve">La </w:t>
        </w:r>
        <w:r w:rsidRPr="00942322">
          <w:rPr>
            <w:rFonts w:ascii="Arial" w:hAnsi="Arial"/>
            <w:i/>
            <w:sz w:val="24"/>
          </w:rPr>
          <w:t>Nuova Alleanza</w:t>
        </w:r>
      </w:smartTag>
      <w:r w:rsidRPr="00942322">
        <w:rPr>
          <w:rFonts w:ascii="Arial" w:hAnsi="Arial"/>
          <w:i/>
          <w:sz w:val="24"/>
        </w:rPr>
        <w:t xml:space="preserve"> si compie per essenziale modifica dell’essere stesso dell’uomo, ma questo essere modificato, trasformato è consegnato all’uomo perché lo conduca fino alla gloria della risurrezione in Cristo Gesù</w:t>
      </w:r>
      <w:r w:rsidRPr="00942322">
        <w:rPr>
          <w:rFonts w:ascii="Arial" w:hAnsi="Arial"/>
          <w:sz w:val="24"/>
        </w:rPr>
        <w:t xml:space="preserve">. Tutto è da Dio, ma anche tutto è posto nelle mani dell’uomo e nella sua volontà. </w:t>
      </w:r>
    </w:p>
    <w:p w14:paraId="69E4A0F2" w14:textId="77777777" w:rsidR="00942322" w:rsidRPr="00942322" w:rsidRDefault="00942322" w:rsidP="00942322">
      <w:pPr>
        <w:spacing w:after="120"/>
        <w:jc w:val="both"/>
        <w:rPr>
          <w:rFonts w:ascii="Arial" w:hAnsi="Arial"/>
          <w:sz w:val="24"/>
        </w:rPr>
      </w:pPr>
      <w:r w:rsidRPr="00942322">
        <w:rPr>
          <w:rFonts w:ascii="Arial" w:hAnsi="Arial"/>
          <w:bCs/>
          <w:iCs/>
          <w:sz w:val="24"/>
        </w:rPr>
        <w:t>Dio scrive se stesso nel cuore.</w:t>
      </w:r>
      <w:r w:rsidRPr="00942322">
        <w:rPr>
          <w:rFonts w:ascii="Arial" w:hAnsi="Arial"/>
          <w:b/>
          <w:i/>
          <w:sz w:val="24"/>
        </w:rPr>
        <w:t xml:space="preserve"> </w:t>
      </w:r>
      <w:r w:rsidRPr="00942322">
        <w:rPr>
          <w:rFonts w:ascii="Arial" w:hAnsi="Arial"/>
          <w:sz w:val="24"/>
        </w:rPr>
        <w:t xml:space="preserve">È nella carne dell’uomo che avviene il cambiamento. Dio non crea un’altra carne. </w:t>
      </w:r>
      <w:r w:rsidRPr="00942322">
        <w:rPr>
          <w:rFonts w:ascii="Arial" w:hAnsi="Arial"/>
          <w:i/>
          <w:sz w:val="24"/>
        </w:rPr>
        <w:t>Trasforma la carne, perché in essa scrive se stesso, la sua verità, la sua santità, la sua stessa vita. È come se l’uomo si trasformasse in essenza divina. Resta carne, ma tutta impregnata di Dio, di divinità, di verità, di santità, di grazia, di misericordia, di ogni virtù divina</w:t>
      </w:r>
      <w:r w:rsidRPr="00942322">
        <w:rPr>
          <w:rFonts w:ascii="Arial" w:hAnsi="Arial"/>
          <w:sz w:val="24"/>
        </w:rPr>
        <w:t xml:space="preserve">. Questo è il mutamento sostanziale che è avvenuto nell’uomo. Secondo questo cambiamento l’uomo deve vivere. </w:t>
      </w:r>
      <w:r w:rsidRPr="00942322">
        <w:rPr>
          <w:rFonts w:ascii="Arial" w:hAnsi="Arial"/>
          <w:i/>
          <w:sz w:val="24"/>
        </w:rPr>
        <w:t>Chi non vive secondo la verità di Cristo, attesta semplicemente che il suo modo di essere nella Nuova Alleanza non è quello vero, perché resta fuori di Dio e Dio resta fuori di Lui</w:t>
      </w:r>
      <w:r w:rsidRPr="00942322">
        <w:rPr>
          <w:rFonts w:ascii="Arial" w:hAnsi="Arial"/>
          <w:sz w:val="24"/>
        </w:rPr>
        <w:t xml:space="preserve">. Lui ancora non sa, perché non lo vive, che è divenuto veramente partecipe della natura divina. È grande il mistero ed è grande la novità. Di questo mistero e di questa novità è come se l’uomo avesse smarrito la conoscenza. </w:t>
      </w:r>
    </w:p>
    <w:p w14:paraId="02FF524A"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Conoscenza teologica. La conoscenza del bene e del male. La sapienza vera la vera forza del cristianesimo. Del mistero di </w:t>
      </w:r>
      <w:r w:rsidRPr="00942322">
        <w:rPr>
          <w:rFonts w:ascii="Arial" w:hAnsi="Arial"/>
          <w:sz w:val="24"/>
        </w:rPr>
        <w:t xml:space="preserve">Cristo l’uomo deve pervenire alla più alta conoscenza. La conoscenza dovrà essere in lui sapienziale e teologica insieme. </w:t>
      </w:r>
      <w:r w:rsidRPr="00942322">
        <w:rPr>
          <w:rFonts w:ascii="Arial" w:hAnsi="Arial"/>
          <w:i/>
          <w:sz w:val="24"/>
        </w:rPr>
        <w:t xml:space="preserve">È sapienziale se lui gusta il mistero, gusta Cristo, gusta la verità e in Cristo cresce, aumentando quotidianamente il suo amore per Lui, osservando ogni Parola con sempre più grande carità e sacrificio. </w:t>
      </w:r>
      <w:r w:rsidRPr="00942322">
        <w:rPr>
          <w:rFonts w:ascii="Arial" w:hAnsi="Arial"/>
          <w:sz w:val="24"/>
        </w:rPr>
        <w:t xml:space="preserve">Questo però da solo non è sufficiente. Questa conoscenza del cuore, deve divenire anche </w:t>
      </w:r>
      <w:r w:rsidRPr="00942322">
        <w:rPr>
          <w:rFonts w:ascii="Arial" w:hAnsi="Arial"/>
          <w:i/>
          <w:sz w:val="24"/>
        </w:rPr>
        <w:t>conoscenza della mente e quindi deve trasformarsi in conoscenza teologica, che all’occorrenza si fa parola chiara di verità per rendere ragione della speranza che è in noi</w:t>
      </w:r>
      <w:r w:rsidRPr="00942322">
        <w:rPr>
          <w:rFonts w:ascii="Arial" w:hAnsi="Arial"/>
          <w:sz w:val="24"/>
        </w:rPr>
        <w:t xml:space="preserve">. Questa conoscenza produce i suoi frutti se arriva alla perfetta separazione del bene e del male, ma anche alla perfettissima separazione della volontà di Dio dalla volontà dell’uomo, anche nei più piccoli e insignificanti desideri. </w:t>
      </w:r>
      <w:r w:rsidRPr="00942322">
        <w:rPr>
          <w:rFonts w:ascii="Arial" w:hAnsi="Arial"/>
          <w:i/>
          <w:sz w:val="24"/>
        </w:rPr>
        <w:t xml:space="preserve">Quando si giunge a questa distinzione perfettissima, siamo nella vera conoscenza sia sapienziale che teologica. Fino a che questa separazione perfettissima non viene operata, rimaniamo nella non perfetta conoscenza, oppure nella falsità. </w:t>
      </w:r>
      <w:r w:rsidRPr="00942322">
        <w:rPr>
          <w:rFonts w:ascii="Arial" w:hAnsi="Arial"/>
          <w:sz w:val="24"/>
        </w:rPr>
        <w:t xml:space="preserve">La forza del cristianesimo è in questa sapienza, in questa conoscenza, in questa perfezione di verità. </w:t>
      </w:r>
    </w:p>
    <w:p w14:paraId="1804835A"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Il perdono nella Nuova Alleanza non è solo la remissione della colpa e della pena. </w:t>
      </w:r>
      <w:r w:rsidRPr="00942322">
        <w:rPr>
          <w:rFonts w:ascii="Arial" w:hAnsi="Arial"/>
          <w:i/>
          <w:sz w:val="24"/>
        </w:rPr>
        <w:t xml:space="preserve">Il perdono è purificazione da ogni peccato, ma anche rigenerazione, elevazione, cambiamento dello statuto dello stesso uomo che da creatura viene elevato all’altissima dignità di figlio adottivo di Dio, erede del Paradiso, fruitore di ogni bene divino, ricolmo di grazia e di verità, di saggezza e di santità. </w:t>
      </w:r>
      <w:r w:rsidRPr="00942322">
        <w:rPr>
          <w:rFonts w:ascii="Arial" w:hAnsi="Arial"/>
          <w:sz w:val="24"/>
        </w:rPr>
        <w:t xml:space="preserve">Il perdono si fa anche dono e il dono ha il suo culmine nella nuova nascita dell’uomo, rigenerato e costituito una cosa sola, un solo corpo con Gesù Signore. </w:t>
      </w:r>
      <w:r w:rsidRPr="00942322">
        <w:rPr>
          <w:rFonts w:ascii="Arial" w:hAnsi="Arial"/>
          <w:bCs/>
          <w:iCs/>
          <w:sz w:val="24"/>
        </w:rPr>
        <w:t>Tutto l’uomo è trasportato in Cristo per assumere la vita di Cristo, la forma di Cristo, per divenire sacrificio di Cristo e santità di Cristo nel mondo. Questa è la nuova realtà e questa nuova realtà investe tutto l’essere de</w:t>
      </w:r>
      <w:r w:rsidRPr="00942322">
        <w:rPr>
          <w:rFonts w:ascii="Arial" w:hAnsi="Arial"/>
          <w:bCs/>
          <w:sz w:val="24"/>
        </w:rPr>
        <w:t xml:space="preserve">ll’uomo, nel cielo e sulla terra, nel tempo e </w:t>
      </w:r>
      <w:r w:rsidRPr="00942322">
        <w:rPr>
          <w:rFonts w:ascii="Arial" w:hAnsi="Arial"/>
          <w:bCs/>
          <w:sz w:val="24"/>
        </w:rPr>
        <w:lastRenderedPageBreak/>
        <w:t xml:space="preserve">nell’eternità.  Dio promette di non ricordare più il peccato. Il suo non è però un non ricordo per sola cancellazione. </w:t>
      </w:r>
      <w:r w:rsidRPr="00942322">
        <w:rPr>
          <w:rFonts w:ascii="Arial" w:hAnsi="Arial"/>
          <w:bCs/>
          <w:i/>
          <w:sz w:val="24"/>
        </w:rPr>
        <w:t>È non ricordo per nuova creazione</w:t>
      </w:r>
      <w:r w:rsidRPr="00942322">
        <w:rPr>
          <w:rFonts w:ascii="Arial" w:hAnsi="Arial"/>
          <w:bCs/>
          <w:sz w:val="24"/>
        </w:rPr>
        <w:t xml:space="preserve">. </w:t>
      </w:r>
      <w:r w:rsidRPr="00942322">
        <w:rPr>
          <w:rFonts w:ascii="Arial" w:hAnsi="Arial"/>
          <w:bCs/>
          <w:i/>
          <w:sz w:val="24"/>
        </w:rPr>
        <w:t>L’uomo che lo ha commesso non esiste più, perché fatto interamente nuovo in Cristo Gesù. Il non ricordo è per non esistenza di colui che ha commesso il peccato</w:t>
      </w:r>
      <w:r w:rsidRPr="00942322">
        <w:rPr>
          <w:rFonts w:ascii="Arial" w:hAnsi="Arial"/>
          <w:bCs/>
          <w:sz w:val="24"/>
        </w:rPr>
        <w:t xml:space="preserve">. Anche questa verità è la novità che nasce e si compie in noi a motivo di Cristo Gesù e dell’Alleanza stipulata nel suo sangue, versato per noi dall’alto della croce. </w:t>
      </w:r>
      <w:r w:rsidRPr="00942322">
        <w:rPr>
          <w:rFonts w:ascii="Arial" w:hAnsi="Arial"/>
          <w:bCs/>
          <w:i/>
          <w:sz w:val="24"/>
        </w:rPr>
        <w:t>Questa verità dovrebbe divenire vita di ogni battezzato, di ogni persona che si accosta al sacramento della Penitenza</w:t>
      </w:r>
      <w:r w:rsidRPr="00942322">
        <w:rPr>
          <w:rFonts w:ascii="Arial" w:hAnsi="Arial"/>
          <w:bCs/>
          <w:sz w:val="24"/>
        </w:rPr>
        <w:t xml:space="preserve">. Dopo il perdono dei peccati, il cristiano deve sentirsi uomo nuovo dinanzi a Dio, vedersi nella piena novità del suo nuovo essere e da nuovo uomo vivere e relazionarsi con Dio e con i fratelli. O nel cristianesimo si lavora di verità, oppure tutto alla fine si rivelerà inutile, vano, infruttuoso. Senza verità si rimane tralci secchi, pronti per essere gettati nel fuoco eterno. </w:t>
      </w:r>
    </w:p>
    <w:p w14:paraId="002FDC75"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Con il Nuovo Testamento tutto cade per passare al Nuovo: Cade l’Antico Testamento. Cade l’Alleanza Antica, cadono le componenti dell’Antica Alleanza. Cade il popolo. Cade la terra. Cade la ritualità. Cade il sangue. Tutto ciò che è Antico </w:t>
      </w:r>
      <w:r w:rsidRPr="00942322">
        <w:rPr>
          <w:rFonts w:ascii="Arial" w:hAnsi="Arial"/>
          <w:sz w:val="24"/>
        </w:rPr>
        <w:t xml:space="preserve">finisce con </w:t>
      </w:r>
      <w:smartTag w:uri="urn:schemas-microsoft-com:office:smarttags" w:element="PersonName">
        <w:smartTagPr>
          <w:attr w:name="ProductID" w:val="La Nuova Alleanza"/>
        </w:smartTagPr>
        <w:r w:rsidRPr="00942322">
          <w:rPr>
            <w:rFonts w:ascii="Arial" w:hAnsi="Arial"/>
            <w:sz w:val="24"/>
          </w:rPr>
          <w:t>la Nuova Alleanza</w:t>
        </w:r>
      </w:smartTag>
      <w:r w:rsidRPr="00942322">
        <w:rPr>
          <w:rFonts w:ascii="Arial" w:hAnsi="Arial"/>
          <w:sz w:val="24"/>
        </w:rPr>
        <w:t xml:space="preserve">: </w:t>
      </w:r>
      <w:r w:rsidRPr="00942322">
        <w:rPr>
          <w:rFonts w:ascii="Arial" w:hAnsi="Arial"/>
          <w:i/>
          <w:sz w:val="24"/>
        </w:rPr>
        <w:t>popolo, terra, ritualità, legge, promessa</w:t>
      </w:r>
      <w:r w:rsidRPr="00942322">
        <w:rPr>
          <w:rFonts w:ascii="Arial" w:hAnsi="Arial"/>
          <w:sz w:val="24"/>
        </w:rPr>
        <w:t xml:space="preserve">. Tutto è una nuova realtà nella Nuova alleanza: </w:t>
      </w:r>
      <w:r w:rsidRPr="00942322">
        <w:rPr>
          <w:rFonts w:ascii="Arial" w:hAnsi="Arial"/>
          <w:i/>
          <w:sz w:val="24"/>
        </w:rPr>
        <w:t>un solo corpo, un solo regno, un solo Vangelo, un solo sangue, una sola vita</w:t>
      </w:r>
      <w:r w:rsidRPr="00942322">
        <w:rPr>
          <w:rFonts w:ascii="Arial" w:hAnsi="Arial"/>
          <w:sz w:val="24"/>
        </w:rPr>
        <w:t xml:space="preserve">. Tutto cade perché tutti siamo chiamati a formare un solo Cristo, nella santità, nella verità, nel sacrificio, nella risurrezione, nella vittoria di Cristo Gesù. Lui deve essere tutto in tutti: una cosa sola sulla terra e nel cielo. </w:t>
      </w:r>
    </w:p>
    <w:p w14:paraId="472926EE" w14:textId="77777777" w:rsidR="00942322" w:rsidRPr="00942322" w:rsidRDefault="00942322" w:rsidP="00942322">
      <w:pPr>
        <w:spacing w:after="120"/>
        <w:jc w:val="both"/>
        <w:rPr>
          <w:rFonts w:ascii="Arial" w:hAnsi="Arial"/>
          <w:bCs/>
          <w:sz w:val="24"/>
        </w:rPr>
      </w:pPr>
      <w:r w:rsidRPr="00942322">
        <w:rPr>
          <w:rFonts w:ascii="Arial" w:hAnsi="Arial"/>
          <w:bCs/>
          <w:sz w:val="24"/>
        </w:rPr>
        <w:t>Il fine dell’Antica Alleanza è dare Cristo al mondo e darsi dell’Antica Alleanza a Cristo.</w:t>
      </w:r>
      <w:r w:rsidRPr="00942322">
        <w:rPr>
          <w:rFonts w:ascii="Arial" w:hAnsi="Arial"/>
          <w:b/>
          <w:sz w:val="24"/>
        </w:rPr>
        <w:t xml:space="preserve"> </w:t>
      </w:r>
      <w:r w:rsidRPr="00942322">
        <w:rPr>
          <w:rFonts w:ascii="Arial" w:hAnsi="Arial"/>
          <w:bCs/>
          <w:sz w:val="24"/>
        </w:rPr>
        <w:t xml:space="preserve"> Alla fine è giusto che ci si chieda: se l’Antica Alleanza è finita per sempre, perché essa è esistita? Perché Dio l’ha posta in essere? La risposta è una sola: </w:t>
      </w:r>
      <w:r w:rsidRPr="00942322">
        <w:rPr>
          <w:rFonts w:ascii="Arial" w:hAnsi="Arial"/>
          <w:bCs/>
          <w:i/>
          <w:sz w:val="24"/>
        </w:rPr>
        <w:t>per consegnare a noi Cristo secondo la carne; per consegnare se stessa a Cristo secondo lo Spirito di verità e di santità</w:t>
      </w:r>
      <w:r w:rsidRPr="00942322">
        <w:rPr>
          <w:rFonts w:ascii="Arial" w:hAnsi="Arial"/>
          <w:bCs/>
          <w:sz w:val="24"/>
        </w:rPr>
        <w:t xml:space="preserve">. Essa ha dato al mondo Cristo secondo la carne, Cristo si dona ad essa secondo lo Spirito di verità e di santità. </w:t>
      </w:r>
      <w:r w:rsidRPr="00942322">
        <w:rPr>
          <w:rFonts w:ascii="Arial" w:hAnsi="Arial"/>
          <w:bCs/>
          <w:i/>
          <w:sz w:val="24"/>
        </w:rPr>
        <w:t>Perché questo avvenga è necessario che essa accolga Cristo e lo accoglie se crede in Lui, Messia di Dio, Redentore del mondo, Salvatore di ogni uomo, il solo con Parole di vita eterna.</w:t>
      </w:r>
      <w:r w:rsidRPr="00942322">
        <w:rPr>
          <w:rFonts w:ascii="Arial" w:hAnsi="Arial"/>
          <w:bCs/>
          <w:sz w:val="24"/>
        </w:rPr>
        <w:t xml:space="preserve"> Cristo Gesù è la vita dell’uomo. L’Antica Alleanza ha dato Cristo vita dell’uomo. Cristo vita dell’uomo si dona all’Antica Alleanza perché tutti possano entrare nella vita.</w:t>
      </w:r>
    </w:p>
    <w:p w14:paraId="10C75BAC" w14:textId="77777777" w:rsidR="00942322" w:rsidRPr="00942322" w:rsidRDefault="00942322" w:rsidP="00942322">
      <w:pPr>
        <w:spacing w:after="120"/>
        <w:jc w:val="both"/>
        <w:rPr>
          <w:rFonts w:ascii="Arial" w:hAnsi="Arial"/>
          <w:sz w:val="24"/>
        </w:rPr>
      </w:pPr>
      <w:r w:rsidRPr="00942322">
        <w:rPr>
          <w:rFonts w:ascii="Arial" w:hAnsi="Arial"/>
          <w:sz w:val="24"/>
        </w:rPr>
        <w:t xml:space="preserve">Il culto antico era rivestito di una complessa e altissima sacralità. Chi legge con attenzione il Libro del Levitico scopre che tutto era regolato per norma e niente era lasciato alla libertà del singolo, o dello stesso Sacerdote. </w:t>
      </w:r>
      <w:r w:rsidRPr="00942322">
        <w:rPr>
          <w:rFonts w:ascii="Arial" w:hAnsi="Arial"/>
          <w:i/>
          <w:sz w:val="24"/>
        </w:rPr>
        <w:t xml:space="preserve">Dietro ogni norma c’era la presenza Santissima del Dio tre volte Santo e tutto doveva manifestare esteriormente questa santità di Dio. </w:t>
      </w:r>
      <w:r w:rsidRPr="00942322">
        <w:rPr>
          <w:rFonts w:ascii="Arial" w:hAnsi="Arial"/>
          <w:sz w:val="24"/>
        </w:rPr>
        <w:t xml:space="preserve">Con Cristo tutta questa complessità scompare, viene dichiarata nulla, senza valore, priva di importanza quanto alla santificazione dell’uomo. È come se la vanità avvolgesse ogni cosa, perché solo Cristo ha valore e quanto viene fatto in Cristo, con Cristo, per Cristo. </w:t>
      </w:r>
    </w:p>
    <w:p w14:paraId="4B1483DD"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riporta tutto all’origine della storia, al punto di inizio, al culto, all’unico culto che il Signore ha comandato all’uomo: </w:t>
      </w:r>
      <w:r w:rsidRPr="00942322">
        <w:rPr>
          <w:rFonts w:ascii="Arial" w:hAnsi="Arial"/>
          <w:i/>
          <w:sz w:val="24"/>
        </w:rPr>
        <w:t>l’obbedienza alla sua volontà</w:t>
      </w:r>
      <w:r w:rsidRPr="00942322">
        <w:rPr>
          <w:rFonts w:ascii="Arial" w:hAnsi="Arial"/>
          <w:sz w:val="24"/>
        </w:rPr>
        <w:t xml:space="preserve">. Dio vuole la volontà dell’uomo. Chiede che ogni uomo gli offra la sua volontà in una obbedienza perfetta al suo comando. </w:t>
      </w:r>
      <w:r w:rsidRPr="00942322">
        <w:rPr>
          <w:rFonts w:ascii="Arial" w:hAnsi="Arial"/>
          <w:i/>
          <w:sz w:val="24"/>
        </w:rPr>
        <w:t>Questa è la sola adorazione che Dio chiede</w:t>
      </w:r>
      <w:r w:rsidRPr="00942322">
        <w:rPr>
          <w:rFonts w:ascii="Arial" w:hAnsi="Arial"/>
          <w:sz w:val="24"/>
        </w:rPr>
        <w:t xml:space="preserve">. Culto e santità diventano una cosa sola, un solo modo giusto di </w:t>
      </w:r>
      <w:r w:rsidRPr="00942322">
        <w:rPr>
          <w:rFonts w:ascii="Arial" w:hAnsi="Arial"/>
          <w:sz w:val="24"/>
        </w:rPr>
        <w:lastRenderedPageBreak/>
        <w:t xml:space="preserve">rapportarsi con il Signore, di relazionarsi con Lui e con i fratelli. Tutto ciò che l’uomo può offrire a Dio è nell’uomo, non fuori dell’uomo. Ciò che è fuori dell’uomo, ma che è dell’uomo, deve servire per amare i fratelli. A Dio l’uomo offre la sua volontà. Ai fratelli offre le cose e se stesso per amarli alla maniera di Cristo Gesù. </w:t>
      </w:r>
      <w:r w:rsidRPr="00942322">
        <w:rPr>
          <w:rFonts w:ascii="Arial" w:hAnsi="Arial"/>
          <w:i/>
          <w:sz w:val="24"/>
        </w:rPr>
        <w:t xml:space="preserve">Tutto ciò che l’uomo è ed ha, possiede, è di Dio e Dio se ne serve, glielo chiede all’uomo per amare l’uomo. </w:t>
      </w:r>
      <w:r w:rsidRPr="00942322">
        <w:rPr>
          <w:rFonts w:ascii="Arial" w:hAnsi="Arial"/>
          <w:sz w:val="24"/>
        </w:rPr>
        <w:t xml:space="preserve">Questo è il nuovo culto, l’unico culto, il solo culto e deve avvenire in Cristo, con Cristo, per Cristo. Affermare che l’unico culto è quello di Cristo è dire in sostanza che Cristo Gesù è l’unica, la sola offerta gradita al Signore. Cristo ha dato al Padre suo la sua vita nella santità e nella giustizia di una obbedienza fino alla morte e alla morte di croce. </w:t>
      </w:r>
      <w:r w:rsidRPr="00942322">
        <w:rPr>
          <w:rFonts w:ascii="Arial" w:hAnsi="Arial"/>
          <w:i/>
          <w:sz w:val="24"/>
        </w:rPr>
        <w:t>In questa offerta ognuno di noi deve entrare per divenire con essa una cosa sola. Il culto del cristiano non può essere fatto fuori di Cristo, perché essendo Cristo e il cristiano un solo corpo, è sempre il solo corpo che deve essere offerto e il solo corpo è quello di Cristo, di cui il cristiano è membro</w:t>
      </w:r>
      <w:r w:rsidRPr="00942322">
        <w:rPr>
          <w:rFonts w:ascii="Arial" w:hAnsi="Arial"/>
          <w:sz w:val="24"/>
        </w:rPr>
        <w:t xml:space="preserve">. Offrendosi come corpo di Cristo, nella giustizia e nella santità di un’obbedienza in tutto simile a quella di Cristo, il cristiano fa sì che il corpo di Cristo, oggi, sia perenne fonte di grazia di salvezza e di redenzione per il mondo intero. </w:t>
      </w:r>
      <w:r w:rsidRPr="00942322">
        <w:rPr>
          <w:rFonts w:ascii="Arial" w:hAnsi="Arial"/>
          <w:i/>
          <w:sz w:val="24"/>
        </w:rPr>
        <w:t xml:space="preserve">Così il cristiano partecipa alla redenzione del mondo: aggiungendo e completando con la sua offerta la potenza redentrice del corpo di Cristo. </w:t>
      </w:r>
      <w:r w:rsidRPr="00942322">
        <w:rPr>
          <w:rFonts w:ascii="Arial" w:hAnsi="Arial"/>
          <w:sz w:val="24"/>
        </w:rPr>
        <w:t xml:space="preserve">Chi vuole che Dio Padre doni al mondo intero salvezza, redenzione, santificazione deve farsi offerta sacra in Cristo, deve donare a Dio il sacrificio della sua obbedienza. </w:t>
      </w:r>
      <w:r w:rsidRPr="00942322">
        <w:rPr>
          <w:rFonts w:ascii="Arial" w:hAnsi="Arial"/>
          <w:i/>
          <w:sz w:val="24"/>
        </w:rPr>
        <w:t xml:space="preserve">Così agendo il corpo di Cristo aumenta la sua grazia e questa copiosamente si può riversare nei cuori per la loro conversione, santificazione, salvezza eterna. </w:t>
      </w:r>
      <w:r w:rsidRPr="00942322">
        <w:rPr>
          <w:rFonts w:ascii="Arial" w:hAnsi="Arial"/>
          <w:sz w:val="24"/>
        </w:rPr>
        <w:t xml:space="preserve">Se manca questa aggiunta, o completamento di grazia da parte del cristiano, il mondo resta nel suo peccato, nella sua morte spirituale. Il corpo di Cristo viene privato di quella parte di grazia di redenzione e di salvezza che necessariamente deve essere aggiunta attraverso la perfetta santificazione del cristiano. </w:t>
      </w:r>
    </w:p>
    <w:p w14:paraId="6D139FD5" w14:textId="77777777" w:rsidR="00942322" w:rsidRPr="00942322" w:rsidRDefault="00942322" w:rsidP="00942322">
      <w:pPr>
        <w:spacing w:after="120"/>
        <w:jc w:val="both"/>
        <w:rPr>
          <w:rFonts w:ascii="Arial" w:hAnsi="Arial"/>
          <w:sz w:val="24"/>
        </w:rPr>
      </w:pPr>
      <w:r w:rsidRPr="00942322">
        <w:rPr>
          <w:rFonts w:ascii="Arial" w:hAnsi="Arial"/>
          <w:bCs/>
          <w:sz w:val="24"/>
        </w:rPr>
        <w:t>Oggi il Tempio di Dio è il cristiano.</w:t>
      </w:r>
      <w:r w:rsidRPr="00942322">
        <w:rPr>
          <w:rFonts w:ascii="Arial" w:hAnsi="Arial"/>
          <w:b/>
          <w:sz w:val="24"/>
        </w:rPr>
        <w:t xml:space="preserve"> </w:t>
      </w:r>
      <w:r w:rsidRPr="00942322">
        <w:rPr>
          <w:rFonts w:ascii="Arial" w:hAnsi="Arial"/>
          <w:bCs/>
          <w:sz w:val="24"/>
        </w:rPr>
        <w:t>Lui è anche la tenda. Con Cristo quel mondo finisce per sempre.</w:t>
      </w:r>
      <w:r w:rsidRPr="00942322">
        <w:rPr>
          <w:rFonts w:ascii="Arial" w:hAnsi="Arial"/>
          <w:b/>
          <w:sz w:val="24"/>
        </w:rPr>
        <w:t xml:space="preserve"> </w:t>
      </w:r>
      <w:r w:rsidRPr="00942322">
        <w:rPr>
          <w:rFonts w:ascii="Arial" w:hAnsi="Arial"/>
          <w:sz w:val="24"/>
        </w:rPr>
        <w:t xml:space="preserve">Si è già detto della complessità e sacralità del mondo religioso dell’Antica Alleanza. Si è anche detto che con Cristo quel mondo è finito per sempre. Anche esteriormente è finito e non soltanto interiormente. Allora, luogo della presenza di Dio nel mondo era il tempio di Gerusalemme. Nel tempio, luogo santissimo della Sua presenza, era il Santo dei Santi, dietro la tenda, o il velo. </w:t>
      </w:r>
      <w:r w:rsidRPr="00942322">
        <w:rPr>
          <w:rFonts w:ascii="Arial" w:hAnsi="Arial"/>
          <w:i/>
          <w:sz w:val="24"/>
        </w:rPr>
        <w:t>Con Cristo è il cristiano il vero tempio di Dio, è lui anche la tenda nella quale il Signore abita</w:t>
      </w:r>
      <w:r w:rsidRPr="00942322">
        <w:rPr>
          <w:rFonts w:ascii="Arial" w:hAnsi="Arial"/>
          <w:sz w:val="24"/>
        </w:rPr>
        <w:t xml:space="preserve">. Il cristiano deve mostrare Dio in ogni suo pensiero, opera, parola, azione, gesto, comportamento. Chi vede lui deve vedere Dio, se non vede Dio, lui manca nel suo ministero di essere tempio e tenda di Dio in questo mondo. </w:t>
      </w:r>
      <w:r w:rsidRPr="00942322">
        <w:rPr>
          <w:rFonts w:ascii="Arial" w:hAnsi="Arial"/>
          <w:i/>
          <w:sz w:val="24"/>
        </w:rPr>
        <w:t xml:space="preserve">Ogni qualvolta il mondo si incontra con il cristiano, deve incontrarsi con Dio. </w:t>
      </w:r>
      <w:r w:rsidRPr="00942322">
        <w:rPr>
          <w:rFonts w:ascii="Arial" w:hAnsi="Arial"/>
          <w:sz w:val="24"/>
        </w:rPr>
        <w:t xml:space="preserve">Incontrandosi con Dio, vedendo Dio, è messo nella condizione di aprirsi al Signore con la fede, oppure ritirarsi nella sua umanità e vivere un sonno di morte eterna. </w:t>
      </w:r>
      <w:r w:rsidRPr="00942322">
        <w:rPr>
          <w:rFonts w:ascii="Arial" w:hAnsi="Arial"/>
          <w:bCs/>
          <w:sz w:val="24"/>
        </w:rPr>
        <w:t>Dio lavora con l’uomo storico.</w:t>
      </w:r>
      <w:r w:rsidRPr="00942322">
        <w:rPr>
          <w:rFonts w:ascii="Arial" w:hAnsi="Arial"/>
          <w:b/>
          <w:sz w:val="24"/>
        </w:rPr>
        <w:t xml:space="preserve"> </w:t>
      </w:r>
      <w:r w:rsidRPr="00942322">
        <w:rPr>
          <w:rFonts w:ascii="Arial" w:hAnsi="Arial"/>
          <w:sz w:val="24"/>
        </w:rPr>
        <w:t xml:space="preserve">L’uomo, ogni uomo, è un essere fatto di tempo, di storia. Con l’uomo c’è inizio e fine. Tra inizio e fine c’è un cammino o di verità in verità, in una obbedienza che giunge fino al dono totale della vita al Signore, oppure di falsità in falsità fino alla consegna di tutto il suo essere al male e al peccato. </w:t>
      </w:r>
      <w:r w:rsidRPr="00942322">
        <w:rPr>
          <w:rFonts w:ascii="Arial" w:hAnsi="Arial"/>
          <w:i/>
          <w:sz w:val="24"/>
        </w:rPr>
        <w:t xml:space="preserve">Dio opera e lavora sempre con l’uomo storico, con l’uomo cioè che cammina nel tempo, che ha bisogno di tempo, che non può escludere il tempo, la storia dal suo processo di santificazione. Dio prende un uomo nel peccato e a poco a poco lo conduce nella più alta santità. Lo prende nella falsità e lo introduce </w:t>
      </w:r>
      <w:r w:rsidRPr="00942322">
        <w:rPr>
          <w:rFonts w:ascii="Arial" w:hAnsi="Arial"/>
          <w:i/>
          <w:sz w:val="24"/>
        </w:rPr>
        <w:lastRenderedPageBreak/>
        <w:t>nella verità. Lo afferra nella debolezza e fragilità e piano piano lo stabilisce nella fortezza. Lo coglie nella cecità e ne fa un figlio della luce. Questo però avviene nel tempo</w:t>
      </w:r>
      <w:r w:rsidRPr="00942322">
        <w:rPr>
          <w:rFonts w:ascii="Arial" w:hAnsi="Arial"/>
          <w:sz w:val="24"/>
        </w:rPr>
        <w:t xml:space="preserve">. Chi esclude il tempo dall’opera di formazione dell’uomo, non lavora con l’uomo. Il tempo con Dio è lungo, tremendamente lungo. </w:t>
      </w:r>
      <w:r w:rsidRPr="00942322">
        <w:rPr>
          <w:rFonts w:ascii="Arial" w:hAnsi="Arial"/>
          <w:i/>
          <w:sz w:val="24"/>
        </w:rPr>
        <w:t xml:space="preserve">Il tempo con Dio è fatto di anni; a volte anche di secoli. Questo è il modo di lavorare di Dio. </w:t>
      </w:r>
      <w:r w:rsidRPr="00942322">
        <w:rPr>
          <w:rFonts w:ascii="Arial" w:hAnsi="Arial"/>
          <w:sz w:val="24"/>
        </w:rPr>
        <w:t>Questo deve essere il modo di lavorare di ogni uomo di Dio. Deve spendere una vita se vuole realizzare l’opera di Dio nel mondo. Nella volontà di santificazione la storicità dell’uomo viene tutta affidata allo Spirito Santo, che la conduce verso la verità tutta intera. Nella cattiva volontà l’uomo affida invece la sua storicità al peccato e questo la conduce di peccato in peccato, consumando l’uomo nella morte eterna.</w:t>
      </w:r>
    </w:p>
    <w:p w14:paraId="24E79376"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Il peccato possiede in sé una forza travolgente: quella di corrompere il Vangelo e da pensiero santo di Dio farlo divenire pensiero falso dell’uomo. </w:t>
      </w:r>
      <w:r w:rsidRPr="00942322">
        <w:rPr>
          <w:rFonts w:ascii="Arial" w:hAnsi="Arial"/>
          <w:bCs/>
          <w:i/>
          <w:sz w:val="24"/>
        </w:rPr>
        <w:t>Quando il Vangelo viene corrotto da un uomo, in quest’uomo c’è sempre un peccato. Se non è un peccato del corpo, è sicuramente un peccato del suo spirito, della sua mente. Se non è per concupiscenza della carne o degli occhi, lo è sicuramente per superbia della vita</w:t>
      </w:r>
      <w:r w:rsidRPr="00942322">
        <w:rPr>
          <w:rFonts w:ascii="Arial" w:hAnsi="Arial"/>
          <w:bCs/>
          <w:sz w:val="24"/>
        </w:rPr>
        <w:t xml:space="preserve">. Ma è sempre un peccato che corrompe la gloriosa bellezza del Vangelo. Ogni cristiano è obbligato a far risplendere per mezzo della sua santità la luce della verità tutta contenuta nel Vangelo di Dio. Se fa questo, egli è vero testimone di Cristo Gesù: testimone della sua verità e della sua sapienza. </w:t>
      </w:r>
      <w:r w:rsidRPr="00942322">
        <w:rPr>
          <w:rFonts w:ascii="Arial" w:hAnsi="Arial"/>
          <w:sz w:val="24"/>
        </w:rPr>
        <w:t xml:space="preserve">Chi vuole manifestare nel mondo la novità di Dio, che è luce di verità e sapienza di santità, deve lasciarsi fare interamente nuovo dalla verità e dalla grazia di Cristo Gesù. La novità consisterà per lui in una sola opera: </w:t>
      </w:r>
      <w:r w:rsidRPr="00942322">
        <w:rPr>
          <w:rFonts w:ascii="Arial" w:hAnsi="Arial"/>
          <w:i/>
          <w:sz w:val="24"/>
        </w:rPr>
        <w:t>riportare la sua natura in Dio</w:t>
      </w:r>
      <w:r w:rsidRPr="00942322">
        <w:rPr>
          <w:rFonts w:ascii="Arial" w:hAnsi="Arial"/>
          <w:sz w:val="24"/>
        </w:rPr>
        <w:t xml:space="preserve">. La sua natura è riportata in Dio, riportando la sua volontà nella Parola di Dio. </w:t>
      </w:r>
      <w:r w:rsidRPr="00942322">
        <w:rPr>
          <w:rFonts w:ascii="Arial" w:hAnsi="Arial"/>
          <w:i/>
          <w:sz w:val="24"/>
        </w:rPr>
        <w:t xml:space="preserve">La Parola di Dio, che è la Parola di Cristo, accolta e vissuta per intero trasferisce l’uomo nella natura di Dio, lo rende perfettamente partecipe della natura divina e tutta la natura dell’uomo viene trasformata, conformata ad essa. </w:t>
      </w:r>
      <w:r w:rsidRPr="00942322">
        <w:rPr>
          <w:rFonts w:ascii="Arial" w:hAnsi="Arial"/>
          <w:sz w:val="24"/>
        </w:rPr>
        <w:t xml:space="preserve">È questa la vera novità dell’uomo. È una novità naturale e non soltanto una novità verbale, di parole, di pensiero. Tutto l’uomo, corpo, anima e spirito, vengono rinnovati dalla natura divina perché assimilati ad essa. </w:t>
      </w:r>
    </w:p>
    <w:p w14:paraId="6310CAB1" w14:textId="77777777" w:rsidR="00942322" w:rsidRPr="00942322" w:rsidRDefault="00942322" w:rsidP="00942322">
      <w:pPr>
        <w:spacing w:after="120"/>
        <w:jc w:val="both"/>
        <w:rPr>
          <w:rFonts w:ascii="Arial" w:hAnsi="Arial"/>
          <w:sz w:val="24"/>
        </w:rPr>
      </w:pPr>
      <w:r w:rsidRPr="00942322">
        <w:rPr>
          <w:rFonts w:ascii="Arial" w:hAnsi="Arial"/>
          <w:sz w:val="24"/>
        </w:rPr>
        <w:t xml:space="preserve">Dio vuole perpetuare nei secoli, fino alla consumazione del mondo, ciò che è avvenuto in Cristo Gesù. In Cristo Gesù egli si è dato al mondo per la vita del mondo. Senza il corpo di Cristo mai Dio si sarebbe potuto offrire per la salvezza dell’uomo. </w:t>
      </w:r>
      <w:r w:rsidRPr="00942322">
        <w:rPr>
          <w:rFonts w:ascii="Arial" w:hAnsi="Arial"/>
          <w:i/>
          <w:sz w:val="24"/>
        </w:rPr>
        <w:t xml:space="preserve">Mai senza il corpo di Cristo si può offrire oggi al mondo per la sua salvezza. </w:t>
      </w:r>
      <w:r w:rsidRPr="00942322">
        <w:rPr>
          <w:rFonts w:ascii="Arial" w:hAnsi="Arial"/>
          <w:sz w:val="24"/>
        </w:rPr>
        <w:t xml:space="preserve">Ma il corpo di Cristo è già stato offerto. Può il Signore offrirsi ancora oggi? Si può offrire per la salvezza del mondo nel cristiano che è divenuto corpo di Cristo. </w:t>
      </w:r>
      <w:r w:rsidRPr="00942322">
        <w:rPr>
          <w:rFonts w:ascii="Arial" w:hAnsi="Arial"/>
          <w:i/>
          <w:sz w:val="24"/>
        </w:rPr>
        <w:t xml:space="preserve">Il cristiano dona il suo corpo a Cristo, Cristo lo dona al Padre, il Padre lo offre al mondo in sacrificio per la sua redenzione e salvezza. </w:t>
      </w:r>
      <w:r w:rsidRPr="00942322">
        <w:rPr>
          <w:rFonts w:ascii="Arial" w:hAnsi="Arial"/>
          <w:sz w:val="24"/>
        </w:rPr>
        <w:t xml:space="preserve">È questa la via perenne per la santificazione del mondo. Non sono allora le cose che il cristiano fa che salvano il mondo. </w:t>
      </w:r>
      <w:r w:rsidRPr="00942322">
        <w:rPr>
          <w:rFonts w:ascii="Arial" w:hAnsi="Arial"/>
          <w:i/>
          <w:sz w:val="24"/>
        </w:rPr>
        <w:t>Salva il mondo il dono del suo corpo al Padre perché il Padre ne faccia un sacrificio per la redenzione delle sue creature. Nel corpo del cristiano è Dio stesso che si dona all’uomo, che viene all’uomo per la sua salvezza. Il corpo del cristiano è la grande via per la redenzione e la salvezza di tutti</w:t>
      </w:r>
      <w:r w:rsidRPr="00942322">
        <w:rPr>
          <w:rFonts w:ascii="Arial" w:hAnsi="Arial"/>
          <w:sz w:val="24"/>
        </w:rPr>
        <w:t xml:space="preserve">. È questo il motivo per cui bisogna conservarlo nella più grande santità, sacralità, verità. Esso è il vero strumento della redenzione del mondo. </w:t>
      </w:r>
    </w:p>
    <w:p w14:paraId="163CC451"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e solo Lui è il Sommo sacerdote dei beni futuri. Ogni bene di grazia e di verità, ogni bene eterno discende sull’umanità attraverso l’esercizio del </w:t>
      </w:r>
      <w:r w:rsidRPr="00942322">
        <w:rPr>
          <w:rFonts w:ascii="Arial" w:hAnsi="Arial"/>
          <w:sz w:val="24"/>
        </w:rPr>
        <w:lastRenderedPageBreak/>
        <w:t xml:space="preserve">sacerdozio di Cristo Gesù. </w:t>
      </w:r>
      <w:r w:rsidRPr="00942322">
        <w:rPr>
          <w:rFonts w:ascii="Arial" w:hAnsi="Arial"/>
          <w:i/>
          <w:sz w:val="24"/>
        </w:rPr>
        <w:t xml:space="preserve">Anche il culto che il cristiano offre al Padre, lo offre nell’unico sacerdozio, quello di Gesù Signore. Lo può offrire perché con Cristo è divenuto un solo corpo e quindi con Cristo è un solo sacerdote. Egli può offrire se stesso al Padre, perché è Cristo in lui e per lui che si offre al Padre, che offre perennemente il suo corpo per la redenzione del mondo. Nell’unica offerta, quella fatta sulla croce, ogni altra offerta dovrà inserirsi. </w:t>
      </w:r>
      <w:r w:rsidRPr="00942322">
        <w:rPr>
          <w:rFonts w:ascii="Arial" w:hAnsi="Arial"/>
          <w:sz w:val="24"/>
        </w:rPr>
        <w:t xml:space="preserve">Si può inserire a motivo dell’unicità del corpo di Cristo, con il quale il cristiano è divenuto una sola realtà, una cosa sola, un solo corpo. Divenuto corpo di Cristo, il cristiano non appartiene più a nessuna realtà creata. Egli è ormai di Cristo, della sua verità, della sua santità, del suo sacrificio. </w:t>
      </w:r>
      <w:r w:rsidRPr="00942322">
        <w:rPr>
          <w:rFonts w:ascii="Arial" w:hAnsi="Arial"/>
          <w:i/>
          <w:sz w:val="24"/>
        </w:rPr>
        <w:t>Egli si è consegnato a Cristo come cosa santissima, perché Cristo ne faccia un sacrificio per la salvezza del mondo</w:t>
      </w:r>
      <w:r w:rsidRPr="00942322">
        <w:rPr>
          <w:rFonts w:ascii="Arial" w:hAnsi="Arial"/>
          <w:sz w:val="24"/>
        </w:rPr>
        <w:t xml:space="preserve">. Quando il cristiano scoprirà questa sua unica e sola appartenenza, saprà cosa dovrà fare della sua vita per dare ad essa un valore eterno. </w:t>
      </w:r>
    </w:p>
    <w:p w14:paraId="34440D00"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Gesù è entrato nel santuario del Cielo con il proprio sangue. Vi è entrato una volta per sempre. Con l’offerta della sua vita a Dio, egli ha compiuto la redenzione eterna dell’uomo. </w:t>
      </w:r>
      <w:r w:rsidRPr="00942322">
        <w:rPr>
          <w:rFonts w:ascii="Arial" w:hAnsi="Arial"/>
          <w:i/>
          <w:sz w:val="24"/>
        </w:rPr>
        <w:t>Eternamente il peccato è perdonato. Eternamente la grazia e la verità sono state date ad ogni uomo per la sua salvezza. Per fare questo Cristo Gesù si è liberato, spogliato, annientato nel proprio essere, nella propria vita. È questo il vero sacrificio: il dono pieno della sua volontà al Padre</w:t>
      </w:r>
      <w:r w:rsidRPr="00942322">
        <w:rPr>
          <w:rFonts w:ascii="Arial" w:hAnsi="Arial"/>
          <w:sz w:val="24"/>
        </w:rPr>
        <w:t xml:space="preserve">. È questo l’annientamento, l’annichilimento. Questa redenzione eterna diviene efficace oggi nel mondo facendo sì che il corpo di Cristo perennemente possa essere offerto al Padre. </w:t>
      </w:r>
      <w:r w:rsidRPr="00942322">
        <w:rPr>
          <w:rFonts w:ascii="Arial" w:hAnsi="Arial"/>
          <w:i/>
          <w:sz w:val="24"/>
        </w:rPr>
        <w:t>Questa offerta ora è del suo corpo mistico che col proprio sangue, con il sangue di ogni suo membro, con la liberazione del proprio essere dall’appartenere a se stesso, perché dato tutto a Cristo, entra e sta alla presenza del Padre in adorazione, in dono cioè della propria vita</w:t>
      </w:r>
      <w:r w:rsidRPr="00942322">
        <w:rPr>
          <w:rFonts w:ascii="Arial" w:hAnsi="Arial"/>
          <w:sz w:val="24"/>
        </w:rPr>
        <w:t xml:space="preserve">. È questa adorazione che salva il mondo ed è per questa obbedienza rinnovata del corpo di Cristo che il mondo riceve nuova linfa di verità e di grazia per la sua santificazione. </w:t>
      </w:r>
    </w:p>
    <w:p w14:paraId="31B38DF8" w14:textId="77777777" w:rsidR="00942322" w:rsidRPr="00942322" w:rsidRDefault="00942322" w:rsidP="00942322">
      <w:pPr>
        <w:spacing w:after="120"/>
        <w:jc w:val="both"/>
        <w:rPr>
          <w:rFonts w:ascii="Arial" w:hAnsi="Arial"/>
          <w:sz w:val="24"/>
        </w:rPr>
      </w:pPr>
      <w:r w:rsidRPr="00942322">
        <w:rPr>
          <w:rFonts w:ascii="Arial" w:hAnsi="Arial"/>
          <w:sz w:val="24"/>
        </w:rPr>
        <w:t xml:space="preserve">Lo Spirito eterno con il quale Cristo Gesù si offre al Padre è lo Spirito della sua Persona divina. Lui si offre a Dio da Dio nel suo corpo di carne. Dio si dona all’uomo da Dio nel suo corpo di carne, che è il corpo di Cristo Gesù. È nel corpo che avviene la redenzione. </w:t>
      </w:r>
      <w:r w:rsidRPr="00942322">
        <w:rPr>
          <w:rFonts w:ascii="Arial" w:hAnsi="Arial"/>
          <w:i/>
          <w:sz w:val="24"/>
        </w:rPr>
        <w:t>La redenzione è possibile perché l’offerta è fatta con uno Spirito eterno, con lo Spirito della seconda Persona della Santissima Trinità. Il corpo, perché possa divenire sacrificio gradito a Dio, deve essere nella più alta santità, deve essere senza macchia</w:t>
      </w:r>
      <w:r w:rsidRPr="00942322">
        <w:rPr>
          <w:rFonts w:ascii="Arial" w:hAnsi="Arial"/>
          <w:sz w:val="24"/>
        </w:rPr>
        <w:t xml:space="preserve">. Cristo lo conservò sempre nella purezza e santità dall’inizio alla fine. Il suo corpo mai ha conosciuto macchia di imperfezione e di peccato. Il suo corpo è sempre cresciuto di santità in santità. Il suo corpo è santissimo. La santità è in esso al suo più alto splendore. Oltre la santità del corpo di Cristo c’è solo la santità di Dio. Ma qui è l’abisso divino che lo separa e lo distingue. </w:t>
      </w:r>
      <w:r w:rsidRPr="00942322">
        <w:rPr>
          <w:rFonts w:ascii="Arial" w:hAnsi="Arial"/>
          <w:i/>
          <w:sz w:val="24"/>
        </w:rPr>
        <w:t>Perché la verità di Cristo diventi verità del suo corpo mistico, perché il suo corpo mistico possa essere offerto perennemente al Padre, anche esso deve entrare nella santità più santa, anche esso deve essere tutto e interamente della Persona del Verbo, altrimenti la Persona non lo può offrire e se la Persona del Verbo non lo offre, nessuna offerta sarà gradita al Padre</w:t>
      </w:r>
      <w:r w:rsidRPr="00942322">
        <w:rPr>
          <w:rFonts w:ascii="Arial" w:hAnsi="Arial"/>
          <w:sz w:val="24"/>
        </w:rPr>
        <w:t>. Non siamo noi che ci offriamo al padre.</w:t>
      </w:r>
      <w:r w:rsidRPr="00942322">
        <w:rPr>
          <w:rFonts w:ascii="Arial" w:hAnsi="Arial"/>
          <w:i/>
          <w:sz w:val="24"/>
        </w:rPr>
        <w:t xml:space="preserve"> L’offerente è uno solo: Cristo Gesù. Cristo Gesù offre al Padre ciò che è suo. </w:t>
      </w:r>
      <w:r w:rsidRPr="00942322">
        <w:rPr>
          <w:rFonts w:ascii="Arial" w:hAnsi="Arial"/>
          <w:sz w:val="24"/>
        </w:rPr>
        <w:t xml:space="preserve">Offre al Padre ciò che è santo. Donandoci a Cristo in una santità sempre più grande, Cristo ci offre al Padre e noi diveniamo strumento di salvezza per il mondo intero. Lo diveniamo attraverso la consegna della nostra </w:t>
      </w:r>
      <w:r w:rsidRPr="00942322">
        <w:rPr>
          <w:rFonts w:ascii="Arial" w:hAnsi="Arial"/>
          <w:sz w:val="24"/>
        </w:rPr>
        <w:lastRenderedPageBreak/>
        <w:t>vita a lui, lo diveniamo perché diamo a lui la materia dell’offerta che è la santità del nostro corpo. Ancora una volta emerge quanto sia necessario per la salvezza del mondo portare il nostro corpo nella più alta santità.</w:t>
      </w:r>
    </w:p>
    <w:p w14:paraId="505A3C2F"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sacrificio di Cristo ha questa potenza: togliere dal nostro cuore ogni peccato commesso: quello originale e quelli attuali. Da tutti ci libera il sangue di Cristo. Ma questa liberazione non è la redenzione perfetta. </w:t>
      </w:r>
      <w:r w:rsidRPr="00942322">
        <w:rPr>
          <w:rFonts w:ascii="Arial" w:hAnsi="Arial"/>
          <w:bCs/>
          <w:i/>
          <w:sz w:val="24"/>
        </w:rPr>
        <w:t xml:space="preserve">La redenzione perfetta è liberazione dal peccato, ma anche dono della nostra vita a Dio nella più grande santità. </w:t>
      </w:r>
      <w:r w:rsidRPr="00942322">
        <w:rPr>
          <w:rFonts w:ascii="Arial" w:hAnsi="Arial"/>
          <w:bCs/>
          <w:sz w:val="24"/>
        </w:rPr>
        <w:t xml:space="preserve">Questo significa servire il Dio vivente. Il Dio vivente si serve con il dono della nostra volontà a Lui per l’osservanza di ogni suo comandamento, di ogni sua Parola. Il sacrificio di Cristo ci ottiene la grazia di poter servire il Dio vivente sempre, in ogni sua volontà, con ogni obbedienza. </w:t>
      </w:r>
      <w:r w:rsidRPr="00942322">
        <w:rPr>
          <w:rFonts w:ascii="Arial" w:hAnsi="Arial"/>
          <w:bCs/>
          <w:i/>
          <w:sz w:val="24"/>
        </w:rPr>
        <w:t>Nulla è impossibile al cristiano</w:t>
      </w:r>
      <w:r w:rsidRPr="00942322">
        <w:rPr>
          <w:rFonts w:ascii="Arial" w:hAnsi="Arial"/>
          <w:bCs/>
          <w:sz w:val="24"/>
        </w:rPr>
        <w:t xml:space="preserve">. Egli può vincere ogni peccato, perché Cristo gli ha ottenuto e conferito la grazia di compiere tutta e solo la Volontà del Padre. </w:t>
      </w:r>
    </w:p>
    <w:p w14:paraId="30C3AFCA" w14:textId="77777777" w:rsidR="00942322" w:rsidRPr="00942322" w:rsidRDefault="00942322" w:rsidP="00942322">
      <w:pPr>
        <w:spacing w:after="120"/>
        <w:jc w:val="both"/>
        <w:rPr>
          <w:rFonts w:ascii="Arial" w:hAnsi="Arial"/>
          <w:sz w:val="24"/>
        </w:rPr>
      </w:pPr>
      <w:r w:rsidRPr="00942322">
        <w:rPr>
          <w:rFonts w:ascii="Arial" w:hAnsi="Arial"/>
          <w:bCs/>
          <w:sz w:val="24"/>
        </w:rPr>
        <w:t>In Cristo è la persona che si offre,</w:t>
      </w:r>
      <w:r w:rsidRPr="00942322">
        <w:rPr>
          <w:rFonts w:ascii="Arial" w:hAnsi="Arial"/>
          <w:b/>
          <w:sz w:val="24"/>
        </w:rPr>
        <w:t xml:space="preserve"> </w:t>
      </w:r>
      <w:r w:rsidRPr="00942322">
        <w:rPr>
          <w:rFonts w:ascii="Arial" w:hAnsi="Arial"/>
          <w:bCs/>
          <w:sz w:val="24"/>
        </w:rPr>
        <w:t>non è la natura umana che viene offerta.</w:t>
      </w:r>
      <w:r w:rsidRPr="00942322">
        <w:rPr>
          <w:rFonts w:ascii="Arial" w:hAnsi="Arial"/>
          <w:b/>
          <w:sz w:val="24"/>
        </w:rPr>
        <w:t xml:space="preserve"> </w:t>
      </w:r>
      <w:r w:rsidRPr="00942322">
        <w:rPr>
          <w:rFonts w:ascii="Arial" w:hAnsi="Arial"/>
          <w:sz w:val="24"/>
        </w:rPr>
        <w:t xml:space="preserve">Ogni atto umano è della Persona. Chi si offre a Dio non è il corpo di Cristo. Chi si offre è la Persona, è il Figlio del Padre. Il Figlio del Padre dona la vita al Padre per la redenzione del mondo. </w:t>
      </w:r>
      <w:r w:rsidRPr="00942322">
        <w:rPr>
          <w:rFonts w:ascii="Arial" w:hAnsi="Arial"/>
          <w:i/>
          <w:sz w:val="24"/>
        </w:rPr>
        <w:t>Il Padre non dona il corpo di Cristo per la nostra redenzione eterna, ci dona il suo Figlio diletto</w:t>
      </w:r>
      <w:r w:rsidRPr="00942322">
        <w:rPr>
          <w:rFonts w:ascii="Arial" w:hAnsi="Arial"/>
          <w:sz w:val="24"/>
        </w:rPr>
        <w:t xml:space="preserve">. Questa puntualizzazione è necessaria se si vuole comprendere chi Dio ci ha donato e chi a Dio si è donato. Essa ci fa anche comprendere cosa è avvenuto sulla croce: Dio si è offerto per la nostra redenzione. </w:t>
      </w:r>
      <w:r w:rsidRPr="00942322">
        <w:rPr>
          <w:rFonts w:ascii="Arial" w:hAnsi="Arial"/>
          <w:i/>
          <w:sz w:val="24"/>
        </w:rPr>
        <w:t>La nostra redenzione vale la morte del Figlio di Dio sulla croce</w:t>
      </w:r>
      <w:r w:rsidRPr="00942322">
        <w:rPr>
          <w:rFonts w:ascii="Arial" w:hAnsi="Arial"/>
          <w:sz w:val="24"/>
        </w:rPr>
        <w:t xml:space="preserve">. Così bisogna pensare, se si vuole pensare secondo verità. Riflessione breve: se la nostra redenzione eterna vale per il Signore la sua morte in croce, quanto vale per noi stessi la nostra salvezza? Per alcuni non vale niente, perché niente spendono per la loro santificazione. </w:t>
      </w:r>
    </w:p>
    <w:p w14:paraId="5E3BB49E"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L’alleanza è nuova non perché succede ad un’altra che non è più. Non è nuova in ordine di tempo, o per invecchiamento della prima. È Nuova per diversità sostanziale. È Nuova perché tutto è nuovo in essa e tutto è diverso. È Nuova per natura, per dono di grazia, non per motivi contingenti, accidentali, passeggeri. È Nuova perché per mezzo di essa tutto è fatto nuovo. È Nuova perché in essa è lo stesso Dio che opera: Dio si offre, Dio si dona, Dio si consegna. È Nuova perché in essa il Dio che si dona, si dona all’uomo per renderlo partecipe della sua natura divina. Questa novità è per essenza: essenza di Dio che si fa essenza dell’uomo. </w:t>
      </w:r>
      <w:r w:rsidRPr="00942322">
        <w:rPr>
          <w:rFonts w:ascii="Arial" w:hAnsi="Arial"/>
          <w:sz w:val="24"/>
        </w:rPr>
        <w:t xml:space="preserve">La novità della Nuova Alleanza non finisce sulla terra. Neanche finisce. Essa continuerà eternamente nel Paradiso, poiché l’eredità della Nuova Alleanza è lo stesso Dio, in Cristo, per opera dello Spirito Santo. L’eredità eterna non è un luogo, uno stato, un nuovo modo di essere. </w:t>
      </w:r>
      <w:r w:rsidRPr="00942322">
        <w:rPr>
          <w:rFonts w:ascii="Arial" w:hAnsi="Arial"/>
          <w:i/>
          <w:sz w:val="24"/>
        </w:rPr>
        <w:t>L’eredità eterna è l’Eterno Dio</w:t>
      </w:r>
      <w:r w:rsidRPr="00942322">
        <w:rPr>
          <w:rFonts w:ascii="Arial" w:hAnsi="Arial"/>
          <w:sz w:val="24"/>
        </w:rPr>
        <w:t xml:space="preserve">. Dio viene ereditato dall’uomo. Dio si dona eternamente all’uomo. Questa è la verità delle verità ed è il fine ultimo della Nuova Alleanza. </w:t>
      </w:r>
    </w:p>
    <w:p w14:paraId="338D023E" w14:textId="77777777" w:rsidR="00942322" w:rsidRPr="00942322" w:rsidRDefault="00942322" w:rsidP="00942322">
      <w:pPr>
        <w:spacing w:after="120"/>
        <w:jc w:val="both"/>
        <w:rPr>
          <w:rFonts w:ascii="Arial" w:hAnsi="Arial"/>
          <w:sz w:val="24"/>
        </w:rPr>
      </w:pPr>
      <w:r w:rsidRPr="00942322">
        <w:rPr>
          <w:rFonts w:ascii="Arial" w:hAnsi="Arial"/>
          <w:sz w:val="24"/>
        </w:rPr>
        <w:t xml:space="preserve">Questa Nuova Alleanza è irreversibile. Cristo Gesù l’ha sigillata con la sua morte, versando su di essa il suo sangue. Questa è la verità eterna che caratterizza la Nuova Alleanza. </w:t>
      </w:r>
      <w:r w:rsidRPr="00942322">
        <w:rPr>
          <w:rFonts w:ascii="Arial" w:hAnsi="Arial"/>
          <w:i/>
          <w:sz w:val="24"/>
        </w:rPr>
        <w:t>In essa si consuma tutto il dono di Dio per l’uomo; ma anche tutto il dono dell’uomo per il suo Dio. Essendo unica ed eterna, la sola e per sempre, ogni altra via di prima, di oggi, di domani, dovrà trovare la verità in essa</w:t>
      </w:r>
      <w:r w:rsidRPr="00942322">
        <w:rPr>
          <w:rFonts w:ascii="Arial" w:hAnsi="Arial"/>
          <w:sz w:val="24"/>
        </w:rPr>
        <w:t xml:space="preserve">. Ad essa si dovrà consegna se veramente vuole divenire via di salvezza per il </w:t>
      </w:r>
      <w:r w:rsidRPr="00942322">
        <w:rPr>
          <w:rFonts w:ascii="Arial" w:hAnsi="Arial"/>
          <w:sz w:val="24"/>
        </w:rPr>
        <w:lastRenderedPageBreak/>
        <w:t xml:space="preserve">mondo intero. Chi non si consegna alla Nuova Alleanza si preclude eternamente la via per accedere al Dio vivente e per ricevere in eredità il Dio vivente. </w:t>
      </w:r>
    </w:p>
    <w:p w14:paraId="439BCD2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vero culto è la Parola. Il sangue è nel segno di una sola vita. Aspergendo Libro e Popolo, si vuole significare che ormai una sola vita è possibile, ma ad una sola condizione: che vi sia unità tra Libro e Popolo. </w:t>
      </w:r>
      <w:r w:rsidRPr="00942322">
        <w:rPr>
          <w:rFonts w:ascii="Arial" w:hAnsi="Arial"/>
          <w:bCs/>
          <w:i/>
          <w:sz w:val="24"/>
        </w:rPr>
        <w:t xml:space="preserve">Il Libro è uno. Il popolo è uno. Libro e popolo sono divenuti una cosa sola nel rito dell’Alleanza. </w:t>
      </w:r>
      <w:r w:rsidRPr="00942322">
        <w:rPr>
          <w:rFonts w:ascii="Arial" w:hAnsi="Arial"/>
          <w:bCs/>
          <w:sz w:val="24"/>
        </w:rPr>
        <w:t xml:space="preserve">Devono divenirlo nella vita. Il popolo sarà nella vita se sarà nel Libro. Se uscirà dal Libro non sarà più nella vita. La vita del Popolo è il Libro, la Parola di Dio, i suoi Comandamenti. Abbiamo così un passaggio fondamentale nella ritualità dell’Alleanza. </w:t>
      </w:r>
      <w:r w:rsidRPr="00942322">
        <w:rPr>
          <w:rFonts w:ascii="Arial" w:hAnsi="Arial"/>
          <w:bCs/>
          <w:i/>
          <w:sz w:val="24"/>
        </w:rPr>
        <w:t>L’altare che è segno di Dio viene sostituito con il Libro che è la manifestazione della volontà di Dio</w:t>
      </w:r>
      <w:r w:rsidRPr="00942322">
        <w:rPr>
          <w:rFonts w:ascii="Arial" w:hAnsi="Arial"/>
          <w:bCs/>
          <w:sz w:val="24"/>
        </w:rPr>
        <w:t xml:space="preserve">. La vita del Popolo è la volontà di Dio. Chi la osserva, si mantiene nella vita; chi la trasgredisce passa di morte in morte. </w:t>
      </w:r>
      <w:r w:rsidRPr="00942322">
        <w:rPr>
          <w:rFonts w:ascii="Arial" w:hAnsi="Arial"/>
          <w:bCs/>
          <w:i/>
          <w:sz w:val="24"/>
        </w:rPr>
        <w:t>Il vero culto è ora la Parola. Rende culto a Dio chi vive di Parola di Dio</w:t>
      </w:r>
      <w:r w:rsidRPr="00942322">
        <w:rPr>
          <w:rFonts w:ascii="Arial" w:hAnsi="Arial"/>
          <w:bCs/>
          <w:sz w:val="24"/>
        </w:rPr>
        <w:t xml:space="preserve">, allo stesso modo di Gesù che rese culto a Dio facendosi obbediente alla Sua Volontà, a ciò che Dio aveva scritto per Lui sul rotolo del Libro, fino alla morte di croce. </w:t>
      </w:r>
    </w:p>
    <w:p w14:paraId="4B194534" w14:textId="77777777" w:rsidR="00942322" w:rsidRPr="00942322" w:rsidRDefault="00942322" w:rsidP="00942322">
      <w:pPr>
        <w:spacing w:after="120"/>
        <w:jc w:val="both"/>
        <w:rPr>
          <w:rFonts w:ascii="Arial" w:hAnsi="Arial"/>
          <w:sz w:val="24"/>
        </w:rPr>
      </w:pPr>
      <w:r w:rsidRPr="00942322">
        <w:rPr>
          <w:rFonts w:ascii="Arial" w:hAnsi="Arial"/>
          <w:sz w:val="24"/>
        </w:rPr>
        <w:t xml:space="preserve">Il perdono è nello spargimento del sangue nell’Antica Alleanza, perché il sangue era segno della volontà dell’uomo di ritornare nella Legge dell’Alleanza. Era come una nuova stipulazione dell’Alleanza e questa in nessun caso si sarebbe potuta stipulare se non nel rito del sangue. </w:t>
      </w:r>
      <w:r w:rsidRPr="00942322">
        <w:rPr>
          <w:rFonts w:ascii="Arial" w:hAnsi="Arial"/>
          <w:i/>
          <w:sz w:val="24"/>
        </w:rPr>
        <w:t>Con il Nuovo Testamento il rito del sangue dice invece vero dono della vita al Padre. Non è più stipula di alleanza. È dono della vita in una alleanza di vita conservata sino alla fine</w:t>
      </w:r>
      <w:r w:rsidRPr="00942322">
        <w:rPr>
          <w:rFonts w:ascii="Arial" w:hAnsi="Arial"/>
          <w:sz w:val="24"/>
        </w:rPr>
        <w:t xml:space="preserve">. Per questa offerta, o oblazione, il peccato viene perdonato, espiato. Il Sangue di Cristo che è dono a Dio dell’intera vita del Figlio suo per vivere l’obbedienza fino alla fine ha come suo frutto di grazia la remissione di ogni peccato. Non è però il sangue in sé che cancella il peccato. Cancella il peccato la grazia di Dio, frutto dell’obbedienza di Cristo fino al dono di tutta la vita al Padre. Nell’Antico Testamento </w:t>
      </w:r>
      <w:r w:rsidRPr="00942322">
        <w:rPr>
          <w:rFonts w:ascii="Arial" w:hAnsi="Arial"/>
          <w:i/>
          <w:sz w:val="24"/>
        </w:rPr>
        <w:t>il sangue era di un animale ed era segno di vita, della vita di Dio che diveniva vita del popolo</w:t>
      </w:r>
      <w:r w:rsidRPr="00942322">
        <w:rPr>
          <w:rFonts w:ascii="Arial" w:hAnsi="Arial"/>
          <w:sz w:val="24"/>
        </w:rPr>
        <w:t xml:space="preserve">. Nel Nuovo Testamento il sangue non è più di un animale. </w:t>
      </w:r>
      <w:r w:rsidRPr="00942322">
        <w:rPr>
          <w:rFonts w:ascii="Arial" w:hAnsi="Arial"/>
          <w:i/>
          <w:sz w:val="24"/>
        </w:rPr>
        <w:t>È vero sangue di Dio, perché Cristo è vero Dio. Non è più nel segno, ma nella realtà</w:t>
      </w:r>
      <w:r w:rsidRPr="00942322">
        <w:rPr>
          <w:rFonts w:ascii="Arial" w:hAnsi="Arial"/>
          <w:sz w:val="24"/>
        </w:rPr>
        <w:t>.</w:t>
      </w:r>
      <w:r w:rsidRPr="00942322">
        <w:rPr>
          <w:rFonts w:ascii="Arial" w:hAnsi="Arial"/>
          <w:i/>
          <w:sz w:val="24"/>
        </w:rPr>
        <w:t xml:space="preserve"> Il Sangue è realmente di Dio ed è dato a noi per divenire noi ciò che Dio è: </w:t>
      </w:r>
      <w:r w:rsidRPr="00942322">
        <w:rPr>
          <w:rFonts w:ascii="Arial" w:hAnsi="Arial"/>
          <w:sz w:val="24"/>
        </w:rPr>
        <w:t xml:space="preserve">santi come Lui è santo; veri come Lui è vero; misericordiosi come Lui è misericordioso; caritatevoli come Lui è ricco di carità. Il Sangue ci è dato perché anche noi diveniamo ciò che Cristo è: obbediente al Padre fino alla morte e alla morte di croce. È questo il grande mistero della Nuova Alleanza. </w:t>
      </w:r>
    </w:p>
    <w:p w14:paraId="2380AA0B" w14:textId="77777777" w:rsidR="00942322" w:rsidRPr="00942322" w:rsidRDefault="00942322" w:rsidP="00942322">
      <w:pPr>
        <w:spacing w:after="120"/>
        <w:jc w:val="both"/>
        <w:rPr>
          <w:rFonts w:ascii="Arial" w:hAnsi="Arial"/>
          <w:sz w:val="24"/>
        </w:rPr>
      </w:pPr>
      <w:r w:rsidRPr="00942322">
        <w:rPr>
          <w:rFonts w:ascii="Arial" w:hAnsi="Arial"/>
          <w:sz w:val="24"/>
        </w:rPr>
        <w:t xml:space="preserve">Tutto ciò che avveniva nell’Antico Testamento era solo simbolo, figura, segno. Ciò che avviene nel Nuovo è realtà, sacramento, pienezza di verità. </w:t>
      </w:r>
      <w:r w:rsidRPr="00942322">
        <w:rPr>
          <w:rFonts w:ascii="Arial" w:hAnsi="Arial"/>
          <w:i/>
          <w:sz w:val="24"/>
        </w:rPr>
        <w:t>Poiché la verità è Cristo e Lui solo, ogni figura, ogni segno, ogni simbolo deve lasciare il posto a Cristo</w:t>
      </w:r>
      <w:r w:rsidRPr="00942322">
        <w:rPr>
          <w:rFonts w:ascii="Arial" w:hAnsi="Arial"/>
          <w:sz w:val="24"/>
        </w:rPr>
        <w:t xml:space="preserve">, se vuole rivestirsi di verità e non restare nella sua incompiutezza di un mistero che viene indicato o rivelato (AT) e che riceve la pienezza della verità solo in Gesù Signore. </w:t>
      </w:r>
      <w:r w:rsidRPr="00942322">
        <w:rPr>
          <w:rFonts w:ascii="Arial" w:hAnsi="Arial"/>
          <w:i/>
          <w:sz w:val="24"/>
        </w:rPr>
        <w:t>Cristo e solo Lui è la pienezza della Legge e dei Profeti</w:t>
      </w:r>
      <w:r w:rsidRPr="00942322">
        <w:rPr>
          <w:rFonts w:ascii="Arial" w:hAnsi="Arial"/>
          <w:sz w:val="24"/>
        </w:rPr>
        <w:t xml:space="preserve">, perché solo Lui della Legge e dei Profeti è la verità piena, assoluta, eterna, nel tempo e dopo. Il sangue dei  tori e dei vitelli serviva per la purificazione dei simboli, o delle figure. Quel sangue non può purificare la realtà prefigurata in esso. La realtà è il sangue di Cristo e solo Cristo può purificare secondo verità l’uomo dal suo peccato. </w:t>
      </w:r>
      <w:r w:rsidRPr="00942322">
        <w:rPr>
          <w:rFonts w:ascii="Arial" w:hAnsi="Arial"/>
          <w:i/>
          <w:sz w:val="24"/>
        </w:rPr>
        <w:t>Questo deve per tutti noi significare una sola verità: l’Antico Testamento viene dichiarato finito nel momento stesso in cui Cristo offre al Padre il suo vero sacrificio</w:t>
      </w:r>
      <w:r w:rsidRPr="00942322">
        <w:rPr>
          <w:rFonts w:ascii="Arial" w:hAnsi="Arial"/>
          <w:sz w:val="24"/>
        </w:rPr>
        <w:t xml:space="preserve">. Pensare che l’Antico Testamento possa in qualche </w:t>
      </w:r>
      <w:r w:rsidRPr="00942322">
        <w:rPr>
          <w:rFonts w:ascii="Arial" w:hAnsi="Arial"/>
          <w:sz w:val="24"/>
        </w:rPr>
        <w:lastRenderedPageBreak/>
        <w:t xml:space="preserve">modo essere utile nel nuovo, è errore che nessun uomo dell’Antica Alleanza deve portare avanti. Era necessaria la purificazione con il sangue perché il Sangue di Cristo è obbedienza perfettissima al Padre. </w:t>
      </w:r>
      <w:r w:rsidRPr="00942322">
        <w:rPr>
          <w:rFonts w:ascii="Arial" w:hAnsi="Arial"/>
          <w:i/>
          <w:sz w:val="24"/>
        </w:rPr>
        <w:t xml:space="preserve">È l’obbedienza che ci purifica dal peccato. Ma l’obbedienza di Cristo cosa è se non il dono della vita al Padre per la remissione della nostra colpa e dei nostri peccati? </w:t>
      </w:r>
      <w:r w:rsidRPr="00942322">
        <w:rPr>
          <w:rFonts w:ascii="Arial" w:hAnsi="Arial"/>
          <w:sz w:val="24"/>
        </w:rPr>
        <w:t xml:space="preserve">Non dimentichiamo che l’espiazione vicaria è uno dei cardini della rivelazione sulla redenzione. </w:t>
      </w:r>
    </w:p>
    <w:p w14:paraId="1A082CC8" w14:textId="77777777" w:rsidR="00942322" w:rsidRPr="00942322" w:rsidRDefault="00942322" w:rsidP="00942322">
      <w:pPr>
        <w:spacing w:after="120"/>
        <w:jc w:val="both"/>
        <w:rPr>
          <w:rFonts w:ascii="Arial" w:hAnsi="Arial"/>
          <w:bCs/>
          <w:sz w:val="24"/>
        </w:rPr>
      </w:pPr>
      <w:r w:rsidRPr="00942322">
        <w:rPr>
          <w:rFonts w:ascii="Arial" w:hAnsi="Arial"/>
          <w:bCs/>
          <w:i/>
          <w:sz w:val="24"/>
        </w:rPr>
        <w:t>Cristo entra nel santuario del cielo e vi rimane. Entra per compiere l’espiazione dei peccati in nostro favore. Entra con il suo sacrificio offerto una volta per tutte</w:t>
      </w:r>
      <w:r w:rsidRPr="00942322">
        <w:rPr>
          <w:rFonts w:ascii="Arial" w:hAnsi="Arial"/>
          <w:bCs/>
          <w:sz w:val="24"/>
        </w:rPr>
        <w:t xml:space="preserve">. Egli non deve offrire alcun altro sacrificio. All’iterazione dei sacrifici del culto antico subentra l’unico sacrificio di Cristo, l’unico sangue. </w:t>
      </w:r>
      <w:r w:rsidRPr="00942322">
        <w:rPr>
          <w:rFonts w:ascii="Arial" w:hAnsi="Arial"/>
          <w:bCs/>
          <w:i/>
          <w:sz w:val="24"/>
        </w:rPr>
        <w:t xml:space="preserve">L’offerta di Cristo è una e una rimarrà per i secoli eterni. </w:t>
      </w:r>
      <w:r w:rsidRPr="00942322">
        <w:rPr>
          <w:rFonts w:ascii="Arial" w:hAnsi="Arial"/>
          <w:bCs/>
          <w:sz w:val="24"/>
        </w:rPr>
        <w:t xml:space="preserve">Questa unica offerta, questo solo sacrificio viene offerto al Padre in nostro favore nel santuario del cielo. L’offerta di Cristo Gesù è una e una rimarrà per sempre. Questa unicità eterna è essenza della nostra fede. L’unicità del sacrificio dice anche unicità del Sacerdozio. Una sola offerta, un solo sacerdote. </w:t>
      </w:r>
      <w:r w:rsidRPr="00942322">
        <w:rPr>
          <w:rFonts w:ascii="Arial" w:hAnsi="Arial"/>
          <w:bCs/>
          <w:i/>
          <w:sz w:val="24"/>
        </w:rPr>
        <w:t xml:space="preserve">Essendo eterna l’offerta, eterno è anche il sacerdote. Egli l’ha fatta per annullare il peccato, perché fosse cancellato, espiato, purificato.  </w:t>
      </w:r>
      <w:r w:rsidRPr="00942322">
        <w:rPr>
          <w:rFonts w:ascii="Arial" w:hAnsi="Arial"/>
          <w:bCs/>
          <w:sz w:val="24"/>
        </w:rPr>
        <w:t xml:space="preserve">Niente annulla il peccato se non il sangue di Cristo Gesù. </w:t>
      </w:r>
      <w:r w:rsidRPr="00942322">
        <w:rPr>
          <w:rFonts w:ascii="Arial" w:hAnsi="Arial"/>
          <w:bCs/>
          <w:i/>
          <w:sz w:val="24"/>
        </w:rPr>
        <w:t xml:space="preserve">Chi vuole divenire con Lui offerta al Padre per annullare il peccato del mondo, deve anche divenire con Lui una sola santità, una sola verità, una sola obbedienza, una sola carità, una sola espiazione vicaria, un solo corpo </w:t>
      </w:r>
      <w:r w:rsidRPr="00942322">
        <w:rPr>
          <w:rFonts w:ascii="Arial" w:hAnsi="Arial"/>
          <w:bCs/>
          <w:sz w:val="24"/>
        </w:rPr>
        <w:t xml:space="preserve">santissimo da offrire a Dio per il compimento della sua volontà. Se tutta la pastorale è finalizzata a togliere il peccato, questo non può essere tolto se non divenendo corpo santo di Cristo Gesù per essere offerta gradita a Dio. </w:t>
      </w:r>
    </w:p>
    <w:p w14:paraId="46AAC4C1"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è la verità della salvezza e la sua eternità. Ogni uomo, chiunque esso sia, deve passare dalla figura alla realtà, dal segno alla verità, dal simbolo alla concretezza di Cristo e della sua morte sulla croce. </w:t>
      </w:r>
      <w:r w:rsidRPr="00942322">
        <w:rPr>
          <w:rFonts w:ascii="Arial" w:hAnsi="Arial"/>
          <w:i/>
          <w:sz w:val="24"/>
        </w:rPr>
        <w:t xml:space="preserve">Chi non approda a Cristo, rimane sempre in qualcosa di assai imperfetto, di incompiuto, di indeterminato, di non vitale. </w:t>
      </w:r>
      <w:r w:rsidRPr="00942322">
        <w:rPr>
          <w:rFonts w:ascii="Arial" w:hAnsi="Arial"/>
          <w:sz w:val="24"/>
        </w:rPr>
        <w:t xml:space="preserve">Rimane in qualcosa che aspira ad una salvezza, ma non la dona, quando non illude che vi sia salvezza, mentre in realtà si è assai lontani dalla verità e dall’efficacia del dono di Dio, o della via scelta per entrare in possesso di essa. La morte è una, il sacrificio perfetto è uno. </w:t>
      </w:r>
      <w:r w:rsidRPr="00942322">
        <w:rPr>
          <w:rFonts w:ascii="Arial" w:hAnsi="Arial"/>
          <w:i/>
          <w:sz w:val="24"/>
        </w:rPr>
        <w:t>Se il sacrificio di Cristo è la sua obbedienza fino alla morte e alla morte di croce, una è la vita, una è la morte, uno è l’atto della nostra redenzione eterna, una è l’offerta ed una sola in eterno</w:t>
      </w:r>
      <w:r w:rsidRPr="00942322">
        <w:rPr>
          <w:rFonts w:ascii="Arial" w:hAnsi="Arial"/>
          <w:sz w:val="24"/>
        </w:rPr>
        <w:t xml:space="preserve">. Per questo motivo Cristo non può ripetere il suo sacrificio. Non lo può ripetere a motivo del mistero che avvolge la Persona umana. </w:t>
      </w:r>
      <w:r w:rsidRPr="00942322">
        <w:rPr>
          <w:rFonts w:ascii="Arial" w:hAnsi="Arial"/>
          <w:i/>
          <w:sz w:val="24"/>
        </w:rPr>
        <w:t>Non solo Cristo non può ripetere il sacrificio, neanche servirebbe ripeterlo. Essendo Lui Dio nella sua Persona e chi si offre al Padre è la Persona, la Persona è rivestita di eternità. Il suo è un sacrificio eterno, con valore eterno</w:t>
      </w:r>
      <w:r w:rsidRPr="00942322">
        <w:rPr>
          <w:rFonts w:ascii="Arial" w:hAnsi="Arial"/>
          <w:sz w:val="24"/>
        </w:rPr>
        <w:t xml:space="preserve">. Al valore eterno non serve aggiungere un altro valore eterno, sarebbe senza senso. </w:t>
      </w:r>
    </w:p>
    <w:p w14:paraId="204B00A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Santa Messa è offerta al Padre del Sacrificio di Cristo. Essa è vera offerta ed è vero sacrificio. </w:t>
      </w:r>
      <w:r w:rsidRPr="00942322">
        <w:rPr>
          <w:rFonts w:ascii="Arial" w:hAnsi="Arial"/>
          <w:bCs/>
          <w:i/>
          <w:sz w:val="24"/>
        </w:rPr>
        <w:t>Ma è l’unico sacrificio che viene attualizzato, reso presente, e come memoriale vivo viene offerto al Padre per la nostra redenzione eterna. Non c’è ripetizione, ma attualizzazione; non c’è ricordo morto, ma vivo</w:t>
      </w:r>
      <w:r w:rsidRPr="00942322">
        <w:rPr>
          <w:rFonts w:ascii="Arial" w:hAnsi="Arial"/>
          <w:bCs/>
          <w:sz w:val="24"/>
        </w:rPr>
        <w:t xml:space="preserve">. Il memoriale che si compie nella Santa Messa fa sì che l’unico e il solo sacrificio venga posto </w:t>
      </w:r>
      <w:r w:rsidRPr="00942322">
        <w:rPr>
          <w:rFonts w:ascii="Arial" w:hAnsi="Arial"/>
          <w:bCs/>
          <w:i/>
          <w:sz w:val="24"/>
        </w:rPr>
        <w:t xml:space="preserve">in essere oggi, come allora, in modo incruento, ma vero sacrificio </w:t>
      </w:r>
      <w:r w:rsidRPr="00942322">
        <w:rPr>
          <w:rFonts w:ascii="Arial" w:hAnsi="Arial"/>
          <w:bCs/>
          <w:sz w:val="24"/>
        </w:rPr>
        <w:t xml:space="preserve">della Nuova Alleanza per essere offerto al Padre. È questo il grande mistero della fede. </w:t>
      </w:r>
    </w:p>
    <w:p w14:paraId="7863ABCD" w14:textId="77777777" w:rsidR="00942322" w:rsidRPr="00942322" w:rsidRDefault="00942322" w:rsidP="00942322">
      <w:pPr>
        <w:spacing w:after="120"/>
        <w:jc w:val="both"/>
        <w:rPr>
          <w:rFonts w:ascii="Arial" w:hAnsi="Arial"/>
          <w:bCs/>
          <w:sz w:val="24"/>
        </w:rPr>
      </w:pPr>
      <w:r w:rsidRPr="00942322">
        <w:rPr>
          <w:rFonts w:ascii="Arial" w:hAnsi="Arial"/>
          <w:bCs/>
          <w:sz w:val="24"/>
        </w:rPr>
        <w:lastRenderedPageBreak/>
        <w:t xml:space="preserve">Quelli che aspettano Cristo per la loro salvezza, sono coloro che attendono la venuta del Signore Gesù, ma l’attendono perché porti a compimento la salvezza che è iniziata per loro il giorno del Santo Battesimo. </w:t>
      </w:r>
      <w:r w:rsidRPr="00942322">
        <w:rPr>
          <w:rFonts w:ascii="Arial" w:hAnsi="Arial"/>
          <w:bCs/>
          <w:i/>
          <w:sz w:val="24"/>
        </w:rPr>
        <w:t xml:space="preserve">Questa salvezza si attua nella sua perfezione solo nel momento in cui l’anima entra in Paradiso unita al suo corpo; solo quando la Persona umana entra nella gloria del Padre rivestita anche nel suo corpo della luce della risurrezione di Gesù Signore. </w:t>
      </w:r>
      <w:r w:rsidRPr="00942322">
        <w:rPr>
          <w:rFonts w:ascii="Arial" w:hAnsi="Arial"/>
          <w:bCs/>
          <w:sz w:val="24"/>
        </w:rPr>
        <w:t xml:space="preserve">Attende secondo verità Cristo Gesù chi non si lascia tentare dalle cose del mondo e cammina speditamente di verità in verità e di fede in fede compiendo con assoluta fedeltà ogni Parola del Vangelo. </w:t>
      </w:r>
      <w:r w:rsidRPr="00942322">
        <w:rPr>
          <w:rFonts w:ascii="Arial" w:hAnsi="Arial"/>
          <w:bCs/>
          <w:i/>
          <w:sz w:val="24"/>
        </w:rPr>
        <w:t xml:space="preserve">Cristo Gesù si attende in modo vero in un solo modo: portando interamente la nostra vita in ogni Parola del suo Santo Vangelo. </w:t>
      </w:r>
      <w:r w:rsidRPr="00942322">
        <w:rPr>
          <w:rFonts w:ascii="Arial" w:hAnsi="Arial"/>
          <w:bCs/>
          <w:sz w:val="24"/>
        </w:rPr>
        <w:t xml:space="preserve">Altri modi di attendere Cristo Gesù sono fallaci, vane, ingannevoli. </w:t>
      </w:r>
    </w:p>
    <w:p w14:paraId="22C2C1B9"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L’Antica Alleanza è inefficace per essenza. Essa non poteva in nessun modo condurre alla vera salvezza, perché essa non liberava l’uomo dal peccato e dalla morte. Quanto non libera dal peccato, non libera neanche dalla morte. Quanto non libera dalla morte non è vera salvezza. </w:t>
      </w:r>
      <w:r w:rsidRPr="00942322">
        <w:rPr>
          <w:rFonts w:ascii="Arial" w:hAnsi="Arial"/>
          <w:bCs/>
          <w:i/>
          <w:sz w:val="24"/>
        </w:rPr>
        <w:t>L’Antica Alleanza era però figura, ombra dei beni futuri</w:t>
      </w:r>
      <w:r w:rsidRPr="00942322">
        <w:rPr>
          <w:rFonts w:ascii="Arial" w:hAnsi="Arial"/>
          <w:bCs/>
          <w:sz w:val="24"/>
        </w:rPr>
        <w:t xml:space="preserve">. È l’inizio del cammino verso la salvezza, ma non è perfezione di salvezza. Questo lo si può anche constatare dalle promesse della Legge che erano finalizzate al possesso e alla conservazione della Terra. L’Antica Alleanza è l’inizio del cammino verso la vita, ma non è il dono della vita eterna. </w:t>
      </w:r>
      <w:r w:rsidRPr="00942322">
        <w:rPr>
          <w:rFonts w:ascii="Arial" w:hAnsi="Arial"/>
          <w:bCs/>
          <w:i/>
          <w:sz w:val="24"/>
        </w:rPr>
        <w:t xml:space="preserve">Giovanni nel Vangelo lo dice con una frase assai semplice: la Legge ci fu data per mezzo di Mosè, la grazia e la verità per mezzo di Gesù Cristo. </w:t>
      </w:r>
      <w:r w:rsidRPr="00942322">
        <w:rPr>
          <w:rFonts w:ascii="Arial" w:hAnsi="Arial"/>
          <w:bCs/>
          <w:sz w:val="24"/>
        </w:rPr>
        <w:t xml:space="preserve">È nella grazia e nella verità di Cristo la differenza sostanziale, abissale, divina, eterna tra l’Antica e la Nuova Alleanza. </w:t>
      </w:r>
      <w:r w:rsidRPr="00942322">
        <w:rPr>
          <w:rFonts w:ascii="Arial" w:hAnsi="Arial"/>
          <w:sz w:val="24"/>
        </w:rPr>
        <w:t xml:space="preserve">Altra differenza è questa. La Nuova Alleanza </w:t>
      </w:r>
      <w:r w:rsidRPr="00942322">
        <w:rPr>
          <w:rFonts w:ascii="Arial" w:hAnsi="Arial"/>
          <w:i/>
          <w:sz w:val="24"/>
        </w:rPr>
        <w:t>ha tanta potenza di grazia e di verità non solo da rigenerare l’uomo come vera nuova creatura, ma anche di renderlo impeccabile</w:t>
      </w:r>
      <w:r w:rsidRPr="00942322">
        <w:rPr>
          <w:rFonts w:ascii="Arial" w:hAnsi="Arial"/>
          <w:sz w:val="24"/>
        </w:rPr>
        <w:t xml:space="preserve">. La grazia di Cristo ha tale forza da far sì che il cristiano rimanga nella grazia per sempre, anzi cresca di grazia in grazia fino alla perfezione del suo essere, reso in tutto conforme all’essere di Cristo Gesù. </w:t>
      </w:r>
    </w:p>
    <w:p w14:paraId="248E9F9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fede è alla Parola di Dio, non a quella che Dio ha detto ieri, ma a quella che Dio dice oggi. </w:t>
      </w:r>
      <w:r w:rsidRPr="00942322">
        <w:rPr>
          <w:rFonts w:ascii="Arial" w:hAnsi="Arial"/>
          <w:bCs/>
          <w:i/>
          <w:sz w:val="24"/>
        </w:rPr>
        <w:t>La fede è anche alla verità che nasce dalla Parola, non alla verità di ieri, ma a quella che lo Spirito Santo suggerisce oggi, come pienezza di verità, o come verità tutta intera verso la quale egli conduce</w:t>
      </w:r>
      <w:r w:rsidRPr="00942322">
        <w:rPr>
          <w:rFonts w:ascii="Arial" w:hAnsi="Arial"/>
          <w:bCs/>
          <w:sz w:val="24"/>
        </w:rPr>
        <w:t xml:space="preserve">. È giusto sapere chi è Cristo. Questa è questione di pura cristologia. Conoscere Cristo è sapienza perfetta. Ma prima ancora di conoscere Cristo, bisogna sapere che Cristo è la Parola ultima, piena, definitiva, perfetta di Dio all’umanità. </w:t>
      </w:r>
      <w:r w:rsidRPr="00942322">
        <w:rPr>
          <w:rFonts w:ascii="Arial" w:hAnsi="Arial"/>
          <w:bCs/>
          <w:i/>
          <w:sz w:val="24"/>
        </w:rPr>
        <w:t>La questione è prima teologica, poi si fa cristologica</w:t>
      </w:r>
      <w:r w:rsidRPr="00942322">
        <w:rPr>
          <w:rFonts w:ascii="Arial" w:hAnsi="Arial"/>
          <w:bCs/>
          <w:sz w:val="24"/>
        </w:rPr>
        <w:t xml:space="preserve">. Se non si parte da questa verità, noi rimarremo sempre fuori dalla fede, perché crederemo nella fede di ieri e non di oggi, professeremo la verità di ieri e non di oggi, andremo al Dio che ha parlato ieri, ma non al Dio che parla oggi; cammineremo con lo Spirito che ha donato ieri la verità alla Chiesa ma non con lo Spirito che la dona oggi tutta intera. La questione che deve sempre animare la Chiesa è una sola: </w:t>
      </w:r>
      <w:r w:rsidRPr="00942322">
        <w:rPr>
          <w:rFonts w:ascii="Arial" w:hAnsi="Arial"/>
          <w:bCs/>
          <w:i/>
          <w:sz w:val="24"/>
        </w:rPr>
        <w:t>qual è l’ultima Parola che Dio ha proferito, proferisce, sta per proferire</w:t>
      </w:r>
      <w:r w:rsidRPr="00942322">
        <w:rPr>
          <w:rFonts w:ascii="Arial" w:hAnsi="Arial"/>
          <w:bCs/>
          <w:sz w:val="24"/>
        </w:rPr>
        <w:t xml:space="preserve">. </w:t>
      </w:r>
      <w:r w:rsidRPr="00942322">
        <w:rPr>
          <w:rFonts w:ascii="Arial" w:hAnsi="Arial"/>
          <w:bCs/>
          <w:i/>
          <w:sz w:val="24"/>
        </w:rPr>
        <w:t>Qual è l’ultima tappa della verità cui ci sta conducendo lo Spirito Santo o ci ha già condotto</w:t>
      </w:r>
      <w:r w:rsidRPr="00942322">
        <w:rPr>
          <w:rFonts w:ascii="Arial" w:hAnsi="Arial"/>
          <w:bCs/>
          <w:sz w:val="24"/>
        </w:rPr>
        <w:t xml:space="preserve">. È da Dio che bisogna sempre partire, dal suo Santo Spirito, dalla Parola. Partendo da Dio ci si deve interrogare cosa Dio vuole e perché lo vuole. Ma è sempre Dio che vuole. </w:t>
      </w:r>
      <w:r w:rsidRPr="00942322">
        <w:rPr>
          <w:rFonts w:ascii="Arial" w:hAnsi="Arial"/>
          <w:bCs/>
          <w:i/>
          <w:sz w:val="24"/>
        </w:rPr>
        <w:t>Santità perfetta è camminare sempre con l’ultima Parola di Dio, con l’ultima Verità dello Spirito Santo</w:t>
      </w:r>
      <w:r w:rsidRPr="00942322">
        <w:rPr>
          <w:rFonts w:ascii="Arial" w:hAnsi="Arial"/>
          <w:bCs/>
          <w:sz w:val="24"/>
        </w:rPr>
        <w:t xml:space="preserve">. Tutto infatti è dalla volontà del Padre. Tutto si deve ricondurre nella </w:t>
      </w:r>
      <w:r w:rsidRPr="00942322">
        <w:rPr>
          <w:rFonts w:ascii="Arial" w:hAnsi="Arial"/>
          <w:bCs/>
          <w:sz w:val="24"/>
        </w:rPr>
        <w:lastRenderedPageBreak/>
        <w:t xml:space="preserve">volontà del Padre. Tutto deve essere fatto  per obbedire, o per compiere la volontà del Padre. </w:t>
      </w:r>
    </w:p>
    <w:p w14:paraId="0E8C2A7C"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Chi vuole conoscere la potenza di grazia che è racchiusa nel sangue di Cristo, offerto per la nostra redenzione eterna sulla croce, altro non deve fare che riflettere sulla Persona che il Sangue ha versato. </w:t>
      </w:r>
      <w:r w:rsidRPr="00942322">
        <w:rPr>
          <w:rFonts w:ascii="Arial" w:hAnsi="Arial"/>
          <w:bCs/>
          <w:i/>
          <w:sz w:val="24"/>
        </w:rPr>
        <w:t>Il corpo è quello della Seconda Persona della Santissima Trinità. Il sangue è pertanto sangue di Dio, del vero Dio. La grazia di quel sangue è tanto grande quanto è grande Dio</w:t>
      </w:r>
      <w:r w:rsidRPr="00942322">
        <w:rPr>
          <w:rFonts w:ascii="Arial" w:hAnsi="Arial"/>
          <w:bCs/>
          <w:sz w:val="24"/>
        </w:rPr>
        <w:t xml:space="preserve">. Per questo esso ha tanta efficacia e tanta forza da redimere e santificare il mondo intero. </w:t>
      </w:r>
      <w:r w:rsidRPr="00942322">
        <w:rPr>
          <w:rFonts w:ascii="Arial" w:hAnsi="Arial"/>
          <w:sz w:val="24"/>
        </w:rPr>
        <w:t xml:space="preserve">Cristo Gesù, Figlio eterno del Padre, essendo stato annunziato da Dio come Sacerdote in eterno alla maniera di Melchisedek, </w:t>
      </w:r>
      <w:r w:rsidRPr="00942322">
        <w:rPr>
          <w:rFonts w:ascii="Arial" w:hAnsi="Arial"/>
          <w:i/>
          <w:sz w:val="24"/>
        </w:rPr>
        <w:t xml:space="preserve">viene escluso dall’essere Sacerdote alla maniera di Aronne. Essendo Aronne sacerdote dell’Antico Patto, Dio non vuole il suo Figlio diletto sacerdote di questo Patto. Lo vuole di uno Nuovo. Lo vuole Sacerdote della Nuova Alleanza. </w:t>
      </w:r>
      <w:r w:rsidRPr="00942322">
        <w:rPr>
          <w:rFonts w:ascii="Arial" w:hAnsi="Arial"/>
          <w:sz w:val="24"/>
        </w:rPr>
        <w:t xml:space="preserve">È Dio quindi che non vuole più l’Antico Patto. Ma è sempre Dio che vuole il Nuovo Patto. Per Lui è iniziato l’Antico Patto e per Lui è finito. Per Lui è iniziato il Nuovo Patto è rimane stabile in eterno. Questa è una decisione eterna di Dio, è sua eterna volontà, alla quale ogni uomo è chiamato a dare l’assenso della sua fede. </w:t>
      </w:r>
    </w:p>
    <w:p w14:paraId="3246A25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Cristo Gesù è dalla volontà eterna del Padre. Tutto in Cristo è dalla volontà eterna del Padre, perché il Verbo stesso è dalla eternità del Padre. Esiste eternamente il Verbo, ma eternamente esiste dal Padre. </w:t>
      </w:r>
      <w:r w:rsidRPr="00942322">
        <w:rPr>
          <w:rFonts w:ascii="Arial" w:hAnsi="Arial"/>
          <w:bCs/>
          <w:i/>
          <w:sz w:val="24"/>
        </w:rPr>
        <w:t xml:space="preserve">Lui è dal Padre. Questa è l’essenza del Verbo della vita. Questa essenza è eterna. </w:t>
      </w:r>
      <w:r w:rsidRPr="00942322">
        <w:rPr>
          <w:rFonts w:ascii="Arial" w:hAnsi="Arial"/>
          <w:bCs/>
          <w:sz w:val="24"/>
        </w:rPr>
        <w:t xml:space="preserve">Anche nel tempo, quando si fa Verbo Incarnato, </w:t>
      </w:r>
      <w:r w:rsidRPr="00942322">
        <w:rPr>
          <w:rFonts w:ascii="Arial" w:hAnsi="Arial"/>
          <w:bCs/>
          <w:i/>
          <w:sz w:val="24"/>
        </w:rPr>
        <w:t>è sempre dalla volontà del Padre</w:t>
      </w:r>
      <w:r w:rsidRPr="00942322">
        <w:rPr>
          <w:rFonts w:ascii="Arial" w:hAnsi="Arial"/>
          <w:bCs/>
          <w:sz w:val="24"/>
        </w:rPr>
        <w:t xml:space="preserve">. Come vero Dio e come vero uomo il Verbo di Dio è sempre dal Padre, dalla sua Volontà. Ma anche egli esiste per essere per la Volontà del Padre. </w:t>
      </w:r>
      <w:r w:rsidRPr="00942322">
        <w:rPr>
          <w:rFonts w:ascii="Arial" w:hAnsi="Arial"/>
          <w:bCs/>
          <w:i/>
          <w:sz w:val="24"/>
        </w:rPr>
        <w:t>È dalla Volontà del Padre per donarsi alla volontà del Padre. La volontà del Padre è eterna, come eterna è la vocazione di Cristo ad essere sacerdote alla Maniera di Melchisedek</w:t>
      </w:r>
      <w:r w:rsidRPr="00942322">
        <w:rPr>
          <w:rFonts w:ascii="Arial" w:hAnsi="Arial"/>
          <w:bCs/>
          <w:sz w:val="24"/>
        </w:rPr>
        <w:t xml:space="preserve">. Questo significa che tutto è in funzione di Cristo, tutto finalizzato a Cristo, tutto orientato a Cristo, ma anche che tutto in Cristo riceve vita, perché ogni vita è da Cristo, che è la vita eterna del Padre.  </w:t>
      </w:r>
    </w:p>
    <w:p w14:paraId="5ACF1F39"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Anche l’uomo è dalla volontà eterna del Padre. È però dalla volontà del Padre per creazione. </w:t>
      </w:r>
      <w:r w:rsidRPr="00942322">
        <w:rPr>
          <w:rFonts w:ascii="Arial" w:hAnsi="Arial"/>
          <w:i/>
          <w:sz w:val="24"/>
        </w:rPr>
        <w:t>Ma è dalla volontà del Padre in Cristo, non fuori di Lui</w:t>
      </w:r>
      <w:r w:rsidRPr="00942322">
        <w:rPr>
          <w:rFonts w:ascii="Arial" w:hAnsi="Arial"/>
          <w:sz w:val="24"/>
        </w:rPr>
        <w:t xml:space="preserve">. L’uomo è naturalmente orientato a Cristo, perché Cristo è la vita dell’uomo: vita della natura, o secondo la natura; vita anche secondo la grazia. </w:t>
      </w:r>
      <w:r w:rsidRPr="00942322">
        <w:rPr>
          <w:rFonts w:ascii="Arial" w:hAnsi="Arial"/>
          <w:i/>
          <w:sz w:val="24"/>
        </w:rPr>
        <w:t>Non c’è vita se non in Cristo, per Cristo, con Cristo</w:t>
      </w:r>
      <w:r w:rsidRPr="00942322">
        <w:rPr>
          <w:rFonts w:ascii="Arial" w:hAnsi="Arial"/>
          <w:sz w:val="24"/>
        </w:rPr>
        <w:t xml:space="preserve">. Cristo è la vita del Padre e ogni vita del Padre è data in Cristo Gesù e per Cristo Gesù. Ogni uomo per redenzione, per creazione, per santificazione, per giustificazione, per risurrezione finale è sempre per Cristo, con Cristo, in Cristo. </w:t>
      </w:r>
      <w:r w:rsidRPr="00942322">
        <w:rPr>
          <w:rFonts w:ascii="Arial" w:hAnsi="Arial"/>
          <w:i/>
          <w:sz w:val="24"/>
        </w:rPr>
        <w:t>Questa è la sua vocazione</w:t>
      </w:r>
      <w:r w:rsidRPr="00942322">
        <w:rPr>
          <w:rFonts w:ascii="Arial" w:hAnsi="Arial"/>
          <w:sz w:val="24"/>
        </w:rPr>
        <w:t xml:space="preserve">: realizzare Cristo, realizzandosi in Cristo; amare Cristo, amando la verità di Cristo, compiendo la verità di Cristo, progredendo nella verità di Cristo. Ecco cosa è il vero culto: </w:t>
      </w:r>
      <w:r w:rsidRPr="00942322">
        <w:rPr>
          <w:rFonts w:ascii="Arial" w:hAnsi="Arial"/>
          <w:bCs/>
          <w:sz w:val="24"/>
        </w:rPr>
        <w:t xml:space="preserve">compimento della volontà di Dio nella verità del Vangelo. Dopo </w:t>
      </w:r>
      <w:r w:rsidRPr="00942322">
        <w:rPr>
          <w:rFonts w:ascii="Arial" w:hAnsi="Arial"/>
          <w:sz w:val="24"/>
        </w:rPr>
        <w:t xml:space="preserve">che Cristo offrì al Padre il culto nel sacrificio del suo corpo, che è in Lui obbedienza perfetta, in tutto, sino alla morte di croce, il culto del cristiano non può essere che uno e uno solo: </w:t>
      </w:r>
      <w:r w:rsidRPr="00942322">
        <w:rPr>
          <w:rFonts w:ascii="Arial" w:hAnsi="Arial"/>
          <w:i/>
          <w:sz w:val="24"/>
        </w:rPr>
        <w:t>il compimento della volontà di Dio nella verità del Vangelo. Il cristiano vive il vero culto osservando il Vangelo.</w:t>
      </w:r>
      <w:r w:rsidRPr="00942322">
        <w:rPr>
          <w:rFonts w:ascii="Arial" w:hAnsi="Arial"/>
          <w:sz w:val="24"/>
        </w:rPr>
        <w:t xml:space="preserve"> L’altro culto, quello della preghiera o dei sacramenti, è finalizzato a questo. Ecco io vengo, o Padre, per fare la tua volontà. </w:t>
      </w:r>
      <w:r w:rsidRPr="00942322">
        <w:rPr>
          <w:rFonts w:ascii="Arial" w:hAnsi="Arial"/>
          <w:bCs/>
          <w:i/>
          <w:sz w:val="24"/>
        </w:rPr>
        <w:t>È questo il culto del cristiano. È questa la sua vera adorazione</w:t>
      </w:r>
      <w:r w:rsidRPr="00942322">
        <w:rPr>
          <w:rFonts w:ascii="Arial" w:hAnsi="Arial"/>
          <w:bCs/>
          <w:sz w:val="24"/>
        </w:rPr>
        <w:t xml:space="preserve">. Il cristiano riconosce Dio come suo Signore e a Lui consegna la sua volontà. </w:t>
      </w:r>
    </w:p>
    <w:p w14:paraId="56EDC751" w14:textId="77777777" w:rsidR="00942322" w:rsidRPr="00942322" w:rsidRDefault="00942322" w:rsidP="00942322">
      <w:pPr>
        <w:spacing w:after="120"/>
        <w:jc w:val="both"/>
        <w:rPr>
          <w:rFonts w:ascii="Arial" w:hAnsi="Arial"/>
          <w:sz w:val="24"/>
        </w:rPr>
      </w:pPr>
      <w:r w:rsidRPr="00942322">
        <w:rPr>
          <w:rFonts w:ascii="Arial" w:hAnsi="Arial"/>
          <w:bCs/>
          <w:sz w:val="24"/>
        </w:rPr>
        <w:lastRenderedPageBreak/>
        <w:t xml:space="preserve">Ecco la fede che deve </w:t>
      </w:r>
      <w:r w:rsidRPr="00942322">
        <w:rPr>
          <w:rFonts w:ascii="Arial" w:hAnsi="Arial"/>
          <w:sz w:val="24"/>
        </w:rPr>
        <w:t xml:space="preserve">professare il cristiano: quanto Dio ha scritto per lui nel suo libro egli lo deve accogliere e vivere in ogni sua parte. </w:t>
      </w:r>
      <w:r w:rsidRPr="00942322">
        <w:rPr>
          <w:rFonts w:ascii="Arial" w:hAnsi="Arial"/>
          <w:i/>
          <w:sz w:val="24"/>
        </w:rPr>
        <w:t>Il primo libro da accogliere è il Vangelo. È questo il libro fondamentale della fede</w:t>
      </w:r>
      <w:r w:rsidRPr="00942322">
        <w:rPr>
          <w:rFonts w:ascii="Arial" w:hAnsi="Arial"/>
          <w:sz w:val="24"/>
        </w:rPr>
        <w:t xml:space="preserve">. Il secondo libro, nel quale bisogna inserire tutto il primo, è la vocazione personale voluta dal Padre fin dall’eternità. Nella fede il cristiano accoglie l’uno e l’altro libro e consegna interamente ad essi la propria vita. Il sacrificio del cristiano non è nel dono del corpo al Signore. </w:t>
      </w:r>
      <w:r w:rsidRPr="00942322">
        <w:rPr>
          <w:rFonts w:ascii="Arial" w:hAnsi="Arial"/>
          <w:i/>
          <w:sz w:val="24"/>
        </w:rPr>
        <w:t>È invece nel dono della volontà. Donando la volontà, si dona a Dio tutta la Persona: corpo, anima, spirito</w:t>
      </w:r>
      <w:r w:rsidRPr="00942322">
        <w:rPr>
          <w:rFonts w:ascii="Arial" w:hAnsi="Arial"/>
          <w:sz w:val="24"/>
        </w:rPr>
        <w:t>. Tutto è dato al Signore perché solo la Sua volontà risplenda e sia fatta in ogni parte. Il cristiano santifica corpo, anima, spirito, li offre santificati allo Spirito del Signore e Lui li conduce di verità in verità in una conoscenza piena, perfetta. Chi non è santo, mai potrà conoscere secondo verità né il Vangelo, né l’altro libro, il libro della propria vocazione.</w:t>
      </w:r>
    </w:p>
    <w:p w14:paraId="7B0440B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Patto è uno, anche se composto di quattro parti: Legge, impegno, rito, promessa. Se cade il Patto, cade in ogni sua parte. </w:t>
      </w:r>
      <w:r w:rsidRPr="00942322">
        <w:rPr>
          <w:rFonts w:ascii="Arial" w:hAnsi="Arial"/>
          <w:bCs/>
          <w:i/>
          <w:sz w:val="24"/>
        </w:rPr>
        <w:t xml:space="preserve">Abolendo il Signore l’Antico Patto per farne un altro, uno tutto Nuovo, la Nuova Alleanza, tutto è caduto dell’Antico Patto, anche il Sacerdote che ne era il ministro. </w:t>
      </w:r>
      <w:r w:rsidRPr="00942322">
        <w:rPr>
          <w:rFonts w:ascii="Arial" w:hAnsi="Arial"/>
          <w:bCs/>
          <w:sz w:val="24"/>
        </w:rPr>
        <w:t xml:space="preserve">Poiché tutto è caduto, </w:t>
      </w:r>
      <w:r w:rsidRPr="00942322">
        <w:rPr>
          <w:rFonts w:ascii="Arial" w:hAnsi="Arial"/>
          <w:bCs/>
          <w:i/>
          <w:sz w:val="24"/>
        </w:rPr>
        <w:t>si è passato dalla particolarità, o singolarità di un solo popolo all’universalità di tutti i popoli; si è andati dalla promessa della terra alla promessa del Cielo</w:t>
      </w:r>
      <w:r w:rsidRPr="00942322">
        <w:rPr>
          <w:rFonts w:ascii="Arial" w:hAnsi="Arial"/>
          <w:bCs/>
          <w:sz w:val="24"/>
        </w:rPr>
        <w:t xml:space="preserve">. Questa la vera novità della Nuova Alleanza stipulata nel sangue di Cristo Gesù. </w:t>
      </w:r>
    </w:p>
    <w:p w14:paraId="6D32D76F"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volontà di Dio chiede a Cristo Gesù l’offerta della volontà del vero uomo. Il vero uomo che è in Cristo offre la volontà umana alla Persona del Verbo e </w:t>
      </w:r>
      <w:r w:rsidRPr="00942322">
        <w:rPr>
          <w:rFonts w:ascii="Arial" w:hAnsi="Arial"/>
          <w:bCs/>
          <w:i/>
          <w:sz w:val="24"/>
        </w:rPr>
        <w:t xml:space="preserve">il Verbo si offre al Padre, si dona a Lui come Persona per compiere del Padre tutta la volontà su di essa. L’offerta della volontà non è solo della volontà, è offerta di tutta la Persona, che è anche corpo, anima, spirito del vero uomo. </w:t>
      </w:r>
      <w:r w:rsidRPr="00942322">
        <w:rPr>
          <w:rFonts w:ascii="Arial" w:hAnsi="Arial"/>
          <w:bCs/>
          <w:sz w:val="24"/>
        </w:rPr>
        <w:t xml:space="preserve">Questa offerta diviene anche del corpo e non sarebbe potuto essere diversamente, essendo la Persona una e indivisibile ed anche l’umanità di Cristo essendo una e indivisibile.  Non c’è più ripetizione né delle offerte, né del sacerdozio. La Nuova Alleanza è stata stipulata nel Sangue di Cristo Gesù. </w:t>
      </w:r>
      <w:r w:rsidRPr="00942322">
        <w:rPr>
          <w:rFonts w:ascii="Arial" w:hAnsi="Arial"/>
          <w:bCs/>
          <w:i/>
          <w:sz w:val="24"/>
        </w:rPr>
        <w:t xml:space="preserve">La Persona è una. La sua umanità è una. La morte dell’umanità di Cristo è anche una. </w:t>
      </w:r>
      <w:r w:rsidRPr="00942322">
        <w:rPr>
          <w:rFonts w:ascii="Arial" w:hAnsi="Arial"/>
          <w:bCs/>
          <w:sz w:val="24"/>
        </w:rPr>
        <w:t>Essendo Lui l’unico e il solo Sacerdote della Nuova Alleanza, ma anche: essendo la Nuova Alleanza stipulata nel suo Sangue, questa offerta è una e irripetibile, è una e fatta una volta per tutte</w:t>
      </w:r>
      <w:r w:rsidRPr="00942322">
        <w:rPr>
          <w:rFonts w:ascii="Arial" w:hAnsi="Arial"/>
          <w:bCs/>
          <w:i/>
          <w:sz w:val="24"/>
        </w:rPr>
        <w:t xml:space="preserve">. Non c’è ripetizione dell’offerta, perché non è possibile la ripetizione della morte. Non è possibile la ripetizione della morte perché l’umanità è una e uno è il Sacerdozio che è in eterno alla maniera di Melchisedek. </w:t>
      </w:r>
      <w:r w:rsidRPr="00942322">
        <w:rPr>
          <w:rFonts w:ascii="Arial" w:hAnsi="Arial"/>
          <w:bCs/>
          <w:sz w:val="24"/>
        </w:rPr>
        <w:t xml:space="preserve">È in ragione dell’unicità e dell’eternità del Sacerdozio di Cristo, alla maniera di Melchisedek e non alla maniera di Aronne, che non è possibile alcuna ripetizione e neanche iterare il Sacrificio cruento della croce. Nel Sacramento della Cena c’è attualizzazione, non ripetizione. Chiunque viene reso partecipe del Sacerdozio eterno di Cristo Gesù, viene inserito nel suo unico ed eterno Sacerdozio, in ordine e grado differente (Vescovi e Presbiteri). Tutti sono Sacerdoti in quest’unico sacerdozio. </w:t>
      </w:r>
      <w:r w:rsidRPr="00942322">
        <w:rPr>
          <w:rFonts w:ascii="Arial" w:hAnsi="Arial"/>
          <w:bCs/>
          <w:i/>
          <w:sz w:val="24"/>
        </w:rPr>
        <w:t>Tutti partecipano non un altro sacerdozio, ma l’unico e il solo. Né lo esercitano fuori di Lui, ma in Lui, con Lui, per Lui, nel suo nome e con la sua autorità, in Persona Christi</w:t>
      </w:r>
      <w:r w:rsidRPr="00942322">
        <w:rPr>
          <w:rFonts w:ascii="Arial" w:hAnsi="Arial"/>
          <w:bCs/>
          <w:sz w:val="24"/>
        </w:rPr>
        <w:t xml:space="preserve">. Se si vuole un paragone è questo: Come coloro che sono resi partecipi della divina natura, non acquisiscono una natura divina differente, o distaccata, o separata dall’unica natura divina, ma sono inseriti vitalmente e santamente in essa, come il ferro che viene inserito nel fuoco e viene reso partecipe della natura del fuoco, così è di chi viene reso partecipe dell’unico </w:t>
      </w:r>
      <w:r w:rsidRPr="00942322">
        <w:rPr>
          <w:rFonts w:ascii="Arial" w:hAnsi="Arial"/>
          <w:bCs/>
          <w:sz w:val="24"/>
        </w:rPr>
        <w:lastRenderedPageBreak/>
        <w:t xml:space="preserve">sacerdozio di Cristo Gesù. </w:t>
      </w:r>
      <w:r w:rsidRPr="00942322">
        <w:rPr>
          <w:rFonts w:ascii="Arial" w:hAnsi="Arial"/>
          <w:bCs/>
          <w:i/>
          <w:sz w:val="24"/>
        </w:rPr>
        <w:t xml:space="preserve">Tutti partecipano dell’unico Sacerdozio, tutti vivono l’unico Sacerdozio, tutti rendono presente l’unico Sacerdozio, tutti agiscono nel nome e con l’autorità dell’unico Sacerdote, tutti operano in Persona Christi, l’unico e il sommo sacerdote della Nuova Alleanza. </w:t>
      </w:r>
      <w:r w:rsidRPr="00942322">
        <w:rPr>
          <w:rFonts w:ascii="Arial" w:hAnsi="Arial"/>
          <w:bCs/>
          <w:sz w:val="24"/>
        </w:rPr>
        <w:t xml:space="preserve">È questo il grande mistero di chi viene elevato in Cristo sacerdote in eterno alla maniera di Melchisedek. </w:t>
      </w:r>
    </w:p>
    <w:p w14:paraId="527FB76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peccato si connota come morte. </w:t>
      </w:r>
      <w:r w:rsidRPr="00942322">
        <w:rPr>
          <w:rFonts w:ascii="Arial" w:hAnsi="Arial"/>
          <w:bCs/>
          <w:i/>
          <w:sz w:val="24"/>
        </w:rPr>
        <w:t xml:space="preserve">È morte di Dio, o della sua carità, nel cuore dell’uomo, morte che trascina tutto l’uomo in un processo irreversibile che lo porta alla separazione dell’anima dal corpo (morte fisica), ma anche alla separazione delle facoltà dell’uomo razionale, intelligente, volitivo, cose queste che lo pongono in un vero dissidio interiore; morte ancora come separazione eterna dell’uomo da Dio con la dannazione nell’inferno. </w:t>
      </w:r>
      <w:r w:rsidRPr="00942322">
        <w:rPr>
          <w:rFonts w:ascii="Arial" w:hAnsi="Arial"/>
          <w:bCs/>
          <w:sz w:val="24"/>
        </w:rPr>
        <w:t>Il perdono non è solo remissione della colpa e cancellazione della pena, come atto giuridico. Il perdono si connota anche e soprattutto come ritorno dell’uomo in vita: anima, corpo, spirito ritrovano la loro compattezza e unità, perché in essi è ritornata la divina carità e con essa tutto Dio: Padre, Figlio e Spirito Santo. Il peccato viene eliminato non solo come ritorno in vita, ma anche e soprattutto come deificazione dell’uomo, o come uomo reso partecipe della divina natura. È questa la vera novità cristiana. Cambia essenzialmente l’uomo con il perdono di Dio</w:t>
      </w:r>
      <w:r w:rsidRPr="00942322">
        <w:rPr>
          <w:rFonts w:ascii="Arial" w:hAnsi="Arial"/>
          <w:bCs/>
          <w:i/>
          <w:sz w:val="24"/>
        </w:rPr>
        <w:t xml:space="preserve">. Cambia sostanzialmente perché ritorna in vita, ma soprattutto perché ritorna in Dio come il ferro nel fuoco e ricomincia a vivere. L’uomo vive solo se immerso nel fuoco dell’amore di Dio. </w:t>
      </w:r>
      <w:r w:rsidRPr="00942322">
        <w:rPr>
          <w:rFonts w:ascii="Arial" w:hAnsi="Arial"/>
          <w:bCs/>
          <w:sz w:val="24"/>
        </w:rPr>
        <w:t xml:space="preserve">E non c’è vera vita per l’uomo se non nella sua deificazione. </w:t>
      </w:r>
    </w:p>
    <w:p w14:paraId="08AB0066"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Il Nuovo Patto è vera nuova creazione. È creazione ancora più mirabile di quella antica. </w:t>
      </w:r>
      <w:r w:rsidRPr="00942322">
        <w:rPr>
          <w:rFonts w:ascii="Arial" w:hAnsi="Arial"/>
          <w:i/>
          <w:sz w:val="24"/>
        </w:rPr>
        <w:t xml:space="preserve">Nel Nuovo Patto l’uomo che è uscito da Dio viene riportato in Dio, mediante Cristo Gesù, per opera dello Spirito Santo. </w:t>
      </w:r>
      <w:r w:rsidRPr="00942322">
        <w:rPr>
          <w:rFonts w:ascii="Arial" w:hAnsi="Arial"/>
          <w:sz w:val="24"/>
        </w:rPr>
        <w:t xml:space="preserve">La potenza della grazia e della verità che trasformano un uomo sono contenute nell’espressione: </w:t>
      </w:r>
      <w:r w:rsidRPr="00942322">
        <w:rPr>
          <w:rFonts w:ascii="Arial" w:hAnsi="Arial"/>
          <w:i/>
          <w:sz w:val="24"/>
        </w:rPr>
        <w:t>“partecipi della divina natura”</w:t>
      </w:r>
      <w:r w:rsidRPr="00942322">
        <w:rPr>
          <w:rFonts w:ascii="Arial" w:hAnsi="Arial"/>
          <w:sz w:val="24"/>
        </w:rPr>
        <w:t xml:space="preserve">. Il Nuovo Patto opera la divinizzazione dell’uomo, in Dio, non fuori di Lui. </w:t>
      </w:r>
      <w:r w:rsidRPr="00942322">
        <w:rPr>
          <w:rFonts w:ascii="Arial" w:hAnsi="Arial"/>
          <w:bCs/>
          <w:sz w:val="24"/>
        </w:rPr>
        <w:t xml:space="preserve">Chi vuole comprendere chi è Cristo deve necessariamente partire da Dio. Chi crede in Dio, deve credere in ogni opera che Dio compie. Ora Cristo Gesù è </w:t>
      </w:r>
      <w:r w:rsidRPr="00942322">
        <w:rPr>
          <w:rFonts w:ascii="Arial" w:hAnsi="Arial"/>
          <w:bCs/>
          <w:i/>
          <w:sz w:val="24"/>
        </w:rPr>
        <w:t xml:space="preserve">“l’opera di Dio”. </w:t>
      </w:r>
      <w:r w:rsidRPr="00942322">
        <w:rPr>
          <w:rFonts w:ascii="Arial" w:hAnsi="Arial"/>
          <w:bCs/>
          <w:sz w:val="24"/>
        </w:rPr>
        <w:t xml:space="preserve">Nell’eternità è </w:t>
      </w:r>
      <w:r w:rsidRPr="00942322">
        <w:rPr>
          <w:rFonts w:ascii="Arial" w:hAnsi="Arial"/>
          <w:bCs/>
          <w:i/>
          <w:sz w:val="24"/>
        </w:rPr>
        <w:t>“l’opera di Dio”</w:t>
      </w:r>
      <w:r w:rsidRPr="00942322">
        <w:rPr>
          <w:rFonts w:ascii="Arial" w:hAnsi="Arial"/>
          <w:bCs/>
          <w:sz w:val="24"/>
        </w:rPr>
        <w:t xml:space="preserve">, non perché fatta, </w:t>
      </w:r>
      <w:r w:rsidRPr="00942322">
        <w:rPr>
          <w:rFonts w:ascii="Arial" w:hAnsi="Arial"/>
          <w:bCs/>
          <w:i/>
          <w:sz w:val="24"/>
        </w:rPr>
        <w:t xml:space="preserve">ma perché “generata nell’oggi eterno: oggi ti ho generato”. Luce da Luce, Dio vero da Dio vero, generato non creato della stessa sostanza del Padre, </w:t>
      </w:r>
      <w:r w:rsidRPr="00942322">
        <w:rPr>
          <w:rFonts w:ascii="Arial" w:hAnsi="Arial"/>
          <w:bCs/>
          <w:sz w:val="24"/>
        </w:rPr>
        <w:t xml:space="preserve">l’unica e sola sostanza del Padre è l’unica e sola sostanza di Cristo Gesù. </w:t>
      </w:r>
      <w:r w:rsidRPr="00942322">
        <w:rPr>
          <w:rFonts w:ascii="Arial" w:hAnsi="Arial"/>
          <w:bCs/>
          <w:i/>
          <w:sz w:val="24"/>
        </w:rPr>
        <w:t xml:space="preserve">Nel tempo è “l’opera di Dio”, perché concepito nel seno della Vergine Maria il giorno dell’Incarnazione, per opera dello Spirito Santo. </w:t>
      </w:r>
      <w:r w:rsidRPr="00942322">
        <w:rPr>
          <w:rFonts w:ascii="Arial" w:hAnsi="Arial"/>
          <w:bCs/>
          <w:sz w:val="24"/>
        </w:rPr>
        <w:t xml:space="preserve">Il Padre genera Cristo, il Padre chiede a Cristo Gesù l’Incarnazione (=parliamo sempre del Verbo Eterno che si fa Verbo Incarnato), la chiede per la salvezza dell’uomo. Per questo motivo, o ragione la questione è prima di tutto teologica, solo in secondo tempo è cristologica. </w:t>
      </w:r>
      <w:r w:rsidRPr="00942322">
        <w:rPr>
          <w:rFonts w:ascii="Arial" w:hAnsi="Arial"/>
          <w:bCs/>
          <w:i/>
          <w:sz w:val="24"/>
        </w:rPr>
        <w:t xml:space="preserve">“Autore” di Cristo è il Padre dalla sua generazione nei giorni dell’eternità, alla sua Incarnazione, nei giorni del tempo, nella missione, nel sacrificio, nella risurrezione gloriosa. </w:t>
      </w:r>
      <w:r w:rsidRPr="00942322">
        <w:rPr>
          <w:rFonts w:ascii="Arial" w:hAnsi="Arial"/>
          <w:bCs/>
          <w:sz w:val="24"/>
        </w:rPr>
        <w:t xml:space="preserve">Cristo Gesù è sempre dal Padre, ma è anche sempre per il Padre, nel Padre, con il Padre. </w:t>
      </w:r>
    </w:p>
    <w:p w14:paraId="233AFBB5"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Lo si è già accennato. Il sacrificio di Cristo è l’offerta della vita della sua umanità. Lo offre la Persona divina, ma si compie nel suo corpo di carne. Ora la vita di ogni uomo è una sola. Per questo non c’è ripetizione del sacrificio della croce. </w:t>
      </w:r>
      <w:r w:rsidRPr="00942322">
        <w:rPr>
          <w:rFonts w:ascii="Arial" w:hAnsi="Arial"/>
          <w:bCs/>
          <w:i/>
          <w:sz w:val="24"/>
        </w:rPr>
        <w:t>Questo sacrificio è però perfetto in sé a motivo della Persona che lo offre. La Persona è divina, eterna, senza prezzo, la sua grazia è anch’essa eterna, divina, incommensurabile</w:t>
      </w:r>
      <w:r w:rsidRPr="00942322">
        <w:rPr>
          <w:rFonts w:ascii="Arial" w:hAnsi="Arial"/>
          <w:bCs/>
          <w:sz w:val="24"/>
        </w:rPr>
        <w:t xml:space="preserve">. È questa potenza di grazia e di verità che ci rende perfetti per </w:t>
      </w:r>
      <w:r w:rsidRPr="00942322">
        <w:rPr>
          <w:rFonts w:ascii="Arial" w:hAnsi="Arial"/>
          <w:bCs/>
          <w:sz w:val="24"/>
        </w:rPr>
        <w:lastRenderedPageBreak/>
        <w:t xml:space="preserve">sempre. Ora chiediamoci: </w:t>
      </w:r>
      <w:r w:rsidRPr="00942322">
        <w:rPr>
          <w:rFonts w:ascii="Arial" w:hAnsi="Arial"/>
          <w:bCs/>
          <w:i/>
          <w:iCs/>
          <w:sz w:val="24"/>
        </w:rPr>
        <w:t>Ogni religione via di salvezza?</w:t>
      </w:r>
      <w:r w:rsidRPr="00942322">
        <w:rPr>
          <w:rFonts w:ascii="Arial" w:hAnsi="Arial"/>
          <w:b/>
          <w:sz w:val="24"/>
        </w:rPr>
        <w:t xml:space="preserve"> </w:t>
      </w:r>
      <w:r w:rsidRPr="00942322">
        <w:rPr>
          <w:rFonts w:ascii="Arial" w:hAnsi="Arial"/>
          <w:bCs/>
          <w:sz w:val="24"/>
        </w:rPr>
        <w:t xml:space="preserve">Via di salvezza è la coscienza, non la religione. Non è la religione la via della salvezza. La via della salvezza è la coscienza. È la coscienza perché è in essa che l’uomo legge il bene e il male, il male per evitarlo, il bene per compierlo. </w:t>
      </w:r>
      <w:r w:rsidRPr="00942322">
        <w:rPr>
          <w:rFonts w:ascii="Arial" w:hAnsi="Arial"/>
          <w:bCs/>
          <w:i/>
          <w:sz w:val="24"/>
        </w:rPr>
        <w:t>La coscienza però va formata</w:t>
      </w:r>
      <w:r w:rsidRPr="00942322">
        <w:rPr>
          <w:rFonts w:ascii="Arial" w:hAnsi="Arial"/>
          <w:bCs/>
          <w:sz w:val="24"/>
        </w:rPr>
        <w:t xml:space="preserve">. Con l’intelligenza illuminata dallo Spirito Santo l’uomo discerne il male dal bene, il bene dal meglio, il meglio dall’ottimo per seguire il bene, il meglio, l’ottimo. Nessuno può rinunciare all’esercizio dell’intelligenza nella ricerca del meglio, anzi dell’ottimo per seguirlo ed entrare così nella vita. </w:t>
      </w:r>
    </w:p>
    <w:p w14:paraId="28D72081"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Se Cristo Gesù è morto una volta sola, perché allora la Chiesa celebra l’Eucaristia più volte. La Chiesa celebra l’Eucaristia più volte perché Cristo le ha comandato di farlo in sua memoria: </w:t>
      </w:r>
      <w:r w:rsidRPr="00942322">
        <w:rPr>
          <w:rFonts w:ascii="Arial" w:hAnsi="Arial"/>
          <w:bCs/>
          <w:i/>
          <w:sz w:val="24"/>
        </w:rPr>
        <w:t>“Fate questo in memoria di me”</w:t>
      </w:r>
      <w:r w:rsidRPr="00942322">
        <w:rPr>
          <w:rFonts w:ascii="Arial" w:hAnsi="Arial"/>
          <w:bCs/>
          <w:sz w:val="24"/>
        </w:rPr>
        <w:t xml:space="preserve">.  Deve farlo in sua memoria più volte a motivo del cammino dell’uomo verso la perfezione, verso la santità, verso il cielo. </w:t>
      </w:r>
      <w:r w:rsidRPr="00942322">
        <w:rPr>
          <w:rFonts w:ascii="Arial" w:hAnsi="Arial"/>
          <w:bCs/>
          <w:i/>
          <w:sz w:val="24"/>
        </w:rPr>
        <w:t>L’Eucaristia è il pane del cammino dell’uomo nuovo</w:t>
      </w:r>
      <w:r w:rsidRPr="00942322">
        <w:rPr>
          <w:rFonts w:ascii="Arial" w:hAnsi="Arial"/>
          <w:bCs/>
          <w:sz w:val="24"/>
        </w:rPr>
        <w:t xml:space="preserve">, Il quale ogni giorno, o almeno di domenica in domenica, se ne deve nutrire, se vuole raggiungere la santità che è la vocazione nuova cui lo chiama il Signore. L’Eucaristia è questa mirabile unità: fede in Cristo e vita di Cristo in noi. Celebra santamente l’Eucaristia, secondo la sua essenza divina ed umana insieme, solo chi crede in Cristo Parola del Padre e fa divenire la vita di Cristo secondo la Parola del Padre vita in lui. </w:t>
      </w:r>
      <w:r w:rsidRPr="00942322">
        <w:rPr>
          <w:rFonts w:ascii="Arial" w:hAnsi="Arial"/>
          <w:bCs/>
          <w:i/>
          <w:sz w:val="24"/>
        </w:rPr>
        <w:t xml:space="preserve">Cosa è infatti l’Eucaristia se non il sacrificio dell’obbedienza di Cristo? </w:t>
      </w:r>
      <w:r w:rsidRPr="00942322">
        <w:rPr>
          <w:rFonts w:ascii="Arial" w:hAnsi="Arial"/>
          <w:bCs/>
          <w:sz w:val="24"/>
        </w:rPr>
        <w:t xml:space="preserve">Perché il cristiano mangia l’Eucaristia? Per divenire obbedienza di Cristo nella sua vita. Questa unità deve sempre cercare il cristiano. Per il raggiungimento di questa unità egli deve mangiare il Corpo e il Sangue del Signore. Altra unità da raggiungere è questa: l’Eucaristia è il Corpo di Cristo offerto per noi. Il Corpo di Cristo è ora la Chiesa. </w:t>
      </w:r>
      <w:r w:rsidRPr="00942322">
        <w:rPr>
          <w:rFonts w:ascii="Arial" w:hAnsi="Arial"/>
          <w:bCs/>
          <w:i/>
          <w:sz w:val="24"/>
        </w:rPr>
        <w:t>Si mangia il Corpo di Cristo offerto per fare del Corpo di Cristo che è la Chiesa un’offerta gradita a Dio</w:t>
      </w:r>
      <w:r w:rsidRPr="00942322">
        <w:rPr>
          <w:rFonts w:ascii="Arial" w:hAnsi="Arial"/>
          <w:bCs/>
          <w:sz w:val="24"/>
        </w:rPr>
        <w:t xml:space="preserve">. Si mangia Cristo per divenire nella sua offerta, offerta santa per il nostro Dio e Padre. Anche questa unità bisogna ricomporre. </w:t>
      </w:r>
      <w:r w:rsidRPr="00942322">
        <w:rPr>
          <w:rFonts w:ascii="Arial" w:hAnsi="Arial"/>
          <w:sz w:val="24"/>
        </w:rPr>
        <w:t xml:space="preserve">Il mistero dell’Eucaristia è questa unità: Si fa il sacrificio per avere l’Eucaristia. Si vive l’Eucaristia per compiere il sacrificio. Il sacrificio che si fa è quello della Croce. </w:t>
      </w:r>
      <w:r w:rsidRPr="00942322">
        <w:rPr>
          <w:rFonts w:ascii="Arial" w:hAnsi="Arial"/>
          <w:i/>
          <w:sz w:val="24"/>
        </w:rPr>
        <w:t>Attualizzando quel sacrificio il pane e il vino diventano corpo e sangue di Cristo. Si fa il sacrificio della croce perché il cristiano, corpo di Cristo, compia nel suo corpo lo stesso sacrificio dell’intero corpo</w:t>
      </w:r>
      <w:r w:rsidRPr="00942322">
        <w:rPr>
          <w:rFonts w:ascii="Arial" w:hAnsi="Arial"/>
          <w:sz w:val="24"/>
        </w:rPr>
        <w:t xml:space="preserve">. La sua vocazione è quella di divenire in Cristo sacrificio, ostia, vittima, olocausto, offerta per il nostro Dio. Se non si ricompone l’unità del sacrificio che fa l’Eucaristia e dell’Eucaristia che ci conduce al sacrificio celebriamo inefficacemente questo grande ministero. </w:t>
      </w:r>
    </w:p>
    <w:p w14:paraId="6006AEDB" w14:textId="77777777" w:rsidR="00942322" w:rsidRPr="00942322" w:rsidRDefault="00942322" w:rsidP="00942322">
      <w:pPr>
        <w:spacing w:after="120"/>
        <w:jc w:val="both"/>
        <w:rPr>
          <w:rFonts w:ascii="Arial" w:hAnsi="Arial"/>
          <w:sz w:val="24"/>
        </w:rPr>
      </w:pPr>
      <w:r w:rsidRPr="00942322">
        <w:rPr>
          <w:rFonts w:ascii="Arial" w:hAnsi="Arial"/>
          <w:sz w:val="24"/>
        </w:rPr>
        <w:t xml:space="preserve">Gesù è entrato nel Santuario del Cielo con il suo Corpo glorioso. Ora, ogni cristiano che riceve il battesimo diviene Corpo di Cristo. </w:t>
      </w:r>
      <w:r w:rsidRPr="00942322">
        <w:rPr>
          <w:rFonts w:ascii="Arial" w:hAnsi="Arial"/>
          <w:i/>
          <w:sz w:val="24"/>
        </w:rPr>
        <w:t>Anche lui nel Corpo di Cristo è nel Cielo</w:t>
      </w:r>
      <w:r w:rsidRPr="00942322">
        <w:rPr>
          <w:rFonts w:ascii="Arial" w:hAnsi="Arial"/>
          <w:sz w:val="24"/>
        </w:rPr>
        <w:t xml:space="preserve">. È nel Cielo per realtà spirituale che si è compiuta in lui. </w:t>
      </w:r>
      <w:r w:rsidRPr="00942322">
        <w:rPr>
          <w:rFonts w:ascii="Arial" w:hAnsi="Arial"/>
          <w:i/>
          <w:sz w:val="24"/>
        </w:rPr>
        <w:t>Deve camminare verso il cielo anche nella realtà materiale, cioè nel suo corpo di carne, perché questa è la sua vocazione</w:t>
      </w:r>
      <w:r w:rsidRPr="00942322">
        <w:rPr>
          <w:rFonts w:ascii="Arial" w:hAnsi="Arial"/>
          <w:sz w:val="24"/>
        </w:rPr>
        <w:t xml:space="preserve">. Egli deve portare tutto nel Cielo nel quale ora abita in Cristo, nello spirito. La via per raggiungere il cielo è questa via vivente che è lo stesso Cristo Gesù. La via vivente si percorre in Lui, con Lui, per Lui. Divenendo corpo del suo Corpo. </w:t>
      </w:r>
    </w:p>
    <w:p w14:paraId="7B6EF806"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Con cuore sincero… nella pienezza della fede... cuori purificati da ogni cattiva coscienza… il corpo lavato con acqua pura: sono queste le modalità esatte secondo le quali bisogna camminare, se si vuole raggiungere il Cielo e indossare, o rivestirci della stessa gloria del Cristo Risorto. </w:t>
      </w:r>
      <w:r w:rsidRPr="00942322">
        <w:rPr>
          <w:rFonts w:ascii="Arial" w:hAnsi="Arial"/>
          <w:bCs/>
          <w:i/>
          <w:sz w:val="24"/>
        </w:rPr>
        <w:t xml:space="preserve">Il cuore è sincero </w:t>
      </w:r>
      <w:r w:rsidRPr="00942322">
        <w:rPr>
          <w:rFonts w:ascii="Arial" w:hAnsi="Arial"/>
          <w:bCs/>
          <w:sz w:val="24"/>
        </w:rPr>
        <w:t xml:space="preserve">quando in esso </w:t>
      </w:r>
      <w:r w:rsidRPr="00942322">
        <w:rPr>
          <w:rFonts w:ascii="Arial" w:hAnsi="Arial"/>
          <w:bCs/>
          <w:sz w:val="24"/>
        </w:rPr>
        <w:lastRenderedPageBreak/>
        <w:t xml:space="preserve">c’è solo la ricerca della verità. </w:t>
      </w:r>
      <w:r w:rsidRPr="00942322">
        <w:rPr>
          <w:rFonts w:ascii="Arial" w:hAnsi="Arial"/>
          <w:bCs/>
          <w:i/>
          <w:sz w:val="24"/>
        </w:rPr>
        <w:t>Si è in pienezza di fede</w:t>
      </w:r>
      <w:r w:rsidRPr="00942322">
        <w:rPr>
          <w:rFonts w:ascii="Arial" w:hAnsi="Arial"/>
          <w:bCs/>
          <w:sz w:val="24"/>
        </w:rPr>
        <w:t xml:space="preserve"> quando si trasforma in vita ogni Parola del Vangelo. Se la Parola non è creduta, non si è nella fede. Se una sola Parola non è creduta, non si è nella pienezza della fede. </w:t>
      </w:r>
      <w:r w:rsidRPr="00942322">
        <w:rPr>
          <w:rFonts w:ascii="Arial" w:hAnsi="Arial"/>
          <w:bCs/>
          <w:i/>
          <w:sz w:val="24"/>
        </w:rPr>
        <w:t xml:space="preserve">I cuori sono purificati da ogni cattiva coscienza </w:t>
      </w:r>
      <w:r w:rsidRPr="00942322">
        <w:rPr>
          <w:rFonts w:ascii="Arial" w:hAnsi="Arial"/>
          <w:bCs/>
          <w:sz w:val="24"/>
        </w:rPr>
        <w:t xml:space="preserve">quando sono mondati da ogni peccato. </w:t>
      </w:r>
      <w:r w:rsidRPr="00942322">
        <w:rPr>
          <w:rFonts w:ascii="Arial" w:hAnsi="Arial"/>
          <w:bCs/>
          <w:i/>
          <w:sz w:val="24"/>
        </w:rPr>
        <w:t xml:space="preserve">Il corpo è lavato con acqua pura </w:t>
      </w:r>
      <w:r w:rsidRPr="00942322">
        <w:rPr>
          <w:rFonts w:ascii="Arial" w:hAnsi="Arial"/>
          <w:bCs/>
          <w:sz w:val="24"/>
        </w:rPr>
        <w:t xml:space="preserve">quando lo si libera da ogni vizio, da ogni concupiscenza; quando lo si riveste delle sante virtù. Circa la pienezza di fede, nella quale bisogna camminare, c’è da aggiungere una verità, che nel contesto ha un valore non minimo: </w:t>
      </w:r>
      <w:r w:rsidRPr="00942322">
        <w:rPr>
          <w:rFonts w:ascii="Arial" w:hAnsi="Arial"/>
          <w:bCs/>
          <w:i/>
          <w:sz w:val="24"/>
        </w:rPr>
        <w:t>La pienezza di fede è nel Sacerdozio di Cristo e nella Nuova Alleanza stipulata nel suo Corpo, nel suo Sangue</w:t>
      </w:r>
      <w:r w:rsidRPr="00942322">
        <w:rPr>
          <w:rFonts w:ascii="Arial" w:hAnsi="Arial"/>
          <w:bCs/>
          <w:sz w:val="24"/>
        </w:rPr>
        <w:t xml:space="preserve">. </w:t>
      </w:r>
      <w:r w:rsidRPr="00942322">
        <w:rPr>
          <w:rFonts w:ascii="Arial" w:hAnsi="Arial"/>
          <w:bCs/>
          <w:i/>
          <w:sz w:val="24"/>
        </w:rPr>
        <w:t xml:space="preserve">Chi esclude Cristo come suo unico e solo Redentore, costui non è in pienezza di fede, è semplicemente nella non fede. </w:t>
      </w:r>
      <w:r w:rsidRPr="00942322">
        <w:rPr>
          <w:rFonts w:ascii="Arial" w:hAnsi="Arial"/>
          <w:bCs/>
          <w:sz w:val="24"/>
        </w:rPr>
        <w:t xml:space="preserve">Le Parole del Vangelo che Lui legge sono svuotate della verità e senza verità creduta e vissuta non c’è fede. </w:t>
      </w:r>
    </w:p>
    <w:p w14:paraId="6B2DF0AB"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professione della nostra speranza è una sola: attendere vigilando la venuta del Signore Nostro Gesù Cristo che dovrà porre fine alla storia, o individuale, o collettiva e trasferirci nel regno del Padre suo. </w:t>
      </w:r>
      <w:r w:rsidRPr="00942322">
        <w:rPr>
          <w:rFonts w:ascii="Arial" w:hAnsi="Arial"/>
          <w:bCs/>
          <w:i/>
          <w:sz w:val="24"/>
        </w:rPr>
        <w:t xml:space="preserve">La professione della nostra speranza in nessun modo potrà essere mantenuta nella sua più alta e profonda verità, se una sola falsità si introduce nel mistero di Cristo Gesù. </w:t>
      </w:r>
      <w:r w:rsidRPr="00942322">
        <w:rPr>
          <w:rFonts w:ascii="Arial" w:hAnsi="Arial"/>
          <w:bCs/>
          <w:sz w:val="24"/>
        </w:rPr>
        <w:t xml:space="preserve">Senza vera fede in Cristo Gesù nessuna professione di speranza sarà mai possibile. Chi vuole ricostruire la speranza nei cuori deve formare Cristo. </w:t>
      </w:r>
      <w:r w:rsidRPr="00942322">
        <w:rPr>
          <w:rFonts w:ascii="Arial" w:hAnsi="Arial"/>
          <w:bCs/>
          <w:i/>
          <w:sz w:val="24"/>
        </w:rPr>
        <w:t xml:space="preserve">O si forma Cristo, o si lavora invano. </w:t>
      </w:r>
      <w:r w:rsidRPr="00942322">
        <w:rPr>
          <w:rFonts w:ascii="Arial" w:hAnsi="Arial"/>
          <w:bCs/>
          <w:sz w:val="24"/>
        </w:rPr>
        <w:t xml:space="preserve">Falliscono tutti quei programmi di vita che prescindono dalla vera, perfetta, santa formazione di Cristo nei cuori. </w:t>
      </w:r>
    </w:p>
    <w:p w14:paraId="5C76BEF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Nuova Alleanza abroga ogni elemento dell’Antica Alleanza: il Sacerdozio, la Promessa, il Rito, la stessa Legge. Quest’ultima non è stata abolita, perché la Volontà di Dio è parte perenne in ogni Alleanza. Anzi l’Alleanza è stipulata per il compimento della Volontà di Dio. </w:t>
      </w:r>
      <w:r w:rsidRPr="00942322">
        <w:rPr>
          <w:rFonts w:ascii="Arial" w:hAnsi="Arial"/>
          <w:bCs/>
          <w:i/>
          <w:sz w:val="24"/>
        </w:rPr>
        <w:t>La Volontà di Dio contenuta nella Legge è stata portata a compimento nelle Beatitudini, che sono la via attraverso cui chi si converte e crede al Vangelo, dona la sua vita a Dio in sacrificio, in espiazione, in olocausto, allo stesso modo di Cristo Gesù</w:t>
      </w:r>
      <w:r w:rsidRPr="00942322">
        <w:rPr>
          <w:rFonts w:ascii="Arial" w:hAnsi="Arial"/>
          <w:bCs/>
          <w:sz w:val="24"/>
        </w:rPr>
        <w:t xml:space="preserve">. Abrogare un solo elemento, il rito del sangue, e lasciare gli altri in vigore, è modo errato di vivere la Nuova Alleanza. Un solo elemento dell’Antica Alleanza lasciato in vigore, corrompe la Nuova e la trascina per vie non percorribili. La giustizia di Dio è la sua Verità, la sua Volontà, la sua Parola. Dio è giusto in sé per essenza che è Verità, Bontà, Carità. Dio è giusto dinanzi al mondo intero perché agisce con noi sempre secondo la sua eterna Verità, Bontà, Carità. </w:t>
      </w:r>
      <w:r w:rsidRPr="00942322">
        <w:rPr>
          <w:rFonts w:ascii="Arial" w:hAnsi="Arial"/>
          <w:bCs/>
          <w:i/>
          <w:sz w:val="24"/>
        </w:rPr>
        <w:t xml:space="preserve">Egli è giusto con noi perché agisce sempre in riferimento alla Parola che ci ha comunicato. La giustizia in Dio verso di noi è l’adempimento di ogni Sua Parola pronunciata. </w:t>
      </w:r>
      <w:r w:rsidRPr="00942322">
        <w:rPr>
          <w:rFonts w:ascii="Arial" w:hAnsi="Arial"/>
          <w:bCs/>
          <w:sz w:val="24"/>
        </w:rPr>
        <w:t xml:space="preserve">Dove non c’è Parola di Dio non c’è Volontà di Dio manifestata. Lì non c’è neanche giustizia di Dio.  </w:t>
      </w:r>
    </w:p>
    <w:p w14:paraId="5287EFE7"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 cristiani non solo devono condurre a Cristo il mondo intero, portandolo nel suo Vangelo. Nel Vangelo devono rimanere loro stessi, il Vangelo vivere, il Vangelo testimoniare interamente vissuto in ogni sua parte. </w:t>
      </w:r>
      <w:r w:rsidRPr="00942322">
        <w:rPr>
          <w:rFonts w:ascii="Arial" w:hAnsi="Arial"/>
          <w:bCs/>
          <w:i/>
          <w:sz w:val="24"/>
        </w:rPr>
        <w:t xml:space="preserve">Per questo ognuno deve essere per l’altro aiuto, sostegno, stimolo, incoraggiamento, esortazione. </w:t>
      </w:r>
      <w:r w:rsidRPr="00942322">
        <w:rPr>
          <w:rFonts w:ascii="Arial" w:hAnsi="Arial"/>
          <w:bCs/>
          <w:sz w:val="24"/>
        </w:rPr>
        <w:t xml:space="preserve">Potrà fare questo chi è nel Vangelo per attrarre nel Vangelo. Chi è fuori del Vangelo mai potrà essere di aiuto agli altri. Deve lui per primo chiedere aiuto e poi divenire aiuto e sostegno per i fratelli. </w:t>
      </w:r>
      <w:r w:rsidRPr="00942322">
        <w:rPr>
          <w:rFonts w:ascii="Arial" w:hAnsi="Arial"/>
          <w:bCs/>
          <w:i/>
          <w:sz w:val="24"/>
        </w:rPr>
        <w:t xml:space="preserve">Aiutandosi vicendevolmente, stimolandosi ed esortandosi i cristiani costituiscono una comunità di fede forte, robusta, solida capace di vera testimonianza, di vero annunzio, di vera proclamazione del Vangelo ad ogni uomo. </w:t>
      </w:r>
      <w:r w:rsidRPr="00942322">
        <w:rPr>
          <w:rFonts w:ascii="Arial" w:hAnsi="Arial"/>
          <w:bCs/>
          <w:sz w:val="24"/>
        </w:rPr>
        <w:t xml:space="preserve">La creazione di una comunità cristiana compatta, solida, </w:t>
      </w:r>
      <w:r w:rsidRPr="00942322">
        <w:rPr>
          <w:rFonts w:ascii="Arial" w:hAnsi="Arial"/>
          <w:bCs/>
          <w:sz w:val="24"/>
        </w:rPr>
        <w:lastRenderedPageBreak/>
        <w:t xml:space="preserve">forte nella fede, nella carità, nella speranza è la via migliore di tutte per l’annunzio e il ricordo del Vangelo al mondo. Ognuno è chiamato ad aiutare e a lasciarsi aiutare. Questa è la via della fortificazione della fede all’interno della comunità, punto di inizio per la edificazione della stessa fede in ogni cuore che ancora non appartiene a Cristo Gesù. </w:t>
      </w:r>
    </w:p>
    <w:p w14:paraId="440B4E47"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peccato contro lo Spirito Santo è il peccato contro la verità della salvezza. Commette questo peccato chi impugna la verità conosciuta, chi la combatte, chi la distrugge, distruggendo chi la porta. </w:t>
      </w:r>
      <w:r w:rsidRPr="00942322">
        <w:rPr>
          <w:rFonts w:ascii="Arial" w:hAnsi="Arial"/>
          <w:bCs/>
          <w:i/>
          <w:sz w:val="24"/>
        </w:rPr>
        <w:t xml:space="preserve">La verità della salvezza nel nostro caso è una sola: Cristo Gesù Sommo ed Eterno Sacerdote dei beni futuri, della Nuova Alleanza, del Nuovo Patto. È verità conosciuta, quindi autentica verità, perché è stato Dio stesso a darle testimonianza, a proclamarla. </w:t>
      </w:r>
      <w:r w:rsidRPr="00942322">
        <w:rPr>
          <w:rFonts w:ascii="Arial" w:hAnsi="Arial"/>
          <w:bCs/>
          <w:sz w:val="24"/>
        </w:rPr>
        <w:t xml:space="preserve">Se Dio ha costituito e proclamato Cristo Sommo Sacerdote della Sua salvezza, </w:t>
      </w:r>
      <w:r w:rsidRPr="00942322">
        <w:rPr>
          <w:rFonts w:ascii="Arial" w:hAnsi="Arial"/>
          <w:bCs/>
          <w:i/>
          <w:sz w:val="24"/>
        </w:rPr>
        <w:t xml:space="preserve">chi è l’uomo che possa impugnare una così grande verità, se non chi pecca contro lo Spirito Santo? </w:t>
      </w:r>
      <w:r w:rsidRPr="00942322">
        <w:rPr>
          <w:rFonts w:ascii="Arial" w:hAnsi="Arial"/>
          <w:bCs/>
          <w:sz w:val="24"/>
        </w:rPr>
        <w:t xml:space="preserve">Da questo peccato ognuno si deve guardare, perché questo peccato esclude dalla salvezza eterna. Chi cade in questo peccato è già dannato in vita. </w:t>
      </w:r>
    </w:p>
    <w:p w14:paraId="00C6E01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Legge puniva con la morte alcune trasgressioni. È questo un severo monito contro coloro che distruggono Cristo nel suo essere Sacerdote Eterno, Sommo, alla maniera di Melchisedek, Sacerdote della Nuova Alleanza. </w:t>
      </w:r>
      <w:r w:rsidRPr="00942322">
        <w:rPr>
          <w:rFonts w:ascii="Arial" w:hAnsi="Arial"/>
          <w:bCs/>
          <w:i/>
          <w:sz w:val="24"/>
        </w:rPr>
        <w:t xml:space="preserve">Se la Legge antica puniva alcune trasgressioni dell’Antica Alleanza – e quella era solo figura, non realtà – chi distrugge Cristo nella sua più piena ed essenziale verità, quella di essere il solo, l’unico Sacerdote della Nuova Alleanza, potrà forse pensare di sfuggire alla punizione? </w:t>
      </w:r>
      <w:r w:rsidRPr="00942322">
        <w:rPr>
          <w:rFonts w:ascii="Arial" w:hAnsi="Arial"/>
          <w:bCs/>
          <w:sz w:val="24"/>
        </w:rPr>
        <w:t xml:space="preserve">Questa sarà assai più grave, perché più grande è la perdizione di coloro che a motivo di questa distruzione di Cristo vengono tratti fuori della via della verità e della salvezza. </w:t>
      </w:r>
    </w:p>
    <w:p w14:paraId="688EEA0E"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Ecco tre gravi, anzi gravissimi peccati, che si commettono contro la Nuova Alleanza. </w:t>
      </w:r>
      <w:r w:rsidRPr="00942322">
        <w:rPr>
          <w:rFonts w:ascii="Arial" w:hAnsi="Arial"/>
          <w:bCs/>
          <w:i/>
          <w:sz w:val="24"/>
        </w:rPr>
        <w:t xml:space="preserve">Il Figlio di Dio è calpestato </w:t>
      </w:r>
      <w:r w:rsidRPr="00942322">
        <w:rPr>
          <w:rFonts w:ascii="Arial" w:hAnsi="Arial"/>
          <w:bCs/>
          <w:sz w:val="24"/>
        </w:rPr>
        <w:t xml:space="preserve">quando non viene accolto nella sua verità più piena. Chi distrugge la verità di Cristo, distrugge Cristo. Chi distrugge Cristo è senza salvezza eterna, perché non c’è salvezza se non nel Nome, cioè nella verità di Cristo Gesù. </w:t>
      </w:r>
      <w:r w:rsidRPr="00942322">
        <w:rPr>
          <w:rFonts w:ascii="Arial" w:hAnsi="Arial"/>
          <w:bCs/>
          <w:i/>
          <w:sz w:val="24"/>
        </w:rPr>
        <w:t xml:space="preserve">Il sangue è profanato </w:t>
      </w:r>
      <w:r w:rsidRPr="00942322">
        <w:rPr>
          <w:rFonts w:ascii="Arial" w:hAnsi="Arial"/>
          <w:bCs/>
          <w:sz w:val="24"/>
        </w:rPr>
        <w:t xml:space="preserve">quando lo si svuota della sua verità, della sua santità, della sua unicità. Chi ritorna nell’Antica Alleanza altro non fa che profanare il sangue di Cristo Gesù. Da sangue di salvezza, anzi da unico sangue di salvezza, se ne fa un sangue di non salvezza. Si dà più valore al sangue degli animali che non a quello del Figlio di Dio. Questa è vera profanazione che esclude dalla salvezza eterna, perché solo in quel Sangue è la salvezza e senza quel Sangue nessuna salvezza sarà mai possibile. </w:t>
      </w:r>
      <w:r w:rsidRPr="00942322">
        <w:rPr>
          <w:rFonts w:ascii="Arial" w:hAnsi="Arial"/>
          <w:bCs/>
          <w:i/>
          <w:sz w:val="24"/>
        </w:rPr>
        <w:t xml:space="preserve">Lo Spirito della grazia è disprezzato </w:t>
      </w:r>
      <w:r w:rsidRPr="00942322">
        <w:rPr>
          <w:rFonts w:ascii="Arial" w:hAnsi="Arial"/>
          <w:bCs/>
          <w:sz w:val="24"/>
        </w:rPr>
        <w:t xml:space="preserve">perché non lo si accoglie nei suoi doni. È Lui che rigenera, giustifica, santifica, redime, salva, porta a compimento in Cristo la nostra vocazione. Chi calpesta il Figlio di Dio rimane senza lo Spirito della grazia e di conseguenza lo disprezza, Gli toglie ogni valore in ordine alla nostra nuova vita. </w:t>
      </w:r>
      <w:r w:rsidRPr="00942322">
        <w:rPr>
          <w:rFonts w:ascii="Arial" w:hAnsi="Arial"/>
          <w:bCs/>
          <w:i/>
          <w:sz w:val="24"/>
        </w:rPr>
        <w:t>Questo è vero peccato. È peccato che è concepito in noi quando ci allontaniamo dalla giusta, santa, vera, perfetta professione di fede in Cristo Gesù. Chi cade dalla retta e santa fede in Cristo, cade semplicemente da tutta la verità e da tutta la grazia che provengono da Cristo. Anche lo Spirito Santo ci è stato dato come grazia e verità di Cristo Gesù</w:t>
      </w:r>
      <w:r w:rsidRPr="00942322">
        <w:rPr>
          <w:rFonts w:ascii="Arial" w:hAnsi="Arial"/>
          <w:bCs/>
          <w:sz w:val="24"/>
        </w:rPr>
        <w:t xml:space="preserve">. Questa verità ci conduce ad una sola possibile conclusione: chi vuole riportare la verità della salvezza nel mondo, deve iniziare dalla retta fede in Cristo. </w:t>
      </w:r>
      <w:r w:rsidRPr="00942322">
        <w:rPr>
          <w:rFonts w:ascii="Arial" w:hAnsi="Arial"/>
          <w:bCs/>
          <w:i/>
          <w:sz w:val="24"/>
        </w:rPr>
        <w:t>Ogni sfasamento della fede in Cristo comporta uno sfasamento in ordine a tutta la salvezza</w:t>
      </w:r>
      <w:r w:rsidRPr="00942322">
        <w:rPr>
          <w:rFonts w:ascii="Arial" w:hAnsi="Arial"/>
          <w:bCs/>
          <w:sz w:val="24"/>
        </w:rPr>
        <w:t xml:space="preserve">. Nessuno può pensare di agire per </w:t>
      </w:r>
      <w:r w:rsidRPr="00942322">
        <w:rPr>
          <w:rFonts w:ascii="Arial" w:hAnsi="Arial"/>
          <w:bCs/>
          <w:sz w:val="24"/>
        </w:rPr>
        <w:lastRenderedPageBreak/>
        <w:t xml:space="preserve">la salvezza se la verità della sua salvezza è falsa nel suo cuore, nelle sue parole, nelle sue opere. </w:t>
      </w:r>
    </w:p>
    <w:p w14:paraId="4DB5FAEB"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Il giusto giudizio di Dio è il compimento nei nostri riguardi di ogni Parola che il Signore ha proferito, sia in bene che in male. Per giusto giudizio di Dio siamo salvi, ma anche per giusto giudizio di Dio siamo condannati alla pena eterna. </w:t>
      </w:r>
      <w:r w:rsidRPr="00942322">
        <w:rPr>
          <w:rFonts w:ascii="Arial" w:hAnsi="Arial"/>
          <w:i/>
          <w:sz w:val="24"/>
        </w:rPr>
        <w:t>Chi vuole sapere quale sarà il suo giusto giudizio è sufficiente che rifletta su quale Parola di Dio è impostata la sua vita</w:t>
      </w:r>
      <w:r w:rsidRPr="00942322">
        <w:rPr>
          <w:rFonts w:ascii="Arial" w:hAnsi="Arial"/>
          <w:sz w:val="24"/>
        </w:rPr>
        <w:t xml:space="preserve">. Quale la Parola vissuta, tale il giusto giudizio di Dio. L’errore più grave di oggi è questo: ognuno si pronunzia un giusto giudizio di Dio ma senza la Parola di Dio. Senza Parola di Dio non può esistere alcun giudizio giusto, vero, santo. Ecco perché </w:t>
      </w:r>
      <w:r w:rsidRPr="00942322">
        <w:rPr>
          <w:rFonts w:ascii="Arial" w:hAnsi="Arial"/>
          <w:i/>
          <w:iCs/>
          <w:sz w:val="24"/>
        </w:rPr>
        <w:t xml:space="preserve">è </w:t>
      </w:r>
      <w:r w:rsidRPr="00942322">
        <w:rPr>
          <w:rFonts w:ascii="Arial" w:hAnsi="Arial"/>
          <w:bCs/>
          <w:i/>
          <w:iCs/>
          <w:sz w:val="24"/>
        </w:rPr>
        <w:t>terribile cadere nelle mani del Dio vivente.</w:t>
      </w:r>
      <w:r w:rsidRPr="00942322">
        <w:rPr>
          <w:rFonts w:ascii="Arial" w:hAnsi="Arial"/>
          <w:bCs/>
          <w:sz w:val="24"/>
        </w:rPr>
        <w:t xml:space="preserve"> È terribile per colui che si pone fuori della vera Parola di Dio, della sua verità. È terribile per colui che dopo aver conosciuto e adorato Cristo Gesù nella sua verità, passa a confessare ogni falsità su di Lui. </w:t>
      </w:r>
      <w:r w:rsidRPr="00942322">
        <w:rPr>
          <w:rFonts w:ascii="Arial" w:hAnsi="Arial"/>
          <w:bCs/>
          <w:i/>
          <w:sz w:val="24"/>
        </w:rPr>
        <w:t xml:space="preserve">La Parola di Dio è una, la Verità è una, la professione della fede è una. Chi cade dalla Verità, cade dalla Parola, cade dalla fede. Chi cade dalla Parola, dalla stessa Parola sarà giudicato in vita e in morte. Chi infatti cade dalla Verità, cade anche dalla Parola e dalla fede. Chi cade dalla fede, cade dalla Parola e dalla Verità. Chi cade dalla Parola, cade dalla Verità e dalla fede. </w:t>
      </w:r>
      <w:r w:rsidRPr="00942322">
        <w:rPr>
          <w:rFonts w:ascii="Arial" w:hAnsi="Arial"/>
          <w:bCs/>
          <w:sz w:val="24"/>
        </w:rPr>
        <w:t xml:space="preserve">Parola, Verità, fede insieme stanno, insieme cadono. Chi cade dalla Verità di Cristo Gesù, cade anche dalla verità della sua Parola e dalla verità della fede in Lui. Rimane senza salvezza eterna. </w:t>
      </w:r>
    </w:p>
    <w:p w14:paraId="5967FAE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Gravissimo peccato contro lo Spirito Santo è quello della Teologia. La teologia pecca contro lo Spirito Santo in due modi: quando si pone fuori della Parola, della Verità, della Fede in Cristo Gesù; ma anche quando ferma il cammino della Verità della fede in Cristo a ciò che di Cristo Gesù si è compreso ieri. </w:t>
      </w:r>
      <w:r w:rsidRPr="00942322">
        <w:rPr>
          <w:rFonts w:ascii="Arial" w:hAnsi="Arial"/>
          <w:bCs/>
          <w:i/>
          <w:sz w:val="24"/>
        </w:rPr>
        <w:t xml:space="preserve">La Teologia ha un sentiero obbligato: aiutare la comprensione della Parola, della Verità, della Fede in Cristo Gesù. L’oggetto della Teologia è la Parola di Cristo, la Verità di Cristo, la Fede in Cristo. </w:t>
      </w:r>
      <w:r w:rsidRPr="00942322">
        <w:rPr>
          <w:rFonts w:ascii="Arial" w:hAnsi="Arial"/>
          <w:bCs/>
          <w:sz w:val="24"/>
        </w:rPr>
        <w:t xml:space="preserve">Se la Teologia non rispetta il soggetto proprio del suo essere teologia, prima o poi incorre anch’essa nel peccato contro lo Spirito Santo. </w:t>
      </w:r>
    </w:p>
    <w:p w14:paraId="0510B76D"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momento della fondazione della fede è per tutti la predicazione della Parola di Cristo, che ci ha annunziato la Verità di Cristo, che ci ha dato la fede in Cristo. </w:t>
      </w:r>
      <w:r w:rsidRPr="00942322">
        <w:rPr>
          <w:rFonts w:ascii="Arial" w:hAnsi="Arial"/>
          <w:bCs/>
          <w:i/>
          <w:sz w:val="24"/>
        </w:rPr>
        <w:t>Questo momento deve essere sempre ricordato. È il momento della fondazione del nostro nuovo essere. A questo momento bisogna sempre ritornare nei tempi di forte tentazione. Chi mantiene fisso lo sguardo su questo momento che ha fondato la sua fede, potrà superare ogni tentazione contro la fede</w:t>
      </w:r>
      <w:r w:rsidRPr="00942322">
        <w:rPr>
          <w:rFonts w:ascii="Arial" w:hAnsi="Arial"/>
          <w:bCs/>
          <w:sz w:val="24"/>
        </w:rPr>
        <w:t xml:space="preserve">. Chi invece si discosta da questo momento, con facilità abbandona la fede e si consegna alla falsità, all’errore, al peccato, alla morte. Il battesimo è illuminazione, perché in esso e per esso siamo avvolti dalla luce di Cristo e condotti nel suo regno di luce infinita. </w:t>
      </w:r>
      <w:r w:rsidRPr="00942322">
        <w:rPr>
          <w:rFonts w:ascii="Arial" w:hAnsi="Arial"/>
          <w:bCs/>
          <w:i/>
          <w:sz w:val="24"/>
        </w:rPr>
        <w:t xml:space="preserve">È anche illuminazione perché in questo sacramento siamo fatti noi stessi luce nel Signore, luce del Signore, per illuminare il mondo. Dio è luce. Il cristiano nel battesimo diviene in Cristo partecipe della luce di Dio, diviene luce. </w:t>
      </w:r>
      <w:r w:rsidRPr="00942322">
        <w:rPr>
          <w:rFonts w:ascii="Arial" w:hAnsi="Arial"/>
          <w:bCs/>
          <w:sz w:val="24"/>
        </w:rPr>
        <w:t xml:space="preserve">Deve vivere come figlio della luce e non più come figlio delle tenebre. Potrà fare questo se rimarrà sempre nella verità della fede in Cristo e nel compimento della sua Parola. Ora la prima fede che lui deve avere è questa: Cristo Gesù è il Sommo, Eterno Sacerdote della Nuova Alleanza. </w:t>
      </w:r>
    </w:p>
    <w:p w14:paraId="6D5985B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fede non si fonda sulla teologia. La fede non può esistere senza sana dottrina. La forza della vera fede. Si è detto che Fede, Verità e Parola sono una cosa sola, </w:t>
      </w:r>
      <w:r w:rsidRPr="00942322">
        <w:rPr>
          <w:rFonts w:ascii="Arial" w:hAnsi="Arial"/>
          <w:bCs/>
          <w:sz w:val="24"/>
        </w:rPr>
        <w:lastRenderedPageBreak/>
        <w:t xml:space="preserve">o esistono insieme, o non esistono affatto. La fede ha bisogno per produrre frutti di vita eterna di una solida verità a suo fondamento. </w:t>
      </w:r>
      <w:r w:rsidRPr="00942322">
        <w:rPr>
          <w:rFonts w:ascii="Arial" w:hAnsi="Arial"/>
          <w:bCs/>
          <w:i/>
          <w:sz w:val="24"/>
        </w:rPr>
        <w:t>La verità che deve fondarla è quella rivelata nella Parola</w:t>
      </w:r>
      <w:r w:rsidRPr="00942322">
        <w:rPr>
          <w:rFonts w:ascii="Arial" w:hAnsi="Arial"/>
          <w:bCs/>
          <w:sz w:val="24"/>
        </w:rPr>
        <w:t xml:space="preserve">. Lo Spirito Santo dona l’intelligenza della Parola, dona la verità della Parola perché la si ponga a fondamento della fede. La fede non si fonda sulla teologia. </w:t>
      </w:r>
      <w:r w:rsidRPr="00942322">
        <w:rPr>
          <w:rFonts w:ascii="Arial" w:hAnsi="Arial"/>
          <w:bCs/>
          <w:i/>
          <w:sz w:val="24"/>
        </w:rPr>
        <w:t>È invece la teologia che si fonda sulla fede</w:t>
      </w:r>
      <w:r w:rsidRPr="00942322">
        <w:rPr>
          <w:rFonts w:ascii="Arial" w:hAnsi="Arial"/>
          <w:bCs/>
          <w:sz w:val="24"/>
        </w:rPr>
        <w:t xml:space="preserve">, perché la teologia è la comprensione della fede, della verità che è a fondamento della fede, della Parola che contiene la verità della fede. Fondare la fede sulla teologia è sostituire il pensiero di Dio con quello dell’uomo. </w:t>
      </w:r>
      <w:r w:rsidRPr="00942322">
        <w:rPr>
          <w:rFonts w:ascii="Arial" w:hAnsi="Arial"/>
          <w:bCs/>
          <w:i/>
          <w:sz w:val="24"/>
        </w:rPr>
        <w:t>Fede e sana dottrina, o complesso delle sue verità</w:t>
      </w:r>
      <w:r w:rsidRPr="00942322">
        <w:rPr>
          <w:rFonts w:ascii="Arial" w:hAnsi="Arial"/>
          <w:bCs/>
          <w:sz w:val="24"/>
        </w:rPr>
        <w:t xml:space="preserve">, devono costituire una cosa sola. Una fede senza sana dottrina non serve, perché è priva della sua verità, o del complesso delle verità che la rendono vera fede in Cristo Gesù. </w:t>
      </w:r>
      <w:r w:rsidRPr="00942322">
        <w:rPr>
          <w:rFonts w:ascii="Arial" w:hAnsi="Arial"/>
          <w:bCs/>
          <w:i/>
          <w:sz w:val="24"/>
        </w:rPr>
        <w:t>La forza della fede è la verità che è a suo fondamento</w:t>
      </w:r>
      <w:r w:rsidRPr="00942322">
        <w:rPr>
          <w:rFonts w:ascii="Arial" w:hAnsi="Arial"/>
          <w:bCs/>
          <w:sz w:val="24"/>
        </w:rPr>
        <w:t xml:space="preserve">, come la forza della verità della fede è la Parola di Cristo, dalla quale la verità della fede è stata tratta. Tutto nella Nuova Alleanza è in vista di beni migliori e più duraturi. Questi beni migliori sono la partecipazione all’uomo </w:t>
      </w:r>
      <w:r w:rsidRPr="00942322">
        <w:rPr>
          <w:rFonts w:ascii="Arial" w:hAnsi="Arial"/>
          <w:bCs/>
          <w:i/>
          <w:sz w:val="24"/>
        </w:rPr>
        <w:t>della divina natura in Cristo Gesù</w:t>
      </w:r>
      <w:r w:rsidRPr="00942322">
        <w:rPr>
          <w:rFonts w:ascii="Arial" w:hAnsi="Arial"/>
          <w:bCs/>
          <w:sz w:val="24"/>
        </w:rPr>
        <w:t xml:space="preserve">. Sono più duraturi perché vanno oltre l’estensione della nostra vita sulla terra. Sono infatti </w:t>
      </w:r>
      <w:r w:rsidRPr="00942322">
        <w:rPr>
          <w:rFonts w:ascii="Arial" w:hAnsi="Arial"/>
          <w:bCs/>
          <w:i/>
          <w:sz w:val="24"/>
        </w:rPr>
        <w:t xml:space="preserve">l’eredità eterna e la risurrezione gloriosa </w:t>
      </w:r>
      <w:r w:rsidRPr="00942322">
        <w:rPr>
          <w:rFonts w:ascii="Arial" w:hAnsi="Arial"/>
          <w:bCs/>
          <w:sz w:val="24"/>
        </w:rPr>
        <w:t xml:space="preserve">in Cristo che dovrà renderci in tutto simili a Dio: farci interamente di spirito come Lui è Spirito purissimo. Sapendo la ricchezza che gli è donata dalla fede, il cristiano è chiamato </w:t>
      </w:r>
      <w:r w:rsidRPr="00942322">
        <w:rPr>
          <w:rFonts w:ascii="Arial" w:hAnsi="Arial"/>
          <w:bCs/>
          <w:i/>
          <w:sz w:val="24"/>
        </w:rPr>
        <w:t>a riprendere la sua antica franchezza</w:t>
      </w:r>
      <w:r w:rsidRPr="00942322">
        <w:rPr>
          <w:rFonts w:ascii="Arial" w:hAnsi="Arial"/>
          <w:bCs/>
          <w:sz w:val="24"/>
        </w:rPr>
        <w:t xml:space="preserve">. La franchezza è nel dire a tutti, senza timore, il Vangelo della Salvezza, della Grazia, della Vita Eterna che Dio ci dona in Cristo Gesù, Sommo ed Eterno Sacerdote della Nuova Alleanza. </w:t>
      </w:r>
    </w:p>
    <w:p w14:paraId="1E6BDBBB"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Cristo Gesù è unico fondamento della fede, perché la sua Persona è l’unica nella quale è stabilito che possiamo avere salvezza. </w:t>
      </w:r>
      <w:r w:rsidRPr="00942322">
        <w:rPr>
          <w:rFonts w:ascii="Arial" w:hAnsi="Arial"/>
          <w:bCs/>
          <w:i/>
          <w:sz w:val="24"/>
        </w:rPr>
        <w:t>La salvezza è in Lui, ma anche per Lui e con Lui. Chi abbandona Lui, si priva dell’unico fondamento della fede. La sua fede è vuota. Il vuoto della fede è il motivo di tanta crisi nella fede</w:t>
      </w:r>
      <w:r w:rsidRPr="00942322">
        <w:rPr>
          <w:rFonts w:ascii="Arial" w:hAnsi="Arial"/>
          <w:bCs/>
          <w:sz w:val="24"/>
        </w:rPr>
        <w:t xml:space="preserve">. Chi vuole risollevare la fede dalla sua crisi, deve rimettere Cristo Gesù al suo centro, a suo fondamento. Cristo è la nostra fede e senza Cristo nessuna fede sarà mai possibile. Nella fede bisogna perseverare sino alla fine. Per questo </w:t>
      </w:r>
      <w:r w:rsidRPr="00942322">
        <w:rPr>
          <w:rFonts w:ascii="Arial" w:hAnsi="Arial"/>
          <w:bCs/>
          <w:i/>
          <w:sz w:val="24"/>
        </w:rPr>
        <w:t>si ha bisogno di costanza</w:t>
      </w:r>
      <w:r w:rsidRPr="00942322">
        <w:rPr>
          <w:rFonts w:ascii="Arial" w:hAnsi="Arial"/>
          <w:bCs/>
          <w:sz w:val="24"/>
        </w:rPr>
        <w:t xml:space="preserve">. La costanza è fermezza nel compimento del cammino della fede sino alla fine. Quando si dice che la fine è imminente, si dice semplicemente che ormai tutto è stato rivelato e che il cristiano non deve attendere più alcun’altra rivelazione. Ora siamo al tempo del compimento della nostra fede e la fine in questo compimento è sempre imminente. Può venire da un istante all’altro. Mentre camminiamo verso la fine, ognuno deve rimanere </w:t>
      </w:r>
      <w:r w:rsidRPr="00942322">
        <w:rPr>
          <w:rFonts w:ascii="Arial" w:hAnsi="Arial"/>
          <w:bCs/>
          <w:i/>
          <w:sz w:val="24"/>
        </w:rPr>
        <w:t>al suo posto nella fede</w:t>
      </w:r>
      <w:r w:rsidRPr="00942322">
        <w:rPr>
          <w:rFonts w:ascii="Arial" w:hAnsi="Arial"/>
          <w:bCs/>
          <w:sz w:val="24"/>
        </w:rPr>
        <w:t xml:space="preserve">. Il posto nella fede è uno solo: compiere secondo pienezza di verità la missione che il Signore gli ha assegnato. Il cristiano dovrà sempre ricordarsi che </w:t>
      </w:r>
      <w:r w:rsidRPr="00942322">
        <w:rPr>
          <w:rFonts w:ascii="Arial" w:hAnsi="Arial"/>
          <w:bCs/>
          <w:i/>
          <w:sz w:val="24"/>
        </w:rPr>
        <w:t>Il giusto vivrà mediante la fede</w:t>
      </w:r>
      <w:r w:rsidRPr="00942322">
        <w:rPr>
          <w:rFonts w:ascii="Arial" w:hAnsi="Arial"/>
          <w:bCs/>
          <w:sz w:val="24"/>
        </w:rPr>
        <w:t xml:space="preserve">. Se lui vuole giungere in Paradiso dovrà perseverare di fede in fede. Mai dovrà dubitare, o cadere dalla fede. Chi cade dalla fede, cade dalla verità, cade dalla grazia. Ora è il </w:t>
      </w:r>
      <w:r w:rsidRPr="00942322">
        <w:rPr>
          <w:rFonts w:ascii="Arial" w:hAnsi="Arial"/>
          <w:bCs/>
          <w:i/>
          <w:sz w:val="24"/>
        </w:rPr>
        <w:t>Tempo della fede</w:t>
      </w:r>
      <w:r w:rsidRPr="00942322">
        <w:rPr>
          <w:rFonts w:ascii="Arial" w:hAnsi="Arial"/>
          <w:bCs/>
          <w:sz w:val="24"/>
        </w:rPr>
        <w:t xml:space="preserve">. Ora siamo chiamati a vivere di Parola, di Verità, di ascolto. Domani non sarà più il tempo della fede. Sarà invece il </w:t>
      </w:r>
      <w:r w:rsidRPr="00942322">
        <w:rPr>
          <w:rFonts w:ascii="Arial" w:hAnsi="Arial"/>
          <w:bCs/>
          <w:i/>
          <w:sz w:val="24"/>
        </w:rPr>
        <w:t>Tempo del giudizio</w:t>
      </w:r>
      <w:r w:rsidRPr="00942322">
        <w:rPr>
          <w:rFonts w:ascii="Arial" w:hAnsi="Arial"/>
          <w:bCs/>
          <w:sz w:val="24"/>
        </w:rPr>
        <w:t xml:space="preserve">. Saremo convocati al cospetto di Dio per rendere ragione della nostra vita di fede, di non fede, di verità, di falsità, di giustizia, di ingiustizia. La fede, quella vera, è solo </w:t>
      </w:r>
      <w:r w:rsidRPr="00942322">
        <w:rPr>
          <w:rFonts w:ascii="Arial" w:hAnsi="Arial"/>
          <w:bCs/>
          <w:i/>
          <w:sz w:val="24"/>
        </w:rPr>
        <w:t>Fede nella Parola di Dio</w:t>
      </w:r>
      <w:r w:rsidRPr="00942322">
        <w:rPr>
          <w:rFonts w:ascii="Arial" w:hAnsi="Arial"/>
          <w:bCs/>
          <w:sz w:val="24"/>
        </w:rPr>
        <w:t xml:space="preserve">. Chi esclude la Parola dalla fede, si esclude dalla fede. Essere </w:t>
      </w:r>
      <w:r w:rsidRPr="00942322">
        <w:rPr>
          <w:rFonts w:ascii="Arial" w:hAnsi="Arial"/>
          <w:bCs/>
          <w:i/>
          <w:sz w:val="24"/>
        </w:rPr>
        <w:t xml:space="preserve">Uomini di fede </w:t>
      </w:r>
      <w:r w:rsidRPr="00942322">
        <w:rPr>
          <w:rFonts w:ascii="Arial" w:hAnsi="Arial"/>
          <w:bCs/>
          <w:sz w:val="24"/>
        </w:rPr>
        <w:t xml:space="preserve">vuol dire una cosa sola: essere uomini della Parola di Cristo Gesù. Chi è vero uomo di fede ascolta la Parola, vive di Parola, nella Parola cresce ed abbonda di ogni opera buona. </w:t>
      </w:r>
    </w:p>
    <w:p w14:paraId="2AD96063"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È vera metodologia di coinvolgimento quella che ha come unico suo scopo quello di far sì che ogni uomo di fede sia, divenga, si faccia responsabile della fede del mondo intero. </w:t>
      </w:r>
      <w:r w:rsidRPr="00942322">
        <w:rPr>
          <w:rFonts w:ascii="Arial" w:hAnsi="Arial"/>
          <w:i/>
          <w:sz w:val="24"/>
        </w:rPr>
        <w:t xml:space="preserve">Quando un solo uomo viene escluso dalla sua responsabilità in ordine alla fede del mondo intero, questo avviene perché nella nostra fede c’è un vizio di fondo e questo vizio è sicuramente un peccato che milita nella nostra anima. Il cristiano inizia il suo cammino di santità proprio dalla fede, o meglio dalla professione della vera fede. </w:t>
      </w:r>
      <w:r w:rsidRPr="00942322">
        <w:rPr>
          <w:rFonts w:ascii="Arial" w:hAnsi="Arial"/>
          <w:sz w:val="24"/>
        </w:rPr>
        <w:t xml:space="preserve">Ed è professione della vera fede solo quella che dona a ciascuno la sua responsabilità in ordine alla fede del mondo intero. Chi esclude, o priva, o impedisce in qualche modo che l’altro si possa assumere e vivere per intero questa responsabilità, chi non aiuta l’altro a vivere pienamente questa responsabilità, in lui sicuramente vi è un peccato. Questa verità ci porta ad un’altra conclusione: chi vuole iniziare a camminare secondo verità nella fede, deve iniziare ad espellere il peccato dal suo cuore, dalla sua mente, dalla sua anima. La sana, retta, giusta metodologia del coinvolgimento nell’opera della fede attesta per noi che camminiamo nella vera fede. </w:t>
      </w:r>
    </w:p>
    <w:p w14:paraId="70538C6E" w14:textId="77777777" w:rsidR="00942322" w:rsidRPr="00942322" w:rsidRDefault="00942322" w:rsidP="00942322">
      <w:pPr>
        <w:spacing w:after="120"/>
        <w:jc w:val="both"/>
        <w:rPr>
          <w:rFonts w:ascii="Arial" w:hAnsi="Arial"/>
          <w:sz w:val="24"/>
        </w:rPr>
      </w:pPr>
      <w:r w:rsidRPr="00942322">
        <w:rPr>
          <w:rFonts w:ascii="Arial" w:hAnsi="Arial"/>
          <w:sz w:val="24"/>
        </w:rPr>
        <w:t>Ogni trasgressione della volontà di Dio operata dal Sacerdote Ordinato è atto immorale, perché non rispetta la Legge eterna, il Decreto eterno di Dio Padre sul ministero sacerdotale da Lui voluto per la salvezza del mondo.</w:t>
      </w:r>
    </w:p>
    <w:p w14:paraId="503F4954" w14:textId="77777777" w:rsidR="00942322" w:rsidRPr="00942322" w:rsidRDefault="00942322" w:rsidP="00942322">
      <w:pPr>
        <w:spacing w:after="120"/>
        <w:jc w:val="both"/>
        <w:rPr>
          <w:rFonts w:ascii="Arial" w:hAnsi="Arial"/>
          <w:sz w:val="24"/>
        </w:rPr>
      </w:pPr>
      <w:r w:rsidRPr="00942322">
        <w:rPr>
          <w:rFonts w:ascii="Arial" w:hAnsi="Arial"/>
          <w:sz w:val="24"/>
        </w:rPr>
        <w:t>Ecco quali sono oggi i peccati che deturpano la bellezza del Sacerdozio Ordinato: La sua autonomia dalla Parola; la sua autonomia dalla perfetta esemplarità lasciata da Cristo Gesù; la sua autonomia dalla consumazione della propria vita quotidianamente da offrire al Padre per nutrire il gregge di Cristo e per custodirlo e proteggerlo dai lupi rapaci che vengono per sbranare, divorare, uccidere; la sua autonomia dallo Spirito Santo; la sua autonomia dalla Vergine Maria; la sua autonomia dal corpo di Cristo; la sua autonomia dalla comunione gerarchica, dalla quale sempre lui dovrà attingere verità, vita, santità; la sua autonomia dalla verità del mistero che sempre dovrà avvolgerlo.</w:t>
      </w:r>
    </w:p>
    <w:p w14:paraId="26ECEE9D" w14:textId="77777777" w:rsidR="00942322" w:rsidRPr="00942322" w:rsidRDefault="00942322" w:rsidP="00942322">
      <w:pPr>
        <w:spacing w:after="120"/>
        <w:jc w:val="both"/>
        <w:rPr>
          <w:rFonts w:ascii="Arial" w:hAnsi="Arial"/>
          <w:sz w:val="24"/>
        </w:rPr>
      </w:pPr>
      <w:r w:rsidRPr="00942322">
        <w:rPr>
          <w:rFonts w:ascii="Arial" w:hAnsi="Arial"/>
          <w:sz w:val="24"/>
        </w:rPr>
        <w:t>Questa autonomia non solo rende inefficace il suo ministero di Pastore Sacerdote, Pastore Profeta, Pastore Re, se presto non si rientra nell’obbedienza alla verità del mistero creato dallo Spirito Santo nel Sacerdote Ordinato, ben presto egli può giungere anche a rompere lo sposalizio con Cristo Gesù e celebrare lo sposalizio con il mondo e peggio ancora anche con Satana. Quando  questo sposalizio viene consumato, è allora che il Sacerdote Ordinato concepisce e partorisce i pensieri del mondo e di Satana e li offre al suo gregge e alla gente come veri pensieri di Cristo Gesù, verità dello Spirito Santo e su di essi costruisce la sua pastorale, che non è pastorale del Pastore di Cristo, del Pastore in Cristo, del Pastore con Cristo e per Cristo, ma del pastore di Satana, del pastore in Satana, del pastore con e per Satana.</w:t>
      </w:r>
    </w:p>
    <w:p w14:paraId="6A8AC15E" w14:textId="77777777" w:rsidR="00942322" w:rsidRPr="00942322" w:rsidRDefault="00942322" w:rsidP="00942322">
      <w:pPr>
        <w:spacing w:after="120"/>
        <w:jc w:val="both"/>
        <w:rPr>
          <w:rFonts w:ascii="Arial" w:hAnsi="Arial"/>
          <w:sz w:val="24"/>
        </w:rPr>
      </w:pPr>
      <w:r w:rsidRPr="00942322">
        <w:rPr>
          <w:rFonts w:ascii="Arial" w:hAnsi="Arial"/>
          <w:sz w:val="24"/>
        </w:rPr>
        <w:t xml:space="preserve">Oggi vi è però un peccato ancora più triste e più orrendo: si vuole trasformare il mistero del Sacerdozio Ordinato in semplice ufficio o servizio. Essendo un servizio e non più un mistero creato allo Spirito Santo – mistero nel quale un uomo viene conformato a Cristo Pastore, Re, Sacerdote, Profeta, Capo del suo gregge, per agire nella Persona di Cristo, ma anche nella Persona dello Spirito Santo e del Padre, allo stesso modo che agiva Cristo Signore – ecco spiegato perché oggi anche al fedele laico viene attribuito </w:t>
      </w:r>
      <w:r w:rsidRPr="00942322">
        <w:rPr>
          <w:rFonts w:ascii="Arial" w:hAnsi="Arial"/>
          <w:sz w:val="24"/>
          <w:lang w:val="la-Latn"/>
        </w:rPr>
        <w:t>il munus docendi, il munus sanctificandi, il munus gubernandi, il munus pascendi.</w:t>
      </w:r>
      <w:r w:rsidRPr="00942322">
        <w:rPr>
          <w:rFonts w:ascii="Arial" w:hAnsi="Arial"/>
          <w:sz w:val="24"/>
        </w:rPr>
        <w:t xml:space="preserve"> Ancora non si è attribuito </w:t>
      </w:r>
      <w:r w:rsidRPr="00942322">
        <w:rPr>
          <w:rFonts w:ascii="Arial" w:hAnsi="Arial"/>
          <w:sz w:val="24"/>
        </w:rPr>
        <w:lastRenderedPageBreak/>
        <w:t>al fedele laico il munus consacrandi, ma presto si potrà anche arrivare. Tanto ormai tutto è ufficio e tutto è demisterizzato. Nessuna meraviglia se in un prossimo futuro si conferire l’ufficio, ma solo l’ufficio di Sacerdote Ordinato alle donne o se anche si darà loro l’ufficio di Pietro per governare tutta la Chiesa. L’ufficio si potrà anche dare per volontà dell’uomo, mai però il mistero, dal momento che l’ordinazione delle donne per accedere al sacerdozio ordinato non solo è illecita, essa è invalida e per questo è semplicemente nulla e chi dovesse celebrare il rito e anche chi dovesse riceverlo si macchierebbe di un gravissimo peccato dinanzi a Dio e dinanzi agli uomini. Le cose di Dio non solo vanno santificate, vanno anche trattate con sommo rispetto verso la loro verità, che mai potrà essere loro data dagli uomini. Le cose di Dio la verità la ricevono dallo Spirito Santo ed è una verità sempre o di creazione o di rigenerazione per Sacramento. Rispettare la verità e il mistero di ogni sacramento spetta sia a chi lo celebra e sia a chi lo riceve. Il non rispetto della verità del sacramento macchia di un triste e pesante peccato non solo chi lo celebra ma anche chi lo riceve.</w:t>
      </w:r>
    </w:p>
    <w:p w14:paraId="68292629" w14:textId="77777777" w:rsidR="00942322" w:rsidRPr="00942322" w:rsidRDefault="00942322" w:rsidP="00942322">
      <w:pPr>
        <w:spacing w:after="120"/>
        <w:jc w:val="both"/>
        <w:rPr>
          <w:rFonts w:ascii="Arial" w:hAnsi="Arial"/>
          <w:sz w:val="24"/>
        </w:rPr>
      </w:pPr>
      <w:r w:rsidRPr="00942322">
        <w:rPr>
          <w:rFonts w:ascii="Arial" w:hAnsi="Arial"/>
          <w:sz w:val="24"/>
        </w:rPr>
        <w:t>Abbiamo già messo in luce tutti i satanici tentativi di liberare la Chiesa al mistero del Sacerdozio Ordinato. È cosa buona ricordarli:</w:t>
      </w:r>
    </w:p>
    <w:p w14:paraId="0DA9EC22" w14:textId="77777777" w:rsidR="00942322" w:rsidRPr="00942322" w:rsidRDefault="00942322" w:rsidP="00942322">
      <w:pPr>
        <w:spacing w:after="120"/>
        <w:jc w:val="both"/>
        <w:rPr>
          <w:rFonts w:ascii="Arial" w:hAnsi="Arial"/>
          <w:sz w:val="24"/>
        </w:rPr>
      </w:pPr>
      <w:r w:rsidRPr="00942322">
        <w:rPr>
          <w:rFonts w:ascii="Arial" w:hAnsi="Arial"/>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p>
    <w:p w14:paraId="4AD483C8" w14:textId="77777777" w:rsidR="00942322" w:rsidRPr="00942322" w:rsidRDefault="00942322" w:rsidP="00942322">
      <w:pPr>
        <w:spacing w:after="120"/>
        <w:jc w:val="both"/>
        <w:rPr>
          <w:rFonts w:ascii="Arial" w:hAnsi="Arial"/>
          <w:sz w:val="24"/>
        </w:rPr>
      </w:pPr>
      <w:r w:rsidRPr="00942322">
        <w:rPr>
          <w:rFonts w:ascii="Arial" w:hAnsi="Arial"/>
          <w:sz w:val="24"/>
        </w:rPr>
        <w:t>La vita della Chiesa è nelle mani del Sacerdozio Ordinato. Ogni ferita che si infligge al Sacerdozio Ordinato è una ferita che si infligge alla Chiesa. Ogni stravolgimento che si crea nel Sacerdozio Ordinato e uno stravolgimento che si crea nella Chiesa di Cristo Gesù. Per il Sacerdozio Ordinato la Chiesa vive. Per il Sacerdozio Ordinato la Chiesa muore. A noi la responsabilità di custodire nella verità, nella giustizia, in Cristo, nello Spirito Santo, nel Padre Celeste il mistero del Sacerdozio Ordinato. Questa responsabilità è di ogni membro del corpo di Cristo, vivendo ogni membro del corpo di Cristo dal ministero del Sacerdozio.</w:t>
      </w:r>
    </w:p>
    <w:p w14:paraId="55D068AC" w14:textId="77777777" w:rsidR="00942322" w:rsidRPr="00942322" w:rsidRDefault="00942322" w:rsidP="00942322">
      <w:pPr>
        <w:spacing w:after="120"/>
        <w:jc w:val="both"/>
        <w:rPr>
          <w:rFonts w:ascii="Arial" w:hAnsi="Arial" w:cs="Arial"/>
          <w:b/>
          <w:bCs/>
          <w:sz w:val="24"/>
          <w:szCs w:val="24"/>
        </w:rPr>
      </w:pPr>
    </w:p>
    <w:p w14:paraId="374C603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Il Libro della Sapienza rivela che sono stolti per natura tutti coloro che dalla opere non traggono la verità del loro autore. Ecco le Parole della rivelazione di questa altissima verità di fede.</w:t>
      </w:r>
    </w:p>
    <w:p w14:paraId="081497C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942322">
        <w:rPr>
          <w:rFonts w:ascii="Arial" w:hAnsi="Arial" w:cs="Arial"/>
          <w:i/>
          <w:iCs/>
          <w:sz w:val="22"/>
          <w:szCs w:val="24"/>
        </w:rPr>
        <w:lastRenderedPageBreak/>
        <w:t xml:space="preserve">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191010D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Nella Scrittura Santa i primi che dalle opere giungono alla verità del suo Autore sono i maghi d’Egitto. Essi confessano di trovarsi dinanzi al Dito di Dio:</w:t>
      </w:r>
    </w:p>
    <w:p w14:paraId="1863475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33B4039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1BFB43F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116A97A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8,1-15). </w:t>
      </w:r>
    </w:p>
    <w:p w14:paraId="4149658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Chi ancora giunge dalle opere a conoscere il suo Autore è Raab, la prostituta in Gerico:</w:t>
      </w:r>
    </w:p>
    <w:p w14:paraId="37C8767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Giosuè, figlio di Nun, di nascosto inviò da Sittìm due spie, ingiungendo: «Andate, osservate il territorio e Gerico». Essi andarono ed entrarono in casa di una prostituta di nome Raab. Lì dormirono.</w:t>
      </w:r>
    </w:p>
    <w:p w14:paraId="207549D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w:t>
      </w:r>
      <w:r w:rsidRPr="00942322">
        <w:rPr>
          <w:rFonts w:ascii="Arial" w:hAnsi="Arial" w:cs="Arial"/>
          <w:i/>
          <w:iCs/>
          <w:spacing w:val="-2"/>
          <w:sz w:val="22"/>
          <w:szCs w:val="24"/>
        </w:rPr>
        <w:lastRenderedPageBreak/>
        <w:t>ma non sapevo di dove fossero. All’imbrunire, quando stava per chiudersi la porta della città, uscirono e non so dove siano andati. Inseguiteli, presto! Li raggiungerete di certo».</w:t>
      </w:r>
    </w:p>
    <w:p w14:paraId="4E9F513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50FB921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5E20071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0DBC166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03B4579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Nel Vangelo secondo Giovanni i primi che dalle opere riconoscono chi è Gesù sono i discepoli. </w:t>
      </w:r>
    </w:p>
    <w:p w14:paraId="3891247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333065D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62C07C1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Questo, a Cana di Galilea, fu l’inizio dei segni compiuti da Gesù; egli manifestò la sua gloria e i suoi discepoli credettero in lui (Gv 2,1-11).</w:t>
      </w:r>
    </w:p>
    <w:p w14:paraId="0D65700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Ai discepoli segue Nicodemo che fa esplicita confessione a Cristo Gesù:</w:t>
      </w:r>
    </w:p>
    <w:p w14:paraId="07875EB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p>
    <w:p w14:paraId="6F493F5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 sono vani per natura, significa che la natura, da natura capace di razionalità argomentativa e deduttiva, capace di vero discernimento, si è trasformata in natura incapace, e questo a causa del peccato e del vizio. Il peccato e il vizio sono corrosivi della natura umana più che qualsiasi acido con i metalli più duri. Niente è corrosivo e distruttivo più del vizio e del peccato. Ecco come lo Spirito Santo nel Libro del Siracide rivela le virtù della natura umana, così come essa è stata creata dal suo Dio, Signore, Creatore Onnipotente:</w:t>
      </w:r>
    </w:p>
    <w:p w14:paraId="6810A50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942322">
        <w:rPr>
          <w:rFonts w:ascii="Arial" w:hAnsi="Arial" w:cs="Arial"/>
          <w:i/>
          <w:iCs/>
          <w:spacing w:val="-2"/>
          <w:sz w:val="22"/>
          <w:szCs w:val="24"/>
        </w:rPr>
        <w:t xml:space="preserve">affinché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w:t>
      </w:r>
    </w:p>
    <w:p w14:paraId="6198F50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w:t>
      </w:r>
      <w:r w:rsidRPr="00942322">
        <w:rPr>
          <w:rFonts w:ascii="Arial" w:hAnsi="Arial" w:cs="Arial"/>
          <w:i/>
          <w:iCs/>
          <w:spacing w:val="-2"/>
          <w:sz w:val="22"/>
          <w:szCs w:val="24"/>
        </w:rPr>
        <w:lastRenderedPageBreak/>
        <w:t xml:space="preserve">come la pupilla, </w:t>
      </w:r>
      <w:r w:rsidRPr="00942322">
        <w:rPr>
          <w:rFonts w:ascii="Arial" w:hAnsi="Arial" w:cs="Arial"/>
          <w:i/>
          <w:iCs/>
          <w:spacing w:val="-2"/>
          <w:sz w:val="22"/>
          <w:szCs w:val="24"/>
        </w:rPr>
        <w:t>concedendo conversione ai suoi figli e alle sue figlie. Alla fine si leverà e renderà loro la ricompensa, riverserà sul loro capo il contraccambio. Ma a chi si pente egli offre il ritorno, conforta quelli che hanno perduto la speranza .</w:t>
      </w:r>
    </w:p>
    <w:p w14:paraId="43FC2F4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28Da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3CAECA0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Qualcuno potrebbe obiettare: poiché la mia natura è divenuta vana e stolta, io non sono responsabile se vedo Cristo Gesù e non giungo alla conoscenza della sua verità. A costui si risponde che essendo lui responsabile della sua natura ed essendo obbligato a conservarla sempre integra e pura, di ogni corruzione piccola o grande è responsabile dinanzi a Dio e agli uomini. Non avendo lui conservato integra e pura la sua natura, è responsabile di tutti gli atti di irrazionalità, di non discernimento, di non sana deduzione e non giusta argomentazione. Il peccato precedente ci rende responsabili di tutti i peccati susseguenti. Anche di ogni non sano discernimento si è responsabili.</w:t>
      </w:r>
    </w:p>
    <w:p w14:paraId="1889457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perché Gesù può dire: </w:t>
      </w:r>
    </w:p>
    <w:p w14:paraId="653A8E5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non compio le opere del Padre mio, non credetemi; ma se le compio, anche se non credete a me, credete alle opere, perché sappiate e conosciate che il Padre è in me, e io nel Padre</w:t>
      </w:r>
    </w:p>
    <w:p w14:paraId="12729A1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il grande principio di vera e giusta moralità: si è responsabili di tutti gli atti che vengono operati dalla natura corrotta. Sia atti direttamente peccaminosi e sia atti di non sano e vero discernimento, atti di non sana e vera argomentazione, atti non vera e sana deduzione. La natura corrotta produce e genera corruzione. Di ogni corruzione generata e prodotta si è responsabile. Era nostra responsabilità conservare integra e pura la nostra natura.</w:t>
      </w:r>
    </w:p>
    <w:p w14:paraId="518DFD9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Qualcuno potrebbe obiettare che con il peccato la natura è già corrotta fin dalla nascita. Anche a costoro si risponde che come si è capaci di discernere il bene e il male, l’utile e il non utile, il profitto o il non profitto nelle cose della materia, così si può conoscere anche il vero e il falso, il giusto e l’ingiusto, il bene e il male nelle cose dello spirito. Nella natura corrotta, molti peccati si commettono per volontà, non per natura. È la volontà che non vuole. Giobbe era della nostra stessa natura. Ecco cosa rivela della sua natura e della sua volontà lo Spirito Santo:</w:t>
      </w:r>
    </w:p>
    <w:p w14:paraId="4F47055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72A3BE6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0ECB73C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2E26039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0364B7B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Mentre egli ancora parlava, entrò un altro e disse: «Un fuoco divino è caduto dal cielo: si è appiccato alle pecore e ai guardiani e li ha divorati. Sono scampato soltanto io per raccontartelo».</w:t>
      </w:r>
    </w:p>
    <w:p w14:paraId="49E789C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Mentre egli ancora parlava, entrò un altro e disse: «I Caldei hanno formato tre bande: sono piombati sopra i cammelli e li hanno portati via e hanno passato a fil di spada i guardiani. Sono scampato soltanto io per raccontartelo».</w:t>
      </w:r>
    </w:p>
    <w:p w14:paraId="529D123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6ECFFAE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Allora Giobbe si alzò e si stracciò il mantello; si rase il capo, cadde a terra, si prostrò e disse: </w:t>
      </w:r>
      <w:r w:rsidRPr="00942322">
        <w:rPr>
          <w:rFonts w:ascii="Arial" w:hAnsi="Arial" w:cs="Arial"/>
          <w:i/>
          <w:iCs/>
          <w:spacing w:val="-2"/>
          <w:sz w:val="22"/>
          <w:szCs w:val="24"/>
        </w:rPr>
        <w:tab/>
        <w:t xml:space="preserve">«Nudo uscii dal grembo di mia madre, e nudo vi ritornerò. Il Signore ha dato, il Signore ha tolto, sia benedetto il nome del Signore!». In tutto questo Giobbe non peccò e non attribuì a Dio nulla di ingiusto (Gb 1,1-20). </w:t>
      </w:r>
    </w:p>
    <w:p w14:paraId="3BD8671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w:t>
      </w:r>
      <w:r w:rsidRPr="00942322">
        <w:rPr>
          <w:rFonts w:ascii="Arial" w:hAnsi="Arial" w:cs="Arial"/>
          <w:i/>
          <w:iCs/>
          <w:spacing w:val="-2"/>
          <w:sz w:val="22"/>
          <w:szCs w:val="24"/>
        </w:rPr>
        <w:lastRenderedPageBreak/>
        <w:t>e vedrai come ti maledirà apertamente!». Il Signore disse a Satana: «Eccolo nelle tue mani! Soltanto risparmia la sua vita».</w:t>
      </w:r>
    </w:p>
    <w:p w14:paraId="77F8108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29E30A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09BE5AF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66B4110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w:t>
      </w:r>
    </w:p>
    <w:p w14:paraId="24FDB72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nessuno si oppone a loro. Irrompono </w:t>
      </w:r>
      <w:r w:rsidRPr="00942322">
        <w:rPr>
          <w:rFonts w:ascii="Arial" w:hAnsi="Arial" w:cs="Arial"/>
          <w:i/>
          <w:iCs/>
          <w:spacing w:val="-2"/>
          <w:sz w:val="22"/>
          <w:szCs w:val="24"/>
        </w:rPr>
        <w:lastRenderedPageBreak/>
        <w:t xml:space="preserve">come da una larga breccia, sbucano in mezzo alle macerie. I terrori si sono volti contro di me; si è dileguata, come vento, la mia dignità e come nube è svanita la mia felicità. </w:t>
      </w:r>
    </w:p>
    <w:p w14:paraId="34678B7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35E0E3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4A54912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w:t>
      </w:r>
    </w:p>
    <w:p w14:paraId="2952377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ho rifiutato ai poveri quanto desideravano, se ho lasciato languire gli occhi della vedova, se da solo ho mangiato il mio tozzo di pane, senza che ne mangiasse anche l’orfano 18–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52270BC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w:t>
      </w:r>
      <w:r w:rsidRPr="00942322">
        <w:rPr>
          <w:rFonts w:ascii="Arial" w:hAnsi="Arial" w:cs="Arial"/>
          <w:i/>
          <w:iCs/>
          <w:spacing w:val="-2"/>
          <w:sz w:val="22"/>
          <w:szCs w:val="24"/>
        </w:rPr>
        <w:lastRenderedPageBreak/>
        <w:t>rinnegato Dio, che sta in alto. Ho gioito forse della disgrazia del mio nemico? Ho esultato perché lo colpiva la sventura?</w:t>
      </w:r>
    </w:p>
    <w:p w14:paraId="3EFB9D9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55D8C06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Giobbe e moltissimi altri uomini e donne, pure essendo nati con la pesante eredità di Adamo, per grazia del Signore Dio, hanno custodito la loro natura evitando di aggiungere per loro colpa corruzione a corruzione, così avrebbero dovuto operare scribi e farisei. Anzi loro in una maniera ancora più grande, a motivo dell’alleanza stipulata con il loro. La loro colpa è duplice: hanno aggiunto corruzione infinita a corruzione ereditata e hanno disprezzato la grazia promessa da Dio a quanti avrebbero vissuto secondo il  Patto stipulato presso il Sinai. Scribi e farisei sono schiavi del peccato e generano e partoriscono pensieri di peccato.</w:t>
      </w:r>
    </w:p>
    <w:p w14:paraId="775B265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EDB6E8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32D6DB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0D7ED5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w:t>
      </w:r>
      <w:r w:rsidRPr="00942322">
        <w:rPr>
          <w:rFonts w:ascii="Arial" w:hAnsi="Arial" w:cs="Arial"/>
          <w:i/>
          <w:iCs/>
          <w:sz w:val="22"/>
          <w:szCs w:val="24"/>
        </w:rPr>
        <w:lastRenderedPageBreak/>
        <w:t>stesso. Ho il potere di darla e il potere di riprenderla di nuovo. Questo è il comando che ho ricevuto dal Padre mio».</w:t>
      </w:r>
    </w:p>
    <w:p w14:paraId="36B9CC5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10E22C36"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4FC6C2F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w:t>
      </w:r>
      <w:bookmarkStart w:id="39" w:name="_Hlk158964203"/>
      <w:r w:rsidRPr="00942322">
        <w:rPr>
          <w:rFonts w:ascii="Arial" w:hAnsi="Arial" w:cs="Arial"/>
          <w:i/>
          <w:iCs/>
          <w:sz w:val="22"/>
          <w:szCs w:val="24"/>
        </w:rPr>
        <w:t xml:space="preserve">Se non compio le opere del Padre mio, non credetemi; ma se le compio, </w:t>
      </w:r>
      <w:bookmarkStart w:id="40" w:name="_Hlk158903328"/>
      <w:r w:rsidRPr="00942322">
        <w:rPr>
          <w:rFonts w:ascii="Arial" w:hAnsi="Arial" w:cs="Arial"/>
          <w:i/>
          <w:iCs/>
          <w:sz w:val="22"/>
          <w:szCs w:val="24"/>
        </w:rPr>
        <w:t>anche se non credete a me, credete alle opere</w:t>
      </w:r>
      <w:bookmarkEnd w:id="40"/>
      <w:r w:rsidRPr="00942322">
        <w:rPr>
          <w:rFonts w:ascii="Arial" w:hAnsi="Arial" w:cs="Arial"/>
          <w:i/>
          <w:iCs/>
          <w:sz w:val="22"/>
          <w:szCs w:val="24"/>
        </w:rPr>
        <w:t>, perché sappiate e conosciate che il Padre è in me, e io nel Padre</w:t>
      </w:r>
      <w:bookmarkEnd w:id="39"/>
      <w:r w:rsidRPr="00942322">
        <w:rPr>
          <w:rFonts w:ascii="Arial" w:hAnsi="Arial" w:cs="Arial"/>
          <w:i/>
          <w:iCs/>
          <w:sz w:val="22"/>
          <w:szCs w:val="24"/>
        </w:rPr>
        <w:t>». Allora cercarono nuovamente di catturarlo, ma egli sfuggì dalle loro mani.</w:t>
      </w:r>
    </w:p>
    <w:p w14:paraId="17329C8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0BAAD6BC" w14:textId="77777777" w:rsidR="00942322" w:rsidRPr="00942322" w:rsidRDefault="00942322" w:rsidP="00942322">
      <w:pPr>
        <w:spacing w:after="120"/>
        <w:jc w:val="both"/>
        <w:rPr>
          <w:rFonts w:ascii="Arial" w:hAnsi="Arial" w:cs="Arial"/>
          <w:i/>
          <w:iCs/>
          <w:sz w:val="24"/>
          <w:szCs w:val="24"/>
        </w:rPr>
      </w:pPr>
    </w:p>
    <w:p w14:paraId="33FCA3EB" w14:textId="77777777" w:rsidR="00942322" w:rsidRPr="00942322" w:rsidRDefault="00942322" w:rsidP="00942322">
      <w:pPr>
        <w:keepNext/>
        <w:spacing w:after="240"/>
        <w:jc w:val="center"/>
        <w:outlineLvl w:val="1"/>
        <w:rPr>
          <w:rFonts w:ascii="Arial" w:hAnsi="Arial"/>
          <w:b/>
          <w:sz w:val="32"/>
          <w:szCs w:val="16"/>
        </w:rPr>
      </w:pPr>
      <w:bookmarkStart w:id="41" w:name="_Toc159151199"/>
      <w:r w:rsidRPr="00942322">
        <w:rPr>
          <w:rFonts w:ascii="Arial" w:hAnsi="Arial"/>
          <w:b/>
          <w:sz w:val="32"/>
          <w:szCs w:val="16"/>
        </w:rPr>
        <w:t>AVENDO AMATO I SUOI CHE ERANO NEL MONDO, LI AMÒ FINO ALLA FINE.</w:t>
      </w:r>
      <w:bookmarkEnd w:id="41"/>
    </w:p>
    <w:p w14:paraId="7E293BFE"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xml:space="preserve">: L’amore in Cristo è purissima, santissima, perfettissima obbedienza al Padre suo, sempre nella conduzione e mozione dello Spirito Santo. Il Padre per opera dello Spirito Santo ha versato tutto il suo amore nel cuore del Figlio perché a sua volta lo riversasse nel cuore dei suoi discepoli, anche Lui per opera dello Spirito Santo. Gesù ha obbedito al Padre sino alla morte sul legno della croce, inchiodato su di essa come un malfattore. </w:t>
      </w:r>
    </w:p>
    <w:p w14:paraId="0EEF865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Essendo l’amore del Padre amore eterno, secondo la rivelazione da Lui fatta per mezzo del Profeta Geremia, anche quello di Cristo per l’uomo è amore eterno, essendo il suo amore, l’amore del padre versato nel suo cuore.</w:t>
      </w:r>
    </w:p>
    <w:p w14:paraId="1602B12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(Ger 1,1-5). </w:t>
      </w:r>
    </w:p>
    <w:p w14:paraId="0053A37B" w14:textId="77777777" w:rsidR="00942322" w:rsidRPr="00942322" w:rsidRDefault="00942322" w:rsidP="00942322">
      <w:pPr>
        <w:spacing w:after="120"/>
        <w:jc w:val="both"/>
        <w:rPr>
          <w:rFonts w:ascii="Arial" w:hAnsi="Arial" w:cs="Arial"/>
          <w:sz w:val="24"/>
          <w:szCs w:val="24"/>
        </w:rPr>
      </w:pPr>
    </w:p>
    <w:p w14:paraId="23B3458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Anche in noi, discepoli di Gesù, il Padre, in Cristo, per opera dello Spirito Santo, ha versato il suo amore. Questa verità così è annunciata nella Lettera ai Romani: </w:t>
      </w:r>
    </w:p>
    <w:p w14:paraId="2F7F2D7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CFF821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12ED37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Anche il discepolo di Gesù deve amare di purissima, pienissima, perfettissima obbedienza a Cristo Signore. Essendo l’amore del Padre che è riversato in noi, da vivere però tutto in Cristo, con Cristo, per Cristo, per mozione e conduzione dello Spirito Santo, anche il nostro amore dovrà essere eterno ed è eterno se è sino alla fine. Se il discepolo di Gesù cade dall’amore, cade dalla verità dell’amore. Il suo amore non è gradito al Signore. Ecco le regole date da Gesù per amare secondo verità:</w:t>
      </w:r>
    </w:p>
    <w:p w14:paraId="6C72988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351496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079EBA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05158F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BCE74D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Perciò chiunque mi riconoscerà davanti agli uomini, anch’io lo riconoscerò davanti al Padre mio che è nei cieli; chi invece mi rinnegherà davanti agli uomini, anch’io lo rinnegherò davanti al Padre mio che è nei cieli.</w:t>
      </w:r>
    </w:p>
    <w:p w14:paraId="0A651AA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63BD05A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658F01A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3A404F8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50377CF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BC17C1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Questo è il mio comandamento: che vi amiate gli uni gli altri come io ho amato voi. Nessuno ha un amore più grande di questo: dare la sua vita per i propri </w:t>
      </w:r>
      <w:r w:rsidRPr="00942322">
        <w:rPr>
          <w:rFonts w:ascii="Arial" w:hAnsi="Arial" w:cs="Arial"/>
          <w:i/>
          <w:iCs/>
          <w:spacing w:val="-2"/>
          <w:sz w:val="22"/>
          <w:szCs w:val="24"/>
        </w:rPr>
        <w:lastRenderedPageBreak/>
        <w:t xml:space="preserve">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48C2B4A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7099685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4844031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743708A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7E54E30F"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color w:val="000000" w:themeColor="text1"/>
          <w:sz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1997AD5D"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6AE28673"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color w:val="000000" w:themeColor="text1"/>
          <w:sz w:val="24"/>
        </w:rPr>
        <w:lastRenderedPageBreak/>
        <w:t>Se uno solo di questi amori manca al cristiano, il suo amore è imperfetto. Non è amore cristiano. Anche la sua carità è imperfetta. Non è in tutto simile a quella di Gesù. Ecco le regole del vero amore cristiano:</w:t>
      </w:r>
    </w:p>
    <w:p w14:paraId="0F4CD66D"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1CAD5C3"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D775C3A"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719F45C"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w:t>
      </w:r>
      <w:r w:rsidRPr="00942322">
        <w:rPr>
          <w:rFonts w:ascii="Arial" w:hAnsi="Arial"/>
          <w:color w:val="000000" w:themeColor="text1"/>
          <w:sz w:val="24"/>
        </w:rPr>
        <w:lastRenderedPageBreak/>
        <w:t xml:space="preserve">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9C05EB7"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03FE5E89"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Quello del cristiano è soprattutto </w:t>
      </w:r>
      <w:r w:rsidRPr="00942322">
        <w:rPr>
          <w:rFonts w:ascii="Arial" w:hAnsi="Arial"/>
          <w:i/>
          <w:iCs/>
          <w:color w:val="000000" w:themeColor="text1"/>
          <w:sz w:val="24"/>
        </w:rPr>
        <w:t>amore di redenzione</w:t>
      </w:r>
      <w:r w:rsidRPr="00942322">
        <w:rPr>
          <w:rFonts w:ascii="Arial" w:hAnsi="Arial"/>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507D6F42"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santificazione</w:t>
      </w:r>
      <w:r w:rsidRPr="00942322">
        <w:rPr>
          <w:rFonts w:ascii="Arial" w:hAnsi="Arial"/>
          <w:bCs/>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w:t>
      </w:r>
      <w:r w:rsidRPr="00942322">
        <w:rPr>
          <w:rFonts w:ascii="Arial" w:hAnsi="Arial"/>
          <w:bCs/>
          <w:color w:val="000000" w:themeColor="text1"/>
          <w:sz w:val="24"/>
        </w:rPr>
        <w:lastRenderedPageBreak/>
        <w:t xml:space="preserve">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7722075F"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perfetta conformazione a Cristo Gesù</w:t>
      </w:r>
      <w:r w:rsidRPr="00942322">
        <w:rPr>
          <w:rFonts w:ascii="Arial" w:hAnsi="Arial"/>
          <w:bCs/>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F81C3E4"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conforto</w:t>
      </w:r>
      <w:r w:rsidRPr="00942322">
        <w:rPr>
          <w:rFonts w:ascii="Arial" w:hAnsi="Arial"/>
          <w:bCs/>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6044EFBF"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sostegno</w:t>
      </w:r>
      <w:r w:rsidRPr="00942322">
        <w:rPr>
          <w:rFonts w:ascii="Arial" w:hAnsi="Arial"/>
          <w:bCs/>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4FAE5E35"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Mai deve mancare </w:t>
      </w:r>
      <w:r w:rsidRPr="00942322">
        <w:rPr>
          <w:rFonts w:ascii="Arial" w:hAnsi="Arial"/>
          <w:i/>
          <w:iCs/>
          <w:color w:val="000000" w:themeColor="text1"/>
          <w:sz w:val="24"/>
        </w:rPr>
        <w:t xml:space="preserve">l’amore di consolazione </w:t>
      </w:r>
      <w:r w:rsidRPr="00942322">
        <w:rPr>
          <w:rFonts w:ascii="Arial" w:hAnsi="Arial"/>
          <w:color w:val="000000" w:themeColor="text1"/>
          <w:sz w:val="24"/>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F60FFB4"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Con </w:t>
      </w:r>
      <w:r w:rsidRPr="00942322">
        <w:rPr>
          <w:rFonts w:ascii="Arial" w:hAnsi="Arial"/>
          <w:i/>
          <w:iCs/>
          <w:color w:val="000000" w:themeColor="text1"/>
          <w:sz w:val="24"/>
        </w:rPr>
        <w:t>l’amore di ristoro</w:t>
      </w:r>
      <w:r w:rsidRPr="00942322">
        <w:rPr>
          <w:rFonts w:ascii="Arial" w:hAnsi="Arial"/>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w:t>
      </w:r>
      <w:r w:rsidRPr="00942322">
        <w:rPr>
          <w:rFonts w:ascii="Arial" w:hAnsi="Arial"/>
          <w:color w:val="000000" w:themeColor="text1"/>
          <w:sz w:val="24"/>
        </w:rPr>
        <w:lastRenderedPageBreak/>
        <w:t>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73E7E2B"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del cristiano è sempre creatore di vera speranza</w:t>
      </w:r>
      <w:r w:rsidRPr="00942322">
        <w:rPr>
          <w:rFonts w:ascii="Arial" w:hAnsi="Arial"/>
          <w:bCs/>
          <w:color w:val="000000" w:themeColor="text1"/>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37B3979"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Il vero amore del cristiano sempre deve farsi preghiera.</w:t>
      </w:r>
      <w:r w:rsidRPr="00942322">
        <w:rPr>
          <w:rFonts w:ascii="Arial" w:hAnsi="Arial"/>
          <w:bCs/>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1958A88E"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incoraggiamento</w:t>
      </w:r>
      <w:r w:rsidRPr="00942322">
        <w:rPr>
          <w:rFonts w:ascii="Arial" w:hAnsi="Arial"/>
          <w:bCs/>
          <w:color w:val="000000" w:themeColor="text1"/>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9472201"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Mai deve mancare </w:t>
      </w:r>
      <w:r w:rsidRPr="00942322">
        <w:rPr>
          <w:rFonts w:ascii="Arial" w:hAnsi="Arial"/>
          <w:i/>
          <w:iCs/>
          <w:color w:val="000000" w:themeColor="text1"/>
          <w:sz w:val="24"/>
        </w:rPr>
        <w:t>l’amore di sprone</w:t>
      </w:r>
      <w:r w:rsidRPr="00942322">
        <w:rPr>
          <w:rFonts w:ascii="Arial" w:hAnsi="Arial"/>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8F07913"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lastRenderedPageBreak/>
        <w:t>L’amore di compagnia</w:t>
      </w:r>
      <w:r w:rsidRPr="00942322">
        <w:rPr>
          <w:rFonts w:ascii="Arial" w:hAnsi="Arial"/>
          <w:bCs/>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C61995A"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L’amore di condivisione</w:t>
      </w:r>
      <w:r w:rsidRPr="00942322">
        <w:rPr>
          <w:rFonts w:ascii="Arial" w:hAnsi="Arial"/>
          <w:bCs/>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7450E87"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Con l’amore di assunzione</w:t>
      </w:r>
      <w:r w:rsidRPr="00942322">
        <w:rPr>
          <w:rFonts w:ascii="Arial" w:hAnsi="Arial"/>
          <w:bCs/>
          <w:color w:val="000000" w:themeColor="text1"/>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F4B1C32"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Con l’amore di perfetta esemplarità evangelica</w:t>
      </w:r>
      <w:r w:rsidRPr="00942322">
        <w:rPr>
          <w:rFonts w:ascii="Arial" w:hAnsi="Arial"/>
          <w:bCs/>
          <w:color w:val="000000" w:themeColor="text1"/>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F858B1F"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Il cristiano ama i suoi fratelli in Adamo</w:t>
      </w:r>
      <w:r w:rsidRPr="00942322">
        <w:rPr>
          <w:rFonts w:ascii="Arial" w:hAnsi="Arial"/>
          <w:bCs/>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w:t>
      </w:r>
      <w:r w:rsidRPr="00942322">
        <w:rPr>
          <w:rFonts w:ascii="Arial" w:hAnsi="Arial"/>
          <w:bCs/>
          <w:color w:val="000000" w:themeColor="text1"/>
          <w:sz w:val="24"/>
        </w:rPr>
        <w:lastRenderedPageBreak/>
        <w:t xml:space="preserve">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136FFC1"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i/>
          <w:iCs/>
          <w:color w:val="000000" w:themeColor="text1"/>
          <w:sz w:val="24"/>
        </w:rPr>
        <w:t>Anche i fratelli in cristo vanno amati</w:t>
      </w:r>
      <w:r w:rsidRPr="00942322">
        <w:rPr>
          <w:rFonts w:ascii="Arial" w:hAnsi="Arial"/>
          <w:bCs/>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5FE3A46"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Se il cristiano non mostra ad ogni figlio di Adamo e ad ogni membro del corpo di Cristo la sublimità della sua nuova vita, che è </w:t>
      </w:r>
      <w:r w:rsidRPr="00942322">
        <w:rPr>
          <w:rFonts w:ascii="Arial" w:hAnsi="Arial"/>
          <w:i/>
          <w:iCs/>
          <w:color w:val="000000" w:themeColor="text1"/>
          <w:sz w:val="24"/>
        </w:rPr>
        <w:t>la trasformazione del vangelo</w:t>
      </w:r>
      <w:r w:rsidRPr="00942322">
        <w:rPr>
          <w:rFonts w:ascii="Arial" w:hAnsi="Arial"/>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50E5AE1" w14:textId="77777777" w:rsidR="00942322" w:rsidRPr="00942322" w:rsidRDefault="00942322" w:rsidP="00942322">
      <w:pPr>
        <w:spacing w:after="120"/>
        <w:jc w:val="both"/>
        <w:rPr>
          <w:rFonts w:ascii="Arial" w:hAnsi="Arial"/>
          <w:sz w:val="24"/>
        </w:rPr>
      </w:pPr>
      <w:r w:rsidRPr="00942322">
        <w:rPr>
          <w:rFonts w:ascii="Arial" w:hAnsi="Arial"/>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42C17208" w14:textId="77777777" w:rsidR="00942322" w:rsidRPr="00942322" w:rsidRDefault="00942322" w:rsidP="00942322">
      <w:pPr>
        <w:spacing w:after="120"/>
        <w:jc w:val="both"/>
        <w:rPr>
          <w:rFonts w:ascii="Arial" w:hAnsi="Arial"/>
          <w:sz w:val="24"/>
        </w:rPr>
      </w:pPr>
      <w:r w:rsidRPr="00942322">
        <w:rPr>
          <w:rFonts w:ascii="Arial" w:hAnsi="Arial"/>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12408655"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506E3428" w14:textId="77777777" w:rsidR="00942322" w:rsidRPr="00942322" w:rsidRDefault="00942322" w:rsidP="00942322">
      <w:pPr>
        <w:spacing w:after="120"/>
        <w:jc w:val="both"/>
        <w:rPr>
          <w:rFonts w:ascii="Arial" w:hAnsi="Arial"/>
          <w:sz w:val="24"/>
        </w:rPr>
      </w:pPr>
      <w:r w:rsidRPr="00942322">
        <w:rPr>
          <w:rFonts w:ascii="Arial" w:hAnsi="Arial"/>
          <w:sz w:val="24"/>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2ED3D519"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0FA2EF8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78CB166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w:t>
      </w:r>
      <w:r w:rsidRPr="00942322">
        <w:rPr>
          <w:rFonts w:ascii="Arial" w:hAnsi="Arial"/>
          <w:i/>
          <w:iCs/>
          <w:spacing w:val="-2"/>
          <w:sz w:val="22"/>
        </w:rPr>
        <w:lastRenderedPageBreak/>
        <w:t xml:space="preserve">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2226845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3AB0F12D"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14:paraId="31211BD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5E35244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37BD7B3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7B2D4C30"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13D0D1C4" w14:textId="77777777" w:rsidR="00942322" w:rsidRPr="00942322" w:rsidRDefault="00942322" w:rsidP="00942322">
      <w:pPr>
        <w:spacing w:after="120"/>
        <w:jc w:val="both"/>
        <w:rPr>
          <w:rFonts w:ascii="Arial" w:hAnsi="Arial"/>
          <w:sz w:val="24"/>
        </w:rPr>
      </w:pPr>
      <w:r w:rsidRPr="00942322">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4D0BF749" w14:textId="77777777" w:rsidR="00942322" w:rsidRPr="00942322" w:rsidRDefault="00942322" w:rsidP="00942322">
      <w:pPr>
        <w:spacing w:after="120"/>
        <w:jc w:val="both"/>
        <w:rPr>
          <w:rFonts w:ascii="Arial" w:hAnsi="Arial"/>
          <w:sz w:val="24"/>
        </w:rPr>
      </w:pPr>
      <w:r w:rsidRPr="00942322">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w:t>
      </w:r>
    </w:p>
    <w:p w14:paraId="5F1A965E" w14:textId="77777777" w:rsidR="00942322" w:rsidRPr="00942322" w:rsidRDefault="00942322" w:rsidP="00942322">
      <w:pPr>
        <w:spacing w:after="120"/>
        <w:ind w:left="567" w:right="567"/>
        <w:jc w:val="both"/>
        <w:rPr>
          <w:rFonts w:ascii="Greek" w:hAnsi="Greek" w:cs="Arial"/>
          <w:i/>
          <w:iCs/>
          <w:sz w:val="22"/>
          <w:szCs w:val="24"/>
        </w:rPr>
      </w:pPr>
      <w:r w:rsidRPr="00942322">
        <w:rPr>
          <w:rFonts w:ascii="Arial" w:hAnsi="Arial"/>
          <w:i/>
          <w:iCs/>
          <w:sz w:val="22"/>
        </w:rPr>
        <w:t>“</w:t>
      </w:r>
      <w:r w:rsidRPr="00942322">
        <w:rPr>
          <w:rFonts w:ascii="Arial" w:hAnsi="Arial"/>
          <w:i/>
          <w:iCs/>
          <w:sz w:val="22"/>
          <w:szCs w:val="24"/>
          <w:lang w:val="la-Latn"/>
        </w:rPr>
        <w:t>Carissimi diligamus invicem quoniam caritas ex Deo est et omnis qui diligit ex Deo natus est et cognoscit Deum</w:t>
      </w:r>
      <w:r w:rsidRPr="00942322">
        <w:rPr>
          <w:rFonts w:ascii="Arial" w:hAnsi="Arial"/>
          <w:i/>
          <w:iCs/>
          <w:sz w:val="22"/>
          <w:szCs w:val="24"/>
        </w:rPr>
        <w:t xml:space="preserve"> –</w:t>
      </w:r>
      <w:r w:rsidRPr="00942322">
        <w:rPr>
          <w:rFonts w:ascii="Greek" w:hAnsi="Greek"/>
          <w:i/>
          <w:iCs/>
          <w:sz w:val="22"/>
          <w:szCs w:val="24"/>
        </w:rPr>
        <w:t xml:space="preserve"> </w:t>
      </w:r>
      <w:r w:rsidRPr="00942322">
        <w:rPr>
          <w:rFonts w:ascii="Greek" w:hAnsi="Greek" w:cs="Greek"/>
          <w:i/>
          <w:iCs/>
          <w:sz w:val="22"/>
          <w:szCs w:val="26"/>
          <w:lang w:val="la-Latn"/>
        </w:rPr>
        <w:t>'Agaphto…, ¢gapîmen ¢ll»louj, Óti ¹ ¢g£ph ™k toà qeoà ™stin, kaˆ p©j Ð ¢gapîn ™k toà qeoà gegšnnhtai kaˆ ginèskei tÕn qe</w:t>
      </w:r>
    </w:p>
    <w:p w14:paraId="1A076EB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altre due verità dell’amore sino alla fine del discepolo di Gesù. La prima verità ci dice che per ogni sacramento che si riceve è dato un particolare amore da vivere. Altro è l’amore di un battezzato, altro è l’amore di un cresimato, altro è l’amore di un presbitero, altro è l’amore di un vescovo, altro è l’amore di una persona sposata, altro è l’amore che ha ricevuto dell’unzione degli inferni e del sacramento della penitenza. La seconda verità ci rivela che l’amore va esercitato secondo il particolare carisma o dono dello Spirito Santo. Ma c’è una terza verità che ci rivela il fine dell’amore del discepolo di Gesù; edificare il corpo di Cristo nella perfetta santità e aggiungere ad esso sempre nuovi membri. Se al corpo di Cristo non vengono aggiunti nuovi membri il nostro non è vero amore. Perché non è l’amore di Cristo per fare bella la sua Chiesa, senza macchia e senza rughe al suo cospetto. Ecco cosa rivela lo Spirito Santo:</w:t>
      </w:r>
    </w:p>
    <w:p w14:paraId="2A30134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160D46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Nel timore di Cristo, siate sottomessi gli uni agli altri: le mogli lo siano ai loro mariti, come al Signore; il marito infatti è capo della moglie, così come Cristo è capo della Chiesa, lui che è salvatore del corpo. E come la Chiesa è </w:t>
      </w:r>
      <w:r w:rsidRPr="00942322">
        <w:rPr>
          <w:rFonts w:ascii="Arial" w:hAnsi="Arial" w:cs="Arial"/>
          <w:i/>
          <w:iCs/>
          <w:spacing w:val="-2"/>
          <w:sz w:val="22"/>
          <w:szCs w:val="24"/>
        </w:rPr>
        <w:lastRenderedPageBreak/>
        <w:t xml:space="preserve">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AC22B9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dove oggi risiede la grande immoralità cristiana: nell’amare dal proprio cuore, a tempo, a convenienza, a utilità propria, a piacimento. Risiede anche dal non amare dal sacramento ricevuto e anche dal mettere sotto terra il carisma o i talenti a noi elargiti. Non solo non si ama sino alla fine, non solo non si ama dal sacramento ricevuto, non solo non si ama dal proprio dono o carisma o talento, oggi si è giunti fino a dichiarare il peccato vero amore, il delitto vero amore, la trasgressione dei comandamenti vero amore. Oggi vogliamo un amore senza alcuna Legge, né Legge al negativo e né Legge al positivo, né Legge dei Profeti, né Legge di Cristo Gesù, né Legge degli Apostoli, né Legge della Sacra Tradizione, né Legge che riguarda il tempo e le cose e né Legge che riguarda l’eternità. La legge dell’amore oggi è la volontà dell’uomo, la volontà del mondo, la volontà di Satana. Oggi il peccato è dichiarato un diritto dell’uomo.</w:t>
      </w:r>
    </w:p>
    <w:p w14:paraId="160E4EF1" w14:textId="77777777" w:rsidR="00942322" w:rsidRPr="00942322" w:rsidRDefault="00942322" w:rsidP="00942322">
      <w:pPr>
        <w:spacing w:after="120"/>
        <w:jc w:val="both"/>
        <w:rPr>
          <w:rFonts w:ascii="Arial" w:hAnsi="Arial" w:cs="Arial"/>
          <w:sz w:val="24"/>
          <w:szCs w:val="24"/>
        </w:rPr>
      </w:pPr>
    </w:p>
    <w:p w14:paraId="3DF7314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xml:space="preserve">: Nello svelamento del tradimento di Giuda, è giusto che si metta in luce la grande prudenza di Gesù. Dice che uno lo stava per tradire, ma non dice il nome del traditore. Svela il nome solo a Giovanni. Non è detto però che Giovanni lo sveli a Pietro. Anche nel nostro amore per la Chiesa e per Cristo Gesù dobbiamo essere sommamente prudenti nello svelare il peccato dei fratelli. La somma prudenza è necessaria al fine di evitare gli scandali che tanto danno provocano a tutto il corpo di Cristo. </w:t>
      </w:r>
    </w:p>
    <w:p w14:paraId="4F2AD77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Gesù aveva già detto ai suoi discepoli che uno di loro era un diavolo. In questa notte è detto che Satana entra in Giuda. Se entra, vi entra per prendere possesso della sua mente, della sua volontà, del suo cuore. Se entra, vi entra e prende il posto dello Spirito Santo. Se entra, vi entra per condurre e muovere Giuda perché porti a compimento l’opera già iniziata che è il tradimento o la consegna di Gesù a capi dei sacerdoti, agli scribi, ai farisei, agli anziani del popolo, i quali avevano già deciso di uccidere Cristo Signore:</w:t>
      </w:r>
    </w:p>
    <w:p w14:paraId="399A076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w:t>
      </w:r>
      <w:r w:rsidRPr="00942322">
        <w:rPr>
          <w:rFonts w:ascii="Arial" w:hAnsi="Arial" w:cs="Arial"/>
          <w:i/>
          <w:iCs/>
          <w:spacing w:val="-2"/>
          <w:sz w:val="22"/>
          <w:szCs w:val="24"/>
        </w:rPr>
        <w:lastRenderedPageBreak/>
        <w:t xml:space="preserve">nazione; e non soltanto per la nazione, ma anche per riunire insieme i figli di Dio che erano dispersi. Da quel giorno dunque decisero di ucciderlo. Gesù dunque non andava più in pubblico tra i Giudei, ma da lì si ritirò nella regione vicina al deserto, in una città chiamata Èfraim, dove rimase con i discepoli.  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11,47-57). </w:t>
      </w:r>
    </w:p>
    <w:p w14:paraId="651A628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mostra tutta la sua libertà dinanzi al tradimento di Giuda, lo attestano le sue parole: “Ciò che fai fallo al più presto – </w:t>
      </w:r>
      <w:r w:rsidRPr="00942322">
        <w:rPr>
          <w:rFonts w:ascii="Arial" w:hAnsi="Arial" w:cs="Arial"/>
          <w:sz w:val="24"/>
          <w:szCs w:val="24"/>
          <w:lang w:val="la-Latn"/>
        </w:rPr>
        <w:t>quo fac, fac citius</w:t>
      </w:r>
      <w:r w:rsidRPr="00942322">
        <w:rPr>
          <w:rFonts w:ascii="Arial" w:hAnsi="Arial" w:cs="Arial"/>
          <w:sz w:val="24"/>
          <w:szCs w:val="24"/>
        </w:rPr>
        <w:t xml:space="preserve"> – </w:t>
      </w:r>
      <w:r w:rsidRPr="00942322">
        <w:rPr>
          <w:color w:val="111111"/>
          <w:sz w:val="24"/>
          <w:szCs w:val="24"/>
        </w:rPr>
        <w:t>Ὃ</w:t>
      </w:r>
      <w:r w:rsidRPr="00942322">
        <w:rPr>
          <w:rFonts w:ascii="PT Serif" w:hAnsi="PT Serif"/>
          <w:color w:val="111111"/>
          <w:sz w:val="24"/>
          <w:szCs w:val="24"/>
        </w:rPr>
        <w:t xml:space="preserve"> </w:t>
      </w:r>
      <w:r w:rsidRPr="00942322">
        <w:rPr>
          <w:rFonts w:ascii="PT Serif" w:hAnsi="PT Serif" w:cs="PT Serif"/>
          <w:color w:val="111111"/>
          <w:sz w:val="24"/>
          <w:szCs w:val="24"/>
        </w:rPr>
        <w:t>π</w:t>
      </w:r>
      <w:r w:rsidRPr="00942322">
        <w:rPr>
          <w:rFonts w:ascii="Cambria" w:hAnsi="Cambria" w:cs="Cambria"/>
          <w:color w:val="111111"/>
          <w:sz w:val="24"/>
          <w:szCs w:val="24"/>
        </w:rPr>
        <w:t>οιεῖς</w:t>
      </w:r>
      <w:r w:rsidRPr="00942322">
        <w:rPr>
          <w:rFonts w:ascii="PT Serif" w:hAnsi="PT Serif"/>
          <w:color w:val="111111"/>
          <w:sz w:val="24"/>
          <w:szCs w:val="24"/>
        </w:rPr>
        <w:t xml:space="preserve"> </w:t>
      </w:r>
      <w:r w:rsidRPr="00942322">
        <w:rPr>
          <w:rFonts w:ascii="PT Serif" w:hAnsi="PT Serif" w:cs="PT Serif"/>
          <w:color w:val="111111"/>
          <w:sz w:val="24"/>
          <w:szCs w:val="24"/>
        </w:rPr>
        <w:t>π</w:t>
      </w:r>
      <w:r w:rsidRPr="00942322">
        <w:rPr>
          <w:rFonts w:ascii="Cambria" w:hAnsi="Cambria" w:cs="Cambria"/>
          <w:color w:val="111111"/>
          <w:sz w:val="24"/>
          <w:szCs w:val="24"/>
        </w:rPr>
        <w:t>οίησον</w:t>
      </w:r>
      <w:r w:rsidRPr="00942322">
        <w:rPr>
          <w:rFonts w:ascii="PT Serif" w:hAnsi="PT Serif"/>
          <w:color w:val="111111"/>
          <w:sz w:val="24"/>
          <w:szCs w:val="24"/>
        </w:rPr>
        <w:t xml:space="preserve"> </w:t>
      </w:r>
      <w:r w:rsidRPr="00942322">
        <w:rPr>
          <w:rFonts w:ascii="Cambria" w:hAnsi="Cambria" w:cs="Cambria"/>
          <w:color w:val="111111"/>
          <w:sz w:val="24"/>
          <w:szCs w:val="24"/>
        </w:rPr>
        <w:t>τάχιον</w:t>
      </w:r>
      <w:r w:rsidRPr="00942322">
        <w:rPr>
          <w:rFonts w:ascii="PT Serif" w:hAnsi="PT Serif"/>
          <w:color w:val="111111"/>
          <w:sz w:val="30"/>
          <w:szCs w:val="30"/>
        </w:rPr>
        <w:t xml:space="preserve">. </w:t>
      </w:r>
      <w:r w:rsidRPr="00942322">
        <w:rPr>
          <w:rFonts w:ascii="Arial" w:hAnsi="Arial" w:cs="Arial"/>
          <w:sz w:val="24"/>
          <w:szCs w:val="24"/>
        </w:rPr>
        <w:t xml:space="preserve">Gesù non va in croce perché tradito o consegnato da Giuda. Lui va in croce per rendere la più grande gloria al Padre suo. È Lui che volontariamente si consegna alla morte. In Lui si devono compiere tutte le Scritture. </w:t>
      </w:r>
    </w:p>
    <w:p w14:paraId="40423DF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Nasce da questo comportamento di Gesù una morale nuova. Ad ogni discepolo di Gesù è chiesto di rimanere lui nella Parola. La Parola è per lui anche di persecuzione, di oltraggio, di percosse, di invidia, di gelosia, di carcere, di condanna a morte, di arrendevolezza dinanzi alla malvagità degli uomini. Divenendo discepolo di Gesù, lui ha accolto liberamente di vivere questa Parola. A questa Parola lui dovrà deve ogni obbedienza. Lui dovrà vedere gli altri come strumenti perché la Parola si compia nella sua vita. Ecco come l’Apostolo Paolo manifesta la sua libertà dinanzi ad ogni evento che si abbatte sulla sua vita:</w:t>
      </w:r>
    </w:p>
    <w:p w14:paraId="485008A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41695D1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225147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w:t>
      </w:r>
      <w:r w:rsidRPr="00942322">
        <w:rPr>
          <w:rFonts w:ascii="Arial" w:hAnsi="Arial" w:cs="Arial"/>
          <w:i/>
          <w:iCs/>
          <w:spacing w:val="-2"/>
          <w:sz w:val="22"/>
          <w:szCs w:val="24"/>
        </w:rPr>
        <w:lastRenderedPageBreak/>
        <w:t>perché alle mie necessità hanno provveduto i fratelli giunti dalla Macedonia. In ogni circostanza ho fatto il possibile per non esservi di aggravio e così farò in avvenire. Cristo mi è testimone: nessuno mi toglierà questo vanto in terra di Acaia!</w:t>
      </w:r>
    </w:p>
    <w:p w14:paraId="638E322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125F83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08B0AA8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7C8BC91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19AFABA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Dal comportamento di Cristo Gesù dobbiamo vivere di grande libertà anche da crocifissi. Non siamo sulla croce per volontà degli uomini. Siamo sulla croce perché abbiamo scelto di amare di amore eterno il Padre, in Cristo, sempre mossi dallo Spirito Santo., lasciandoci fare dal Padre sacramento di amore per ogni altro uomo. Uomo è anche il malvagio che ci inchioda sulla croce. Gesù sulla croce prega per i suoi persecutori e chiede al Padre che li perdoni. Morale sublime quella del discepolo di Gesù. Morale che si può vivere solo nella purissima fede e nella speranza contro ogni speranza. La nostra è speranza oltre la croce. </w:t>
      </w:r>
    </w:p>
    <w:p w14:paraId="035966E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Quando Giuda esce dal Cenacolo, l’Evangelista annota che era notte. Non si tratta della notte dovuta al tramonto del sole. Il rito della Pasqua si celebrava al </w:t>
      </w:r>
      <w:r w:rsidRPr="00942322">
        <w:rPr>
          <w:rFonts w:ascii="Arial" w:hAnsi="Arial" w:cs="Arial"/>
          <w:sz w:val="24"/>
          <w:szCs w:val="24"/>
        </w:rPr>
        <w:lastRenderedPageBreak/>
        <w:t xml:space="preserve">tramonto del sole. Si tratta della notte dello spirito, della notte che è il tempo di Satana. Giuda è posseduto da Satana e Satana è il creatore di ogni notte spirituale. Notte dei pensieri, notte della volontà, notte dei sentimenti, notte delle decisioni, notte del cuore, notte della mente, notte dell’anima, notte dello stesso corpo. Quando è Satana che ci muove, lui sempre ci muove a servizio delle sue tenebre di male, di cattiveria, di malvagità, di stoltezza, di insipienza. Quando è lui che ci possiede, possiamo compiere qualsiasi male. Ecco perché dobbiamo prestare ogni attenzione perché mai ci separiamo dallo Spirito Santo. Separati dallo Spirito del Signore, lui viene e prende possesso di noi. Oggi la possessione diabolica è così universale e noi neanche lo sospettiamo. I nostri pensieri sono pensieri e le nostre decisioni sono decisioni di Satana e noi purtroppo le attribuiamo allo Spirito Santo. Sono decisioni e pensieri di inferno e noi diciamo che discendono dal cielo. Tanto può la seduzione e l’inganno di Satana. Posseduti da Satana ci trasformiamo in diaconi di Satana. </w:t>
      </w:r>
    </w:p>
    <w:p w14:paraId="17CDBD6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quanto rivela l’Apostolo Paolo nella Seconda Lettera ai Corinzi:</w:t>
      </w:r>
    </w:p>
    <w:p w14:paraId="4AE8F50F" w14:textId="77777777" w:rsidR="00942322" w:rsidRPr="00942322" w:rsidRDefault="00942322" w:rsidP="00942322">
      <w:pPr>
        <w:spacing w:after="120"/>
        <w:ind w:left="567" w:right="567"/>
        <w:jc w:val="both"/>
        <w:rPr>
          <w:rFonts w:ascii="Arial" w:hAnsi="Arial" w:cs="Arial"/>
          <w:bCs/>
          <w:i/>
          <w:iCs/>
          <w:spacing w:val="-2"/>
          <w:sz w:val="22"/>
          <w:szCs w:val="16"/>
        </w:rPr>
      </w:pPr>
      <w:r w:rsidRPr="00942322">
        <w:rPr>
          <w:rFonts w:ascii="Greek" w:hAnsi="Greek" w:cs="Arial"/>
          <w:bCs/>
          <w:i/>
          <w:iCs/>
          <w:spacing w:val="-2"/>
          <w:sz w:val="22"/>
          <w:szCs w:val="16"/>
        </w:rPr>
        <w:t xml:space="preserve">(oƒ di£konoi aùtoà) </w:t>
      </w:r>
      <w:r w:rsidRPr="00942322">
        <w:rPr>
          <w:rFonts w:ascii="Arial" w:hAnsi="Arial" w:cs="Arial"/>
          <w:bCs/>
          <w:i/>
          <w:iCs/>
          <w:spacing w:val="-2"/>
          <w:sz w:val="22"/>
          <w:szCs w:val="16"/>
        </w:rPr>
        <w:t>che si trasformano in ministri di giustizia (</w:t>
      </w:r>
      <w:r w:rsidRPr="00942322">
        <w:rPr>
          <w:rFonts w:ascii="Greek" w:hAnsi="Greek" w:cs="Arial"/>
          <w:bCs/>
          <w:i/>
          <w:iCs/>
          <w:spacing w:val="-2"/>
          <w:sz w:val="22"/>
          <w:szCs w:val="16"/>
        </w:rPr>
        <w:t>di£konoi dikaiosÚnhj</w:t>
      </w:r>
      <w:r w:rsidRPr="00942322">
        <w:rPr>
          <w:rFonts w:ascii="Arial" w:hAnsi="Arial" w:cs="Arial"/>
          <w:bCs/>
          <w:i/>
          <w:iCs/>
          <w:spacing w:val="-2"/>
          <w:sz w:val="22"/>
          <w:szCs w:val="16"/>
        </w:rPr>
        <w:t xml:space="preserve">) – </w:t>
      </w:r>
      <w:r w:rsidRPr="00942322">
        <w:rPr>
          <w:rFonts w:ascii="Arial" w:hAnsi="Arial" w:cs="Arial"/>
          <w:bCs/>
          <w:i/>
          <w:iCs/>
          <w:spacing w:val="-2"/>
          <w:sz w:val="22"/>
          <w:szCs w:val="16"/>
          <w:lang w:val="la-Latn"/>
        </w:rPr>
        <w:t>Et non mirum ipse enim Satanas transfigurat se in angelum lucis.</w:t>
      </w:r>
      <w:r w:rsidRPr="00942322">
        <w:rPr>
          <w:rFonts w:ascii="Arial" w:hAnsi="Arial" w:cs="Arial"/>
          <w:bCs/>
          <w:i/>
          <w:iCs/>
          <w:spacing w:val="-2"/>
          <w:sz w:val="22"/>
          <w:szCs w:val="16"/>
        </w:rPr>
        <w:t xml:space="preserve"> </w:t>
      </w:r>
      <w:r w:rsidRPr="00942322">
        <w:rPr>
          <w:rFonts w:ascii="Arial" w:hAnsi="Arial" w:cs="Arial"/>
          <w:bCs/>
          <w:i/>
          <w:iCs/>
          <w:spacing w:val="-2"/>
          <w:sz w:val="22"/>
          <w:szCs w:val="16"/>
          <w:lang w:val="la-Latn"/>
        </w:rPr>
        <w:t>Non est ergo magnum si ministri eius transfigurentur velut ministri iustitiae</w:t>
      </w:r>
      <w:r w:rsidRPr="00942322">
        <w:rPr>
          <w:rFonts w:ascii="Arial" w:hAnsi="Arial" w:cs="Arial"/>
          <w:bCs/>
          <w:i/>
          <w:iCs/>
          <w:spacing w:val="-2"/>
          <w:sz w:val="22"/>
          <w:szCs w:val="16"/>
        </w:rPr>
        <w:t xml:space="preserve"> -</w:t>
      </w:r>
      <w:r w:rsidRPr="00942322">
        <w:rPr>
          <w:rFonts w:ascii="Arial" w:hAnsi="Arial" w:cs="Arial"/>
          <w:bCs/>
          <w:i/>
          <w:iCs/>
          <w:spacing w:val="-2"/>
          <w:sz w:val="22"/>
          <w:szCs w:val="12"/>
        </w:rPr>
        <w:t xml:space="preserve"> </w:t>
      </w:r>
      <w:r w:rsidRPr="00942322">
        <w:rPr>
          <w:rFonts w:ascii="Greek" w:hAnsi="Greek" w:cs="Greek"/>
          <w:bCs/>
          <w:i/>
          <w:iCs/>
          <w:spacing w:val="-2"/>
          <w:sz w:val="22"/>
          <w:szCs w:val="22"/>
        </w:rPr>
        <w:t xml:space="preserve">kaˆ oÙ qaàma, aÙtÕj g¦r Ð Satan©j metaschmat…zetai e„j ¥ggelon fwtÒjoÙ mšga oân e„ kaˆ oƒ di£konoi aÙtoà metaschmat…zontai æj di£konoi dikaiosÚnhj, </w:t>
      </w:r>
      <w:r w:rsidRPr="00942322">
        <w:rPr>
          <w:rFonts w:ascii="Arial" w:hAnsi="Arial" w:cs="Greek"/>
          <w:bCs/>
          <w:i/>
          <w:iCs/>
          <w:spacing w:val="-2"/>
          <w:sz w:val="22"/>
          <w:szCs w:val="22"/>
        </w:rPr>
        <w:t xml:space="preserve">- </w:t>
      </w:r>
      <w:r w:rsidRPr="00942322">
        <w:rPr>
          <w:rFonts w:ascii="Arial" w:hAnsi="Arial" w:cs="Arial"/>
          <w:bCs/>
          <w:i/>
          <w:iCs/>
          <w:spacing w:val="-2"/>
          <w:sz w:val="22"/>
          <w:szCs w:val="16"/>
        </w:rPr>
        <w:t xml:space="preserve">Ciò non fa meraviglia, perché anche Satana si maschera da angelo di luce. Non è perciò gran cosa se anche i suoi ministri si mascherano da ministri di giustizia; </w:t>
      </w:r>
    </w:p>
    <w:p w14:paraId="660E20F4" w14:textId="77777777" w:rsidR="00942322" w:rsidRPr="00942322" w:rsidRDefault="00942322" w:rsidP="00942322">
      <w:pPr>
        <w:spacing w:after="120"/>
        <w:jc w:val="both"/>
        <w:rPr>
          <w:rFonts w:asciiTheme="minorHAnsi" w:eastAsiaTheme="minorEastAsia" w:hAnsiTheme="minorHAnsi" w:cstheme="minorBidi"/>
          <w:bCs/>
          <w:color w:val="5A5A5A" w:themeColor="text1" w:themeTint="A5"/>
          <w:spacing w:val="15"/>
          <w:sz w:val="28"/>
          <w:szCs w:val="28"/>
        </w:rPr>
      </w:pPr>
    </w:p>
    <w:p w14:paraId="47132F0B" w14:textId="77777777" w:rsidR="00942322" w:rsidRPr="00942322" w:rsidRDefault="00942322" w:rsidP="00942322">
      <w:pPr>
        <w:spacing w:after="120"/>
        <w:jc w:val="both"/>
        <w:rPr>
          <w:rFonts w:ascii="Arial" w:hAnsi="Arial" w:cs="Arial"/>
          <w:b/>
          <w:i/>
          <w:iCs/>
          <w:color w:val="000000"/>
          <w:sz w:val="24"/>
        </w:rPr>
      </w:pPr>
      <w:bookmarkStart w:id="42" w:name="_Toc107644301"/>
      <w:r w:rsidRPr="00942322">
        <w:rPr>
          <w:rFonts w:ascii="Arial" w:hAnsi="Arial" w:cs="Arial"/>
          <w:b/>
          <w:i/>
          <w:iCs/>
          <w:color w:val="000000"/>
          <w:sz w:val="24"/>
        </w:rPr>
        <w:t>Premessa</w:t>
      </w:r>
      <w:bookmarkEnd w:id="42"/>
    </w:p>
    <w:p w14:paraId="4600A33F" w14:textId="77777777" w:rsidR="00942322" w:rsidRPr="00942322" w:rsidRDefault="00942322" w:rsidP="00942322">
      <w:pPr>
        <w:spacing w:after="120"/>
        <w:jc w:val="both"/>
        <w:rPr>
          <w:rFonts w:ascii="Arial" w:hAnsi="Arial"/>
          <w:sz w:val="24"/>
        </w:rPr>
      </w:pPr>
      <w:r w:rsidRPr="00942322">
        <w:rPr>
          <w:rFonts w:ascii="Arial" w:hAnsi="Arial"/>
          <w:sz w:val="24"/>
        </w:rPr>
        <w:t xml:space="preserve">Proviamo per un attino a mettere in luce qualche astuzie di Satana e la sua grande abilità nel trasformare un servo, un ministro, un angelo, un apostolo di Cristo Gesù in un diacono, servo, ministro della sua falsità, menzogna, inganno. L’Apostolo Paolo rivela nella Seconda Lettera ai Corinzi che Satana da angelo di tenebre si trasforma in angelo di luce per la rovina dei credenti in Cristo Gesù. Per questo non deve farci meravigliare se anche i suoi ministri si trasformano in ministri, diaconi, servi di giustizia per la rovina della Chiesa e dell’intera umanità. Ecco quanto rivela l’Apostolo Paolo: </w:t>
      </w:r>
    </w:p>
    <w:p w14:paraId="21837118" w14:textId="77777777" w:rsidR="00942322" w:rsidRPr="00942322" w:rsidRDefault="00942322" w:rsidP="00942322">
      <w:pPr>
        <w:spacing w:after="120"/>
        <w:ind w:left="567" w:right="567"/>
        <w:jc w:val="both"/>
        <w:rPr>
          <w:rFonts w:ascii="Arial" w:hAnsi="Arial" w:cs="Arial"/>
          <w:i/>
          <w:iCs/>
          <w:spacing w:val="-2"/>
          <w:sz w:val="22"/>
        </w:rPr>
      </w:pPr>
      <w:r w:rsidRPr="00942322">
        <w:rPr>
          <w:rFonts w:ascii="Arial" w:hAnsi="Arial"/>
          <w:i/>
          <w:iCs/>
          <w:spacing w:val="-2"/>
          <w:sz w:val="22"/>
        </w:rPr>
        <w:t>“</w:t>
      </w:r>
      <w:r w:rsidRPr="00942322">
        <w:rPr>
          <w:rFonts w:ascii="Arial" w:hAnsi="Arial" w:cs="Arial"/>
          <w:i/>
          <w:iCs/>
          <w:spacing w:val="-2"/>
          <w:sz w:val="22"/>
        </w:rPr>
        <w:t xml:space="preserve">Ciò non fa meraviglia, perché anche Satana si maschera da angelo di luce. Non è perciò gran cosa se anche i suoi ministri si mascherano da ministri di giustizia; ma la loro fine sarà secondo le loro opere (2Cor 11,14-15). </w:t>
      </w:r>
    </w:p>
    <w:p w14:paraId="4A966AF4" w14:textId="77777777" w:rsidR="00942322" w:rsidRPr="00942322" w:rsidRDefault="00942322" w:rsidP="00942322">
      <w:pPr>
        <w:spacing w:after="120"/>
        <w:ind w:left="567" w:right="567"/>
        <w:jc w:val="both"/>
        <w:rPr>
          <w:rFonts w:ascii="Arial" w:hAnsi="Arial" w:cs="Arial"/>
          <w:i/>
          <w:iCs/>
          <w:spacing w:val="-2"/>
          <w:sz w:val="22"/>
        </w:rPr>
      </w:pPr>
      <w:r w:rsidRPr="00942322">
        <w:rPr>
          <w:rFonts w:ascii="Arial" w:hAnsi="Arial" w:cs="Arial"/>
          <w:i/>
          <w:iCs/>
          <w:spacing w:val="-2"/>
          <w:sz w:val="22"/>
          <w:lang w:val="la-Latn"/>
        </w:rPr>
        <w:t>Et non mirum ipse enim Satanas transfigurat se in angelum lucis. Non est ergo magnum si ministri eius transfigurentur velut ministri iustitiae quorum finis erit secundum opera ipsorum</w:t>
      </w:r>
      <w:r w:rsidRPr="00942322">
        <w:rPr>
          <w:rFonts w:ascii="Arial" w:hAnsi="Arial" w:cs="Arial"/>
          <w:i/>
          <w:iCs/>
          <w:spacing w:val="-2"/>
          <w:sz w:val="22"/>
        </w:rPr>
        <w:t xml:space="preserve"> (2Cor 11,14-15). </w:t>
      </w:r>
    </w:p>
    <w:p w14:paraId="0791E630" w14:textId="77777777" w:rsidR="00942322" w:rsidRPr="00942322" w:rsidRDefault="00942322" w:rsidP="00942322">
      <w:pPr>
        <w:spacing w:after="120"/>
        <w:ind w:left="567" w:right="567"/>
        <w:jc w:val="both"/>
        <w:rPr>
          <w:rFonts w:ascii="Arial" w:hAnsi="Arial"/>
          <w:i/>
          <w:iCs/>
          <w:spacing w:val="-2"/>
          <w:sz w:val="22"/>
          <w:szCs w:val="24"/>
        </w:rPr>
      </w:pPr>
      <w:r w:rsidRPr="00942322">
        <w:rPr>
          <w:rFonts w:ascii="Greek" w:hAnsi="Greek" w:cs="Greek"/>
          <w:i/>
          <w:iCs/>
          <w:caps/>
          <w:spacing w:val="-2"/>
          <w:sz w:val="22"/>
          <w:szCs w:val="24"/>
        </w:rPr>
        <w:t>k</w:t>
      </w:r>
      <w:r w:rsidRPr="00942322">
        <w:rPr>
          <w:rFonts w:ascii="Greek" w:hAnsi="Greek" w:cs="Greek"/>
          <w:i/>
          <w:iCs/>
          <w:spacing w:val="-2"/>
          <w:sz w:val="22"/>
          <w:szCs w:val="24"/>
        </w:rPr>
        <w:t xml:space="preserve">aˆ oÙ qaàma, aÙtÕj g¦r Ð Satan©j metaschmat…zetai e„j ¥ggelon fwtÒjoÙ mšga oân e„ kaˆ oƒ di£konoi aÙtoà metaschmat…zontai æj di£konoi dikaiosÚnhj, ïn tÕ tšloj œstai kat¦ t¦ œrga aÙtîn. </w:t>
      </w:r>
      <w:r w:rsidRPr="00942322">
        <w:rPr>
          <w:rFonts w:ascii="Arial" w:hAnsi="Arial" w:cs="Greek"/>
          <w:i/>
          <w:iCs/>
          <w:spacing w:val="-2"/>
          <w:sz w:val="22"/>
          <w:szCs w:val="24"/>
        </w:rPr>
        <w:t>(</w:t>
      </w:r>
      <w:r w:rsidRPr="00942322">
        <w:rPr>
          <w:rFonts w:ascii="Arial" w:hAnsi="Arial"/>
          <w:i/>
          <w:iCs/>
          <w:spacing w:val="-2"/>
          <w:sz w:val="22"/>
          <w:szCs w:val="24"/>
        </w:rPr>
        <w:t>2Cor 11,14-15).</w:t>
      </w:r>
    </w:p>
    <w:p w14:paraId="03388739" w14:textId="77777777" w:rsidR="00942322" w:rsidRPr="00942322" w:rsidRDefault="00942322" w:rsidP="00942322">
      <w:pPr>
        <w:autoSpaceDE w:val="0"/>
        <w:autoSpaceDN w:val="0"/>
        <w:adjustRightInd w:val="0"/>
        <w:spacing w:after="120"/>
        <w:jc w:val="both"/>
        <w:rPr>
          <w:rFonts w:ascii="Arial" w:hAnsi="Arial"/>
          <w:bCs/>
          <w:sz w:val="24"/>
        </w:rPr>
      </w:pPr>
      <w:r w:rsidRPr="00942322">
        <w:rPr>
          <w:rFonts w:ascii="Arial" w:hAnsi="Arial" w:cs="Arial"/>
          <w:bCs/>
          <w:sz w:val="24"/>
          <w:szCs w:val="28"/>
        </w:rPr>
        <w:t xml:space="preserve">In cosa deve consistere la saggezza del cristiano, saggezza e intelligenza, scienza e conoscenza sempre attinta nello Spirito Santo? Nel sapere discernere, separare, distinguere un </w:t>
      </w:r>
      <w:r w:rsidRPr="00942322">
        <w:rPr>
          <w:rFonts w:ascii="Arial" w:hAnsi="Arial" w:cs="Arial"/>
          <w:bCs/>
          <w:i/>
          <w:iCs/>
          <w:sz w:val="24"/>
          <w:szCs w:val="28"/>
        </w:rPr>
        <w:t>“diacono, un ministro, un angelo, un servo di Cristo Gesù”,</w:t>
      </w:r>
      <w:r w:rsidRPr="00942322">
        <w:rPr>
          <w:rFonts w:ascii="Arial" w:hAnsi="Arial" w:cs="Arial"/>
          <w:bCs/>
          <w:sz w:val="24"/>
          <w:szCs w:val="28"/>
        </w:rPr>
        <w:t xml:space="preserve"> da un </w:t>
      </w:r>
      <w:r w:rsidRPr="00942322">
        <w:rPr>
          <w:rFonts w:ascii="Arial" w:hAnsi="Arial" w:cs="Arial"/>
          <w:bCs/>
          <w:i/>
          <w:iCs/>
          <w:sz w:val="24"/>
          <w:szCs w:val="28"/>
        </w:rPr>
        <w:t>“diacono, un ministro, un angelo, un servo di Satana”.</w:t>
      </w:r>
      <w:r w:rsidRPr="00942322">
        <w:rPr>
          <w:rFonts w:ascii="Arial" w:hAnsi="Arial" w:cs="Arial"/>
          <w:bCs/>
          <w:sz w:val="24"/>
          <w:szCs w:val="28"/>
        </w:rPr>
        <w:t xml:space="preserve"> Se il cristiano </w:t>
      </w:r>
      <w:r w:rsidRPr="00942322">
        <w:rPr>
          <w:rFonts w:ascii="Arial" w:hAnsi="Arial" w:cs="Arial"/>
          <w:bCs/>
          <w:sz w:val="24"/>
          <w:szCs w:val="28"/>
        </w:rPr>
        <w:lastRenderedPageBreak/>
        <w:t xml:space="preserve">manca di questa divina, soprannaturale, spirituale sapienza, sempre confonderà i ministri di Satana con i ministri di Cristo e i ministri di Cristo con i ministri di Satana. Gesù, da scribi e farisei, non era detto ministro di Satana? Loro non si proclamavano ministri di Dio? Ecco perché mai il discepolo di Gesù deve cadere in questa confusione. È la sua rovina ed è la rovina di quanti dipendono dal suo discernimento. Oggi molti discepoli di Gesù non si stanno trasformando in ministri di Satana? Non si stando vestendo da angeli di amore, giustizia, carità, misericordia, pietà, compassione, dignità in difesa di ogni falso e peccaminoso diritto dell’uomo? Qual è uno di questi falsi diritti dell’uomo? La </w:t>
      </w:r>
      <w:r w:rsidRPr="00942322">
        <w:rPr>
          <w:rFonts w:ascii="Arial" w:hAnsi="Arial"/>
          <w:bCs/>
          <w:sz w:val="24"/>
        </w:rPr>
        <w:t xml:space="preserve">non necessità di Cristo per avere la salvezza. Il non dovere essere membro del corpo di Cristo per entrare nella vita eterna. Il non bisogno del battesimo per vedere e per entrare nel regno di Dio. L’inutilità della Scrittura per vivere e operare da veri uomini. Così facendo Satana e i suoi diaconi trasformano la vera speranza in una misera illusione. Ma il fine di Satana non è proprio quello di oscurare la via verso la vita eterna e al suo posto allargare la via già larga della perdizione? </w:t>
      </w:r>
    </w:p>
    <w:p w14:paraId="2AA849A2" w14:textId="77777777" w:rsidR="00942322" w:rsidRPr="00942322" w:rsidRDefault="00942322" w:rsidP="00942322">
      <w:pPr>
        <w:autoSpaceDE w:val="0"/>
        <w:autoSpaceDN w:val="0"/>
        <w:adjustRightInd w:val="0"/>
        <w:spacing w:after="120"/>
        <w:jc w:val="both"/>
        <w:rPr>
          <w:rFonts w:ascii="Arial" w:hAnsi="Arial"/>
          <w:bCs/>
          <w:sz w:val="24"/>
        </w:rPr>
      </w:pPr>
      <w:r w:rsidRPr="00942322">
        <w:rPr>
          <w:rFonts w:ascii="Arial" w:hAnsi="Arial"/>
          <w:bCs/>
          <w:sz w:val="24"/>
        </w:rPr>
        <w:t>Per non divenire diaconi di Satana, ecco alcun brevi riflessioni da porre nel cuore:</w:t>
      </w:r>
    </w:p>
    <w:p w14:paraId="151DA0FA" w14:textId="77777777" w:rsidR="00942322" w:rsidRPr="00942322" w:rsidRDefault="00942322" w:rsidP="00942322">
      <w:pPr>
        <w:autoSpaceDE w:val="0"/>
        <w:autoSpaceDN w:val="0"/>
        <w:adjustRightInd w:val="0"/>
        <w:spacing w:after="120"/>
        <w:jc w:val="both"/>
        <w:rPr>
          <w:rFonts w:ascii="Arial" w:hAnsi="Arial"/>
          <w:bCs/>
          <w:sz w:val="24"/>
        </w:rPr>
      </w:pPr>
    </w:p>
    <w:p w14:paraId="2CB54820" w14:textId="77777777" w:rsidR="00942322" w:rsidRPr="00942322" w:rsidRDefault="00942322" w:rsidP="00942322">
      <w:pPr>
        <w:spacing w:after="120"/>
        <w:rPr>
          <w:rFonts w:ascii="Arial" w:hAnsi="Arial"/>
          <w:bCs/>
          <w:i/>
          <w:iCs/>
          <w:sz w:val="24"/>
        </w:rPr>
      </w:pPr>
      <w:bookmarkStart w:id="43" w:name="_Toc107644302"/>
      <w:r w:rsidRPr="00942322">
        <w:rPr>
          <w:rFonts w:ascii="Arial" w:hAnsi="Arial"/>
          <w:b/>
          <w:bCs/>
          <w:i/>
          <w:iCs/>
          <w:sz w:val="24"/>
        </w:rPr>
        <w:t>Creatore di speranza in Cristo Gesù</w:t>
      </w:r>
      <w:bookmarkEnd w:id="43"/>
    </w:p>
    <w:p w14:paraId="419CBB08" w14:textId="77777777" w:rsidR="00942322" w:rsidRPr="00942322" w:rsidRDefault="00942322" w:rsidP="00942322">
      <w:pPr>
        <w:spacing w:after="120"/>
        <w:jc w:val="both"/>
        <w:rPr>
          <w:rFonts w:ascii="Arial" w:hAnsi="Arial"/>
          <w:bCs/>
          <w:sz w:val="24"/>
        </w:rPr>
      </w:pPr>
      <w:r w:rsidRPr="00942322">
        <w:rPr>
          <w:rFonts w:ascii="Arial" w:hAnsi="Arial"/>
          <w:bCs/>
          <w:sz w:val="24"/>
        </w:rPr>
        <w:t>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w:t>
      </w:r>
    </w:p>
    <w:p w14:paraId="34BFFFB8"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14:paraId="44C1F934"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w:t>
      </w:r>
      <w:r w:rsidRPr="00942322">
        <w:rPr>
          <w:rFonts w:ascii="Arial" w:hAnsi="Arial"/>
          <w:bCs/>
          <w:sz w:val="24"/>
        </w:rPr>
        <w:lastRenderedPageBreak/>
        <w:t xml:space="preserve">del suo Creatore e Signore. Se si serve del suo corpo dalla sua volontà, non crea speranza, ma morte. È quanto è avvenuto </w:t>
      </w:r>
      <w:r w:rsidRPr="00942322">
        <w:rPr>
          <w:rFonts w:ascii="Arial" w:hAnsi="Arial"/>
          <w:bCs/>
          <w:spacing w:val="-2"/>
          <w:sz w:val="24"/>
        </w:rPr>
        <w:t xml:space="preserve">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w:t>
      </w:r>
      <w:r w:rsidRPr="00942322">
        <w:rPr>
          <w:rFonts w:ascii="Arial" w:hAnsi="Arial"/>
          <w:bCs/>
          <w:sz w:val="24"/>
        </w:rPr>
        <w:t>La crea promettendo la sconfitta di Satana, il tentatore della donna:</w:t>
      </w:r>
    </w:p>
    <w:p w14:paraId="6082250B"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7BD3F913"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nel nostro corpo. Questo però mai potrà avvenire senza la nostra volontà, che dovrà essere consegnata a Cristo e alla sua Parola per tutti i giorni della nostra vita sulla terra.</w:t>
      </w:r>
    </w:p>
    <w:p w14:paraId="0E07453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w:t>
      </w:r>
    </w:p>
    <w:p w14:paraId="47F622DF"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w:t>
      </w:r>
    </w:p>
    <w:p w14:paraId="48A49615"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Tutte le opere di misericordia sia spirituali che materiali devono avere un solo fine: essere mezzo, via per creare Cristo nei cuori mediante la Parola che esce dal cuore del discepolo di Gesù colmo di Spirito Santo. Senza questo fine, anche le opere di misericordia possono rivelarsi creatrici di una speranza di morte, perché lasciano l’uomo nella morte. Il Cristiano è chiamato ad essere in Cristo e nello Spirito Santo, per Cristo e per lo Spirito Santo, con Cristo e con lo Spirito Santo, sempre creatore della vera speranza ed è vera speranza la creazione di Cristo Gesù nel cuore di ogni suo fratello. </w:t>
      </w:r>
    </w:p>
    <w:p w14:paraId="6D1E91FF" w14:textId="77777777" w:rsidR="00942322" w:rsidRPr="00942322" w:rsidRDefault="00942322" w:rsidP="00942322">
      <w:pPr>
        <w:spacing w:after="120"/>
        <w:jc w:val="both"/>
        <w:rPr>
          <w:rFonts w:ascii="Arial" w:hAnsi="Arial"/>
          <w:bCs/>
          <w:sz w:val="24"/>
        </w:rPr>
      </w:pPr>
      <w:r w:rsidRPr="00942322">
        <w:rPr>
          <w:rFonts w:ascii="Arial" w:hAnsi="Arial"/>
          <w:bCs/>
          <w:color w:val="000000" w:themeColor="text1"/>
          <w:sz w:val="24"/>
        </w:rPr>
        <w:t xml:space="preserve">Ma oggi i falsi maestri e i falsi dottori, i falsi profeti e i falsi pastori, stanno </w:t>
      </w:r>
      <w:r w:rsidRPr="00942322">
        <w:rPr>
          <w:rFonts w:ascii="Arial" w:hAnsi="Arial"/>
          <w:bCs/>
          <w:sz w:val="24"/>
        </w:rPr>
        <w:t xml:space="preserve">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w:t>
      </w:r>
      <w:r w:rsidRPr="00942322">
        <w:rPr>
          <w:rFonts w:ascii="Arial" w:hAnsi="Arial"/>
          <w:bCs/>
          <w:sz w:val="24"/>
        </w:rPr>
        <w:lastRenderedPageBreak/>
        <w:t xml:space="preserve">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w:t>
      </w:r>
    </w:p>
    <w:p w14:paraId="48D3D2D5"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Ecco la confessione mentre erano in vita: </w:t>
      </w:r>
    </w:p>
    <w:p w14:paraId="014BFE23"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5B614680" w14:textId="77777777" w:rsidR="00942322" w:rsidRPr="00942322" w:rsidRDefault="00942322" w:rsidP="00942322">
      <w:pPr>
        <w:spacing w:after="120"/>
        <w:jc w:val="both"/>
        <w:rPr>
          <w:rFonts w:ascii="Arial" w:hAnsi="Arial"/>
          <w:bCs/>
          <w:i/>
          <w:sz w:val="24"/>
        </w:rPr>
      </w:pPr>
      <w:r w:rsidRPr="00942322">
        <w:rPr>
          <w:rFonts w:ascii="Arial" w:hAnsi="Arial"/>
          <w:bCs/>
          <w:sz w:val="24"/>
        </w:rPr>
        <w:t>Ecco invece la confessione mentre sono nell’eternità:</w:t>
      </w:r>
      <w:r w:rsidRPr="00942322">
        <w:rPr>
          <w:rFonts w:ascii="Arial" w:hAnsi="Arial"/>
          <w:bCs/>
          <w:i/>
          <w:sz w:val="24"/>
        </w:rPr>
        <w:t xml:space="preserve"> </w:t>
      </w:r>
    </w:p>
    <w:p w14:paraId="3DDA88C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“Pentiti, diranno tra loro, gemendo con animo angosciato: «Questi è colui che noi una volta abbiamo deriso e, stolti, abbiamo preso a bersaglio del nostro scherno; abbiamo considerato una pazzia la sua vita e la sua morte </w:t>
      </w:r>
      <w:r w:rsidRPr="00942322">
        <w:rPr>
          <w:rFonts w:ascii="Arial" w:hAnsi="Arial"/>
          <w:i/>
          <w:iCs/>
          <w:spacing w:val="-2"/>
          <w:sz w:val="22"/>
        </w:rPr>
        <w:lastRenderedPageBreak/>
        <w:t xml:space="preserve">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p>
    <w:p w14:paraId="03BDE4EE" w14:textId="77777777" w:rsidR="00942322" w:rsidRPr="00942322" w:rsidRDefault="00942322" w:rsidP="00942322">
      <w:pPr>
        <w:spacing w:after="120"/>
        <w:jc w:val="both"/>
        <w:rPr>
          <w:rFonts w:ascii="Arial" w:hAnsi="Arial"/>
          <w:sz w:val="24"/>
        </w:rPr>
      </w:pPr>
      <w:r w:rsidRPr="00942322">
        <w:rPr>
          <w:rFonts w:ascii="Arial" w:hAnsi="Arial"/>
          <w:sz w:val="24"/>
        </w:rPr>
        <w:t xml:space="preserve">Con queste anime dannate dovrebbero parlare questi maestri e dottori di falsità e di inganno. Queste anime direbbero loro quanto ingannevoli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14:paraId="27043F80" w14:textId="77777777" w:rsidR="00942322" w:rsidRPr="00942322" w:rsidRDefault="00942322" w:rsidP="00942322">
      <w:pPr>
        <w:spacing w:after="120"/>
        <w:jc w:val="both"/>
        <w:rPr>
          <w:rFonts w:ascii="Arial" w:hAnsi="Arial"/>
          <w:sz w:val="24"/>
        </w:rPr>
      </w:pPr>
    </w:p>
    <w:p w14:paraId="6904DE73" w14:textId="77777777" w:rsidR="00942322" w:rsidRPr="00942322" w:rsidRDefault="00942322" w:rsidP="00942322">
      <w:pPr>
        <w:spacing w:after="120"/>
        <w:jc w:val="both"/>
        <w:rPr>
          <w:rFonts w:ascii="Arial" w:hAnsi="Arial"/>
          <w:b/>
          <w:bCs/>
          <w:i/>
          <w:iCs/>
          <w:sz w:val="24"/>
        </w:rPr>
      </w:pPr>
      <w:bookmarkStart w:id="44" w:name="_Toc107644303"/>
      <w:r w:rsidRPr="00942322">
        <w:rPr>
          <w:rFonts w:ascii="Arial" w:hAnsi="Arial"/>
          <w:b/>
          <w:bCs/>
          <w:i/>
          <w:iCs/>
          <w:sz w:val="24"/>
        </w:rPr>
        <w:t>La via della vera speranza in Cristo</w:t>
      </w:r>
      <w:bookmarkEnd w:id="44"/>
    </w:p>
    <w:p w14:paraId="7AD6D085"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il cristiano potrà creare la vera speranza in ogni cuore? Vivendo in pienezza di verità, luce, giustizia, grazia, fede, ogni Parola del Vangelo. Per ogni 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w:t>
      </w:r>
    </w:p>
    <w:p w14:paraId="1E0A69FE" w14:textId="77777777" w:rsidR="00942322" w:rsidRPr="00942322" w:rsidRDefault="00942322" w:rsidP="00942322">
      <w:pPr>
        <w:spacing w:after="120"/>
        <w:jc w:val="both"/>
        <w:rPr>
          <w:rFonts w:ascii="Arial" w:hAnsi="Arial"/>
          <w:sz w:val="24"/>
        </w:rPr>
      </w:pPr>
      <w:r w:rsidRPr="00942322">
        <w:rPr>
          <w:rFonts w:ascii="Arial" w:hAnsi="Arial"/>
          <w:sz w:val="24"/>
        </w:rPr>
        <w:t>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14:paraId="1090E980"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Diciamo subito che oggi il cristiano non può più essere creatore della vera speranza. Qual è la causa o la ragione per cui lui non può più creare la vera speranza nei cuori? Perché oggi si sta diffondendo una potentissima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p>
    <w:p w14:paraId="225A9E2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«Il tempo è compiuto e il regno di Dio è vicino; convertitevi e credete nel Vangelo (Mc 1,15). Deve essere l’inizio della missione di ogni discepolo di Gesù: “Nel suo nome saranno predicati a tutti i popoli la conversione e il perdono dei peccati, cominciando da Gerusalemme. Di questo voi siete testimoni” (Lc 24,47-48). “Andate in tutto il mondo e proclamate il Vangelo a ogni creatura. Chi crederà e sarà battezzato sarà salvato, ma chi non crederà sarà condannato” (Mc 16,15-16).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9712E8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w:t>
      </w:r>
    </w:p>
    <w:p w14:paraId="5612E960" w14:textId="77777777" w:rsidR="00942322" w:rsidRPr="00942322" w:rsidRDefault="00942322" w:rsidP="00942322">
      <w:pPr>
        <w:spacing w:after="120"/>
        <w:jc w:val="both"/>
        <w:rPr>
          <w:rFonts w:ascii="Arial" w:hAnsi="Arial"/>
          <w:bCs/>
          <w:sz w:val="24"/>
        </w:rPr>
      </w:pPr>
    </w:p>
    <w:p w14:paraId="2E8FFD24" w14:textId="77777777" w:rsidR="00942322" w:rsidRPr="00942322" w:rsidRDefault="00942322" w:rsidP="00942322">
      <w:pPr>
        <w:spacing w:after="120"/>
        <w:jc w:val="both"/>
        <w:rPr>
          <w:rFonts w:ascii="Arial" w:hAnsi="Arial"/>
          <w:bCs/>
          <w:sz w:val="24"/>
        </w:rPr>
      </w:pPr>
    </w:p>
    <w:p w14:paraId="64EF0BD1" w14:textId="77777777" w:rsidR="00942322" w:rsidRPr="00942322" w:rsidRDefault="00942322" w:rsidP="00942322">
      <w:pPr>
        <w:spacing w:after="120"/>
        <w:jc w:val="both"/>
        <w:rPr>
          <w:rFonts w:ascii="Arial" w:hAnsi="Arial"/>
          <w:b/>
          <w:bCs/>
          <w:i/>
          <w:iCs/>
          <w:sz w:val="24"/>
        </w:rPr>
      </w:pPr>
      <w:bookmarkStart w:id="45" w:name="_Toc107644304"/>
      <w:r w:rsidRPr="00942322">
        <w:rPr>
          <w:rFonts w:ascii="Arial" w:hAnsi="Arial"/>
          <w:b/>
          <w:bCs/>
          <w:i/>
          <w:iCs/>
          <w:sz w:val="24"/>
        </w:rPr>
        <w:t>Nel Vangelo di Cristo per Il Vangelo di Cristo</w:t>
      </w:r>
      <w:bookmarkEnd w:id="45"/>
    </w:p>
    <w:p w14:paraId="41A5448A" w14:textId="77777777" w:rsidR="00942322" w:rsidRPr="00942322" w:rsidRDefault="00942322" w:rsidP="00942322">
      <w:pPr>
        <w:spacing w:after="120"/>
        <w:jc w:val="both"/>
        <w:rPr>
          <w:rFonts w:ascii="Arial" w:hAnsi="Arial"/>
          <w:sz w:val="24"/>
        </w:rPr>
      </w:pPr>
      <w:r w:rsidRPr="00942322">
        <w:rPr>
          <w:rFonts w:ascii="Arial" w:hAnsi="Arial"/>
          <w:sz w:val="24"/>
        </w:rPr>
        <w:t>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Leggiamo nella Lettera agli Ebrei:</w:t>
      </w:r>
    </w:p>
    <w:p w14:paraId="7C43466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 </w:t>
      </w:r>
    </w:p>
    <w:p w14:paraId="3BF01F27" w14:textId="77777777" w:rsidR="00942322" w:rsidRPr="00942322" w:rsidRDefault="00942322" w:rsidP="00942322">
      <w:pPr>
        <w:spacing w:after="120"/>
        <w:jc w:val="both"/>
        <w:rPr>
          <w:rFonts w:ascii="Arial" w:hAnsi="Arial"/>
          <w:sz w:val="24"/>
        </w:rPr>
      </w:pPr>
      <w:r w:rsidRPr="00942322">
        <w:rPr>
          <w:rFonts w:ascii="Arial" w:hAnsi="Arial"/>
          <w:sz w:val="24"/>
        </w:rPr>
        <w:t>Consegnandosi interamente alla volontà del Padre, vivendo e morendo per fare la volontà del Padre, Cristo Gesù ha ottenuto la redenzione di ogni uomo.</w:t>
      </w:r>
    </w:p>
    <w:p w14:paraId="05E7F742" w14:textId="77777777" w:rsidR="00942322" w:rsidRPr="00942322" w:rsidRDefault="00942322" w:rsidP="00942322">
      <w:pPr>
        <w:spacing w:after="120"/>
        <w:jc w:val="both"/>
        <w:rPr>
          <w:rFonts w:ascii="Arial" w:hAnsi="Arial"/>
          <w:sz w:val="24"/>
        </w:rPr>
      </w:pPr>
      <w:r w:rsidRPr="00942322">
        <w:rPr>
          <w:rFonts w:ascii="Arial" w:hAnsi="Arial"/>
          <w:sz w:val="24"/>
        </w:rPr>
        <w:t>Ecco cosa dice Gesù nel Vangelo secondo Giovanni:</w:t>
      </w:r>
    </w:p>
    <w:p w14:paraId="2F055B85"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7B94CE2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siamo cristiani e per questo mai potremo produrre un solo frutto di Vangelo. Lavoriamo, ci affatichiamo, ma per il nulla, il niente, la vanità. </w:t>
      </w:r>
    </w:p>
    <w:p w14:paraId="16B5FABA" w14:textId="77777777" w:rsidR="00942322" w:rsidRPr="00942322" w:rsidRDefault="00942322" w:rsidP="00942322">
      <w:pPr>
        <w:spacing w:after="120"/>
        <w:jc w:val="both"/>
        <w:rPr>
          <w:rFonts w:ascii="Arial" w:hAnsi="Arial"/>
          <w:bCs/>
          <w:sz w:val="24"/>
        </w:rPr>
      </w:pPr>
    </w:p>
    <w:p w14:paraId="5E60608C" w14:textId="77777777" w:rsidR="00942322" w:rsidRPr="00942322" w:rsidRDefault="00942322" w:rsidP="00942322">
      <w:pPr>
        <w:spacing w:after="120"/>
        <w:jc w:val="both"/>
        <w:rPr>
          <w:rFonts w:ascii="Arial" w:hAnsi="Arial"/>
          <w:b/>
          <w:bCs/>
          <w:i/>
          <w:iCs/>
          <w:sz w:val="24"/>
        </w:rPr>
      </w:pPr>
      <w:bookmarkStart w:id="46" w:name="_Toc107644305"/>
      <w:r w:rsidRPr="00942322">
        <w:rPr>
          <w:rFonts w:ascii="Arial" w:hAnsi="Arial"/>
          <w:b/>
          <w:bCs/>
          <w:i/>
          <w:iCs/>
          <w:sz w:val="24"/>
        </w:rPr>
        <w:t>In Cristo Gesù per Cristo Gesù</w:t>
      </w:r>
      <w:bookmarkEnd w:id="46"/>
    </w:p>
    <w:p w14:paraId="3264D6CB"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Quando si è in Gesù si lavora anche per Gesù. Si è in Gesù, si serve Gesù. Come si serve Gesù? Gesù ha due corpi. Il corpo dell’umanità e il corpo della Chiesa. Il cristiano in Cristo è anche lui partecipe di questi due corpi. Il primo corpo è da convertire a Cristo. Il secondo corpo è da santificare in Cristo, per Cristo, con Cristo. Non solo è da santificare, ma anche da arricchire con nuove cellule e nuovi membri che sempre vanno aggiunti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ogni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w:t>
      </w:r>
      <w:r w:rsidRPr="00942322">
        <w:rPr>
          <w:rFonts w:ascii="Arial" w:hAnsi="Arial"/>
          <w:sz w:val="24"/>
        </w:rPr>
        <w:lastRenderedPageBreak/>
        <w:t xml:space="preserve">tutta la Parola del Padre. 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 Ecco come </w:t>
      </w:r>
      <w:r w:rsidRPr="00942322">
        <w:rPr>
          <w:rFonts w:ascii="Arial" w:hAnsi="Arial"/>
          <w:bCs/>
          <w:sz w:val="24"/>
        </w:rPr>
        <w:t xml:space="preserve">si edifica il corpo di Cristo: </w:t>
      </w:r>
    </w:p>
    <w:p w14:paraId="6190EDD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001C8AC"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Ecco come si cresce in santità: </w:t>
      </w:r>
    </w:p>
    <w:p w14:paraId="2F7C275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w:t>
      </w:r>
      <w:r w:rsidRPr="00942322">
        <w:rPr>
          <w:rFonts w:ascii="Arial" w:hAnsi="Arial"/>
          <w:i/>
          <w:iCs/>
          <w:spacing w:val="-2"/>
          <w:sz w:val="22"/>
        </w:rPr>
        <w:lastRenderedPageBreak/>
        <w:t xml:space="preserve">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w:t>
      </w:r>
    </w:p>
    <w:p w14:paraId="48FEA2B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santità per il cristiano è produrre frutti secondo la natura di Cristo. Non si può essere natura di Cristo e produrre i frutti della natura secondo Adamo. La morale non è una sovrastruttura per il cristiano, allo stesso modo che il frutto non è una sovrastruttura per l’albero. Come ogni albero produce secondo la sua natura, così il cristiano, natura di Cristo, deve produrre frutti secondo la natura di Cristo. </w:t>
      </w:r>
    </w:p>
    <w:p w14:paraId="6BB59D26" w14:textId="77777777" w:rsidR="00942322" w:rsidRPr="00942322" w:rsidRDefault="00942322" w:rsidP="00942322">
      <w:pPr>
        <w:spacing w:after="120"/>
        <w:jc w:val="both"/>
        <w:rPr>
          <w:rFonts w:ascii="Arial" w:hAnsi="Arial"/>
          <w:sz w:val="18"/>
          <w:szCs w:val="12"/>
        </w:rPr>
      </w:pPr>
    </w:p>
    <w:p w14:paraId="315AA401" w14:textId="77777777" w:rsidR="00942322" w:rsidRPr="00942322" w:rsidRDefault="00942322" w:rsidP="00942322">
      <w:pPr>
        <w:spacing w:after="120"/>
        <w:jc w:val="both"/>
        <w:rPr>
          <w:rFonts w:ascii="Arial" w:hAnsi="Arial"/>
          <w:b/>
          <w:bCs/>
          <w:i/>
          <w:iCs/>
          <w:sz w:val="24"/>
        </w:rPr>
      </w:pPr>
      <w:bookmarkStart w:id="47" w:name="_Toc107644306"/>
      <w:r w:rsidRPr="00942322">
        <w:rPr>
          <w:rFonts w:ascii="Arial" w:hAnsi="Arial"/>
          <w:b/>
          <w:bCs/>
          <w:i/>
          <w:iCs/>
          <w:sz w:val="24"/>
        </w:rPr>
        <w:t>Cuore donato a Cristo secondo il Vangelo di Cristo</w:t>
      </w:r>
      <w:bookmarkEnd w:id="47"/>
    </w:p>
    <w:p w14:paraId="7D529519"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il cuore di Cristo è cuore donato al Padre secondo la Parola del Padre, così il cuore del cristiano è cuore donato a Cristo secondo la Parola di Cristo. 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 consegnato alla Chiesa nei duemila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14:paraId="642EDF0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w:t>
      </w:r>
      <w:r w:rsidRPr="00942322">
        <w:rPr>
          <w:rFonts w:ascii="Arial" w:hAnsi="Arial"/>
          <w:bCs/>
          <w:sz w:val="24"/>
        </w:rPr>
        <w:lastRenderedPageBreak/>
        <w:t xml:space="preserve">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del tradimento o della consegna di Cristo alla vanità e alla nullità, peccato perpetrato – si dice – per amore dell’uomo. Si vuole oggi un così grande bene all’uomo da lasciarlo nella morte dell’anima, dello spirito, del corpo! Dio ha tanto amato l’uomo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Per ogni tradimento o piccolo o grande che si fa di Cristo Gesù, noi attestiamo che è Satana al governo del nostro cuore e della nostra mente. Oggi viviamo un cristianesimo animato da Satana e non più dallo Spirito del Signore. Il cristiano vive con il cuore di Satana e non più con il cuore di Cristo Signore. </w:t>
      </w:r>
    </w:p>
    <w:p w14:paraId="752E4489" w14:textId="77777777" w:rsidR="00942322" w:rsidRPr="00942322" w:rsidRDefault="00942322" w:rsidP="00942322">
      <w:pPr>
        <w:spacing w:after="120"/>
        <w:jc w:val="both"/>
        <w:rPr>
          <w:rFonts w:ascii="Arial" w:hAnsi="Arial"/>
          <w:bCs/>
          <w:sz w:val="24"/>
        </w:rPr>
      </w:pPr>
    </w:p>
    <w:p w14:paraId="0B0842CB" w14:textId="77777777" w:rsidR="00942322" w:rsidRPr="00942322" w:rsidRDefault="00942322" w:rsidP="00942322">
      <w:pPr>
        <w:spacing w:after="120"/>
        <w:jc w:val="both"/>
        <w:rPr>
          <w:rFonts w:ascii="Arial" w:hAnsi="Arial"/>
          <w:b/>
          <w:i/>
          <w:iCs/>
          <w:color w:val="000000"/>
          <w:sz w:val="24"/>
        </w:rPr>
      </w:pPr>
      <w:bookmarkStart w:id="48" w:name="_Toc107644307"/>
      <w:r w:rsidRPr="00942322">
        <w:rPr>
          <w:rFonts w:ascii="Arial" w:hAnsi="Arial"/>
          <w:b/>
          <w:i/>
          <w:iCs/>
          <w:color w:val="000000"/>
          <w:sz w:val="24"/>
        </w:rPr>
        <w:t>Luce di Cristo Gesù</w:t>
      </w:r>
      <w:bookmarkEnd w:id="48"/>
    </w:p>
    <w:p w14:paraId="56F72582"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 </w:t>
      </w:r>
      <w:r w:rsidRPr="00942322">
        <w:rPr>
          <w:rFonts w:ascii="Arial" w:hAnsi="Arial"/>
          <w:bCs/>
          <w:sz w:val="24"/>
        </w:rPr>
        <w:t>Il primo insegnamento lo attingiamo dal Discorso della Montagna</w:t>
      </w:r>
      <w:r w:rsidRPr="00942322">
        <w:rPr>
          <w:rFonts w:ascii="Arial" w:hAnsi="Arial"/>
          <w:sz w:val="24"/>
        </w:rPr>
        <w:t xml:space="preserve">: </w:t>
      </w:r>
    </w:p>
    <w:p w14:paraId="6266DC2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w:t>
      </w:r>
      <w:r w:rsidRPr="00942322">
        <w:rPr>
          <w:rFonts w:ascii="Arial" w:hAnsi="Arial"/>
          <w:i/>
          <w:iCs/>
          <w:spacing w:val="-2"/>
          <w:sz w:val="22"/>
        </w:rPr>
        <w:lastRenderedPageBreak/>
        <w:t>insegnerà agli altri a fare altrettanto, sarà considerato minimo nel regno dei cieli. Chi invece li osserverà e li insegnerà, sarà considerato grande nel regno dei cieli” (Mt 5,13-19).</w:t>
      </w:r>
    </w:p>
    <w:p w14:paraId="1F1945B3" w14:textId="77777777" w:rsidR="00942322" w:rsidRPr="00942322" w:rsidRDefault="00942322" w:rsidP="00942322">
      <w:pPr>
        <w:spacing w:after="120"/>
        <w:jc w:val="both"/>
        <w:rPr>
          <w:rFonts w:ascii="Arial" w:hAnsi="Arial"/>
          <w:sz w:val="24"/>
        </w:rPr>
      </w:pPr>
      <w:r w:rsidRPr="00942322">
        <w:rPr>
          <w:rFonts w:ascii="Arial" w:hAnsi="Arial"/>
          <w:sz w:val="24"/>
        </w:rPr>
        <w:t xml:space="preserve">Se il cristiano mangia poca Parola, poca luce darà al mondo. Se mangia molta Parola, darà al mondo molta luce. Se non mangia alcuna Parola, mai potrà dare neanche una fiammella di luce grande quanto quella di un filo di paglia che brucia. Ecco come Gesù risponde ai suoi discepoli che lo invitano a prendere cibo: </w:t>
      </w:r>
    </w:p>
    <w:p w14:paraId="2793A2F8"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14:paraId="65DFCDBF" w14:textId="77777777" w:rsidR="00942322" w:rsidRPr="00942322" w:rsidRDefault="00942322" w:rsidP="00942322">
      <w:pPr>
        <w:spacing w:after="120"/>
        <w:jc w:val="both"/>
        <w:rPr>
          <w:rFonts w:ascii="Arial" w:hAnsi="Arial"/>
          <w:sz w:val="24"/>
        </w:rPr>
      </w:pPr>
      <w:r w:rsidRPr="00942322">
        <w:rPr>
          <w:rFonts w:ascii="Arial" w:hAnsi="Arial"/>
          <w:sz w:val="24"/>
        </w:rPr>
        <w:t xml:space="preserve">Una verità va affermata. Cristo Gesù è nella luce del Padre e si nutre della luce della sua Parola. Si nutre di luce dimorando nella luce. 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w:t>
      </w:r>
    </w:p>
    <w:p w14:paraId="55E5076E" w14:textId="77777777" w:rsidR="00942322" w:rsidRPr="00942322" w:rsidRDefault="00942322" w:rsidP="00942322">
      <w:pPr>
        <w:spacing w:after="120"/>
        <w:jc w:val="both"/>
        <w:rPr>
          <w:rFonts w:ascii="Arial" w:hAnsi="Arial"/>
          <w:sz w:val="24"/>
        </w:rPr>
      </w:pPr>
      <w:r w:rsidRPr="00942322">
        <w:rPr>
          <w:rFonts w:ascii="Arial" w:hAnsi="Arial"/>
          <w:sz w:val="24"/>
        </w:rPr>
        <w:t xml:space="preserve">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14:paraId="4E5AE824" w14:textId="77777777" w:rsidR="00942322" w:rsidRPr="00942322" w:rsidRDefault="00942322" w:rsidP="00942322">
      <w:pPr>
        <w:spacing w:after="120"/>
        <w:jc w:val="both"/>
        <w:rPr>
          <w:rFonts w:ascii="Arial" w:hAnsi="Arial"/>
          <w:sz w:val="24"/>
        </w:rPr>
      </w:pPr>
    </w:p>
    <w:p w14:paraId="10889D79" w14:textId="77777777" w:rsidR="00942322" w:rsidRPr="00942322" w:rsidRDefault="00942322" w:rsidP="00942322">
      <w:pPr>
        <w:spacing w:after="120"/>
        <w:jc w:val="both"/>
        <w:rPr>
          <w:rFonts w:ascii="Arial" w:hAnsi="Arial"/>
          <w:b/>
          <w:bCs/>
          <w:i/>
          <w:iCs/>
          <w:sz w:val="24"/>
        </w:rPr>
      </w:pPr>
      <w:bookmarkStart w:id="49" w:name="_Toc107644308"/>
      <w:r w:rsidRPr="00942322">
        <w:rPr>
          <w:rFonts w:ascii="Arial" w:hAnsi="Arial"/>
          <w:b/>
          <w:bCs/>
          <w:i/>
          <w:iCs/>
          <w:sz w:val="24"/>
        </w:rPr>
        <w:t>Nella volontà di Gesù Signore</w:t>
      </w:r>
      <w:bookmarkEnd w:id="49"/>
      <w:r w:rsidRPr="00942322">
        <w:rPr>
          <w:rFonts w:ascii="Arial" w:hAnsi="Arial"/>
          <w:b/>
          <w:bCs/>
          <w:i/>
          <w:iCs/>
          <w:sz w:val="24"/>
        </w:rPr>
        <w:t xml:space="preserve"> </w:t>
      </w:r>
    </w:p>
    <w:p w14:paraId="640DF01D" w14:textId="77777777" w:rsidR="00942322" w:rsidRPr="00942322" w:rsidRDefault="00942322" w:rsidP="00942322">
      <w:pPr>
        <w:spacing w:after="120"/>
        <w:jc w:val="both"/>
        <w:rPr>
          <w:rFonts w:ascii="Arial" w:hAnsi="Arial"/>
          <w:i/>
          <w:sz w:val="24"/>
        </w:rPr>
      </w:pPr>
      <w:r w:rsidRPr="00942322">
        <w:rPr>
          <w:rFonts w:ascii="Arial" w:hAnsi="Arial"/>
          <w:sz w:val="24"/>
        </w:rPr>
        <w:t xml:space="preserve">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w:t>
      </w:r>
      <w:r w:rsidRPr="00942322">
        <w:rPr>
          <w:rFonts w:ascii="Arial" w:hAnsi="Arial"/>
          <w:sz w:val="24"/>
        </w:rPr>
        <w:lastRenderedPageBreak/>
        <w:t xml:space="preserve">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 </w:t>
      </w:r>
      <w:r w:rsidRPr="00942322">
        <w:rPr>
          <w:rFonts w:ascii="Arial" w:hAnsi="Arial"/>
          <w:bCs/>
          <w:sz w:val="24"/>
        </w:rPr>
        <w:t xml:space="preserve">Ecco cosa dice Gesù delle sue opere: </w:t>
      </w:r>
    </w:p>
    <w:p w14:paraId="05C17B7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6AAAC338" w14:textId="77777777" w:rsidR="00942322" w:rsidRPr="00942322" w:rsidRDefault="00942322" w:rsidP="00942322">
      <w:pPr>
        <w:spacing w:after="120"/>
        <w:jc w:val="both"/>
        <w:rPr>
          <w:rFonts w:ascii="Arial" w:hAnsi="Arial"/>
          <w:sz w:val="24"/>
        </w:rPr>
      </w:pPr>
      <w:r w:rsidRPr="00942322">
        <w:rPr>
          <w:rFonts w:ascii="Arial" w:hAnsi="Arial"/>
          <w:sz w:val="24"/>
        </w:rPr>
        <w:t>Oggi vi è una eresia assai velenosa che si è insinuata nella mente del discepolo di Gesù. Questa eresia velenosa è la separazione della volontà di Cristo Gesù dalla sua Parola. Tutto è detto volontà di Cristo. Ma cosa è detto volontà di Cristo? Tutto ciò che è contrario alla Parola del Signore.  Sembra essere tornati ai tempi del profeta Ezechiele. Il popolo del Signore faceva tutto al contrario di quanto era scritto nelle Legge:</w:t>
      </w:r>
    </w:p>
    <w:p w14:paraId="34103B9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 “Mi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6DCC1B6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4A4413B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 </w:t>
      </w:r>
    </w:p>
    <w:p w14:paraId="30B415B0" w14:textId="77777777" w:rsidR="00942322" w:rsidRPr="00942322" w:rsidRDefault="00942322" w:rsidP="00942322">
      <w:pPr>
        <w:spacing w:after="120"/>
        <w:jc w:val="both"/>
        <w:rPr>
          <w:rFonts w:ascii="Arial" w:hAnsi="Arial"/>
          <w:sz w:val="24"/>
        </w:rPr>
      </w:pPr>
      <w:r w:rsidRPr="00942322">
        <w:rPr>
          <w:rFonts w:ascii="Arial" w:hAnsi="Arial"/>
          <w:sz w:val="24"/>
        </w:rPr>
        <w:t>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14:paraId="07B0D71C" w14:textId="77777777" w:rsidR="00942322" w:rsidRPr="00942322" w:rsidRDefault="00942322" w:rsidP="00942322">
      <w:pPr>
        <w:spacing w:after="120"/>
        <w:jc w:val="both"/>
        <w:rPr>
          <w:rFonts w:ascii="Arial" w:hAnsi="Arial"/>
          <w:sz w:val="24"/>
        </w:rPr>
      </w:pPr>
    </w:p>
    <w:p w14:paraId="2638FC4E" w14:textId="77777777" w:rsidR="00942322" w:rsidRPr="00942322" w:rsidRDefault="00942322" w:rsidP="00942322">
      <w:pPr>
        <w:spacing w:after="120"/>
        <w:jc w:val="both"/>
        <w:rPr>
          <w:rFonts w:ascii="Arial" w:hAnsi="Arial"/>
          <w:b/>
          <w:bCs/>
          <w:i/>
          <w:iCs/>
          <w:color w:val="000000" w:themeColor="text1"/>
          <w:sz w:val="24"/>
        </w:rPr>
      </w:pPr>
      <w:bookmarkStart w:id="50" w:name="_Toc107644309"/>
      <w:r w:rsidRPr="00942322">
        <w:rPr>
          <w:rFonts w:ascii="Arial" w:hAnsi="Arial"/>
          <w:b/>
          <w:bCs/>
          <w:i/>
          <w:iCs/>
          <w:color w:val="000000" w:themeColor="text1"/>
          <w:sz w:val="24"/>
        </w:rPr>
        <w:t>Con la Parola di Cristo Gesù</w:t>
      </w:r>
      <w:bookmarkEnd w:id="50"/>
    </w:p>
    <w:p w14:paraId="7333F97A" w14:textId="77777777" w:rsidR="00942322" w:rsidRPr="00942322" w:rsidRDefault="00942322" w:rsidP="00942322">
      <w:pPr>
        <w:spacing w:after="120"/>
        <w:jc w:val="both"/>
        <w:rPr>
          <w:rFonts w:ascii="Arial" w:hAnsi="Arial"/>
          <w:sz w:val="24"/>
        </w:rPr>
      </w:pPr>
      <w:r w:rsidRPr="00942322">
        <w:rPr>
          <w:rFonts w:ascii="Arial" w:hAnsi="Arial"/>
          <w:sz w:val="24"/>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p>
    <w:p w14:paraId="2BF69F8E"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w:t>
      </w:r>
      <w:r w:rsidRPr="00942322">
        <w:rPr>
          <w:rFonts w:ascii="Arial" w:hAnsi="Arial"/>
          <w:i/>
          <w:iCs/>
          <w:spacing w:val="-2"/>
          <w:sz w:val="22"/>
        </w:rPr>
        <w:lastRenderedPageBreak/>
        <w:t>“Che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2F53C32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14:paraId="3B72B4B1" w14:textId="77777777" w:rsidR="00942322" w:rsidRPr="00942322" w:rsidRDefault="00942322" w:rsidP="00942322">
      <w:pPr>
        <w:spacing w:after="120"/>
        <w:jc w:val="both"/>
        <w:rPr>
          <w:rFonts w:ascii="Arial" w:hAnsi="Arial"/>
          <w:sz w:val="24"/>
        </w:rPr>
      </w:pPr>
      <w:r w:rsidRPr="00942322">
        <w:rPr>
          <w:rFonts w:ascii="Arial" w:hAnsi="Arial"/>
          <w:sz w:val="24"/>
        </w:rPr>
        <w:t xml:space="preserve"> </w:t>
      </w:r>
    </w:p>
    <w:p w14:paraId="3A8AB801" w14:textId="77777777" w:rsidR="00942322" w:rsidRPr="00942322" w:rsidRDefault="00942322" w:rsidP="00942322">
      <w:pPr>
        <w:spacing w:after="120"/>
        <w:jc w:val="both"/>
        <w:rPr>
          <w:rFonts w:ascii="Arial" w:hAnsi="Arial"/>
          <w:b/>
          <w:color w:val="000000"/>
          <w:sz w:val="24"/>
        </w:rPr>
      </w:pPr>
      <w:bookmarkStart w:id="51" w:name="_Toc107644310"/>
      <w:r w:rsidRPr="00942322">
        <w:rPr>
          <w:rFonts w:ascii="Arial" w:hAnsi="Arial"/>
          <w:b/>
          <w:color w:val="000000"/>
          <w:sz w:val="24"/>
        </w:rPr>
        <w:t>Con la forza dello Spirito Santo di Cristo</w:t>
      </w:r>
      <w:bookmarkEnd w:id="51"/>
    </w:p>
    <w:p w14:paraId="76C1BFB3" w14:textId="77777777" w:rsidR="00942322" w:rsidRPr="00942322" w:rsidRDefault="00942322" w:rsidP="00942322">
      <w:pPr>
        <w:spacing w:after="120"/>
        <w:jc w:val="both"/>
        <w:rPr>
          <w:rFonts w:ascii="Arial" w:hAnsi="Arial"/>
          <w:sz w:val="24"/>
        </w:rPr>
      </w:pPr>
      <w:r w:rsidRPr="00942322">
        <w:rPr>
          <w:rFonts w:ascii="Arial" w:hAnsi="Arial"/>
          <w:sz w:val="24"/>
        </w:rPr>
        <w:t>Chi vuole essere cristiano secondo il cuore del Padre, avendo come unico e solo modello da imitare Gesù Signore, deve sempre agire con la forza dello Spirito Santo. Chi è Gesù? È colui che ha fatto tutta la volontà del Padre perché il Padre aveva riversato su di Lui tutta la potenza del suo Santo Spirito, secondo quanto annunciato dal profeta Isaia:</w:t>
      </w:r>
    </w:p>
    <w:p w14:paraId="01E41EDB"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p>
    <w:p w14:paraId="27806F88"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w:t>
      </w:r>
      <w:r w:rsidRPr="00942322">
        <w:rPr>
          <w:rFonts w:ascii="Arial" w:hAnsi="Arial"/>
          <w:i/>
          <w:iCs/>
          <w:spacing w:val="-2"/>
          <w:sz w:val="22"/>
        </w:rPr>
        <w:lastRenderedPageBreak/>
        <w:t xml:space="preserve">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05438230" w14:textId="77777777" w:rsidR="00942322" w:rsidRPr="00942322" w:rsidRDefault="00942322" w:rsidP="00942322">
      <w:pPr>
        <w:spacing w:after="120"/>
        <w:jc w:val="both"/>
        <w:rPr>
          <w:rFonts w:ascii="Arial" w:hAnsi="Arial"/>
          <w:bCs/>
          <w:sz w:val="24"/>
        </w:rPr>
      </w:pPr>
      <w:r w:rsidRPr="00942322">
        <w:rPr>
          <w:rFonts w:ascii="Arial" w:hAnsi="Arial"/>
          <w:bCs/>
          <w:sz w:val="24"/>
        </w:rPr>
        <w:t>Ecco il compimento di queste parole nel Vangelo secondo Luca:</w:t>
      </w:r>
    </w:p>
    <w:p w14:paraId="09E62463"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w:t>
      </w:r>
    </w:p>
    <w:p w14:paraId="5D0E9F3D" w14:textId="77777777" w:rsidR="00942322" w:rsidRPr="00942322" w:rsidRDefault="00942322" w:rsidP="00942322">
      <w:pPr>
        <w:spacing w:after="120"/>
        <w:jc w:val="both"/>
        <w:rPr>
          <w:rFonts w:ascii="Arial" w:hAnsi="Arial"/>
          <w:bCs/>
          <w:sz w:val="24"/>
        </w:rPr>
      </w:pPr>
      <w:r w:rsidRPr="00942322">
        <w:rPr>
          <w:rFonts w:ascii="Arial" w:hAnsi="Arial"/>
          <w:bCs/>
          <w:sz w:val="24"/>
        </w:rPr>
        <w:t>Con la potenza dello Spirito Santo Gesù vince Satana e sempre con la potenza dello Spirito Santo inizia la sua missione di Messia del Signore:</w:t>
      </w:r>
    </w:p>
    <w:p w14:paraId="14FFC69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14:paraId="337384F9"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 </w:t>
      </w:r>
    </w:p>
    <w:p w14:paraId="71C11BAC" w14:textId="77777777" w:rsidR="00942322" w:rsidRPr="00942322" w:rsidRDefault="00942322" w:rsidP="00942322">
      <w:pPr>
        <w:spacing w:after="120"/>
        <w:jc w:val="both"/>
        <w:rPr>
          <w:rFonts w:ascii="Arial" w:hAnsi="Arial"/>
          <w:sz w:val="24"/>
        </w:rPr>
      </w:pPr>
      <w:r w:rsidRPr="00942322">
        <w:rPr>
          <w:rFonts w:ascii="Arial" w:hAnsi="Arial"/>
          <w:sz w:val="24"/>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lo Spirito Santo. Per questo il cuore o va donato tutto allo Spirito Santo come sua stabile e degna dimora, o sarà occupato dai vizi e dai peccati. Ma un cuore abitato dal vizio e dal peccato mai potrà vivere una sola Parola di Vangelo secondo la purezza e la bellezza della verità del Vangelo. </w:t>
      </w:r>
    </w:p>
    <w:p w14:paraId="184F7FCF"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14:paraId="3CE6F873"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03D61BDD" w14:textId="77777777" w:rsidR="00942322" w:rsidRPr="00942322" w:rsidRDefault="00942322" w:rsidP="00942322">
      <w:pPr>
        <w:spacing w:after="120"/>
        <w:jc w:val="both"/>
        <w:rPr>
          <w:rFonts w:ascii="Arial" w:hAnsi="Arial"/>
          <w:sz w:val="24"/>
        </w:rPr>
      </w:pPr>
      <w:r w:rsidRPr="00942322">
        <w:rPr>
          <w:rFonts w:ascii="Arial" w:hAnsi="Arial"/>
          <w:sz w:val="24"/>
        </w:rPr>
        <w:t>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14:paraId="47F796B8" w14:textId="77777777" w:rsidR="00942322" w:rsidRPr="00942322" w:rsidRDefault="00942322" w:rsidP="00942322">
      <w:pPr>
        <w:spacing w:after="120"/>
        <w:jc w:val="both"/>
        <w:rPr>
          <w:rFonts w:ascii="Arial" w:hAnsi="Arial"/>
          <w:sz w:val="24"/>
        </w:rPr>
      </w:pPr>
    </w:p>
    <w:p w14:paraId="005DFBD8" w14:textId="77777777" w:rsidR="00942322" w:rsidRPr="00942322" w:rsidRDefault="00942322" w:rsidP="00942322">
      <w:pPr>
        <w:spacing w:after="120"/>
        <w:jc w:val="both"/>
        <w:rPr>
          <w:rFonts w:ascii="Arial" w:hAnsi="Arial"/>
          <w:b/>
          <w:color w:val="000000"/>
          <w:sz w:val="24"/>
        </w:rPr>
      </w:pPr>
      <w:bookmarkStart w:id="52" w:name="_Toc107644311"/>
      <w:r w:rsidRPr="00942322">
        <w:rPr>
          <w:rFonts w:ascii="Arial" w:hAnsi="Arial"/>
          <w:b/>
          <w:color w:val="000000"/>
          <w:sz w:val="24"/>
        </w:rPr>
        <w:t>Con la credibilità di Cristo Gesù</w:t>
      </w:r>
      <w:bookmarkEnd w:id="52"/>
    </w:p>
    <w:p w14:paraId="30934FA2" w14:textId="77777777" w:rsidR="00942322" w:rsidRPr="00942322" w:rsidRDefault="00942322" w:rsidP="00942322">
      <w:pPr>
        <w:spacing w:after="120"/>
        <w:jc w:val="both"/>
        <w:rPr>
          <w:rFonts w:ascii="Arial" w:hAnsi="Arial"/>
          <w:sz w:val="24"/>
        </w:rPr>
      </w:pPr>
      <w:r w:rsidRPr="00942322">
        <w:rPr>
          <w:rFonts w:ascii="Arial" w:hAnsi="Arial"/>
          <w:sz w:val="24"/>
        </w:rPr>
        <w:t>Gesù rendeva credibile la sua missione perché accreditato dal Padre con miracoli, segni e prodigi. Ecco cosa dice lo Spirito Santo di Lui per bocca dell’Apostolo Pietro:</w:t>
      </w:r>
    </w:p>
    <w:p w14:paraId="1E62BC3E"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4CDC55D6"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Si è credibile quando si ha una parola che agisce nell’invisibile e sul visibile. Se la parola non agisce nel visibile nessuno crederà che potrà agire nell’invisibile. Gesù Signore aveva una Parola che sempre creava nuovo il visibile come segno </w:t>
      </w:r>
      <w:r w:rsidRPr="00942322">
        <w:rPr>
          <w:rFonts w:ascii="Arial" w:hAnsi="Arial"/>
          <w:bCs/>
          <w:sz w:val="24"/>
        </w:rPr>
        <w:lastRenderedPageBreak/>
        <w:t xml:space="preserve">che anche l’invisibile era creato nuovo. Ecco come Cristo Gesù attesta Lui stesso questa verità: </w:t>
      </w:r>
    </w:p>
    <w:p w14:paraId="3BD5DF3D"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 </w:t>
      </w:r>
    </w:p>
    <w:p w14:paraId="16E2019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Anche l’Apostolo Pietro inizia la sua missione mostrando in modo visibile la potenza della sua parola proferita nel nome di Gesù Cristo, il Nazareno: </w:t>
      </w:r>
    </w:p>
    <w:p w14:paraId="77642DA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p>
    <w:p w14:paraId="5937A4FF" w14:textId="77777777" w:rsidR="00942322" w:rsidRPr="00942322" w:rsidRDefault="00942322" w:rsidP="00942322">
      <w:pPr>
        <w:spacing w:after="120"/>
        <w:jc w:val="both"/>
        <w:rPr>
          <w:rFonts w:ascii="Arial" w:hAnsi="Arial"/>
          <w:sz w:val="24"/>
        </w:rPr>
      </w:pPr>
    </w:p>
    <w:p w14:paraId="46C1C24C" w14:textId="77777777" w:rsidR="00942322" w:rsidRPr="00942322" w:rsidRDefault="00942322" w:rsidP="00942322">
      <w:pPr>
        <w:spacing w:after="120"/>
        <w:jc w:val="both"/>
        <w:rPr>
          <w:rFonts w:ascii="Arial" w:hAnsi="Arial"/>
          <w:b/>
          <w:color w:val="000000"/>
          <w:sz w:val="24"/>
        </w:rPr>
      </w:pPr>
      <w:bookmarkStart w:id="53" w:name="_Toc107644312"/>
      <w:r w:rsidRPr="00942322">
        <w:rPr>
          <w:rFonts w:ascii="Arial" w:hAnsi="Arial"/>
          <w:b/>
          <w:color w:val="000000"/>
          <w:sz w:val="24"/>
        </w:rPr>
        <w:t>Dal seno di Cristo nel seno della Parola</w:t>
      </w:r>
      <w:bookmarkEnd w:id="53"/>
    </w:p>
    <w:p w14:paraId="1247BA86" w14:textId="77777777" w:rsidR="00942322" w:rsidRPr="00942322" w:rsidRDefault="00942322" w:rsidP="00942322">
      <w:pPr>
        <w:spacing w:after="120"/>
        <w:jc w:val="both"/>
        <w:rPr>
          <w:rFonts w:ascii="Arial" w:hAnsi="Arial"/>
          <w:sz w:val="24"/>
        </w:rPr>
      </w:pPr>
      <w:r w:rsidRPr="00942322">
        <w:rPr>
          <w:rFonts w:ascii="Arial" w:hAnsi="Arial"/>
          <w:sz w:val="24"/>
        </w:rPr>
        <w:t xml:space="preserve">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w:t>
      </w:r>
      <w:r w:rsidRPr="00942322">
        <w:rPr>
          <w:rFonts w:ascii="Arial" w:hAnsi="Arial"/>
          <w:sz w:val="24"/>
        </w:rPr>
        <w:lastRenderedPageBreak/>
        <w:t>Spirito Santo. Fuori dal seno del Padre e dello Spirito Santo, c’è solo la parola del principe del mondo e i suoi pensieri che governano la faccia della terra.</w:t>
      </w:r>
    </w:p>
    <w:p w14:paraId="64CB6325" w14:textId="77777777" w:rsidR="00942322" w:rsidRPr="00942322" w:rsidRDefault="00942322" w:rsidP="00942322">
      <w:pPr>
        <w:spacing w:after="120"/>
        <w:jc w:val="both"/>
        <w:rPr>
          <w:rFonts w:ascii="Arial" w:hAnsi="Arial"/>
          <w:sz w:val="24"/>
        </w:rPr>
      </w:pPr>
      <w:r w:rsidRPr="00942322">
        <w:rPr>
          <w:rFonts w:ascii="Arial" w:hAnsi="Arial"/>
          <w:sz w:val="24"/>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Ancora: da cosa oggi sappiamo che il cristiano non è più nel seno di Cristo? Dalla vergogna che lui ha di annunciare Cristo, invitare alla conversione a Cristo, chiedere in forma esplicita la fede nella Parola di Cristo Gesù. Sappiamo che il cristiano non è nel seno di Cristo dalla distruzione dei misteri della fede che lui sta operando e anche dalla falsa morale che sta annunciando. </w:t>
      </w:r>
    </w:p>
    <w:p w14:paraId="69A772AF" w14:textId="77777777" w:rsidR="00942322" w:rsidRPr="00942322" w:rsidRDefault="00942322" w:rsidP="00942322">
      <w:pPr>
        <w:spacing w:after="120"/>
        <w:jc w:val="both"/>
        <w:rPr>
          <w:rFonts w:ascii="Arial" w:hAnsi="Arial"/>
          <w:sz w:val="24"/>
        </w:rPr>
      </w:pPr>
      <w:r w:rsidRPr="00942322">
        <w:rPr>
          <w:rFonts w:ascii="Arial" w:hAnsi="Arial"/>
          <w:sz w:val="24"/>
        </w:rPr>
        <w:t xml:space="preserve">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w:t>
      </w:r>
      <w:r w:rsidRPr="00942322">
        <w:rPr>
          <w:rFonts w:ascii="Arial" w:hAnsi="Arial"/>
          <w:sz w:val="24"/>
        </w:rPr>
        <w:lastRenderedPageBreak/>
        <w:t>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57E78129" w14:textId="77777777" w:rsidR="00942322" w:rsidRPr="00942322" w:rsidRDefault="00942322" w:rsidP="00942322">
      <w:pPr>
        <w:spacing w:after="120"/>
        <w:jc w:val="both"/>
        <w:rPr>
          <w:rFonts w:ascii="Arial" w:hAnsi="Arial"/>
          <w:sz w:val="24"/>
        </w:rPr>
      </w:pPr>
      <w:r w:rsidRPr="00942322">
        <w:rPr>
          <w:rFonts w:ascii="Arial" w:hAnsi="Arial"/>
          <w:sz w:val="24"/>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942322">
        <w:rPr>
          <w:rFonts w:ascii="Arial" w:hAnsi="Arial"/>
          <w:i/>
          <w:iCs/>
          <w:sz w:val="24"/>
        </w:rPr>
        <w:t>“Io sono garantito da ogni tentazione”</w:t>
      </w:r>
      <w:r w:rsidRPr="00942322">
        <w:rPr>
          <w:rFonts w:ascii="Arial" w:hAnsi="Arial"/>
          <w:sz w:val="24"/>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6752D6B6" w14:textId="77777777" w:rsidR="00942322" w:rsidRPr="00942322" w:rsidRDefault="00942322" w:rsidP="00942322">
      <w:pPr>
        <w:spacing w:after="120"/>
        <w:jc w:val="both"/>
        <w:rPr>
          <w:rFonts w:ascii="Arial" w:hAnsi="Arial"/>
          <w:sz w:val="24"/>
        </w:rPr>
      </w:pPr>
      <w:r w:rsidRPr="00942322">
        <w:rPr>
          <w:rFonts w:ascii="Arial" w:hAnsi="Arial"/>
          <w:sz w:val="24"/>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permetterà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w:t>
      </w:r>
      <w:r w:rsidRPr="00942322">
        <w:rPr>
          <w:rFonts w:ascii="Arial" w:hAnsi="Arial"/>
          <w:sz w:val="24"/>
        </w:rPr>
        <w:lastRenderedPageBreak/>
        <w:t>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14:paraId="7003F5A2" w14:textId="77777777" w:rsidR="00942322" w:rsidRPr="00942322" w:rsidRDefault="00942322" w:rsidP="00942322">
      <w:pPr>
        <w:spacing w:after="120"/>
        <w:jc w:val="both"/>
        <w:rPr>
          <w:rFonts w:ascii="Arial" w:hAnsi="Arial"/>
          <w:sz w:val="24"/>
        </w:rPr>
      </w:pPr>
    </w:p>
    <w:p w14:paraId="62F328CF" w14:textId="77777777" w:rsidR="00942322" w:rsidRPr="00942322" w:rsidRDefault="00942322" w:rsidP="00942322">
      <w:pPr>
        <w:spacing w:after="120"/>
        <w:jc w:val="both"/>
        <w:rPr>
          <w:rFonts w:ascii="Arial" w:hAnsi="Arial"/>
          <w:b/>
          <w:color w:val="000000"/>
          <w:sz w:val="24"/>
        </w:rPr>
      </w:pPr>
      <w:bookmarkStart w:id="54" w:name="_Toc107644313"/>
      <w:r w:rsidRPr="00942322">
        <w:rPr>
          <w:rFonts w:ascii="Arial" w:hAnsi="Arial"/>
          <w:b/>
          <w:color w:val="000000"/>
          <w:sz w:val="24"/>
        </w:rPr>
        <w:t>L’esemplarità cristiana in Cristo</w:t>
      </w:r>
      <w:bookmarkEnd w:id="54"/>
    </w:p>
    <w:p w14:paraId="257168D7" w14:textId="77777777" w:rsidR="00942322" w:rsidRPr="00942322" w:rsidRDefault="00942322" w:rsidP="00942322">
      <w:pPr>
        <w:spacing w:after="120"/>
        <w:jc w:val="both"/>
        <w:rPr>
          <w:rFonts w:ascii="Arial" w:hAnsi="Arial"/>
          <w:i/>
          <w:sz w:val="24"/>
        </w:rPr>
      </w:pPr>
      <w:r w:rsidRPr="00942322">
        <w:rPr>
          <w:rFonts w:ascii="Arial" w:hAnsi="Arial"/>
          <w:bCs/>
          <w:sz w:val="24"/>
        </w:rPr>
        <w:t xml:space="preserve">Chi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nell’esemplarità. Se poi si dona vita al male, con la grande immoralità e la grande idolatria, allora il cristiano diviene scandalo per il mondo intero. Con la sua vita rinnega tutta la fede nella quale dice di credere. Qual è oggi il grande errore, la universale falsità con la quale Satana sta conquistando molti cuori, rendendoli suoi strumenti, facendoli seminatori di scandali e operatori di iniquità? La separazione della fede dalla Parola della fede. 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ministri, </w:t>
      </w:r>
      <w:r w:rsidRPr="00942322">
        <w:rPr>
          <w:rFonts w:ascii="Arial" w:hAnsi="Arial"/>
          <w:bCs/>
          <w:sz w:val="24"/>
        </w:rPr>
        <w:lastRenderedPageBreak/>
        <w:t>interpreti, esegeti della Parola della vita. Possiamo affermare che per noi si sta compiendo quanto è scritto nel Primo Libro dei Re:</w:t>
      </w:r>
      <w:r w:rsidRPr="00942322">
        <w:rPr>
          <w:rFonts w:ascii="Arial" w:hAnsi="Arial"/>
          <w:sz w:val="24"/>
        </w:rPr>
        <w:t xml:space="preserve"> </w:t>
      </w:r>
    </w:p>
    <w:p w14:paraId="0ACFB934"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5E00C31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E4993A9"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w:t>
      </w:r>
      <w:r w:rsidRPr="00942322">
        <w:rPr>
          <w:rFonts w:ascii="Arial" w:hAnsi="Arial"/>
          <w:i/>
          <w:iCs/>
          <w:spacing w:val="-2"/>
          <w:sz w:val="22"/>
        </w:rPr>
        <w:lastRenderedPageBreak/>
        <w:t xml:space="preserve">Signore non ha parlato per mezzo mio». E aggiunse: «Popoli tutti, ascoltate!» (1Re 22,1-28). </w:t>
      </w:r>
    </w:p>
    <w:p w14:paraId="47B2A4B8" w14:textId="77777777" w:rsidR="00942322" w:rsidRPr="00942322" w:rsidRDefault="00942322" w:rsidP="00942322">
      <w:pPr>
        <w:spacing w:after="120"/>
        <w:jc w:val="both"/>
        <w:rPr>
          <w:rFonts w:ascii="Arial" w:hAnsi="Arial"/>
          <w:sz w:val="24"/>
        </w:rPr>
      </w:pPr>
      <w:r w:rsidRPr="00942322">
        <w:rPr>
          <w:rFonts w:ascii="Arial" w:hAnsi="Arial"/>
          <w:sz w:val="24"/>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rivestito di valore universale.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w:t>
      </w:r>
    </w:p>
    <w:p w14:paraId="2B65F705" w14:textId="77777777" w:rsidR="00942322" w:rsidRPr="00942322" w:rsidRDefault="00942322" w:rsidP="00942322">
      <w:pPr>
        <w:spacing w:after="120"/>
        <w:jc w:val="both"/>
        <w:rPr>
          <w:rFonts w:ascii="Arial" w:hAnsi="Arial"/>
          <w:sz w:val="24"/>
        </w:rPr>
      </w:pPr>
      <w:r w:rsidRPr="00942322">
        <w:rPr>
          <w:rFonts w:ascii="Arial" w:hAnsi="Arial"/>
          <w:sz w:val="24"/>
        </w:rPr>
        <w:t xml:space="preserve">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parole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w:t>
      </w:r>
    </w:p>
    <w:p w14:paraId="01C23BEF" w14:textId="77777777" w:rsidR="00942322" w:rsidRPr="00942322" w:rsidRDefault="00942322" w:rsidP="00942322">
      <w:pPr>
        <w:spacing w:after="120"/>
        <w:jc w:val="both"/>
        <w:rPr>
          <w:rFonts w:ascii="Arial" w:hAnsi="Arial"/>
          <w:sz w:val="24"/>
        </w:rPr>
      </w:pPr>
      <w:r w:rsidRPr="00942322">
        <w:rPr>
          <w:rFonts w:ascii="Arial" w:hAnsi="Arial"/>
          <w:sz w:val="24"/>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1381ED62" w14:textId="77777777" w:rsidR="00942322" w:rsidRPr="00942322" w:rsidRDefault="00942322" w:rsidP="00942322">
      <w:pPr>
        <w:spacing w:after="120"/>
        <w:jc w:val="both"/>
        <w:rPr>
          <w:rFonts w:ascii="Arial" w:hAnsi="Arial"/>
          <w:sz w:val="24"/>
        </w:rPr>
      </w:pPr>
      <w:r w:rsidRPr="00942322">
        <w:rPr>
          <w:rFonts w:ascii="Arial" w:hAnsi="Arial"/>
          <w:sz w:val="24"/>
        </w:rPr>
        <w:t xml:space="preserve">Chi vuole parlare dalla scienza del Padre e del Figlio e dello Spirito Santo deve fare della sua vita una piena e perfetta obbedienza alla Parola. Prima si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si obbedisce </w:t>
      </w:r>
      <w:r w:rsidRPr="00942322">
        <w:rPr>
          <w:rFonts w:ascii="Arial" w:hAnsi="Arial"/>
          <w:sz w:val="24"/>
        </w:rPr>
        <w:lastRenderedPageBreak/>
        <w:t>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14:paraId="7A7C8CDC" w14:textId="77777777" w:rsidR="00942322" w:rsidRPr="00942322" w:rsidRDefault="00942322" w:rsidP="00942322">
      <w:pPr>
        <w:spacing w:after="120"/>
        <w:jc w:val="both"/>
        <w:rPr>
          <w:rFonts w:ascii="Arial" w:hAnsi="Arial"/>
          <w:sz w:val="24"/>
        </w:rPr>
      </w:pPr>
      <w:r w:rsidRPr="00942322">
        <w:rPr>
          <w:rFonts w:ascii="Arial" w:hAnsi="Arial"/>
          <w:sz w:val="24"/>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p>
    <w:p w14:paraId="1734D6F9"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“I miei pensieri non sono i vostri 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p>
    <w:p w14:paraId="6127DC75" w14:textId="77777777" w:rsidR="00942322" w:rsidRPr="00942322" w:rsidRDefault="00942322" w:rsidP="00942322">
      <w:pPr>
        <w:spacing w:after="120"/>
        <w:jc w:val="both"/>
        <w:rPr>
          <w:rFonts w:ascii="Arial" w:hAnsi="Arial"/>
          <w:sz w:val="24"/>
        </w:rPr>
      </w:pPr>
      <w:r w:rsidRPr="00942322">
        <w:rPr>
          <w:rFonts w:ascii="Arial" w:hAnsi="Arial"/>
          <w:sz w:val="24"/>
        </w:rPr>
        <w:t>Voi avete “I vostri pensieri, le vostre scelte, la vostra Chiesa, la vostra salvezza, la vostra redenzione, la vostra santità, la vostra morale, il vostro Cristo, la vostra Parola, la vostra luce, la vostra giustizia, la vostra carità, la vostra misericordia, il vostro Spirito Santo, il vostro Dio”. Ecco la distanza che esiste tra noi e il nostro Dio: essa è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Santo. Sono frutti che negano e rinnegano la vera via della salvezza, della redenzione, della giustizia, della pace.</w:t>
      </w:r>
    </w:p>
    <w:p w14:paraId="514151B7" w14:textId="77777777" w:rsidR="00942322" w:rsidRPr="00942322" w:rsidRDefault="00942322" w:rsidP="00942322">
      <w:pPr>
        <w:spacing w:after="120"/>
        <w:jc w:val="both"/>
        <w:rPr>
          <w:rFonts w:ascii="Arial" w:hAnsi="Arial"/>
          <w:sz w:val="24"/>
        </w:rPr>
      </w:pPr>
    </w:p>
    <w:p w14:paraId="51E8B1D2" w14:textId="77777777" w:rsidR="00942322" w:rsidRPr="00942322" w:rsidRDefault="00942322" w:rsidP="00942322">
      <w:pPr>
        <w:spacing w:after="120"/>
        <w:jc w:val="both"/>
        <w:rPr>
          <w:rFonts w:ascii="Arial" w:hAnsi="Arial"/>
          <w:b/>
          <w:color w:val="000000"/>
          <w:sz w:val="24"/>
        </w:rPr>
      </w:pPr>
      <w:bookmarkStart w:id="55" w:name="_Toc107644314"/>
      <w:r w:rsidRPr="00942322">
        <w:rPr>
          <w:rFonts w:ascii="Arial" w:hAnsi="Arial"/>
          <w:b/>
          <w:color w:val="000000"/>
          <w:sz w:val="24"/>
        </w:rPr>
        <w:t>Con il Vangelo di Cristo nel cuore e sulle labbra</w:t>
      </w:r>
      <w:bookmarkEnd w:id="55"/>
    </w:p>
    <w:p w14:paraId="66FAA50C"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w:t>
      </w:r>
      <w:r w:rsidRPr="00942322">
        <w:rPr>
          <w:rFonts w:ascii="Arial" w:hAnsi="Arial"/>
          <w:bCs/>
          <w:sz w:val="24"/>
        </w:rPr>
        <w:lastRenderedPageBreak/>
        <w:t>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14:paraId="389A9C72" w14:textId="77777777" w:rsidR="00942322" w:rsidRPr="00942322" w:rsidRDefault="00942322" w:rsidP="00942322">
      <w:pPr>
        <w:spacing w:after="120"/>
        <w:jc w:val="both"/>
        <w:rPr>
          <w:rFonts w:ascii="Arial" w:hAnsi="Arial"/>
          <w:sz w:val="24"/>
        </w:rPr>
      </w:pPr>
      <w:r w:rsidRPr="00942322">
        <w:rPr>
          <w:rFonts w:ascii="Arial" w:hAnsi="Arial"/>
          <w:sz w:val="24"/>
        </w:rPr>
        <w:t xml:space="preserve">Lo Spirito Santo si serve degli Apostoli del Signore e dei loro successori che sono i vescovi, e in comunione gerarchica con loro, di ogni presbitero, diacono, cresimato e battezzato. Ecco cosa rivela l’Apostolo Paolo ai Galati: </w:t>
      </w:r>
    </w:p>
    <w:p w14:paraId="1E70882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w:t>
      </w:r>
    </w:p>
    <w:p w14:paraId="5E23DF43" w14:textId="77777777" w:rsidR="00942322" w:rsidRPr="00942322" w:rsidRDefault="00942322" w:rsidP="00942322">
      <w:pPr>
        <w:spacing w:after="120"/>
        <w:jc w:val="both"/>
        <w:rPr>
          <w:rFonts w:ascii="Arial" w:hAnsi="Arial"/>
          <w:sz w:val="24"/>
        </w:rPr>
      </w:pPr>
      <w:r w:rsidRPr="00942322">
        <w:rPr>
          <w:rFonts w:ascii="Arial" w:hAnsi="Arial"/>
          <w:sz w:val="24"/>
        </w:rPr>
        <w:t xml:space="preserve">Allora è giusto chiedersi: 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14:paraId="2138F5CB" w14:textId="77777777" w:rsidR="00942322" w:rsidRPr="00942322" w:rsidRDefault="00942322" w:rsidP="00942322">
      <w:pPr>
        <w:spacing w:after="120"/>
        <w:jc w:val="both"/>
        <w:rPr>
          <w:rFonts w:ascii="Arial" w:hAnsi="Arial"/>
          <w:sz w:val="24"/>
        </w:rPr>
      </w:pPr>
      <w:r w:rsidRPr="00942322">
        <w:rPr>
          <w:rFonts w:ascii="Arial" w:hAnsi="Arial"/>
          <w:sz w:val="24"/>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14:paraId="213A282B" w14:textId="77777777" w:rsidR="00942322" w:rsidRPr="00942322" w:rsidRDefault="00942322" w:rsidP="00942322">
      <w:pPr>
        <w:spacing w:after="120"/>
        <w:jc w:val="both"/>
        <w:rPr>
          <w:rFonts w:ascii="Arial" w:hAnsi="Arial"/>
          <w:sz w:val="24"/>
        </w:rPr>
      </w:pPr>
      <w:r w:rsidRPr="00942322">
        <w:rPr>
          <w:rFonts w:ascii="Arial" w:hAnsi="Arial"/>
          <w:sz w:val="24"/>
        </w:rPr>
        <w:t xml:space="preserve">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w:t>
      </w:r>
      <w:r w:rsidRPr="00942322">
        <w:rPr>
          <w:rFonts w:ascii="Arial" w:hAnsi="Arial"/>
          <w:sz w:val="24"/>
        </w:rPr>
        <w:lastRenderedPageBreak/>
        <w:t>per la rovina dei credenti in Cristo Gesù. Noi lo sappiamo bene: quando Satana vede una creta che non crede più nei vasai che il Signore le ha messo accanto perché in essa sia formato Cristo, subito viene lui e con le sue astuzie attira la creta a sé e la formazione sarà altamente disastrosa. Chi si lascia formare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w:t>
      </w:r>
    </w:p>
    <w:p w14:paraId="4F23AEAB" w14:textId="77777777" w:rsidR="00942322" w:rsidRPr="00942322" w:rsidRDefault="00942322" w:rsidP="00942322">
      <w:pPr>
        <w:spacing w:after="120"/>
        <w:jc w:val="both"/>
        <w:rPr>
          <w:rFonts w:ascii="Arial" w:hAnsi="Arial"/>
          <w:sz w:val="24"/>
        </w:rPr>
      </w:pPr>
    </w:p>
    <w:p w14:paraId="26F0C70A" w14:textId="77777777" w:rsidR="00942322" w:rsidRPr="00942322" w:rsidRDefault="00942322" w:rsidP="00942322">
      <w:pPr>
        <w:spacing w:after="120"/>
        <w:jc w:val="both"/>
        <w:rPr>
          <w:rFonts w:ascii="Arial" w:hAnsi="Arial"/>
          <w:b/>
          <w:i/>
          <w:iCs/>
          <w:sz w:val="24"/>
        </w:rPr>
      </w:pPr>
      <w:bookmarkStart w:id="56" w:name="_Toc57388259"/>
      <w:bookmarkStart w:id="57" w:name="_Toc57388258"/>
      <w:bookmarkStart w:id="58" w:name="_Toc107644315"/>
      <w:bookmarkEnd w:id="56"/>
      <w:bookmarkEnd w:id="57"/>
      <w:r w:rsidRPr="00942322">
        <w:rPr>
          <w:rFonts w:ascii="Arial" w:hAnsi="Arial"/>
          <w:b/>
          <w:i/>
          <w:iCs/>
          <w:sz w:val="24"/>
        </w:rPr>
        <w:t>Nel timore del Signore in Cristo Gesù</w:t>
      </w:r>
      <w:bookmarkEnd w:id="58"/>
    </w:p>
    <w:p w14:paraId="7E109A34" w14:textId="77777777" w:rsidR="00942322" w:rsidRPr="00942322" w:rsidRDefault="00942322" w:rsidP="00942322">
      <w:pPr>
        <w:spacing w:after="120"/>
        <w:jc w:val="both"/>
        <w:rPr>
          <w:rFonts w:ascii="Arial" w:hAnsi="Arial"/>
          <w:sz w:val="24"/>
        </w:rPr>
      </w:pPr>
      <w:r w:rsidRPr="00942322">
        <w:rPr>
          <w:rFonts w:ascii="Arial" w:hAnsi="Arial"/>
          <w:sz w:val="24"/>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5DF8B958" w14:textId="77777777" w:rsidR="00942322" w:rsidRPr="00942322" w:rsidRDefault="00942322" w:rsidP="00942322">
      <w:pPr>
        <w:spacing w:after="120"/>
        <w:jc w:val="both"/>
        <w:rPr>
          <w:rFonts w:ascii="Arial" w:hAnsi="Arial" w:cs="Arial"/>
          <w:sz w:val="24"/>
        </w:rPr>
      </w:pPr>
      <w:r w:rsidRPr="00942322">
        <w:rPr>
          <w:rFonts w:ascii="Arial" w:hAnsi="Arial"/>
          <w:sz w:val="24"/>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Oggi occorre poco per condurre l’umanità nello sfacelo globale. Basta creare in laboratorio un virus resistente ad ogni farmaco già esistente, e l’umanità è nel grande disastro. Una sola opera senza il timore del Signore ed è la morte di milioni e milioni di persone. All’azione nel timore del Signore si deve aggiungere infine ogni discernimento e ogni giudizio sempre da farsi nel timore del Signore. Che significa questo? </w:t>
      </w:r>
      <w:bookmarkStart w:id="59" w:name="_Toc97301141"/>
      <w:r w:rsidRPr="00942322">
        <w:rPr>
          <w:rFonts w:ascii="Arial" w:hAnsi="Arial"/>
          <w:sz w:val="24"/>
        </w:rPr>
        <w:t>Significa che ogni giudizio e ogni discernimento dovrà essere operato separando con taglio netto verità e falsità, luce e tenere, bene e male, soprannaturale e naturale, volontà di Dio e volontà dell’uomo, ciò che è opera di Dio e invece ciò che è opera dell’uomo.</w:t>
      </w:r>
      <w:bookmarkEnd w:id="59"/>
      <w:r w:rsidRPr="00942322">
        <w:rPr>
          <w:rFonts w:ascii="Arial" w:hAnsi="Arial" w:cs="Arial"/>
          <w:sz w:val="24"/>
        </w:rPr>
        <w:t xml:space="preserve"> Al giudice è chiesto di giudicare secondo giustizia, cioè </w:t>
      </w:r>
      <w:r w:rsidRPr="00942322">
        <w:rPr>
          <w:rFonts w:ascii="Arial" w:hAnsi="Arial" w:cs="Arial"/>
          <w:sz w:val="24"/>
        </w:rPr>
        <w:lastRenderedPageBreak/>
        <w:t xml:space="preserve">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14:paraId="29EB59EF" w14:textId="77777777" w:rsidR="00942322" w:rsidRPr="00942322" w:rsidRDefault="00942322" w:rsidP="00942322">
      <w:pPr>
        <w:spacing w:after="120"/>
        <w:jc w:val="both"/>
        <w:rPr>
          <w:rFonts w:ascii="Arial" w:hAnsi="Arial"/>
          <w:sz w:val="24"/>
        </w:rPr>
      </w:pPr>
      <w:r w:rsidRPr="00942322">
        <w:rPr>
          <w:rFonts w:ascii="Arial" w:hAnsi="Arial"/>
          <w:sz w:val="24"/>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60" w:name="_Toc97301142"/>
      <w:r w:rsidRPr="00942322">
        <w:rPr>
          <w:rFonts w:ascii="Arial" w:hAnsi="Arial"/>
          <w:sz w:val="24"/>
        </w:rPr>
        <w:t xml:space="preserve"> Senza abitare nel timore del Signore, discernimento e giudizio saranno fatti dalla carne, mai dallo Spirito di Dio. </w:t>
      </w:r>
    </w:p>
    <w:p w14:paraId="44E5EE0E" w14:textId="77777777" w:rsidR="00942322" w:rsidRPr="00942322" w:rsidRDefault="00942322" w:rsidP="00942322">
      <w:pPr>
        <w:spacing w:after="120"/>
        <w:jc w:val="both"/>
        <w:rPr>
          <w:rFonts w:ascii="Arial" w:hAnsi="Arial"/>
          <w:sz w:val="24"/>
        </w:rPr>
      </w:pPr>
      <w:r w:rsidRPr="00942322">
        <w:rPr>
          <w:rFonts w:ascii="Arial" w:hAnsi="Arial"/>
          <w:sz w:val="24"/>
        </w:rPr>
        <w:t>Altro pericolo per il retto giudizio si verifica quando il giudice cade nel tranello della sudditanza psicologica</w:t>
      </w:r>
      <w:bookmarkEnd w:id="60"/>
      <w:r w:rsidRPr="00942322">
        <w:rPr>
          <w:rFonts w:ascii="Arial" w:hAnsi="Arial"/>
          <w:sz w:val="24"/>
        </w:rPr>
        <w:t xml:space="preserve">.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14:paraId="43EA6CD2" w14:textId="77777777" w:rsidR="00942322" w:rsidRPr="00942322" w:rsidRDefault="00942322" w:rsidP="00942322">
      <w:pPr>
        <w:spacing w:after="120"/>
        <w:jc w:val="both"/>
        <w:rPr>
          <w:rFonts w:ascii="Arial" w:hAnsi="Arial"/>
          <w:sz w:val="24"/>
        </w:rPr>
      </w:pPr>
      <w:r w:rsidRPr="00942322">
        <w:rPr>
          <w:rFonts w:ascii="Arial" w:hAnsi="Arial"/>
          <w:sz w:val="24"/>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135D970C"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61" w:name="_Toc97301144"/>
      <w:r w:rsidRPr="00942322">
        <w:rPr>
          <w:rFonts w:ascii="Arial" w:hAnsi="Arial"/>
          <w:sz w:val="24"/>
        </w:rPr>
        <w:t>Infine è cosa doverosa ricordare che il giudice o chi è chiamato a discernere, è responsabile di ogni lacrima versata</w:t>
      </w:r>
      <w:bookmarkEnd w:id="61"/>
      <w:r w:rsidRPr="00942322">
        <w:rPr>
          <w:rFonts w:ascii="Arial" w:hAnsi="Arial"/>
          <w:sz w:val="24"/>
        </w:rPr>
        <w:t>,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08786A46" w14:textId="77777777" w:rsidR="00942322" w:rsidRPr="00942322" w:rsidRDefault="00942322" w:rsidP="00942322">
      <w:pPr>
        <w:spacing w:after="120"/>
        <w:jc w:val="both"/>
        <w:rPr>
          <w:rFonts w:ascii="Arial" w:hAnsi="Arial"/>
          <w:sz w:val="24"/>
        </w:rPr>
      </w:pPr>
      <w:r w:rsidRPr="00942322">
        <w:rPr>
          <w:rFonts w:ascii="Arial" w:hAnsi="Arial"/>
          <w:sz w:val="24"/>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0E91BAC7" w14:textId="77777777" w:rsidR="00942322" w:rsidRPr="00942322" w:rsidRDefault="00942322" w:rsidP="00942322">
      <w:pPr>
        <w:spacing w:after="120"/>
        <w:jc w:val="both"/>
        <w:rPr>
          <w:rFonts w:ascii="Arial" w:hAnsi="Arial"/>
          <w:sz w:val="24"/>
        </w:rPr>
      </w:pPr>
      <w:r w:rsidRPr="00942322">
        <w:rPr>
          <w:rFonts w:ascii="Arial" w:hAnsi="Arial"/>
          <w:sz w:val="24"/>
        </w:rPr>
        <w:t>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w:t>
      </w:r>
    </w:p>
    <w:p w14:paraId="07B7126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p>
    <w:p w14:paraId="1548BB8D" w14:textId="77777777" w:rsidR="00942322" w:rsidRPr="00942322" w:rsidRDefault="00942322" w:rsidP="00942322">
      <w:pPr>
        <w:spacing w:after="120"/>
        <w:jc w:val="both"/>
        <w:rPr>
          <w:rFonts w:ascii="Arial" w:hAnsi="Arial"/>
          <w:sz w:val="24"/>
        </w:rPr>
      </w:pPr>
      <w:r w:rsidRPr="00942322">
        <w:rPr>
          <w:rFonts w:ascii="Arial" w:hAnsi="Arial"/>
          <w:sz w:val="24"/>
        </w:rPr>
        <w:t xml:space="preserve">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224FDF6D" w14:textId="77777777" w:rsidR="00942322" w:rsidRPr="00942322" w:rsidRDefault="00942322" w:rsidP="00942322">
      <w:pPr>
        <w:spacing w:after="120"/>
        <w:jc w:val="both"/>
        <w:rPr>
          <w:rFonts w:ascii="Arial" w:hAnsi="Arial" w:cs="Arial"/>
          <w:b/>
          <w:sz w:val="24"/>
        </w:rPr>
      </w:pPr>
    </w:p>
    <w:p w14:paraId="6D3B0BD9" w14:textId="77777777" w:rsidR="00942322" w:rsidRPr="00942322" w:rsidRDefault="00942322" w:rsidP="00942322">
      <w:pPr>
        <w:spacing w:after="120"/>
        <w:rPr>
          <w:rFonts w:ascii="Arial" w:hAnsi="Arial"/>
          <w:b/>
          <w:bCs/>
          <w:i/>
          <w:iCs/>
          <w:color w:val="000000"/>
          <w:sz w:val="24"/>
        </w:rPr>
      </w:pPr>
      <w:bookmarkStart w:id="62" w:name="_Toc107644316"/>
      <w:r w:rsidRPr="00942322">
        <w:rPr>
          <w:rFonts w:ascii="Arial" w:hAnsi="Arial"/>
          <w:b/>
          <w:bCs/>
          <w:i/>
          <w:iCs/>
          <w:color w:val="000000"/>
          <w:sz w:val="24"/>
        </w:rPr>
        <w:t>Nella sofferenza di Cristo Gesù</w:t>
      </w:r>
      <w:bookmarkEnd w:id="62"/>
    </w:p>
    <w:p w14:paraId="0D4266F7"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Possiamo affermare che la sofferenza sia fisica che spirituale è la sola via possibile per essere noi privati di ciò che è nostro al fine di restituire a Dio ciò che gli è stato e gli viene tolto con ogni disobbedienza alla sua legge. Proviamo a riflettere.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Questo avviene in virtù dell’obbedienza di Gesù Signore fino alla morte di croce. Gesù si è lasciato disprezzare, umiliare, calpestare, deridere, insultare, calunniare, offendere con ogni offesa anche la più umiliante. Ha lasciato che la sua umanità venisse privata di ogni onore per amore del Padre suo. Ha dato al Padre ogni onore. Lo ha glorificato grandemente per tutto questo disprezzo che si è abbattuto su di lui. Il peccato è perdonato. Le pene temporali vanno però espiate. La giustizia dall’uomo è stata infranta, calpestata, vilipesa ed è giusto che sia lui ad espiare e per questo è necessario che egli soddisfi, paghi cioè il suo debito, privando il corpo di ciò che gli è dovuto. Finché la giustizia non sarà ristabilita in tutto, con equità, l’uomo non può entrare nel regno dei cieli. O espierà sulla terra, o nel purgatorio; o darà ogni gloria a Dio nel tempo, o dovrà darla nell’eternità, passando attraverso la via della grande sofferenza. Essendo le pene nell’aldilà spiritualmente assai più dolorose, è preferibile operare con una vita santa sulla terra l’estinzione di ogni debito di giustizia nei riguardi del Signore. La sofferenza offerta al Padre con amore e per amore della sua gloria ristabilisce grandemente la giustizia.</w:t>
      </w:r>
    </w:p>
    <w:p w14:paraId="4774D132" w14:textId="77777777" w:rsidR="00942322" w:rsidRPr="00942322" w:rsidRDefault="00942322" w:rsidP="00942322">
      <w:pPr>
        <w:spacing w:after="120"/>
        <w:jc w:val="both"/>
        <w:rPr>
          <w:rFonts w:ascii="Arial" w:hAnsi="Arial"/>
          <w:sz w:val="24"/>
        </w:rPr>
      </w:pPr>
      <w:r w:rsidRPr="00942322">
        <w:rPr>
          <w:rFonts w:ascii="Arial" w:hAnsi="Arial"/>
          <w:sz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l’onore di quel nome deve essere l’unica finalità della sua vita. La sofferenza ci priva della vita. Noi offriamo questa privazione a Dio perché si innalzi a Lui una grande gloria.</w:t>
      </w:r>
    </w:p>
    <w:p w14:paraId="678A3F3B" w14:textId="77777777" w:rsidR="00942322" w:rsidRPr="00942322" w:rsidRDefault="00942322" w:rsidP="00942322">
      <w:pPr>
        <w:spacing w:after="120"/>
        <w:jc w:val="both"/>
        <w:rPr>
          <w:rFonts w:ascii="Arial" w:hAnsi="Arial"/>
          <w:sz w:val="24"/>
        </w:rPr>
      </w:pPr>
      <w:r w:rsidRPr="00942322">
        <w:rPr>
          <w:rFonts w:ascii="Arial" w:hAnsi="Arial"/>
          <w:sz w:val="24"/>
        </w:rPr>
        <w:t xml:space="preserve">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w:t>
      </w:r>
      <w:r w:rsidRPr="00942322">
        <w:rPr>
          <w:rFonts w:ascii="Arial" w:hAnsi="Arial"/>
          <w:sz w:val="24"/>
        </w:rPr>
        <w:lastRenderedPageBreak/>
        <w:t>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via per ristabilire la giustizia infranta. Ma perché ogni sofferenza possa essere trasformata in un sacrificio offerto è necessario che essa venga vissuta nella grande santità, nell’assenza di ogni vizio, in una obbedienza alla Legge del Signore anche nei minimi precetti.</w:t>
      </w:r>
    </w:p>
    <w:p w14:paraId="3DA8B2FE" w14:textId="77777777" w:rsidR="00942322" w:rsidRPr="00942322" w:rsidRDefault="00942322" w:rsidP="00942322">
      <w:pPr>
        <w:spacing w:after="120"/>
        <w:jc w:val="both"/>
        <w:rPr>
          <w:rFonts w:ascii="Arial" w:hAnsi="Arial"/>
          <w:sz w:val="24"/>
        </w:rPr>
      </w:pPr>
      <w:r w:rsidRPr="00942322">
        <w:rPr>
          <w:rFonts w:ascii="Arial" w:hAnsi="Arial"/>
          <w:sz w:val="24"/>
        </w:rPr>
        <w:t>Non c’è opera migliore per il ristabilimento della giustizia causata dal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 Nulla è più gradita dell’umiltà. Con essa si dona al Signore ogni gloria e onore. L’uomo deve tutto consacrare si sé per la più grande gloria del suo Signore e Dio. 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così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 nostro Dio.</w:t>
      </w:r>
    </w:p>
    <w:p w14:paraId="0BE79E15"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FA83D0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w:t>
      </w:r>
      <w:r w:rsidRPr="00942322">
        <w:rPr>
          <w:rFonts w:ascii="Arial" w:hAnsi="Arial"/>
          <w:i/>
          <w:iCs/>
          <w:spacing w:val="-2"/>
          <w:sz w:val="22"/>
        </w:rPr>
        <w:lastRenderedPageBreak/>
        <w:t>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0439441B" w14:textId="77777777" w:rsidR="00942322" w:rsidRPr="00942322" w:rsidRDefault="00942322" w:rsidP="00942322">
      <w:pPr>
        <w:spacing w:after="120"/>
        <w:jc w:val="both"/>
        <w:rPr>
          <w:rFonts w:ascii="Arial" w:hAnsi="Arial"/>
          <w:sz w:val="24"/>
        </w:rPr>
      </w:pPr>
      <w:r w:rsidRPr="00942322">
        <w:rPr>
          <w:rFonts w:ascii="Arial" w:hAnsi="Arial"/>
          <w:sz w:val="24"/>
        </w:rPr>
        <w:t xml:space="preserve">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 Modello per noi è la Madre nostra celeste. Lei ha compiuto ogni giustizia non peccando, ha offerto tutta la tua vita al suo Figlio Gesù, perché in Lui, per Lui e con Lui, partecipasse alla Redenzione del mondo, arricchendo con il suo martirio dell’anima il tesoro della grazia dal quale attingere ogni dono di misericordia per la conversione dei peccatori. A Lei chiediamo di pregare per noi, perché ci convertiamo e ci doniamo totalmente al suo Figlio Gesù. </w:t>
      </w:r>
    </w:p>
    <w:p w14:paraId="23F67323" w14:textId="77777777" w:rsidR="00942322" w:rsidRPr="00942322" w:rsidRDefault="00942322" w:rsidP="00942322">
      <w:pPr>
        <w:spacing w:after="120"/>
        <w:jc w:val="both"/>
        <w:rPr>
          <w:rFonts w:ascii="Arial" w:hAnsi="Arial"/>
          <w:sz w:val="24"/>
        </w:rPr>
      </w:pPr>
      <w:r w:rsidRPr="00942322">
        <w:rPr>
          <w:rFonts w:ascii="Arial" w:hAnsi="Arial"/>
          <w:sz w:val="24"/>
        </w:rPr>
        <w:t>A Lei chiediamo di ottenerci la grazia perché ci convinciamo nel cuore e nella mente che non sarà possibile salvare il mondo se non raggiungendo l’assenza del peccato nella nostra vita, se non offrendo il nostro corpo come strumento di espiazione per i peccati del mondo. A Lei che ha sacrificato se stessa per la nostra salvezza, chiediamo la grazia di poterla sempre imitare. Per la nostra obbedienza tante anime 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w:t>
      </w:r>
    </w:p>
    <w:p w14:paraId="40ABC973" w14:textId="77777777" w:rsidR="00942322" w:rsidRPr="00942322" w:rsidRDefault="00942322" w:rsidP="00942322">
      <w:pPr>
        <w:spacing w:after="120"/>
        <w:jc w:val="both"/>
        <w:rPr>
          <w:rFonts w:ascii="Arial" w:hAnsi="Arial"/>
          <w:sz w:val="24"/>
        </w:rPr>
      </w:pPr>
    </w:p>
    <w:p w14:paraId="195C2269" w14:textId="77777777" w:rsidR="00942322" w:rsidRPr="00942322" w:rsidRDefault="00942322" w:rsidP="00942322">
      <w:pPr>
        <w:spacing w:after="120"/>
        <w:jc w:val="both"/>
        <w:rPr>
          <w:rFonts w:ascii="Arial" w:hAnsi="Arial"/>
          <w:b/>
          <w:color w:val="000000"/>
          <w:sz w:val="24"/>
        </w:rPr>
      </w:pPr>
      <w:bookmarkStart w:id="63" w:name="_Toc107644317"/>
      <w:r w:rsidRPr="00942322">
        <w:rPr>
          <w:rFonts w:ascii="Arial" w:hAnsi="Arial"/>
          <w:b/>
          <w:color w:val="000000"/>
          <w:sz w:val="24"/>
        </w:rPr>
        <w:t>Nella sapienza dello Spirito Santo di Cristo</w:t>
      </w:r>
      <w:bookmarkEnd w:id="63"/>
      <w:r w:rsidRPr="00942322">
        <w:rPr>
          <w:rFonts w:ascii="Arial" w:hAnsi="Arial"/>
          <w:b/>
          <w:color w:val="000000"/>
          <w:sz w:val="24"/>
        </w:rPr>
        <w:t xml:space="preserve"> </w:t>
      </w:r>
    </w:p>
    <w:p w14:paraId="7EA0E39E" w14:textId="77777777" w:rsidR="00942322" w:rsidRPr="00942322" w:rsidRDefault="00942322" w:rsidP="00942322">
      <w:pPr>
        <w:spacing w:after="120"/>
        <w:jc w:val="both"/>
        <w:rPr>
          <w:rFonts w:ascii="Arial" w:hAnsi="Arial"/>
          <w:sz w:val="24"/>
        </w:rPr>
      </w:pPr>
      <w:r w:rsidRPr="00942322">
        <w:rPr>
          <w:rFonts w:ascii="Arial" w:hAnsi="Arial"/>
          <w:sz w:val="24"/>
        </w:rPr>
        <w:t>Sappiamo che il Signore nostro Dio tutto ha fatto con sapienza e amore. Ecco come questa verità viene rivelata dal Libro dei Proverbi:</w:t>
      </w:r>
    </w:p>
    <w:p w14:paraId="7D491D8E"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w:t>
      </w:r>
      <w:r w:rsidRPr="00942322">
        <w:rPr>
          <w:rFonts w:ascii="Arial" w:hAnsi="Arial" w:cs="Arial"/>
          <w:i/>
          <w:iCs/>
          <w:spacing w:val="-2"/>
          <w:sz w:val="22"/>
        </w:rPr>
        <w:t>«</w:t>
      </w:r>
      <w:r w:rsidRPr="00942322">
        <w:rPr>
          <w:rFonts w:ascii="Arial" w:hAnsi="Arial"/>
          <w:i/>
          <w:iCs/>
          <w:spacing w:val="-2"/>
          <w:sz w:val="22"/>
        </w:rPr>
        <w:t xml:space="preserve">Chi è inesperto venga qui!». A chi è privo di senno ella dice: </w:t>
      </w:r>
      <w:r w:rsidRPr="00942322">
        <w:rPr>
          <w:rFonts w:ascii="Arial" w:hAnsi="Arial" w:cs="Arial"/>
          <w:i/>
          <w:iCs/>
          <w:spacing w:val="-2"/>
          <w:sz w:val="22"/>
        </w:rPr>
        <w:t>«</w:t>
      </w:r>
      <w:r w:rsidRPr="00942322">
        <w:rPr>
          <w:rFonts w:ascii="Arial" w:hAnsi="Arial"/>
          <w:i/>
          <w:iCs/>
          <w:spacing w:val="-2"/>
          <w:sz w:val="22"/>
        </w:rPr>
        <w:t xml:space="preserve">Venite, mangiate il mio pane, bevete il vino che io ho preparato. Abbandonate l’inesperienza e vivrete, andate diritti per la via dell’intelligenza»” (Pr 8,22-9,6). </w:t>
      </w:r>
    </w:p>
    <w:p w14:paraId="78FFC5D8" w14:textId="77777777" w:rsidR="00942322" w:rsidRPr="00942322" w:rsidRDefault="00942322" w:rsidP="00942322">
      <w:pPr>
        <w:spacing w:after="120"/>
        <w:jc w:val="both"/>
        <w:rPr>
          <w:rFonts w:ascii="Arial" w:hAnsi="Arial"/>
          <w:sz w:val="24"/>
        </w:rPr>
      </w:pPr>
      <w:r w:rsidRPr="00942322">
        <w:rPr>
          <w:rFonts w:ascii="Arial" w:hAnsi="Arial"/>
          <w:sz w:val="24"/>
        </w:rPr>
        <w:t>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14:paraId="0755FA04" w14:textId="77777777" w:rsidR="00942322" w:rsidRPr="00942322" w:rsidRDefault="00942322" w:rsidP="00942322">
      <w:pPr>
        <w:spacing w:after="120"/>
        <w:jc w:val="both"/>
        <w:rPr>
          <w:rFonts w:ascii="Arial" w:hAnsi="Arial"/>
          <w:sz w:val="24"/>
        </w:rPr>
      </w:pPr>
      <w:r w:rsidRPr="00942322">
        <w:rPr>
          <w:rFonts w:ascii="Arial" w:hAnsi="Arial"/>
          <w:sz w:val="24"/>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w:t>
      </w:r>
      <w:r w:rsidRPr="00942322">
        <w:rPr>
          <w:rFonts w:ascii="Arial" w:hAnsi="Arial"/>
          <w:sz w:val="24"/>
        </w:rPr>
        <w:lastRenderedPageBreak/>
        <w:t xml:space="preserve">potenza di amore, amore divino e soprannaturale, con il quale il Padre vuole amare l’uomo, ma sempre il cristiano come vero corpo di Cristo Signore. </w:t>
      </w:r>
    </w:p>
    <w:p w14:paraId="08651963" w14:textId="77777777" w:rsidR="00942322" w:rsidRPr="00942322" w:rsidRDefault="00942322" w:rsidP="00942322">
      <w:pPr>
        <w:spacing w:after="120"/>
        <w:jc w:val="both"/>
        <w:rPr>
          <w:rFonts w:ascii="Arial" w:hAnsi="Arial"/>
          <w:sz w:val="24"/>
        </w:rPr>
      </w:pPr>
      <w:r w:rsidRPr="00942322">
        <w:rPr>
          <w:rFonts w:ascii="Arial" w:hAnsi="Arial"/>
          <w:sz w:val="24"/>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alla non vera giustizia verso i suoi fratelli. </w:t>
      </w:r>
    </w:p>
    <w:p w14:paraId="298BABB4" w14:textId="77777777" w:rsidR="00942322" w:rsidRPr="00942322" w:rsidRDefault="00942322" w:rsidP="00942322">
      <w:pPr>
        <w:rPr>
          <w:sz w:val="28"/>
          <w:szCs w:val="28"/>
        </w:rPr>
      </w:pPr>
    </w:p>
    <w:p w14:paraId="6E46EFD4" w14:textId="77777777" w:rsidR="00942322" w:rsidRPr="00942322" w:rsidRDefault="00942322" w:rsidP="00942322">
      <w:pPr>
        <w:spacing w:after="120"/>
        <w:jc w:val="both"/>
        <w:rPr>
          <w:rFonts w:ascii="Arial" w:hAnsi="Arial"/>
          <w:b/>
          <w:color w:val="000000"/>
          <w:sz w:val="24"/>
        </w:rPr>
      </w:pPr>
      <w:bookmarkStart w:id="64" w:name="_Toc107644318"/>
      <w:r w:rsidRPr="00942322">
        <w:rPr>
          <w:rFonts w:ascii="Arial" w:hAnsi="Arial"/>
          <w:b/>
          <w:color w:val="000000"/>
          <w:sz w:val="24"/>
        </w:rPr>
        <w:t>Con Cristo Gesù nel Cuore</w:t>
      </w:r>
      <w:bookmarkEnd w:id="64"/>
    </w:p>
    <w:p w14:paraId="326B973F" w14:textId="77777777" w:rsidR="00942322" w:rsidRPr="00942322" w:rsidRDefault="00942322" w:rsidP="00942322">
      <w:pPr>
        <w:spacing w:after="120"/>
        <w:jc w:val="both"/>
        <w:rPr>
          <w:rFonts w:ascii="Arial" w:hAnsi="Arial"/>
          <w:sz w:val="24"/>
        </w:rPr>
      </w:pPr>
      <w:r w:rsidRPr="00942322">
        <w:rPr>
          <w:rFonts w:ascii="Arial" w:hAnsi="Arial"/>
          <w:sz w:val="24"/>
        </w:rPr>
        <w:t>Ecco allora quale dovrà essere la sapienza del cristiano: 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 Essendo conformato a Cristo anche le opere di Cristo saranno le sue opere? Quali sono le opere di Cristo Gesù? La sua obbedienza alla Parola scritta per Lui dal Padre nella Legge, nei Profeti, nei Salmi, Parola che sempre Cristo ha vissuto nella mozione dello Spirito Santo, nella sua sapienza, intelligenza, consiglio, fortezza, conoscenza, pietà e timore del Signore. Se il cristiano non chiede allo Spirito Santo che formi Cristo in ogni cellula della sua vita e dallo Spirito Santo non è condotto perché viva tutta la Parola che Cristo Gesù gli ha lasciato in eredità, Parola vissuta con ogni sapienza, fortezza, consiglio, intelligenza, scienza, pietà e timore dello Spirito Santo, la sua obbedienza mai sarà obbedienza di Cristo e le sue opere mai saranno opere di Cristo Gesù.</w:t>
      </w:r>
    </w:p>
    <w:p w14:paraId="64960FD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Quanto non è obbedienza di Cristo e quanto non è opera di Cristo – il cristiano è vero corpo di Cristo e Cristo oggi per mezzo del suo corpo deve obbedire al Padre e compiere le opere del Padre – mai dal Padre potrà essere gradito.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Essendosi oggi il cristiano separato dal corpo di Cristo, </w:t>
      </w:r>
      <w:r w:rsidRPr="00942322">
        <w:rPr>
          <w:rFonts w:ascii="Arial" w:hAnsi="Arial"/>
          <w:bCs/>
          <w:sz w:val="24"/>
        </w:rPr>
        <w:lastRenderedPageBreak/>
        <w:t xml:space="preserve">avendo anche dichiarato Cristo Gesù non necessario per la salvezza dell’uomo – ogni uomo ha le sue vie di salvezza – ogni sua opera è vana. Può anche creare sulla terra cose stupende. Sono cose suggerite da Satana per distoglierlo dall’unica cosa necessaria: l’edificazione del corpo di Cristo e per portare a compimento sino al giorno della Parusia l’obbedienza di Cristo, come vero corpo di Cristo, per la redenzione e la salvezza di ogni uomo. Veramente oggi Satana governa i nostri pensieri. </w:t>
      </w:r>
    </w:p>
    <w:p w14:paraId="6BEAC801" w14:textId="77777777" w:rsidR="00942322" w:rsidRPr="00942322" w:rsidRDefault="00942322" w:rsidP="00942322">
      <w:pPr>
        <w:spacing w:after="120"/>
        <w:jc w:val="both"/>
        <w:rPr>
          <w:rFonts w:ascii="Arial" w:hAnsi="Arial"/>
          <w:sz w:val="14"/>
          <w:szCs w:val="8"/>
        </w:rPr>
      </w:pPr>
    </w:p>
    <w:p w14:paraId="2907B5D7" w14:textId="77777777" w:rsidR="00942322" w:rsidRPr="00942322" w:rsidRDefault="00942322" w:rsidP="00942322">
      <w:pPr>
        <w:spacing w:after="120"/>
        <w:jc w:val="both"/>
        <w:rPr>
          <w:rFonts w:ascii="Arial" w:hAnsi="Arial"/>
          <w:b/>
          <w:color w:val="000000"/>
          <w:sz w:val="24"/>
        </w:rPr>
      </w:pPr>
      <w:bookmarkStart w:id="65" w:name="_Toc107644319"/>
      <w:r w:rsidRPr="00942322">
        <w:rPr>
          <w:rFonts w:ascii="Arial" w:hAnsi="Arial"/>
          <w:b/>
          <w:color w:val="000000"/>
          <w:sz w:val="24"/>
        </w:rPr>
        <w:t>Nella grazia di Cristo Gesù</w:t>
      </w:r>
      <w:bookmarkEnd w:id="65"/>
    </w:p>
    <w:p w14:paraId="27D7CD1A" w14:textId="77777777" w:rsidR="00942322" w:rsidRPr="00942322" w:rsidRDefault="00942322" w:rsidP="00942322">
      <w:pPr>
        <w:spacing w:after="120"/>
        <w:jc w:val="both"/>
        <w:rPr>
          <w:rFonts w:ascii="Arial" w:hAnsi="Arial"/>
          <w:sz w:val="24"/>
        </w:rPr>
      </w:pPr>
      <w:r w:rsidRPr="00942322">
        <w:rPr>
          <w:rFonts w:ascii="Arial" w:hAnsi="Arial"/>
          <w:sz w:val="24"/>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Gesù.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1CE429AD" w14:textId="77777777" w:rsidR="00942322" w:rsidRPr="00942322" w:rsidRDefault="00942322" w:rsidP="00942322">
      <w:pPr>
        <w:spacing w:after="120"/>
        <w:jc w:val="both"/>
        <w:rPr>
          <w:rFonts w:ascii="Arial" w:hAnsi="Arial"/>
          <w:sz w:val="24"/>
        </w:rPr>
      </w:pPr>
      <w:r w:rsidRPr="00942322">
        <w:rPr>
          <w:rFonts w:ascii="Arial" w:hAnsi="Arial"/>
          <w:sz w:val="24"/>
        </w:rPr>
        <w:t>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Così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w:t>
      </w:r>
    </w:p>
    <w:p w14:paraId="781F9368"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w:t>
      </w:r>
      <w:r w:rsidRPr="00942322">
        <w:rPr>
          <w:rFonts w:ascii="Arial" w:hAnsi="Arial"/>
          <w:i/>
          <w:iCs/>
          <w:spacing w:val="-2"/>
          <w:sz w:val="22"/>
        </w:rPr>
        <w:lastRenderedPageBreak/>
        <w:t>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p>
    <w:p w14:paraId="6E66FA82" w14:textId="77777777" w:rsidR="00942322" w:rsidRPr="00942322" w:rsidRDefault="00942322" w:rsidP="00942322">
      <w:pPr>
        <w:spacing w:after="120"/>
        <w:jc w:val="both"/>
        <w:rPr>
          <w:rFonts w:ascii="Arial" w:hAnsi="Arial"/>
          <w:sz w:val="24"/>
        </w:rPr>
      </w:pPr>
      <w:r w:rsidRPr="00942322">
        <w:rPr>
          <w:rFonts w:ascii="Arial" w:hAnsi="Arial"/>
          <w:sz w:val="24"/>
        </w:rPr>
        <w:t>Dinanzi all’obbedienza non ci sono genitori e non c’è ritorno a Nazaret. C’è solo l’obbedienza al Padre.</w:t>
      </w:r>
    </w:p>
    <w:p w14:paraId="7FA545A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p>
    <w:p w14:paraId="026D5429" w14:textId="77777777" w:rsidR="00942322" w:rsidRPr="00942322" w:rsidRDefault="00942322" w:rsidP="00942322">
      <w:pPr>
        <w:spacing w:after="120"/>
        <w:jc w:val="both"/>
        <w:rPr>
          <w:rFonts w:ascii="Arial" w:hAnsi="Arial"/>
          <w:sz w:val="24"/>
        </w:rPr>
      </w:pPr>
      <w:r w:rsidRPr="00942322">
        <w:rPr>
          <w:rFonts w:ascii="Arial" w:hAnsi="Arial"/>
          <w:sz w:val="24"/>
        </w:rPr>
        <w:t xml:space="preserve"> Dinanzi all’obbedienza non ci sono ammalati da guarire e neanche gente da ascoltare. C’è solo l’obbedienza e un mettersi in viaggio per altri villaggi, al fine di predicare anche in quei luoghi la Parola del Padre suo.  </w:t>
      </w:r>
    </w:p>
    <w:p w14:paraId="3742698F"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p>
    <w:p w14:paraId="09D8636E"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 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vero covo di anticristi. </w:t>
      </w:r>
      <w:r w:rsidRPr="00942322">
        <w:rPr>
          <w:rFonts w:ascii="Arial" w:hAnsi="Arial"/>
          <w:bCs/>
          <w:sz w:val="24"/>
        </w:rPr>
        <w:t xml:space="preserve">Ecco cosa rivela a noi l’Apostolo Giovanni nella sua Prima Lettera: </w:t>
      </w:r>
    </w:p>
    <w:p w14:paraId="4D6B1A39"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20D9DD71" w14:textId="77777777" w:rsidR="00942322" w:rsidRPr="00942322" w:rsidRDefault="00942322" w:rsidP="00942322">
      <w:pPr>
        <w:spacing w:after="120"/>
        <w:jc w:val="both"/>
        <w:rPr>
          <w:rFonts w:ascii="Arial" w:hAnsi="Arial"/>
          <w:sz w:val="24"/>
        </w:rPr>
      </w:pPr>
      <w:r w:rsidRPr="00942322">
        <w:rPr>
          <w:rFonts w:ascii="Arial" w:hAnsi="Arial"/>
          <w:sz w:val="24"/>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w:t>
      </w:r>
    </w:p>
    <w:p w14:paraId="6110FEA2" w14:textId="77777777" w:rsidR="00942322" w:rsidRPr="00942322" w:rsidRDefault="00942322" w:rsidP="00942322">
      <w:pPr>
        <w:spacing w:after="120"/>
        <w:jc w:val="both"/>
        <w:rPr>
          <w:rFonts w:ascii="Arial" w:hAnsi="Arial"/>
          <w:sz w:val="24"/>
        </w:rPr>
      </w:pPr>
    </w:p>
    <w:p w14:paraId="64056ABC" w14:textId="77777777" w:rsidR="00942322" w:rsidRPr="00942322" w:rsidRDefault="00942322" w:rsidP="00942322">
      <w:pPr>
        <w:spacing w:after="120"/>
        <w:jc w:val="both"/>
        <w:rPr>
          <w:rFonts w:ascii="Arial" w:hAnsi="Arial"/>
          <w:b/>
          <w:color w:val="000000"/>
          <w:sz w:val="24"/>
        </w:rPr>
      </w:pPr>
      <w:bookmarkStart w:id="66" w:name="_Toc107644320"/>
      <w:r w:rsidRPr="00942322">
        <w:rPr>
          <w:rFonts w:ascii="Arial" w:hAnsi="Arial"/>
          <w:b/>
          <w:color w:val="000000"/>
          <w:sz w:val="24"/>
        </w:rPr>
        <w:br/>
        <w:t>Nell’obbedienza di Cristo Gesù</w:t>
      </w:r>
      <w:bookmarkEnd w:id="66"/>
    </w:p>
    <w:p w14:paraId="3EDC9EFD" w14:textId="77777777" w:rsidR="00942322" w:rsidRPr="00942322" w:rsidRDefault="00942322" w:rsidP="00942322">
      <w:pPr>
        <w:spacing w:after="120"/>
        <w:jc w:val="both"/>
        <w:rPr>
          <w:rFonts w:ascii="Arial" w:hAnsi="Arial"/>
          <w:sz w:val="24"/>
        </w:rPr>
      </w:pPr>
      <w:r w:rsidRPr="00942322">
        <w:rPr>
          <w:rFonts w:ascii="Arial" w:hAnsi="Arial"/>
          <w:sz w:val="24"/>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deve ascoltare ogni uomo. La risposta però lui la deve attingere sempre nella volontà del suo Signore e Dio, del quale è consacrato servo in eterno. Il presbitero è scelto tra gli uomini, ma per le cose che riguardano </w:t>
      </w:r>
      <w:r w:rsidRPr="00942322">
        <w:rPr>
          <w:rFonts w:ascii="Arial" w:hAnsi="Arial"/>
          <w:sz w:val="24"/>
        </w:rPr>
        <w:lastRenderedPageBreak/>
        <w:t xml:space="preserve">Dio. Di chi il presbitero dovrà essere sempre servo?  Ecco alcuni servizi che sono essenza del suo ministero. 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p>
    <w:p w14:paraId="30CC30F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14:paraId="247E7002"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219BCA2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70A61FD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Il presbitero è il Maestro del vero amore verso Cristo e verso i fratelli. </w:t>
      </w:r>
      <w:r w:rsidRPr="00942322">
        <w:rPr>
          <w:rFonts w:ascii="Arial" w:hAnsi="Arial"/>
          <w:bCs/>
          <w:i/>
          <w:sz w:val="24"/>
        </w:rPr>
        <w:t>Vi do un comandamento nuovo: che vi amiate gli uni gli altri come io ho amato voi</w:t>
      </w:r>
      <w:r w:rsidRPr="00942322">
        <w:rPr>
          <w:rFonts w:ascii="Arial" w:hAnsi="Arial"/>
          <w:bCs/>
          <w:sz w:val="24"/>
        </w:rPr>
        <w:t xml:space="preserve">. Ma prima Gesù dice: </w:t>
      </w:r>
      <w:r w:rsidRPr="00942322">
        <w:rPr>
          <w:rFonts w:ascii="Arial" w:hAnsi="Arial"/>
          <w:bCs/>
          <w:i/>
          <w:sz w:val="24"/>
        </w:rPr>
        <w:t>Vi ho dato l’esempio, perché come ho fatto io, facciate anche voi</w:t>
      </w:r>
      <w:r w:rsidRPr="00942322">
        <w:rPr>
          <w:rFonts w:ascii="Arial" w:hAnsi="Arial"/>
          <w:bCs/>
          <w:sz w:val="24"/>
        </w:rPr>
        <w:t xml:space="preserve">. Il presbitero dovrà essere l’esempio vivente del vero amore lasciato a noi in eredità da Cristo Gesù. Se lui non mostra come si ama Cristo attraverso la sua vita, la comunità si disperde in mille altri amori che sono secondo la carne e non secondo lo Spirito. Ecco allora chi è il presbitero: il modello vivente dell’amore di Cristo in seno alla sua comunità. Potrà essere servo del Signore nel servizio della salvezza e della redenzione del mondo, se come l’Apostolo Giovanni prenderà la Vergine Maria come sua vera Madre. </w:t>
      </w:r>
    </w:p>
    <w:p w14:paraId="301F67DF"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w:t>
      </w:r>
      <w:r w:rsidRPr="00942322">
        <w:rPr>
          <w:rFonts w:ascii="Arial" w:hAnsi="Arial"/>
          <w:bCs/>
          <w:sz w:val="24"/>
        </w:rPr>
        <w:lastRenderedPageBreak/>
        <w:t xml:space="preserve">gregge a lupi, briganti, ladri o come dice il Salmo: ad ogni cinghiale del bosco. Si trasformerà in servo di Satana. Lavorerà ma non per la vera salvezza, la vera redenzione. </w:t>
      </w:r>
    </w:p>
    <w:p w14:paraId="3FE0B2D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Ma c’è ancora una verità che sempre lui dovrà custodire nel cuore. 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più elementari delle verità che devono essere vita di ogni presbitero, pena la sua trasformazione in servo di Satana per la rovina di tutto il gregge. </w:t>
      </w:r>
    </w:p>
    <w:p w14:paraId="2A3A0AB2" w14:textId="77777777" w:rsidR="00942322" w:rsidRPr="00942322" w:rsidRDefault="00942322" w:rsidP="00942322">
      <w:pPr>
        <w:spacing w:after="120"/>
        <w:jc w:val="both"/>
        <w:rPr>
          <w:rFonts w:ascii="Arial" w:hAnsi="Arial"/>
          <w:bCs/>
          <w:sz w:val="24"/>
        </w:rPr>
      </w:pPr>
      <w:r w:rsidRPr="00942322">
        <w:rPr>
          <w:rFonts w:ascii="Arial" w:hAnsi="Arial"/>
          <w:bCs/>
          <w:sz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0FB91CAB"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Ognuno pensa di poter decidere, scegliere, operare, vivere come gli pare. </w:t>
      </w:r>
    </w:p>
    <w:p w14:paraId="4B8D82F8"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Fin dove giunge questa demisterizzazione operata dall’uomo? Giunge fin nella totale perdita del mistero e di conseguenza di ogni verità che esiste nel mondo </w:t>
      </w:r>
      <w:r w:rsidRPr="00942322">
        <w:rPr>
          <w:rFonts w:ascii="Arial" w:hAnsi="Arial"/>
          <w:bCs/>
          <w:sz w:val="24"/>
        </w:rPr>
        <w:lastRenderedPageBreak/>
        <w:t xml:space="preserve">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w:t>
      </w:r>
    </w:p>
    <w:p w14:paraId="0EE63C7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31A94E15"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w:t>
      </w:r>
    </w:p>
    <w:p w14:paraId="47255AB6" w14:textId="77777777" w:rsidR="00942322" w:rsidRPr="00942322" w:rsidRDefault="00942322" w:rsidP="00942322">
      <w:pPr>
        <w:spacing w:after="120"/>
        <w:jc w:val="both"/>
        <w:rPr>
          <w:rFonts w:ascii="Arial" w:hAnsi="Arial"/>
          <w:sz w:val="24"/>
        </w:rPr>
      </w:pPr>
      <w:r w:rsidRPr="00942322">
        <w:rPr>
          <w:rFonts w:ascii="Arial" w:hAnsi="Arial"/>
          <w:sz w:val="24"/>
        </w:rPr>
        <w:t>Oggi e sempre chi può dare all’uomo la sua verità è solo il presbitero di Gesù. Come gliela dona? Donandogli Cristo Gesù. Solo Cristo è la verità dell’uomo, perché solo Cristo è la verità del Padre e dello Spirito Santo e di tutto l’universo visibile e invisibile:</w:t>
      </w:r>
    </w:p>
    <w:p w14:paraId="7F15E536"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0607347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D739536" w14:textId="77777777" w:rsidR="00942322" w:rsidRPr="00942322" w:rsidRDefault="00942322" w:rsidP="00942322">
      <w:pPr>
        <w:spacing w:after="120"/>
        <w:jc w:val="both"/>
        <w:rPr>
          <w:rFonts w:ascii="Arial" w:hAnsi="Arial"/>
          <w:bCs/>
          <w:sz w:val="24"/>
        </w:rPr>
      </w:pPr>
      <w:r w:rsidRPr="00942322">
        <w:rPr>
          <w:rFonts w:ascii="Arial" w:hAnsi="Arial"/>
          <w:bCs/>
          <w:sz w:val="24"/>
        </w:rPr>
        <w:t>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cuori per mezzo dello Spirito Santo e dei ministri di Cristo e amministratori dei suoi misteri. Se non siamo in Cristo, mai saremo nella nostra verità.</w:t>
      </w:r>
    </w:p>
    <w:p w14:paraId="3630215E" w14:textId="77777777" w:rsidR="00942322" w:rsidRPr="00942322" w:rsidRDefault="00942322" w:rsidP="00942322">
      <w:pPr>
        <w:spacing w:after="120"/>
        <w:jc w:val="both"/>
        <w:rPr>
          <w:rFonts w:ascii="Arial" w:hAnsi="Arial"/>
          <w:bCs/>
          <w:sz w:val="24"/>
        </w:rPr>
      </w:pPr>
      <w:r w:rsidRPr="00942322">
        <w:rPr>
          <w:rFonts w:ascii="Arial" w:hAnsi="Arial"/>
          <w:bCs/>
          <w:sz w:val="24"/>
        </w:rPr>
        <w:t>Ora è giusto che trattiamo in ordine all’obbedienza una questione di pura metodologia, di pura onestà scientifica: C’è un’obbedienza universale che riguarda ogni discepolo di Gesù. Questa obbedienza non obbliga solo i plebei, i governanti,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p>
    <w:p w14:paraId="6F7CEA7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w:t>
      </w:r>
      <w:r w:rsidRPr="00942322">
        <w:rPr>
          <w:rFonts w:ascii="Arial" w:hAnsi="Arial"/>
          <w:bCs/>
          <w:sz w:val="24"/>
        </w:rPr>
        <w:lastRenderedPageBreak/>
        <w:t xml:space="preserve">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w:t>
      </w:r>
    </w:p>
    <w:p w14:paraId="263ABBFB"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Se non abbiamo questa sapienza dello Spirito Santo a distinguere la voce che viene dalla terra e la voce che viene dal cielo, allora attestiamo che ancora – come dice l’Apostolo Paolo – agiamo secondo l’umo naturale, </w:t>
      </w:r>
      <w:r w:rsidRPr="00942322">
        <w:rPr>
          <w:rFonts w:ascii="Arial" w:hAnsi="Arial"/>
          <w:bCs/>
          <w:spacing w:val="-4"/>
          <w:sz w:val="24"/>
        </w:rPr>
        <w:t xml:space="preserve">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w:t>
      </w:r>
      <w:r w:rsidRPr="00942322">
        <w:rPr>
          <w:rFonts w:ascii="Arial" w:hAnsi="Arial"/>
          <w:bCs/>
          <w:sz w:val="24"/>
        </w:rPr>
        <w:t>Questo stile mai potrà essere evangelico. Ancora mi spaventerei se dovessi appurare che questo esercito considera la conquista di un’anima come un bottino da guerra, senza neanche interessarsi della sua salvezza eterna.</w:t>
      </w:r>
    </w:p>
    <w:p w14:paraId="364A583D"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 salvezza eterna è il solo fine di un evangelizzatore. Salvezza eterna della sua anima e salvezza eterna di ogni anima alla quale si annuncia il Vangelo. In questo caso penserei anche che si copiano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ancora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14:paraId="5D27DDA5" w14:textId="77777777" w:rsidR="00942322" w:rsidRPr="00942322" w:rsidRDefault="00942322" w:rsidP="00942322">
      <w:pPr>
        <w:spacing w:after="120"/>
        <w:jc w:val="both"/>
        <w:rPr>
          <w:rFonts w:ascii="Arial" w:hAnsi="Arial"/>
          <w:bCs/>
          <w:sz w:val="24"/>
        </w:rPr>
      </w:pPr>
      <w:r w:rsidRPr="00942322">
        <w:rPr>
          <w:rFonts w:ascii="Arial" w:hAnsi="Arial"/>
          <w:bCs/>
          <w:spacing w:val="-2"/>
          <w:sz w:val="24"/>
        </w:rPr>
        <w:t>Così come si è lontani miliardi di anni luce dal Vangelo predicando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w:t>
      </w:r>
      <w:r w:rsidRPr="00942322">
        <w:rPr>
          <w:rFonts w:ascii="Arial" w:hAnsi="Arial"/>
          <w:bCs/>
          <w:sz w:val="24"/>
        </w:rPr>
        <w:t xml:space="preserve"> abnegazione, separazione da ogni vizio, obbedienza senza mai venire meno neanche in una sola parola. La gioia del mondo non è la gioia di Cristo Signore. La vera gioia è quando domani un cristiano potrà ascoltare questa parola: </w:t>
      </w:r>
      <w:r w:rsidRPr="00942322">
        <w:rPr>
          <w:rFonts w:ascii="Arial" w:hAnsi="Arial"/>
          <w:bCs/>
          <w:i/>
          <w:sz w:val="24"/>
        </w:rPr>
        <w:t>“Vieni, benedetto del Padre mio. Entra nel mio regno”</w:t>
      </w:r>
      <w:r w:rsidRPr="00942322">
        <w:rPr>
          <w:rFonts w:ascii="Arial" w:hAnsi="Arial"/>
          <w:bCs/>
          <w:sz w:val="24"/>
        </w:rPr>
        <w:t xml:space="preserve">. A nulla serve la gioia effimera, se poi non si gusterà la gioia eterna. La vera gioia è subire ogni insulto, ogni calunnia per il nome di Gesù: </w:t>
      </w:r>
      <w:r w:rsidRPr="00942322">
        <w:rPr>
          <w:rFonts w:ascii="Arial" w:hAnsi="Arial"/>
          <w:bCs/>
          <w:i/>
          <w:sz w:val="24"/>
        </w:rPr>
        <w:lastRenderedPageBreak/>
        <w:t>“Beati voi quando vi insulteranno, vi perseguiteranno e, mentendo, diranno ogni sorta di male contro di voi per causa mia. Rallegratevi ed esultate, perché grande è la vostra ricompensa nei cieli” (Mt 5,12)</w:t>
      </w:r>
      <w:r w:rsidRPr="00942322">
        <w:rPr>
          <w:rFonts w:ascii="Arial" w:hAnsi="Arial"/>
          <w:bCs/>
          <w:sz w:val="24"/>
        </w:rPr>
        <w:t>.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14:paraId="5D6EF9B4" w14:textId="77777777" w:rsidR="00942322" w:rsidRPr="00942322" w:rsidRDefault="00942322" w:rsidP="00942322">
      <w:pPr>
        <w:spacing w:after="120"/>
        <w:jc w:val="both"/>
        <w:rPr>
          <w:rFonts w:ascii="Arial" w:hAnsi="Arial"/>
          <w:bCs/>
          <w:sz w:val="24"/>
        </w:rPr>
      </w:pPr>
      <w:r w:rsidRPr="00942322">
        <w:rPr>
          <w:rFonts w:ascii="Arial" w:hAnsi="Arial"/>
          <w:bCs/>
          <w:sz w:val="24"/>
        </w:rPr>
        <w:t>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w:t>
      </w:r>
    </w:p>
    <w:p w14:paraId="056E446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w:t>
      </w:r>
      <w:r w:rsidRPr="00942322">
        <w:rPr>
          <w:rFonts w:ascii="Arial" w:hAnsi="Arial"/>
          <w:bCs/>
          <w:sz w:val="24"/>
        </w:rPr>
        <w:lastRenderedPageBreak/>
        <w:t>comprende nulla perché la sua coscienza non è dal Vangelo. Vale per tutti l’ammonimento dell’Apostolo Paolo:</w:t>
      </w:r>
    </w:p>
    <w:p w14:paraId="724337B3" w14:textId="77777777" w:rsidR="00942322" w:rsidRPr="00942322" w:rsidRDefault="00942322" w:rsidP="00942322">
      <w:pPr>
        <w:spacing w:after="120"/>
        <w:ind w:left="567" w:right="567"/>
        <w:jc w:val="both"/>
        <w:rPr>
          <w:rFonts w:ascii="Arial" w:hAnsi="Arial"/>
          <w:bCs/>
          <w:i/>
          <w:iCs/>
          <w:spacing w:val="-2"/>
          <w:sz w:val="22"/>
        </w:rPr>
      </w:pPr>
      <w:r w:rsidRPr="00942322">
        <w:rPr>
          <w:rFonts w:ascii="Arial" w:hAnsi="Arial"/>
          <w:bCs/>
          <w:i/>
          <w:iCs/>
          <w:spacing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17BCB9C7" w14:textId="77777777" w:rsidR="00942322" w:rsidRPr="00942322" w:rsidRDefault="00942322" w:rsidP="00942322">
      <w:pPr>
        <w:spacing w:after="120"/>
        <w:jc w:val="both"/>
        <w:rPr>
          <w:rFonts w:ascii="Arial" w:hAnsi="Arial"/>
          <w:bCs/>
          <w:sz w:val="24"/>
        </w:rPr>
      </w:pPr>
      <w:r w:rsidRPr="00942322">
        <w:rPr>
          <w:rFonts w:ascii="Arial" w:hAnsi="Arial"/>
          <w:bCs/>
          <w:sz w:val="24"/>
        </w:rPr>
        <w:t>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da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w:t>
      </w:r>
    </w:p>
    <w:p w14:paraId="3E2FC29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w:t>
      </w:r>
      <w:r w:rsidRPr="00942322">
        <w:rPr>
          <w:rFonts w:ascii="Arial" w:hAnsi="Arial"/>
          <w:bCs/>
          <w:sz w:val="24"/>
        </w:rPr>
        <w:lastRenderedPageBreak/>
        <w:t xml:space="preserve">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w:t>
      </w:r>
    </w:p>
    <w:p w14:paraId="4947DBCA"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Tutto questo è potuto succedere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p>
    <w:p w14:paraId="64C7A72D"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5A655E8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w:t>
      </w:r>
      <w:r w:rsidRPr="00942322">
        <w:rPr>
          <w:rFonts w:ascii="Arial" w:hAnsi="Arial"/>
          <w:bCs/>
          <w:sz w:val="24"/>
        </w:rPr>
        <w:lastRenderedPageBreak/>
        <w:t xml:space="preserve">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7DE88AE7" w14:textId="77777777" w:rsidR="00942322" w:rsidRPr="00942322" w:rsidRDefault="00942322" w:rsidP="00942322">
      <w:pPr>
        <w:spacing w:after="120"/>
        <w:jc w:val="both"/>
        <w:rPr>
          <w:rFonts w:ascii="Arial" w:hAnsi="Arial"/>
          <w:sz w:val="24"/>
        </w:rPr>
      </w:pPr>
    </w:p>
    <w:p w14:paraId="5D25B7A7" w14:textId="77777777" w:rsidR="00942322" w:rsidRPr="00942322" w:rsidRDefault="00942322" w:rsidP="00942322">
      <w:pPr>
        <w:spacing w:after="120"/>
        <w:jc w:val="both"/>
        <w:rPr>
          <w:rFonts w:ascii="Arial" w:hAnsi="Arial"/>
          <w:b/>
          <w:color w:val="000000"/>
          <w:sz w:val="24"/>
        </w:rPr>
      </w:pPr>
      <w:bookmarkStart w:id="67" w:name="_Toc107644321"/>
      <w:r w:rsidRPr="00942322">
        <w:rPr>
          <w:rFonts w:ascii="Arial" w:hAnsi="Arial"/>
          <w:b/>
          <w:color w:val="000000"/>
          <w:sz w:val="24"/>
        </w:rPr>
        <w:t>Nella tentazione di Cristo Gesù</w:t>
      </w:r>
      <w:bookmarkEnd w:id="67"/>
    </w:p>
    <w:p w14:paraId="0B0365B3"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Primo principio di ordine universale: non esiste uomo sulla terra che non venga tentato. Ogni uomo ha però l’obbligo di vincere ogni tentazione. Nel Libro del Siracide ecco l’insegnamento che il padre dona dono al figlio:</w:t>
      </w:r>
    </w:p>
    <w:p w14:paraId="1C614A50" w14:textId="77777777" w:rsidR="00942322" w:rsidRPr="00942322" w:rsidRDefault="00942322" w:rsidP="00942322">
      <w:pPr>
        <w:spacing w:after="120"/>
        <w:jc w:val="both"/>
        <w:rPr>
          <w:rFonts w:ascii="Arial" w:hAnsi="Arial"/>
          <w:i/>
          <w:iCs/>
          <w:color w:val="000000" w:themeColor="text1"/>
          <w:sz w:val="24"/>
        </w:rPr>
      </w:pPr>
      <w:r w:rsidRPr="00942322">
        <w:rPr>
          <w:rFonts w:ascii="Arial" w:hAnsi="Arial"/>
          <w:i/>
          <w:iCs/>
          <w:color w:val="000000" w:themeColor="text1"/>
          <w:sz w:val="24"/>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 </w:t>
      </w:r>
    </w:p>
    <w:p w14:paraId="5B6CA113" w14:textId="77777777" w:rsidR="00942322" w:rsidRPr="00942322" w:rsidRDefault="00942322" w:rsidP="00942322">
      <w:pPr>
        <w:spacing w:after="120"/>
        <w:jc w:val="both"/>
        <w:rPr>
          <w:rFonts w:ascii="Arial" w:hAnsi="Arial"/>
          <w:i/>
          <w:color w:val="000000" w:themeColor="text1"/>
          <w:sz w:val="24"/>
        </w:rPr>
      </w:pPr>
      <w:r w:rsidRPr="00942322">
        <w:rPr>
          <w:rFonts w:ascii="Arial" w:hAnsi="Arial"/>
          <w:color w:val="000000" w:themeColor="text1"/>
          <w:sz w:val="24"/>
        </w:rPr>
        <w:t>La tentazione non viene mai da Dio. Il Signore è bontà e carità eterna, amore senza imperfezioni. Il Signore vuole per l’uomo il suo supremo bene. Per natura mai potrà volere il male. La tentazione è seduzione perché si abbandoni la via del bene, della luce, della verità e ci s’incammini per i sentieri tortuosi del male, della tenebre, della falsità. Ecco cosa insegna ad ogni uomo l’Apostolo Giacomo:</w:t>
      </w:r>
      <w:r w:rsidRPr="00942322">
        <w:rPr>
          <w:rFonts w:ascii="Arial" w:hAnsi="Arial"/>
          <w:i/>
          <w:color w:val="000000" w:themeColor="text1"/>
          <w:sz w:val="24"/>
        </w:rPr>
        <w:t xml:space="preserve"> </w:t>
      </w:r>
    </w:p>
    <w:p w14:paraId="716C30B6" w14:textId="77777777" w:rsidR="00942322" w:rsidRPr="00942322" w:rsidRDefault="00942322" w:rsidP="00942322">
      <w:pPr>
        <w:spacing w:after="120"/>
        <w:ind w:left="567" w:right="567"/>
        <w:jc w:val="both"/>
        <w:rPr>
          <w:rFonts w:ascii="Arial" w:hAnsi="Arial"/>
          <w:i/>
          <w:iCs/>
          <w:color w:val="000000" w:themeColor="text1"/>
          <w:spacing w:val="-2"/>
          <w:sz w:val="22"/>
        </w:rPr>
      </w:pPr>
      <w:r w:rsidRPr="00942322">
        <w:rPr>
          <w:rFonts w:ascii="Arial" w:hAnsi="Arial"/>
          <w:i/>
          <w:iCs/>
          <w:color w:val="000000" w:themeColor="text1"/>
          <w:spacing w:val="-2"/>
          <w:sz w:val="22"/>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 </w:t>
      </w:r>
    </w:p>
    <w:p w14:paraId="5E95BC03"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L’Apostolo Giovanni rivela che i nostri nemici sono tre e sono in noi, non fuori di noi: </w:t>
      </w:r>
    </w:p>
    <w:p w14:paraId="315AAFB5" w14:textId="77777777" w:rsidR="00942322" w:rsidRPr="00942322" w:rsidRDefault="00942322" w:rsidP="00942322">
      <w:pPr>
        <w:spacing w:after="120"/>
        <w:ind w:left="567" w:right="567"/>
        <w:jc w:val="both"/>
        <w:rPr>
          <w:rFonts w:ascii="Arial" w:hAnsi="Arial"/>
          <w:i/>
          <w:iCs/>
          <w:color w:val="000000"/>
          <w:spacing w:val="-2"/>
          <w:sz w:val="22"/>
        </w:rPr>
      </w:pPr>
      <w:r w:rsidRPr="00942322">
        <w:rPr>
          <w:rFonts w:ascii="Arial" w:hAnsi="Arial"/>
          <w:i/>
          <w:iCs/>
          <w:color w:val="000000"/>
          <w:spacing w:val="-2"/>
          <w:sz w:val="22"/>
        </w:rPr>
        <w:lastRenderedPageBreak/>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7F138CD0"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color w:val="000000" w:themeColor="text1"/>
          <w:sz w:val="24"/>
        </w:rPr>
        <w:t>Concupiscenza e superbia vanno eliminate dal nostro corpo, dalla nostra anima, dal nostro spirito. Gesù ci rivela che ciò che contamina l’uomo viene sempre dal cuore dell’uomo. Per questo il cuore va sempre pulito da ogni vizio e conservato purissimo:</w:t>
      </w:r>
    </w:p>
    <w:p w14:paraId="2C0E1481" w14:textId="77777777" w:rsidR="00942322" w:rsidRPr="00942322" w:rsidRDefault="00942322" w:rsidP="00942322">
      <w:pPr>
        <w:spacing w:after="120"/>
        <w:ind w:left="567" w:right="567"/>
        <w:jc w:val="both"/>
        <w:rPr>
          <w:rFonts w:ascii="Arial" w:hAnsi="Arial"/>
          <w:b/>
          <w:i/>
          <w:iCs/>
          <w:color w:val="000000" w:themeColor="text1"/>
          <w:spacing w:val="-2"/>
          <w:sz w:val="22"/>
        </w:rPr>
      </w:pPr>
      <w:r w:rsidRPr="00942322">
        <w:rPr>
          <w:rFonts w:ascii="Arial" w:hAnsi="Arial"/>
          <w:i/>
          <w:iCs/>
          <w:color w:val="000000" w:themeColor="text1"/>
          <w:spacing w:val="-2"/>
          <w:sz w:val="22"/>
        </w:rPr>
        <w:t xml:space="preserve"> “Dal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942322">
        <w:rPr>
          <w:rFonts w:ascii="Arial" w:hAnsi="Arial"/>
          <w:b/>
          <w:i/>
          <w:iCs/>
          <w:color w:val="000000" w:themeColor="text1"/>
          <w:spacing w:val="-2"/>
          <w:sz w:val="22"/>
        </w:rPr>
        <w:t xml:space="preserve"> </w:t>
      </w:r>
    </w:p>
    <w:p w14:paraId="333565F7" w14:textId="77777777" w:rsidR="00942322" w:rsidRPr="00942322" w:rsidRDefault="00942322" w:rsidP="00942322">
      <w:pPr>
        <w:spacing w:after="120"/>
        <w:jc w:val="both"/>
        <w:rPr>
          <w:rFonts w:ascii="Arial" w:hAnsi="Arial"/>
          <w:bCs/>
          <w:color w:val="000000" w:themeColor="text1"/>
          <w:sz w:val="24"/>
        </w:rPr>
      </w:pPr>
      <w:r w:rsidRPr="00942322">
        <w:rPr>
          <w:rFonts w:ascii="Arial" w:hAnsi="Arial"/>
          <w:bCs/>
          <w:color w:val="000000" w:themeColor="text1"/>
          <w:sz w:val="24"/>
        </w:rPr>
        <w:t>Se il cuore non è conservato purissimo, sempre cadremo in ogni tentazione. Anche un piccolissimo vizio è per noi una trappola tesa sul nostro cammino.</w:t>
      </w:r>
    </w:p>
    <w:p w14:paraId="22958B0D"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Secondo principio di ordine universale: chi cade nella tentazione all’istante si trasforma in diacono, in ministro in servo di Satana e inevitabilmente, anzi infallibilmente tenterà ogni altro uomo. Noi sappiamo che Adamo non è stato tentato dal serpente. È stato invece tentato da Eva che era caduta nella tentazione del serpente. Ora chiediamoci: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w:t>
      </w:r>
    </w:p>
    <w:p w14:paraId="5E042ECA" w14:textId="77777777" w:rsidR="00942322" w:rsidRPr="00942322" w:rsidRDefault="00942322" w:rsidP="00942322">
      <w:pPr>
        <w:spacing w:after="120"/>
        <w:ind w:left="567" w:right="567"/>
        <w:jc w:val="both"/>
        <w:rPr>
          <w:rFonts w:ascii="Arial" w:hAnsi="Arial"/>
          <w:i/>
          <w:iCs/>
          <w:color w:val="000000" w:themeColor="text1"/>
          <w:spacing w:val="-2"/>
          <w:sz w:val="22"/>
        </w:rPr>
      </w:pPr>
      <w:r w:rsidRPr="00942322">
        <w:rPr>
          <w:rFonts w:ascii="Arial" w:hAnsi="Arial"/>
          <w:i/>
          <w:iCs/>
          <w:color w:val="000000" w:themeColor="text1"/>
          <w:spacing w:val="-2"/>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6183D6A5"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Quando si passa dal Vangelo di Cristo ad un altro Vangelo che in verità è composto solo di pensieri di questo mondo, la 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Oggi tutto è trasformato in falsità.</w:t>
      </w:r>
    </w:p>
    <w:p w14:paraId="19CE5AED"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lastRenderedPageBreak/>
        <w:t xml:space="preserve">È verità. Oggi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14:paraId="1C82E78E"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Gesù. Chi non crede persevererà per la sua strada di peccato e si perderà. </w:t>
      </w:r>
    </w:p>
    <w:p w14:paraId="64F9E190"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Oggi urge più che in altri tempi che la nostra purissima fede in Cristo Gesù venga perennemente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p>
    <w:p w14:paraId="614F4D3E"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Se la perdita delle verità su cui si fonda la nostra fede avesse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w:t>
      </w:r>
      <w:r w:rsidRPr="00942322">
        <w:rPr>
          <w:rFonts w:ascii="Arial" w:hAnsi="Arial"/>
          <w:color w:val="000000" w:themeColor="text1"/>
          <w:sz w:val="24"/>
        </w:rPr>
        <w:lastRenderedPageBreak/>
        <w:t xml:space="preserve">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w:t>
      </w:r>
    </w:p>
    <w:p w14:paraId="3A532DFF"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Poi però quando quest’uomo da noi creato produce i suoi frutti di morte, 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14:paraId="24186DC0"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Chi deve manifestare tutta la potenza della verità della fede? Colui che crede. Non solo deve mostrare storicamente tutte le potenzialità che sono racchiuse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Ora chiediamoci: quali verità noi mostriamo della fede che diciamo di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w:t>
      </w:r>
    </w:p>
    <w:p w14:paraId="5837179F"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Ecco oggi il nostro errore: la separazione del Vangelo dalla fede nel Vangelo. 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fondato la nostra vita e assumere la Parola della predicazione come unica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w:t>
      </w:r>
      <w:r w:rsidRPr="00942322">
        <w:rPr>
          <w:rFonts w:ascii="Arial" w:hAnsi="Arial"/>
          <w:color w:val="000000" w:themeColor="text1"/>
          <w:sz w:val="24"/>
        </w:rPr>
        <w:lastRenderedPageBreak/>
        <w:t>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14:paraId="5492036E"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Ecco perché chi è chiamato a predicare il Vangelo è obbligato lui per primo ad obbedire ad ogni Parola del Vangelo. Vivendo lui di Vangelo per il Vangelo, facendo lui della sua vita un’obbedienza al Vangelo, sempre predicherà obbedendo al Vangelo.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14:paraId="009A768B"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motivazioni di volontà che devono poi attestare che il Vangelo non va né predicato e né annunciato. Ma chi dice questo è il cristiano senza il Vangelo trasformato in sua vita. Chi invece trasformerà quotidianamente il Vangelo in sua vita, sempre parlerà dalla purezza del Vangelo e sempre inviterà ogni altro uomo alla fede nel Vangelo e alla conversione ad esso. Farà questo perché è il suo stesso cuore e la sua stessa vita. Addirittura si giustifica la non predicazione del Vangelo per ratificare la propria vita senza Vangelo. Ma tutti questi sono processi perversi, processi di tenebra e non di luce. Processi che attestano che siamo diaconi di Satana.</w:t>
      </w:r>
    </w:p>
    <w:p w14:paraId="40C27555"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 xml:space="preserve">Ora chiediamoci chi è un discepolo? Discepolo è colui che sempre segue il suo maestro. Chi è il maestro del cristiano? 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w:t>
      </w:r>
      <w:r w:rsidRPr="00942322">
        <w:rPr>
          <w:rFonts w:ascii="Arial" w:hAnsi="Arial"/>
          <w:color w:val="000000" w:themeColor="text1"/>
          <w:sz w:val="24"/>
        </w:rPr>
        <w:lastRenderedPageBreak/>
        <w:t xml:space="preserve">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w:t>
      </w:r>
    </w:p>
    <w:p w14:paraId="7F1C189D" w14:textId="77777777" w:rsidR="00942322" w:rsidRPr="00942322" w:rsidRDefault="00942322" w:rsidP="00942322">
      <w:pPr>
        <w:spacing w:after="120"/>
        <w:jc w:val="both"/>
        <w:rPr>
          <w:rFonts w:ascii="Arial" w:hAnsi="Arial"/>
          <w:color w:val="000000" w:themeColor="text1"/>
          <w:sz w:val="24"/>
        </w:rPr>
      </w:pPr>
      <w:r w:rsidRPr="00942322">
        <w:rPr>
          <w:rFonts w:ascii="Arial" w:hAnsi="Arial"/>
          <w:color w:val="000000" w:themeColor="text1"/>
          <w:sz w:val="24"/>
        </w:rPr>
        <w:t>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 molto diacono, in molto ministro di Satana. Chi invece esce dal Vangelo in poco, anche nel poco sarà servo, diacono, ministro di Satana per la sua perdizione e per la perdizione del mondo. Solo chi rimane in tutto il Vangelo rimane tutto e solo ministro del Vangelo. Questa verità mai va dimenticata. Sempre va ricordata.</w:t>
      </w:r>
    </w:p>
    <w:p w14:paraId="73E9496D" w14:textId="77777777" w:rsidR="00942322" w:rsidRPr="00942322" w:rsidRDefault="00942322" w:rsidP="00942322">
      <w:pPr>
        <w:spacing w:after="120"/>
        <w:jc w:val="both"/>
        <w:rPr>
          <w:rFonts w:ascii="Arial" w:hAnsi="Arial"/>
          <w:b/>
          <w:color w:val="000000" w:themeColor="text1"/>
          <w:sz w:val="24"/>
        </w:rPr>
      </w:pPr>
    </w:p>
    <w:p w14:paraId="57B2C751" w14:textId="77777777" w:rsidR="00942322" w:rsidRPr="00942322" w:rsidRDefault="00942322" w:rsidP="00942322">
      <w:pPr>
        <w:spacing w:after="120"/>
        <w:jc w:val="both"/>
        <w:rPr>
          <w:rFonts w:ascii="Arial" w:hAnsi="Arial"/>
          <w:b/>
          <w:i/>
          <w:iCs/>
          <w:sz w:val="24"/>
        </w:rPr>
      </w:pPr>
      <w:bookmarkStart w:id="68" w:name="_Toc107644322"/>
      <w:r w:rsidRPr="00942322">
        <w:rPr>
          <w:rFonts w:ascii="Arial" w:hAnsi="Arial"/>
          <w:b/>
          <w:i/>
          <w:iCs/>
          <w:sz w:val="24"/>
        </w:rPr>
        <w:t>Nella preghiera di Cristo Gesù</w:t>
      </w:r>
      <w:bookmarkEnd w:id="68"/>
    </w:p>
    <w:p w14:paraId="00955DD9" w14:textId="77777777" w:rsidR="00942322" w:rsidRPr="00942322" w:rsidRDefault="00942322" w:rsidP="00942322">
      <w:pPr>
        <w:spacing w:after="120"/>
        <w:jc w:val="both"/>
        <w:rPr>
          <w:rFonts w:ascii="Arial" w:hAnsi="Arial"/>
          <w:sz w:val="24"/>
        </w:rPr>
      </w:pPr>
      <w:r w:rsidRPr="00942322">
        <w:rPr>
          <w:rFonts w:ascii="Arial" w:hAnsi="Arial"/>
          <w:sz w:val="24"/>
        </w:rPr>
        <w:t>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w:t>
      </w:r>
    </w:p>
    <w:p w14:paraId="7D3E052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4F579EC7" w14:textId="77777777" w:rsidR="00942322" w:rsidRPr="00942322" w:rsidRDefault="00942322" w:rsidP="00942322">
      <w:pPr>
        <w:spacing w:after="120"/>
        <w:jc w:val="both"/>
        <w:rPr>
          <w:rFonts w:ascii="Arial" w:hAnsi="Arial"/>
          <w:sz w:val="24"/>
        </w:rPr>
      </w:pPr>
      <w:r w:rsidRPr="00942322">
        <w:rPr>
          <w:rFonts w:ascii="Arial" w:hAnsi="Arial"/>
          <w:sz w:val="24"/>
        </w:rPr>
        <w:t>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6F730AF0" w14:textId="77777777" w:rsidR="00942322" w:rsidRPr="00942322" w:rsidRDefault="00942322" w:rsidP="00942322">
      <w:pPr>
        <w:spacing w:after="120"/>
        <w:jc w:val="both"/>
        <w:rPr>
          <w:rFonts w:ascii="Arial" w:hAnsi="Arial"/>
          <w:sz w:val="24"/>
        </w:rPr>
      </w:pPr>
      <w:r w:rsidRPr="00942322">
        <w:rPr>
          <w:rFonts w:ascii="Arial" w:hAnsi="Arial"/>
          <w:sz w:val="24"/>
        </w:rPr>
        <w:t>Ecco cosa rivela a noi lo Spirito del Signore per bocca dell’Apostolo Giacomo:</w:t>
      </w:r>
    </w:p>
    <w:p w14:paraId="2B77807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w:t>
      </w:r>
      <w:r w:rsidRPr="00942322">
        <w:rPr>
          <w:rFonts w:ascii="Arial" w:hAnsi="Arial"/>
          <w:i/>
          <w:iCs/>
          <w:spacing w:val="-2"/>
          <w:sz w:val="22"/>
        </w:rPr>
        <w:lastRenderedPageBreak/>
        <w:t xml:space="preserve">Elia era un uomo come noi: pregò intensamente che non piovesse, e non piovve sulla terra per tre anni e sei mesi. Poi pregò di nuovo e il cielo diede la pioggia e la terra produsse il suo frutto” (Gc 45,13-18). </w:t>
      </w:r>
    </w:p>
    <w:p w14:paraId="22872E38" w14:textId="77777777" w:rsidR="00942322" w:rsidRPr="00942322" w:rsidRDefault="00942322" w:rsidP="00942322">
      <w:pPr>
        <w:spacing w:after="120"/>
        <w:jc w:val="both"/>
        <w:rPr>
          <w:rFonts w:ascii="Arial" w:hAnsi="Arial"/>
          <w:bCs/>
          <w:sz w:val="24"/>
        </w:rPr>
      </w:pPr>
      <w:r w:rsidRPr="00942322">
        <w:rPr>
          <w:rFonts w:ascii="Arial" w:hAnsi="Arial"/>
          <w:sz w:val="24"/>
        </w:rPr>
        <w:t xml:space="preserve">La volontà del Signore è nostra volontà. Noi preghiamo perché la nostra volontà si compia. Il Signore ci dona la gioia dell’esaudimento. Miracolo soprannaturale della preghiera. </w:t>
      </w:r>
      <w:r w:rsidRPr="00942322">
        <w:rPr>
          <w:rFonts w:ascii="Arial" w:hAnsi="Arial"/>
          <w:bCs/>
          <w:sz w:val="24"/>
        </w:rPr>
        <w:t xml:space="preserve">Ecco il grande insegnamento che Gesù ci dona in ordine alla preghiera: </w:t>
      </w:r>
    </w:p>
    <w:p w14:paraId="3704D28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4F0DDAD0"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L’Apostolo Paolo vuole che si preghi perché l’evangelizzazione possa raggiungere ogni uomo: </w:t>
      </w:r>
    </w:p>
    <w:p w14:paraId="61903FDE"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“Raccomando dunque, prima di tutto, che si facciano domande, suppliche, preghiere e ringraziamenti per tutti gli uomini, per i re e per tutti quelli che </w:t>
      </w:r>
      <w:r w:rsidRPr="00942322">
        <w:rPr>
          <w:rFonts w:ascii="Arial" w:hAnsi="Arial"/>
          <w:i/>
          <w:iCs/>
          <w:spacing w:val="-2"/>
          <w:sz w:val="22"/>
        </w:rPr>
        <w:lastRenderedPageBreak/>
        <w:t xml:space="preserve">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14:paraId="75EF0D79" w14:textId="77777777" w:rsidR="00942322" w:rsidRPr="00942322" w:rsidRDefault="00942322" w:rsidP="00942322">
      <w:pPr>
        <w:spacing w:after="120"/>
        <w:jc w:val="both"/>
        <w:rPr>
          <w:rFonts w:ascii="Arial" w:hAnsi="Arial"/>
          <w:sz w:val="24"/>
        </w:rPr>
      </w:pPr>
      <w:r w:rsidRPr="00942322">
        <w:rPr>
          <w:rFonts w:ascii="Arial" w:hAnsi="Arial"/>
          <w:sz w:val="24"/>
        </w:rPr>
        <w:t xml:space="preserve">La preghiera dei figli di Dio deve essere sempre manifestazione e richiesta che si compia la divina volontà: </w:t>
      </w:r>
      <w:r w:rsidRPr="00942322">
        <w:rPr>
          <w:rFonts w:ascii="Arial" w:hAnsi="Arial"/>
          <w:i/>
          <w:sz w:val="24"/>
        </w:rPr>
        <w:t>“Sia fatta la tua volontà come in cielo così in terra”.</w:t>
      </w:r>
      <w:r w:rsidRPr="00942322">
        <w:rPr>
          <w:rFonts w:ascii="Arial" w:hAnsi="Arial"/>
          <w:sz w:val="24"/>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6EE4D563"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5BDB2FAC" w14:textId="77777777" w:rsidR="00942322" w:rsidRPr="00942322" w:rsidRDefault="00942322" w:rsidP="00942322">
      <w:pPr>
        <w:spacing w:after="120"/>
        <w:jc w:val="both"/>
        <w:rPr>
          <w:rFonts w:ascii="Arial" w:hAnsi="Arial"/>
          <w:sz w:val="24"/>
        </w:rPr>
      </w:pPr>
      <w:r w:rsidRPr="00942322">
        <w:rPr>
          <w:rFonts w:ascii="Arial" w:hAnsi="Arial"/>
          <w:sz w:val="24"/>
        </w:rP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w:t>
      </w:r>
      <w:r w:rsidRPr="00942322">
        <w:rPr>
          <w:rFonts w:ascii="Arial" w:hAnsi="Arial"/>
          <w:sz w:val="24"/>
        </w:rPr>
        <w:lastRenderedPageBreak/>
        <w:t xml:space="preserve">la sua particolare colorazione religiosa, metafisica, di pensiero, fantasia, immaginazione. </w:t>
      </w:r>
    </w:p>
    <w:p w14:paraId="02C0CB4E" w14:textId="77777777" w:rsidR="00942322" w:rsidRPr="00942322" w:rsidRDefault="00942322" w:rsidP="00942322">
      <w:pPr>
        <w:spacing w:after="120"/>
        <w:jc w:val="both"/>
        <w:rPr>
          <w:rFonts w:ascii="Arial" w:hAnsi="Arial"/>
          <w:sz w:val="24"/>
        </w:rPr>
      </w:pPr>
      <w:r w:rsidRPr="00942322">
        <w:rPr>
          <w:rFonts w:ascii="Arial" w:hAnsi="Arial"/>
          <w:sz w:val="24"/>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39441F71" w14:textId="77777777" w:rsidR="00942322" w:rsidRPr="00942322" w:rsidRDefault="00942322" w:rsidP="00942322">
      <w:pPr>
        <w:spacing w:after="120"/>
        <w:jc w:val="both"/>
        <w:rPr>
          <w:rFonts w:ascii="Arial" w:hAnsi="Arial"/>
          <w:sz w:val="24"/>
        </w:rPr>
      </w:pPr>
      <w:r w:rsidRPr="00942322">
        <w:rPr>
          <w:rFonts w:ascii="Arial" w:hAnsi="Arial"/>
          <w:color w:val="000000" w:themeColor="text1"/>
          <w:sz w:val="24"/>
        </w:rPr>
        <w:t xml:space="preserve">Il processo dall’oggettività della fede alla soggettività che investe ogni </w:t>
      </w:r>
      <w:r w:rsidRPr="00942322">
        <w:rPr>
          <w:rFonts w:ascii="Arial" w:hAnsi="Arial"/>
          <w:sz w:val="24"/>
        </w:rPr>
        <w:t xml:space="preserve">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0576FD0F" w14:textId="77777777" w:rsidR="00942322" w:rsidRPr="00942322" w:rsidRDefault="00942322" w:rsidP="00942322">
      <w:pPr>
        <w:spacing w:after="120"/>
        <w:jc w:val="both"/>
        <w:rPr>
          <w:rFonts w:ascii="Arial" w:hAnsi="Arial"/>
          <w:sz w:val="24"/>
        </w:rPr>
      </w:pPr>
      <w:r w:rsidRPr="00942322">
        <w:rPr>
          <w:rFonts w:ascii="Arial" w:hAnsi="Arial"/>
          <w:sz w:val="24"/>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w:t>
      </w:r>
      <w:r w:rsidRPr="00942322">
        <w:rPr>
          <w:rFonts w:ascii="Arial" w:hAnsi="Arial"/>
          <w:sz w:val="24"/>
        </w:rPr>
        <w:lastRenderedPageBreak/>
        <w:t xml:space="preserve">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p>
    <w:p w14:paraId="40D6EC1C"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102CC8D7" w14:textId="77777777" w:rsidR="00942322" w:rsidRPr="00942322" w:rsidRDefault="00942322" w:rsidP="00942322">
      <w:pPr>
        <w:spacing w:after="120"/>
        <w:jc w:val="both"/>
        <w:rPr>
          <w:rFonts w:ascii="Arial" w:hAnsi="Arial"/>
          <w:sz w:val="24"/>
        </w:rPr>
      </w:pPr>
      <w:r w:rsidRPr="00942322">
        <w:rPr>
          <w:rFonts w:ascii="Arial" w:hAnsi="Arial"/>
          <w:sz w:val="24"/>
        </w:rPr>
        <w:t>Mai il discepolo di Gesù può sfidare il male. Sarebbe questa grande superbia. Soccomberebbe. Dal male dobbiamo sempre chiedere al Signore che ci liberi. È sua volontà. È suo insegnamento. È suo Vangelo.</w:t>
      </w:r>
    </w:p>
    <w:p w14:paraId="21218B57" w14:textId="77777777" w:rsidR="00942322" w:rsidRPr="00942322" w:rsidRDefault="00942322" w:rsidP="00942322">
      <w:pPr>
        <w:spacing w:after="120"/>
        <w:jc w:val="both"/>
        <w:rPr>
          <w:rFonts w:ascii="Arial" w:hAnsi="Arial"/>
          <w:sz w:val="24"/>
        </w:rPr>
      </w:pPr>
      <w:r w:rsidRPr="00942322">
        <w:rPr>
          <w:rFonts w:ascii="Arial" w:hAnsi="Arial"/>
          <w:sz w:val="24"/>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p>
    <w:p w14:paraId="1EEB5B07"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w:t>
      </w:r>
    </w:p>
    <w:p w14:paraId="460FEDE4"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6C260F34"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w:t>
      </w:r>
    </w:p>
    <w:p w14:paraId="0B2233C2"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  </w:t>
      </w:r>
    </w:p>
    <w:p w14:paraId="3A284250" w14:textId="77777777" w:rsidR="00942322" w:rsidRPr="00942322" w:rsidRDefault="00942322" w:rsidP="00942322">
      <w:pPr>
        <w:spacing w:after="120"/>
        <w:jc w:val="both"/>
        <w:rPr>
          <w:rFonts w:ascii="Arial" w:hAnsi="Arial"/>
          <w:bCs/>
          <w:sz w:val="24"/>
        </w:rPr>
      </w:pPr>
      <w:r w:rsidRPr="00942322">
        <w:rPr>
          <w:rFonts w:ascii="Arial" w:hAnsi="Arial"/>
          <w:bCs/>
          <w:sz w:val="24"/>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3584D0AD" w14:textId="77777777" w:rsidR="00942322" w:rsidRPr="00942322" w:rsidRDefault="00942322" w:rsidP="00942322">
      <w:pPr>
        <w:spacing w:after="120"/>
        <w:jc w:val="both"/>
        <w:rPr>
          <w:rFonts w:ascii="Arial" w:hAnsi="Arial"/>
          <w:bCs/>
          <w:sz w:val="24"/>
        </w:rPr>
      </w:pPr>
    </w:p>
    <w:p w14:paraId="43465FFA" w14:textId="77777777" w:rsidR="00942322" w:rsidRPr="00942322" w:rsidRDefault="00942322" w:rsidP="00942322">
      <w:pPr>
        <w:spacing w:after="120"/>
        <w:jc w:val="both"/>
        <w:rPr>
          <w:rFonts w:ascii="Arial" w:hAnsi="Arial"/>
          <w:b/>
          <w:color w:val="000000"/>
          <w:sz w:val="24"/>
        </w:rPr>
      </w:pPr>
      <w:bookmarkStart w:id="69" w:name="_Toc107644323"/>
      <w:r w:rsidRPr="00942322">
        <w:rPr>
          <w:rFonts w:ascii="Arial" w:hAnsi="Arial"/>
          <w:b/>
          <w:color w:val="000000"/>
          <w:sz w:val="24"/>
        </w:rPr>
        <w:t>Nei pensieri di Cristo Gesù</w:t>
      </w:r>
      <w:bookmarkEnd w:id="69"/>
    </w:p>
    <w:p w14:paraId="7DDCDF92" w14:textId="77777777" w:rsidR="00942322" w:rsidRPr="00942322" w:rsidRDefault="00942322" w:rsidP="00942322">
      <w:pPr>
        <w:spacing w:after="120"/>
        <w:jc w:val="both"/>
        <w:rPr>
          <w:rFonts w:ascii="Arial" w:hAnsi="Arial"/>
          <w:sz w:val="24"/>
        </w:rPr>
      </w:pPr>
      <w:r w:rsidRPr="00942322">
        <w:rPr>
          <w:rFonts w:ascii="Arial" w:hAnsi="Arial"/>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 fondo le astuzie di Satana oggi sono tutte finalizzate a togliere il vero Dio e al suo posto innalzare sulla terra come unico e solo Dio, il solo Dio unico, la sua falsità e la sua menzogna, il sul inganno e il suo odio di morte contro l’uomo. </w:t>
      </w:r>
    </w:p>
    <w:p w14:paraId="1D79D782" w14:textId="77777777" w:rsidR="00942322" w:rsidRPr="00942322" w:rsidRDefault="00942322" w:rsidP="00942322">
      <w:pPr>
        <w:spacing w:after="120"/>
        <w:jc w:val="both"/>
        <w:rPr>
          <w:rFonts w:ascii="Arial" w:hAnsi="Arial"/>
          <w:sz w:val="24"/>
        </w:rPr>
      </w:pPr>
      <w:r w:rsidRPr="00942322">
        <w:rPr>
          <w:rFonts w:ascii="Arial" w:hAnsi="Arial"/>
          <w:sz w:val="24"/>
        </w:rPr>
        <w:t xml:space="preserve">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w:t>
      </w:r>
      <w:r w:rsidRPr="00942322">
        <w:rPr>
          <w:rFonts w:ascii="Arial" w:hAnsi="Arial"/>
          <w:sz w:val="24"/>
        </w:rPr>
        <w:lastRenderedPageBreak/>
        <w:t>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664D4641" w14:textId="77777777" w:rsidR="00942322" w:rsidRPr="00942322" w:rsidRDefault="00942322" w:rsidP="00942322">
      <w:pPr>
        <w:spacing w:after="120"/>
        <w:jc w:val="both"/>
        <w:rPr>
          <w:rFonts w:ascii="Arial" w:hAnsi="Arial"/>
          <w:sz w:val="24"/>
        </w:rPr>
      </w:pPr>
      <w:r w:rsidRPr="00942322">
        <w:rPr>
          <w:rFonts w:ascii="Arial" w:hAnsi="Arial"/>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3D8D1603" w14:textId="77777777" w:rsidR="00942322" w:rsidRPr="00942322" w:rsidRDefault="00942322" w:rsidP="00942322">
      <w:pPr>
        <w:spacing w:after="120"/>
        <w:jc w:val="both"/>
        <w:rPr>
          <w:rFonts w:ascii="Arial" w:hAnsi="Arial"/>
          <w:sz w:val="24"/>
        </w:rPr>
      </w:pPr>
      <w:r w:rsidRPr="00942322">
        <w:rPr>
          <w:rFonts w:ascii="Arial" w:hAnsi="Arial"/>
          <w:sz w:val="24"/>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6892483B" w14:textId="77777777" w:rsidR="00942322" w:rsidRPr="00942322" w:rsidRDefault="00942322" w:rsidP="00942322">
      <w:pPr>
        <w:spacing w:after="120"/>
        <w:jc w:val="both"/>
        <w:rPr>
          <w:rFonts w:ascii="Arial" w:hAnsi="Arial"/>
          <w:sz w:val="24"/>
        </w:rPr>
      </w:pPr>
      <w:r w:rsidRPr="00942322">
        <w:rPr>
          <w:rFonts w:ascii="Arial" w:hAnsi="Arial"/>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Nessuno mette in dubbio la Parola di Dio proferita da un ministro di Dio. Questa è la grande astuzia di Satana. Se è Dio che parla, Dio va ascoltato.</w:t>
      </w:r>
    </w:p>
    <w:p w14:paraId="4EE9E2CA" w14:textId="77777777" w:rsidR="00942322" w:rsidRPr="00942322" w:rsidRDefault="00942322" w:rsidP="00942322">
      <w:pPr>
        <w:spacing w:after="120"/>
        <w:jc w:val="both"/>
        <w:rPr>
          <w:rFonts w:ascii="Arial" w:hAnsi="Arial"/>
          <w:bCs/>
          <w:spacing w:val="-4"/>
          <w:sz w:val="24"/>
        </w:rPr>
      </w:pPr>
      <w:r w:rsidRPr="00942322">
        <w:rPr>
          <w:rFonts w:ascii="Arial" w:hAnsi="Arial"/>
          <w:spacing w:val="-4"/>
          <w:sz w:val="24"/>
        </w:rPr>
        <w:lastRenderedPageBreak/>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w:t>
      </w:r>
      <w:r w:rsidRPr="00942322">
        <w:rPr>
          <w:rFonts w:ascii="Arial" w:hAnsi="Arial"/>
          <w:bCs/>
          <w:spacing w:val="-4"/>
          <w:sz w:val="24"/>
        </w:rPr>
        <w:t xml:space="preserve">Contro questo lievito così ci ammonisce l’Apostolo Paolo: </w:t>
      </w:r>
    </w:p>
    <w:p w14:paraId="7DAE33AC" w14:textId="77777777" w:rsidR="00942322" w:rsidRPr="00942322" w:rsidRDefault="00942322" w:rsidP="00942322">
      <w:pPr>
        <w:spacing w:after="120"/>
        <w:ind w:left="567" w:right="567"/>
        <w:jc w:val="both"/>
        <w:rPr>
          <w:rFonts w:ascii="Arial" w:hAnsi="Arial"/>
          <w:i/>
          <w:iCs/>
          <w:spacing w:val="-2"/>
          <w:sz w:val="22"/>
          <w:lang w:val="la-Latn"/>
        </w:rPr>
      </w:pPr>
      <w:r w:rsidRPr="00942322">
        <w:rPr>
          <w:rFonts w:ascii="Arial" w:hAnsi="Arial"/>
          <w:i/>
          <w:iCs/>
          <w:spacing w:val="-2"/>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942322">
        <w:rPr>
          <w:rFonts w:ascii="Greek" w:hAnsi="Greek" w:cs="Greek"/>
          <w:i/>
          <w:iCs/>
          <w:spacing w:val="-2"/>
          <w:sz w:val="22"/>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942322">
        <w:rPr>
          <w:rFonts w:ascii="Arial" w:hAnsi="Arial"/>
          <w:i/>
          <w:iCs/>
          <w:spacing w:val="-2"/>
          <w:sz w:val="22"/>
        </w:rPr>
        <w:t xml:space="preserve">– </w:t>
      </w:r>
      <w:r w:rsidRPr="00942322">
        <w:rPr>
          <w:rFonts w:ascii="Arial" w:hAnsi="Arial"/>
          <w:i/>
          <w:iCs/>
          <w:spacing w:val="-2"/>
          <w:sz w:val="22"/>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p>
    <w:p w14:paraId="1F015AF4" w14:textId="77777777" w:rsidR="00942322" w:rsidRPr="00942322" w:rsidRDefault="00942322" w:rsidP="00942322">
      <w:pPr>
        <w:spacing w:after="120"/>
        <w:jc w:val="both"/>
        <w:rPr>
          <w:rFonts w:ascii="Arial" w:hAnsi="Arial"/>
          <w:bCs/>
          <w:spacing w:val="-4"/>
          <w:sz w:val="24"/>
        </w:rPr>
      </w:pPr>
      <w:r w:rsidRPr="00942322">
        <w:rPr>
          <w:rFonts w:ascii="Arial" w:hAnsi="Arial"/>
          <w:bCs/>
          <w:spacing w:val="-4"/>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120AF3B9"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4934B2B5"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Come nel mondo in nome del diritto dell’uomo vengono innalzate a leggi i più alti crimini dell’uomo contro l’uomo, così dicasi oggi tra i discepoli di Gesù: in nome </w:t>
      </w:r>
      <w:r w:rsidRPr="00942322">
        <w:rPr>
          <w:rFonts w:ascii="Arial" w:hAnsi="Arial"/>
          <w:bCs/>
          <w:sz w:val="24"/>
        </w:rPr>
        <w:lastRenderedPageBreak/>
        <w:t>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05B8B3EE" w14:textId="77777777" w:rsidR="00942322" w:rsidRPr="00942322" w:rsidRDefault="00942322" w:rsidP="00942322">
      <w:pPr>
        <w:spacing w:after="120"/>
        <w:jc w:val="both"/>
        <w:rPr>
          <w:rFonts w:ascii="Arial" w:hAnsi="Arial"/>
          <w:bCs/>
          <w:spacing w:val="-6"/>
          <w:sz w:val="24"/>
        </w:rPr>
      </w:pPr>
      <w:r w:rsidRPr="00942322">
        <w:rPr>
          <w:rFonts w:ascii="Arial" w:hAnsi="Arial"/>
          <w:bCs/>
          <w:spacing w:val="-6"/>
          <w:sz w:val="24"/>
        </w:rPr>
        <w:t xml:space="preserve">L’Apostolo Pietro grida che nessuna Scrittura Profetica è soggetta a privata interpretazione. Ecco le sue parole: </w:t>
      </w:r>
    </w:p>
    <w:p w14:paraId="19DB73B3" w14:textId="77777777" w:rsidR="00942322" w:rsidRPr="00942322" w:rsidRDefault="00942322" w:rsidP="00942322">
      <w:pPr>
        <w:spacing w:after="120"/>
        <w:jc w:val="both"/>
        <w:rPr>
          <w:rFonts w:ascii="Arial" w:hAnsi="Arial"/>
          <w:b/>
          <w:i/>
          <w:iCs/>
          <w:color w:val="000000"/>
          <w:spacing w:val="-4"/>
          <w:sz w:val="22"/>
        </w:rPr>
      </w:pPr>
      <w:r w:rsidRPr="00942322">
        <w:rPr>
          <w:rFonts w:ascii="Arial" w:hAnsi="Arial"/>
          <w:i/>
          <w:iCs/>
          <w:color w:val="000000"/>
          <w:spacing w:val="-6"/>
          <w:sz w:val="22"/>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r w:rsidRPr="00942322">
        <w:rPr>
          <w:rFonts w:ascii="Arial" w:hAnsi="Arial"/>
          <w:b/>
          <w:i/>
          <w:iCs/>
          <w:color w:val="000000"/>
          <w:spacing w:val="-4"/>
          <w:sz w:val="22"/>
        </w:rPr>
        <w:t xml:space="preserve"> </w:t>
      </w:r>
    </w:p>
    <w:p w14:paraId="12F26363" w14:textId="77777777" w:rsidR="00942322" w:rsidRPr="00942322" w:rsidRDefault="00942322" w:rsidP="00942322">
      <w:pPr>
        <w:spacing w:after="120"/>
        <w:jc w:val="both"/>
        <w:rPr>
          <w:rFonts w:ascii="Arial" w:hAnsi="Arial"/>
          <w:bCs/>
          <w:spacing w:val="-4"/>
          <w:sz w:val="24"/>
        </w:rPr>
      </w:pPr>
      <w:r w:rsidRPr="00942322">
        <w:rPr>
          <w:rFonts w:ascii="Arial" w:hAnsi="Arial"/>
          <w:bCs/>
          <w:spacing w:val="-4"/>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77DB79C5" w14:textId="77777777" w:rsidR="00942322" w:rsidRPr="00942322" w:rsidRDefault="00942322" w:rsidP="00942322">
      <w:pPr>
        <w:spacing w:after="120"/>
        <w:jc w:val="both"/>
        <w:rPr>
          <w:rFonts w:ascii="Arial" w:hAnsi="Arial"/>
          <w:bCs/>
          <w:spacing w:val="-2"/>
          <w:sz w:val="24"/>
        </w:rPr>
      </w:pPr>
      <w:r w:rsidRPr="00942322">
        <w:rPr>
          <w:rFonts w:ascii="Arial" w:hAnsi="Arial"/>
          <w:bCs/>
          <w:spacing w:val="-2"/>
          <w:sz w:val="24"/>
        </w:rPr>
        <w:t xml:space="preserve">Cristo, Apostoli, Spirito Santo, Scrittura sono le quattro sorgenti che rendono testimonianza all’amore di Dio per l’uomo. Senza una di queste sorgenti, ogni testimonianza è falsa, bugiarda, ereticale. Senza Scrittura, tutta la Scrittura </w:t>
      </w:r>
      <w:r w:rsidRPr="00942322">
        <w:rPr>
          <w:rFonts w:ascii="Arial" w:hAnsi="Arial" w:cs="Arial"/>
          <w:bCs/>
          <w:spacing w:val="-2"/>
          <w:sz w:val="24"/>
        </w:rPr>
        <w:t>–</w:t>
      </w:r>
      <w:r w:rsidRPr="00942322">
        <w:rPr>
          <w:rFonts w:ascii="Arial" w:hAnsi="Arial"/>
          <w:bCs/>
          <w:spacing w:val="-2"/>
          <w:sz w:val="24"/>
        </w:rPr>
        <w:t xml:space="preserve"> non un brano, una frase, un episodio </w:t>
      </w:r>
      <w:r w:rsidRPr="00942322">
        <w:rPr>
          <w:rFonts w:ascii="Arial" w:hAnsi="Arial" w:cs="Arial"/>
          <w:bCs/>
          <w:spacing w:val="-2"/>
          <w:sz w:val="24"/>
        </w:rPr>
        <w:t>–</w:t>
      </w:r>
      <w:r w:rsidRPr="00942322">
        <w:rPr>
          <w:rFonts w:ascii="Arial" w:hAnsi="Arial"/>
          <w:bCs/>
          <w:spacing w:val="-2"/>
          <w:sz w:val="24"/>
        </w:rPr>
        <w:t xml:space="preserve">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w:t>
      </w:r>
      <w:r w:rsidRPr="00942322">
        <w:rPr>
          <w:rFonts w:ascii="Arial" w:hAnsi="Arial"/>
          <w:bCs/>
          <w:spacing w:val="-2"/>
          <w:sz w:val="24"/>
        </w:rPr>
        <w:lastRenderedPageBreak/>
        <w:t xml:space="preserve">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conformando ai pensieri del mondo. Da questo sfacelo ci liberi la nostra Madre Celeste. Venga a Lei a confortarci con la sua potente intercessione. </w:t>
      </w:r>
    </w:p>
    <w:p w14:paraId="39DB6C3C" w14:textId="77777777" w:rsidR="00942322" w:rsidRPr="00942322" w:rsidRDefault="00942322" w:rsidP="00942322">
      <w:pPr>
        <w:spacing w:after="120"/>
        <w:jc w:val="both"/>
        <w:rPr>
          <w:rFonts w:ascii="Arial" w:hAnsi="Arial" w:cs="Arial"/>
          <w:sz w:val="24"/>
          <w:szCs w:val="24"/>
        </w:rPr>
      </w:pPr>
      <w:r w:rsidRPr="00942322">
        <w:rPr>
          <w:rFonts w:ascii="Arial" w:hAnsi="Arial"/>
          <w:sz w:val="24"/>
        </w:rPr>
        <w:t xml:space="preserve">Lei che disse alle nozze di Cana: </w:t>
      </w:r>
      <w:r w:rsidRPr="00942322">
        <w:rPr>
          <w:rFonts w:ascii="Arial" w:hAnsi="Arial"/>
          <w:i/>
          <w:iCs/>
          <w:sz w:val="24"/>
          <w:lang w:val="la-Latn"/>
        </w:rPr>
        <w:t>Vinum Non habent</w:t>
      </w:r>
      <w:r w:rsidRPr="00942322">
        <w:rPr>
          <w:rFonts w:ascii="Arial" w:hAnsi="Arial"/>
          <w:sz w:val="24"/>
        </w:rPr>
        <w:t xml:space="preserve"> - </w:t>
      </w:r>
      <w:r w:rsidRPr="00942322">
        <w:rPr>
          <w:rFonts w:ascii="Greek" w:hAnsi="Greek" w:cs="Greek"/>
          <w:sz w:val="26"/>
          <w:szCs w:val="26"/>
        </w:rPr>
        <w:t>kaˆ Øster»santoj o‡nou lšgei ¹ m»thr toà 'Ihsoà prÕj aÙtÒn, O</w:t>
      </w:r>
      <w:r w:rsidRPr="00942322">
        <w:rPr>
          <w:rFonts w:ascii="Greek" w:hAnsi="Greek" w:cs="Greek"/>
          <w:sz w:val="26"/>
          <w:szCs w:val="26"/>
          <w:lang w:val="el-GR"/>
        </w:rPr>
        <w:t></w:t>
      </w:r>
      <w:r w:rsidRPr="00942322">
        <w:rPr>
          <w:rFonts w:ascii="Greek" w:hAnsi="Greek" w:cs="Greek"/>
          <w:sz w:val="26"/>
          <w:szCs w:val="26"/>
        </w:rPr>
        <w:t>non oÙk œcousin</w:t>
      </w:r>
      <w:r w:rsidRPr="00942322">
        <w:rPr>
          <w:rFonts w:ascii="Greek" w:hAnsi="Greek" w:cs="Greek"/>
          <w:sz w:val="6"/>
          <w:szCs w:val="6"/>
        </w:rPr>
        <w:t xml:space="preserve"> </w:t>
      </w:r>
      <w:r w:rsidRPr="00942322">
        <w:rPr>
          <w:rFonts w:ascii="Arial" w:hAnsi="Arial"/>
          <w:spacing w:val="-2"/>
          <w:sz w:val="24"/>
        </w:rPr>
        <w:t>/</w:t>
      </w:r>
      <w:r w:rsidRPr="00942322">
        <w:rPr>
          <w:rFonts w:ascii="Greek" w:hAnsi="Greek" w:cs="Greek"/>
          <w:sz w:val="6"/>
          <w:szCs w:val="6"/>
        </w:rPr>
        <w:t xml:space="preserve"> </w:t>
      </w:r>
      <w:r w:rsidRPr="00942322">
        <w:rPr>
          <w:rFonts w:ascii="Arial" w:hAnsi="Arial" w:cs="Arial"/>
          <w:i/>
          <w:iCs/>
          <w:sz w:val="24"/>
          <w:szCs w:val="24"/>
          <w:lang w:val="la-Latn"/>
        </w:rPr>
        <w:t>et deficiente vino dicit mater Iesu ad eum vinum non habent</w:t>
      </w:r>
      <w:r w:rsidRPr="00942322">
        <w:rPr>
          <w:rFonts w:ascii="Arial" w:hAnsi="Arial" w:cs="Arial"/>
          <w:sz w:val="24"/>
          <w:szCs w:val="24"/>
        </w:rPr>
        <w:t xml:space="preserve"> (Gv 2,3) – ritorni dal Figlio suo e gli dica – </w:t>
      </w:r>
      <w:r w:rsidRPr="00942322">
        <w:rPr>
          <w:rFonts w:ascii="Arial" w:hAnsi="Arial" w:cs="Arial"/>
          <w:i/>
          <w:iCs/>
          <w:sz w:val="24"/>
          <w:szCs w:val="24"/>
          <w:lang w:val="la-Latn"/>
        </w:rPr>
        <w:t>deficiente veritate – Veritatem non habent. Tuam veritatem non habent</w:t>
      </w:r>
      <w:r w:rsidRPr="00942322">
        <w:rPr>
          <w:rFonts w:ascii="Arial" w:hAnsi="Arial" w:cs="Arial"/>
          <w:sz w:val="24"/>
          <w:szCs w:val="24"/>
        </w:rPr>
        <w:t xml:space="preserve">. Senza la verità di Cristo, senza Cristo Verità, tutto l’universo e tutto il cielo è senza verità. </w:t>
      </w:r>
      <w:r w:rsidRPr="00942322">
        <w:rPr>
          <w:rFonts w:ascii="Arial" w:hAnsi="Arial" w:cs="Arial"/>
          <w:i/>
          <w:iCs/>
          <w:sz w:val="24"/>
          <w:szCs w:val="24"/>
          <w:lang w:val="la-Latn"/>
        </w:rPr>
        <w:t>Christum Veritatem non habemus</w:t>
      </w:r>
      <w:r w:rsidRPr="00942322">
        <w:rPr>
          <w:rFonts w:ascii="Arial" w:hAnsi="Arial" w:cs="Arial"/>
          <w:sz w:val="24"/>
          <w:szCs w:val="24"/>
        </w:rPr>
        <w:t xml:space="preserve">. </w:t>
      </w:r>
    </w:p>
    <w:p w14:paraId="31D4026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Divenire diaconi di Satana è più facile di quanto non si creda. Basta separarsi dallo Spirito Santo e dalle sue regole di verità e di obbedienza e all’istante si è di Satana e sempre lui ci trasforma in suoi ministri.</w:t>
      </w:r>
    </w:p>
    <w:p w14:paraId="2D6D03A2" w14:textId="77777777" w:rsidR="00942322" w:rsidRPr="00942322" w:rsidRDefault="00942322" w:rsidP="00942322">
      <w:pPr>
        <w:spacing w:after="120"/>
        <w:jc w:val="both"/>
        <w:rPr>
          <w:rFonts w:ascii="Arial" w:hAnsi="Arial" w:cs="Arial"/>
          <w:sz w:val="24"/>
          <w:szCs w:val="24"/>
        </w:rPr>
      </w:pPr>
    </w:p>
    <w:p w14:paraId="4A312C00"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xml:space="preserve">: Lavando i piedi ai suoi Apostoli, Gesù lascia loro il suo testamento di amore e di servizio. Chi vuole essere suo discepolo deve servire come Lui ha servito, deve amare come lui ha amato, deve sacrificare la vita in obbedienza all’amore eterno del Padre come Lui l’ha consacrata. Amando, servendo, sacrificandosi come Gesù si è sacrificato, il discepolo di Gesù sarà riconosciuto dal mondo come vero discepolo di Gesù. È l’amore dei discepoli verso gli altri discepoli, dei cristiani verso gli altri cristiani il segno di riconoscimento. Noi possiamo amare il mondo intero, ma se non amiamo i discepoli di Gesù, i nostri fratelli in Cristo, nessuno ci riconoscerà come discepoli di Gesù. Se non amiamo i discepoli di Gesù con lo stesso amore di Cristo Gesù, mai ameremo il mondo con lo stesso amore di Cristo Gesù. Ecco perché noi spesse volte abbiamo detto che il Papa dovrebbe lavare i piedi ai suoi Cardinali, il vescovo ai suoi presbiteri, il parroco ai suoi più stretti collaboratori. Non però nel rito nella Cena del Signore, ma ogni giorno del nostro quotidiano lavoro di amore, di verità, di giustizia, a servizio del Vangelo. Ecco alcune brevi riflessioni: </w:t>
      </w:r>
    </w:p>
    <w:p w14:paraId="5B71E725" w14:textId="77777777" w:rsidR="00942322" w:rsidRPr="00942322" w:rsidRDefault="00942322" w:rsidP="00942322">
      <w:pPr>
        <w:spacing w:after="120"/>
        <w:jc w:val="both"/>
        <w:rPr>
          <w:rFonts w:ascii="Arial" w:hAnsi="Arial" w:cs="Arial"/>
          <w:sz w:val="24"/>
          <w:szCs w:val="24"/>
        </w:rPr>
      </w:pPr>
      <w:r w:rsidRPr="00942322">
        <w:rPr>
          <w:rFonts w:ascii="Arial" w:hAnsi="Arial" w:cs="Arial"/>
          <w:i/>
          <w:iCs/>
          <w:sz w:val="24"/>
          <w:szCs w:val="24"/>
        </w:rPr>
        <w:t xml:space="preserve">Prima riflessione. </w:t>
      </w:r>
      <w:r w:rsidRPr="00942322">
        <w:rPr>
          <w:rFonts w:ascii="Arial" w:hAnsi="Arial" w:cs="Arial"/>
          <w:sz w:val="24"/>
          <w:szCs w:val="24"/>
        </w:rPr>
        <w:t xml:space="preserve">È il cuore del Padre che dona al Figlio suo quelli che lui dovrà amare sino alla fine, con lo stesso amore eterno con il quale il Padre li ama. Il Padre dona a Cristo Gesù, Cristo Gesù dona ai suoi discepoli. Il Padre ha dato ogni discepolo a Cristo Gesù perché lo amasse sino alla fine. Ma chi dona Cristo Gesù ai suoi discepoli perché anch’essi li amino sino alla fine? La risposta a questa domanda ci lascia pieni di sorpresa: Gesù dona ogni suo discepolo ad ogni altro suo discepolo perché lo ami sino alla fine, senza mai stancarsi, mai venir meno.  Il papa deve amare vescovi, presbiteri, fedeli laici come Cristo, sino alla fine, con il sacrificio di tutta la sua vita. Il vescovo deve amare il papa, ogni altro vescovo, ogni presbitero, ogni fedele laico come Cristo, consegnandosi ad </w:t>
      </w:r>
      <w:r w:rsidRPr="00942322">
        <w:rPr>
          <w:rFonts w:ascii="Arial" w:hAnsi="Arial" w:cs="Arial"/>
          <w:sz w:val="24"/>
          <w:szCs w:val="24"/>
        </w:rPr>
        <w:lastRenderedPageBreak/>
        <w:t>un amore capace di farsi olocausto di salvezza e di redenzione. Ogni presbitero deve amare il papa, ogni vescovo, ogni presbitero, ogni fedele laico con lo stesso amore con il quale lui è stato amato da Gesù Signore. Ogni fedele laico deve amare papa, vescovi, presbiteri, fedeli laici sempre con tutto l’amore di Cristo versato nel suo cuore. Solo da quest’amore ad intra della fede il mondo crederà che siamo di Gesù.</w:t>
      </w:r>
    </w:p>
    <w:p w14:paraId="3BBD6CE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Quest’amore universale deve essere trasformato in amore particolare, storico. L’amore storico dice prossimità, vicinanza, coabitazione. L’amore storico dice anche responsabilità particolari assunte a motivo del proprio ministero. Senza prossimità, vicinanza, non vi potrà mai essere amore storico. Non si potrà mai amare chi è lontano se non si ama chi è vicino. È il prossimo che attesta la verità del nostro amore. Gesù non va in Gerusalemme per cercare persone alle quali lavare i piedi, né compie gesti spettacolari. Li lava al suo prossimo, ai suoi vicini, a quanti sono suoi commensali. Lavargli ai lontani è facile. Lavarli al vicino spesso si omette. Oggi è più che mai urgente vivere la legge della prossimità che Gesù consegna, prima di affrontare la passione, ai suoi discepoli. Se Pietro non ama Giovanni, Giovanni non ama Matteo, Matteo non ama Filippo, Filippo non ama Natanaele, può anche amare il mondo intero, ma non sarà riconosciuto come discepolo del Signore. Gli manca la prossimità dell’amore. È la prossimità che rende l’amore cristiano vero, reale, efficace, purissimo segno. È sempre la prossimità che la Scrittura chiede a quanti vogliono manifestare l’amore eterno di Dio. San Paolo non chiede per le vedove la prossimità che viene dai figli e dai parenti più stretti? Quando questa legge viene infranta, allora il mondo mai ci potrà riconoscere come discepoli di Gesù. Si disattende questa regola primaria, fondamentale dell’amore cristiano. Il prossimo, non solo come vicinanza fisica, ma anche spirituale, ministeriale, carismatica, attesta la santità e la verità del nostro amore. Un amore vero e santo è sempre segno di credibilità. Ci si apre alla più pura fede in Gesù Signore per la santa osservanza di questo statuto che Gesù ci ha lasciato come suo testamento. Ognuno che viene amato deve inserirsi in questo circuito di prossimità. Finché però il commensale sarà un estraneo, tutte le forme di amore sono vane. Vergine Maria, Madre della Redenzione, Angeli, Santi, fateci prossimo gli uni degli altri.</w:t>
      </w:r>
    </w:p>
    <w:p w14:paraId="6D07BA6C" w14:textId="77777777" w:rsidR="00942322" w:rsidRPr="00942322" w:rsidRDefault="00942322" w:rsidP="00942322">
      <w:pPr>
        <w:spacing w:after="120"/>
        <w:jc w:val="both"/>
        <w:rPr>
          <w:rFonts w:ascii="Arial" w:hAnsi="Arial" w:cs="Arial"/>
          <w:sz w:val="24"/>
          <w:szCs w:val="24"/>
        </w:rPr>
      </w:pPr>
      <w:r w:rsidRPr="00942322">
        <w:rPr>
          <w:rFonts w:ascii="Arial" w:hAnsi="Arial" w:cs="Arial"/>
          <w:i/>
          <w:iCs/>
          <w:sz w:val="24"/>
          <w:szCs w:val="24"/>
        </w:rPr>
        <w:t xml:space="preserve">Seconda riflessione. </w:t>
      </w:r>
      <w:r w:rsidRPr="00942322">
        <w:rPr>
          <w:rFonts w:ascii="Arial" w:hAnsi="Arial" w:cs="Arial"/>
          <w:sz w:val="24"/>
          <w:szCs w:val="24"/>
        </w:rPr>
        <w:t xml:space="preserve">L’amore travolgente del Signore è in tutto simile al fiume che esce dal lato destro del nuovo tempio, inonda la terra e tutti gli alberi e le piante assieme al mare finora morti iniziano a produrre vita. Dove giunge l’acqua del fiume giunge la vita. Il frutto dell’amore del Signore che travolge diviene a sua volta fiume di amore travolgente. Urge però che l’uomo sempre si lasci travolgere dall’amore travolgente del Signore se vuole a sua volta divenire sorgente di amore che travolge. Solo l’uomo travolto dall’amore travolgente di Gesù diviene amore che travolge e trasforma in vita di amore altre cuori. Gesù ha travolto con il suo amore di salvezza, redenzione, vera vita, il cuore di Maria, sorella di Lazzaro. Maria a sua volta travolge con il suo amore Cristo Gesù, ungendo il suo corpo in vista della sepoltura con un prezioso unguento di puro nardo. Gesù ha travolto con il suo amore che libera e risana, guarisce e purifica, eleva e santifica, il cuore di Maria di Màgdala. Maria di Màgdala travolge il cuore di Gesù risorto con le sue lacrime e il suo ardente desiderio di poterlo trovare. Gesù travolge con il suo amore misericordioso, pietoso, ricco di perdono, compassionevole, pieno </w:t>
      </w:r>
      <w:r w:rsidRPr="00942322">
        <w:rPr>
          <w:rFonts w:ascii="Arial" w:hAnsi="Arial" w:cs="Arial"/>
          <w:sz w:val="24"/>
          <w:szCs w:val="24"/>
        </w:rPr>
        <w:lastRenderedPageBreak/>
        <w:t>di bontà la donna peccatrice e questa nella casa di Simone il lebbroso travolge Gesù con il suo amore bisognoso di essere purificato, elevato, perdonato, sanato, fatto divenire amore purissimo secondo il Padre nostro celeste.</w:t>
      </w:r>
    </w:p>
    <w:p w14:paraId="5C87BFA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Gesù è nel Cenacolo. Sta lavando i piedi ai suoi apostoli. Li sta travolgendo con il suo amore capace di prendere il posto dei servi. Il Signore, il Creatore, il Dio degli apostoli si fa loro servo, lava i piedi. Pietro non vuole lasciarsi travolgere da questo amore del Maestro. Reputa che non sia conveniente per lui. Gesù non può lavare i piedi a lui, discepolo. È invece lui che li deve lavare al Maestro e al Signore. La risposta di Gesù è carica di luce eterna: “Se non ti laverò, non avrai parte con me”. Se tu, Pietro, non ti lascerai travolge dal mio amore, mai potrai divenire amore che travolge. Sarai un misero uomo che attraverso la storia come un letto di torrente asciutto. Anche se molti si avvicineranno a te, tu nulla potrai fare per essi. Sei un torrente senz’acqua. Potrai anche dare dottrina, scienza, pane, vestiti. Li potrai anche coprire di gioielli. Potrai inventare qualsiasi cosa per essi. Mai però li potrai travolgere con il mio amore che purifica, salva, redime, perdona, crea la verità, ridona vita alla loro morte, eleva fino a Dio, rende partecipi della divina natura, immerge nella grazia, fa corpo del mio corpo. Pietro mai potrà divenire fiume di vita nuova, vera, se non è travolto perennemente dall’amore del suo Maestro e Signore. Travolge chi si lascia travolgere. Ama chi si lascia amare. Porta a Cristo chi è portato da Cristo. Conduce allo Spirito Santo chi è mosso dallo Spirito del Signore. </w:t>
      </w:r>
    </w:p>
    <w:p w14:paraId="5ECFBA8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Pietro dovrà lasciarsi travolge dall’amore di Cristo che è la sua Eucaristia, il suo Vangelo, la sua Grazia, il suo Santo Spirito, il Padre suo che è nei cieli. Ma soprattutto dovrà lasciarsi travolgere dal suo amore crocifisso. Quando Pietro avrà posto Cristo Gesù Crocifisso al centro della sua vita e Lui senza alcuna interruzione si disseta alla sorgente che sgorga dal suo costato aperto, allora, solo allora diventerà sorgente di amore che travolge ogni cuore. Solo allora saprà che ogni altro cuore dovrà essere condotto a Cristo Gesù perché anch’esso si lasci travolgere dall’amore crocifisso per divenire a sua volta amore travolgente. Ecco allora la divina regola pastorale che Simone dovrà sempre vivere: lasciarsi travolgere per poter travolgere, lasciarsi sommergere per poter sommergere, lasciarsi amare per poter amare. Come Gesù travolge con il suo amore l’umanità dalla croce, così anche Simone dovrà travolgere con il suo amore l’umanità dalla sua croce e la croce per Simone inizia proprio oggi, nel Cenacolo, quando dovrà rinunziare ai suoi pensieri perché solo il pensiero di Cristo Signore governi la sua vita. Simone non comprende, ma sa che se in questa notte lui non si lascerà travolgere dall’amore di Gesù Signore, per lui sarà la fine. Sarà un coltivatore di alberi secchi e andrà a pescare uomini nel Mar Morto. Non è stato travolto dall’amore di Cristo, mai potrà dare vita dove giunge il suo corpo. Quanto avviene con Simone deve avvenire con ogni discepolo di Gesù. O ci lasceremo quotidianamente travolgere dall’amore di Cristo, che sgorga dal mistero della sua croce, o anche noi come Simone andremo a coltivare alberi secchi e andremo a pescare nel Mar Morto. Madre di Dio, Angeli, Santi, non permettete che siamo alberi secchi perché senza Cristo Gesù.</w:t>
      </w:r>
    </w:p>
    <w:p w14:paraId="6234104E" w14:textId="77777777" w:rsidR="00942322" w:rsidRPr="00942322" w:rsidRDefault="00942322" w:rsidP="00942322">
      <w:pPr>
        <w:spacing w:after="120"/>
        <w:jc w:val="both"/>
        <w:rPr>
          <w:rFonts w:ascii="Arial" w:hAnsi="Arial" w:cs="Arial"/>
          <w:sz w:val="24"/>
          <w:szCs w:val="24"/>
        </w:rPr>
      </w:pPr>
    </w:p>
    <w:p w14:paraId="026267D1" w14:textId="77777777" w:rsidR="00942322" w:rsidRPr="00942322" w:rsidRDefault="00942322" w:rsidP="00942322">
      <w:pPr>
        <w:spacing w:after="120"/>
        <w:jc w:val="both"/>
        <w:rPr>
          <w:rFonts w:ascii="Arial" w:hAnsi="Arial" w:cs="Arial"/>
          <w:sz w:val="24"/>
          <w:szCs w:val="24"/>
        </w:rPr>
      </w:pPr>
      <w:r w:rsidRPr="00942322">
        <w:rPr>
          <w:rFonts w:ascii="Arial" w:hAnsi="Arial" w:cs="Arial"/>
          <w:i/>
          <w:iCs/>
          <w:sz w:val="24"/>
          <w:szCs w:val="24"/>
        </w:rPr>
        <w:lastRenderedPageBreak/>
        <w:t xml:space="preserve">Sul ministero del presbitero. </w:t>
      </w:r>
      <w:r w:rsidRPr="00942322">
        <w:rPr>
          <w:rFonts w:ascii="Arial" w:hAnsi="Arial" w:cs="Arial"/>
          <w:sz w:val="24"/>
          <w:szCs w:val="24"/>
        </w:rPr>
        <w:t xml:space="preserve">Gesù è nel Cenacolo con i suoi discepoli. Non ci sono né estranei, né forestieri. È un momento solenne. Deve celebrare la Nuova Pasqua. È Lui l’Agnello di Dio. Il suo sangue è vita che il Padre vuole dare ad ogni uomo. La sua carne è la forza per vivere nella vita nuova secondo purezza di obbedienza nell’ascolto della divina parola. Gesù non può essere preso, ricevuto così come si è, sporchi nell’anima, nello spirito, nel sentimenti, nel cuore, nell’anima. Gesù prende un asciugatoio, un catino, dell’acqua e inizia a lavare i piedi ai suoi discepoli, segno di una totale purificazione di tutto l’uomo. L’acqua lava ogni sudiciume dello spirito, dell’anima, del corpo. Cristo Eucaristia va preso con i sentimenti, lo spirito, il cuore, l’anima, la coscienza di Gesù Signore. Cristo si prende trasformati in Lui per crescere nella trasformazione in Lui. </w:t>
      </w:r>
    </w:p>
    <w:p w14:paraId="14356A7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Gesù ha affidato questo altissimo ministero della lavanda, o purificazione di tutto l’uomo ai suoi apostolo e gli apostoli hanno posto a capo delle comunità i presbiteri, con il mandato di purificare, guarire, sanare ogni discepolo di Gesù perché si possa nutrire di Cristo verità e grazia, divenuto corpo di Cristo per crescere in mezzo ai suoi fratelli come vero corpo di Cristo. Come vero corpo di Cristo produrre frutti di conversione e di adesione al Vangelo, attraendo molti a Gesù Signore. Il presbitero nella parrocchia ha il posto di Cristo, per formare Cristo, far crescere in Cristo, perché ogni membro della comunità sia manifestazione visibile del nostro Salvatore. Non è un ministero facile. Il presbitero lo potrà assolvere con ogni cura, intelligenza e sapienza solo se ha nel cuore una fede così forte da superare tutti gli ostacoli del mondo.</w:t>
      </w:r>
    </w:p>
    <w:p w14:paraId="6042DB4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Ma non basta da sola l’opera del presbitero. Pietro non vuole che Gesù gli lavi i piedi. Gesù lo dice con fermezza di Spirito Santo: “Se non ti laverò, non avrai parte con me”. Se io non laverò i tuoi sentimenti, il tuo spirito, il tuo cuore, la tua anima, la tua coscienza, tu rimarrai nella tua carne, mai passerai nella luce del Padre e io non potrò fare più nulla per te. Peccato sei e peccato rimane. Nel regno di Satana vivi e in esso rimane. Dalla concupiscenza sei condotto ed essa continuerà a condurti. Se non ti lasci lavare, tu camminerai per la tua strada e io per la mia. Sono parole che dovrebbero farci meditare, riflettere, mettere in crisi la nostra coscienza. Gesù non lascia spazi ad umane interpretazioni, congetture. Ti lasci lavare, hai parte con Lui. Non ti lasci purificare, cenere sei e cenere rimani. Non ci sarà posto per te nel suo regno.</w:t>
      </w:r>
    </w:p>
    <w:p w14:paraId="7FE4426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Oggi, cristiani e non cristiani, credenti e non credenti, praticanti e non praticanti, vanno dal presbitero. Ma non per chiedere la purificazione della coscienza, del cuore, dello spirito, dei sentimenti, dei pensieri. Vanno da lui per essere giustificati, approvati, legalizzati nei loro peccati spesso anche orrendi. Vanno per avere il lasciapassare per accostarsi al corpo di Cristo, ma senza divenire corpo di Cristo, senza voler crescere come corpo di Cristo e portare frutti da vero corpo di Cristo. Vogliono il presbitero anche per le loro cose umane, per dare soluzione a qualche loro problema di ordine economico o di altra natura. Si disprezza così l’altissimo ministero del presbitero, chiamato a preparare cuori, menti, anime, perché Cristo Gesù possa vivere pienamente in essi. Per essi possa manifestare la sua bellezza di luce.</w:t>
      </w:r>
    </w:p>
    <w:p w14:paraId="72D39DE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Cristiano, chiunque tu sia, aiuta il tuo presbitero ad aiutarti a realizzate ciò che tu sei chiamato ad essere da Gesù Signore. sua presenza reale, visibile sulla nostra </w:t>
      </w:r>
      <w:r w:rsidRPr="00942322">
        <w:rPr>
          <w:rFonts w:ascii="Arial" w:hAnsi="Arial" w:cs="Arial"/>
          <w:sz w:val="24"/>
          <w:szCs w:val="24"/>
        </w:rPr>
        <w:lastRenderedPageBreak/>
        <w:t>terra. O ti lascerai lavare, purificare, sanare dal presbitero o sarai condannato ad essere in eterno schiavo della tua misera umanità, tutta intenta alle cose della terra e per nulla orientata ai beni eterni. Un bravo presbitero è anche il frutto della tua buona volontà, del tuo desiderio di lasciarti condurre da lui sulle vie di Gesù. Nulla è più consolante per un presbitero che sentirsi rivolgere da un uomo questa semplicissima domanda: “Mi aiuti a trovare Cristo, il vero Cristo, il Cristo che è morto e risorto per me, il Cristo che mi dona il suo sangue e la sua cerne, il Cristo che mi vuole inondare con il suo Santo Spirito, il Cristo che mi attende nelle sue dimore eterne, il Cristo che mi riconoscerà dinanzi al Padre se io lo avrò riconosciuto come mio Signore davanti agli uomini”.</w:t>
      </w:r>
    </w:p>
    <w:p w14:paraId="3B5D0A1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Cristiano, aiuta il tuo presbitero a vivere in pienezza di verità e giustizia il ministero che è tutto a tuo beneficio. Dal suo ministero è la tua luce, la tua verità, la tua forza, la tua pace, la tua vita. Senza il ministero del presbitero, tu non sei. Che non sei lo attesta la tua vita infruttuosa. Non solo non porti anime a Cristo, non solo da Cristo allontani le persone a causa della tua cattiva condotta, neanche la tua anima riesci a dare a Lui. Vuoi che Lui si dia a te nell’Eucaristia, ma tu non vuoi donarti a Lui. Vuoi che Lui si lasci mangiare da te ma tu non vuoi lasciarti mangiare da Lui. Da parte mia e degli altri presbiteri vogliamo servirti secondo il cuore di Cristo. Vogliono che tu ti presenti a Lui purificato nel cuore, nei sentimenti, nei pensieri, nell’anima, nel corpo. Se vuoi essere servito, siamo a tua disposizione. Se non vuoi, rimarrai senza Cristo per l’eternità. </w:t>
      </w:r>
    </w:p>
    <w:p w14:paraId="7B58311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Al presbitero Cristo Gesù ha affidato tutto se stesso. O ricevi Cristo dal presbitero, o ti darei tu stesso un tuo Cristo. Ti avviso però che il Cristo che ti doni è un idolo. Anche questa sia Pasqua per me e per te. Che il mio, verso di te, sia un servizio sempre più pieno. Che il tuo desiderio di Cristo sia perennemente più vero e luminoso. La Vergine Maria, prenda me e te per mano, e faccia essere me colui che ti lava e te colui che si lasci lavare. È la vera Pasqua nel Signore.</w:t>
      </w:r>
    </w:p>
    <w:p w14:paraId="015F8C4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Prima della festa di Pasqua Gesù, sapendo che era venuta la sua ora di passare da questo mondo al Padre, </w:t>
      </w:r>
      <w:bookmarkStart w:id="70" w:name="_Hlk158965999"/>
      <w:r w:rsidRPr="00942322">
        <w:rPr>
          <w:rFonts w:ascii="Arial" w:hAnsi="Arial" w:cs="Arial"/>
          <w:i/>
          <w:iCs/>
          <w:sz w:val="22"/>
          <w:szCs w:val="24"/>
        </w:rPr>
        <w:t xml:space="preserve">avendo amato i suoi che erano nel mondo, li amò fino alla fine. </w:t>
      </w:r>
      <w:bookmarkEnd w:id="70"/>
      <w:r w:rsidRPr="00942322">
        <w:rPr>
          <w:rFonts w:ascii="Arial" w:hAnsi="Arial" w:cs="Arial"/>
          <w:i/>
          <w:iCs/>
          <w:sz w:val="22"/>
          <w:szCs w:val="24"/>
        </w:rPr>
        <w:t>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4994783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w:t>
      </w:r>
      <w:r w:rsidRPr="00942322">
        <w:rPr>
          <w:rFonts w:ascii="Arial" w:hAnsi="Arial" w:cs="Arial"/>
          <w:i/>
          <w:iCs/>
          <w:sz w:val="22"/>
          <w:szCs w:val="24"/>
        </w:rPr>
        <w:lastRenderedPageBreak/>
        <w:t>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5FD5F28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2DC65B6B"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2DADF60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05C55D4B" w14:textId="77777777" w:rsidR="00942322" w:rsidRPr="00942322" w:rsidRDefault="00942322" w:rsidP="00942322">
      <w:pPr>
        <w:spacing w:after="120"/>
        <w:jc w:val="both"/>
        <w:rPr>
          <w:rFonts w:ascii="Arial" w:hAnsi="Arial" w:cs="Arial"/>
          <w:i/>
          <w:iCs/>
          <w:sz w:val="24"/>
          <w:szCs w:val="24"/>
        </w:rPr>
      </w:pPr>
    </w:p>
    <w:p w14:paraId="7F98B06D" w14:textId="77777777" w:rsidR="00942322" w:rsidRPr="00942322" w:rsidRDefault="00942322" w:rsidP="00942322">
      <w:pPr>
        <w:keepNext/>
        <w:spacing w:after="240"/>
        <w:jc w:val="center"/>
        <w:outlineLvl w:val="1"/>
        <w:rPr>
          <w:rFonts w:ascii="Arial" w:hAnsi="Arial"/>
          <w:b/>
          <w:sz w:val="32"/>
          <w:szCs w:val="16"/>
        </w:rPr>
      </w:pPr>
      <w:bookmarkStart w:id="71" w:name="_Toc159151200"/>
      <w:r w:rsidRPr="00942322">
        <w:rPr>
          <w:rFonts w:ascii="Arial" w:hAnsi="Arial"/>
          <w:b/>
          <w:sz w:val="32"/>
          <w:szCs w:val="16"/>
        </w:rPr>
        <w:t>MA ORA NON HANNO SCUSA PER IL LORO PECCATO</w:t>
      </w:r>
      <w:bookmarkEnd w:id="71"/>
    </w:p>
    <w:p w14:paraId="1FB54FEB"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Quale frutto dovrà produrre il discepolo di Gesù per essere e rimanere in eterno vero tralcio della vite vera che è Gesù Signore? Egli è chiamato a trasformare l’amore di Cristo in suo amore e con esso amare ogni altro membro del corpo di Cristo. Amando ogni membro del corpo di Cristo con l’amore di Cristo, amerà il mondo intero prima con un amore di evangelizzazione sempre accompagnata dalle opere della sua purissima fede in Cristo Gesù. Come si trasforma l’amore di Cristo in evangelizzazione e sacramentalizzazione e anche come si trasforma la fede in Cristo in opere, ce lo rivela l’Apostolo Pietro:</w:t>
      </w:r>
    </w:p>
    <w:p w14:paraId="09C7A9D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w:t>
      </w:r>
      <w:r w:rsidRPr="00942322">
        <w:rPr>
          <w:rFonts w:ascii="Arial" w:hAnsi="Arial" w:cs="Arial"/>
          <w:i/>
          <w:iCs/>
          <w:spacing w:val="-2"/>
          <w:sz w:val="22"/>
          <w:szCs w:val="24"/>
        </w:rPr>
        <w:lastRenderedPageBreak/>
        <w:t>tutti furono colmati di Spirito Santo e cominciarono a parlare in altre lingue, nel modo in cui lo Spirito dava loro il potere di esprimersi.</w:t>
      </w:r>
    </w:p>
    <w:p w14:paraId="4BCB4AD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5101DFC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4FF1F94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10F516E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57C43E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B46DB2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58522AE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6344C18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Disse il Signore al mio Signore: siedi alla mia destra, finché io ponga i tuoi nemici come sgabello dei tuoi piedi.</w:t>
      </w:r>
    </w:p>
    <w:p w14:paraId="5FC20BB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Sappia dunque con certezza tutta la casa d’Israele che Dio ha costituito Signore e Cristo quel Gesù che voi avete crocifisso».</w:t>
      </w:r>
    </w:p>
    <w:p w14:paraId="3247A4D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018B017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4CC4827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29CD93E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4EAEE7B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26FC548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3943EBA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Come siamo sicuri che ameremo secondo l’amore di Cristo, amore eterno del Padre, nello Spirito Santo e non invece ameremo di amore puramente e semplicemente secondo il nostro cuore, amore di vizio, di concupiscenza, di superbia, di vanagloria, amore di trasgressione e di peccato?  Ecco la regola infallibile data a noi da Gesù:</w:t>
      </w:r>
    </w:p>
    <w:p w14:paraId="7DB538D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Come il Padre ha amato me, anche io ho amato voi. Rimanete nel mio amore. Se osserverete i miei comandamenti, rimarrete nel mio amore, come io ho osservato i comandamenti del Padre mio e rimango nel suo amore.</w:t>
      </w:r>
    </w:p>
    <w:p w14:paraId="2C53818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Se non rimaniamo nella Parola del Signore, noi non amiamo con l’amore di Cristo, perché l’amore di Cristo è la trasformazione in Lui si tutto l’amore del Padre, per opera dello Spirito Santo, e questa trasformazione è a sua volta il frutto dell’obbedienza ad ogni Parola del Padre, Parola per Lui scritta nella Legge, nei Profeti, nei Salmi. Per noi Parola scritta nei quattro Vangeli e negli altri Scritti degli Apostoli del Signore. A noi sono stati dati ben 27 Libri ai quali va data ogni obbedienza. Obbedendo anche noi mossi dallo Spirito Santo, come Cristo Gesù era mosso dallo Spirito Santo, obbedendo ad ogni Parola di Cristo Gesù e ad ogni Verità dello Spirito Santo, trasformeremo l’amore di Cristo in nostro amore e con esso possiamo amare i nostri fratelli. </w:t>
      </w:r>
    </w:p>
    <w:p w14:paraId="1A9BF83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allora la grande immoralità del cristiano: il suo essersi separato dalla Parola, dai Comandamenti, dalla Verità dello Spirito Santo. Questa ancora non è tutta la sua immoralità. La grande immoralità è il suo dichiarare la trasgressione dei Comandamenti di Cristo Gesù vero amore. Siamo ben oltre l’antica frase: </w:t>
      </w:r>
    </w:p>
    <w:p w14:paraId="6C8E6BA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lang w:val="la-Latn"/>
        </w:rPr>
        <w:t>“Pecca fortiter et crede fortius”</w:t>
      </w:r>
      <w:r w:rsidRPr="00942322">
        <w:rPr>
          <w:rFonts w:ascii="Arial" w:hAnsi="Arial" w:cs="Arial"/>
          <w:i/>
          <w:iCs/>
          <w:spacing w:val="-2"/>
          <w:sz w:val="22"/>
          <w:szCs w:val="24"/>
        </w:rPr>
        <w:t xml:space="preserve"> – Sii pure peccatore, pecca coraggiosamente, ma ancor più coraggiosamente confida e rallegrati in Cristo - </w:t>
      </w:r>
      <w:r w:rsidRPr="00942322">
        <w:rPr>
          <w:rFonts w:ascii="Arial" w:hAnsi="Arial" w:cs="Arial"/>
          <w:i/>
          <w:iCs/>
          <w:spacing w:val="-2"/>
          <w:sz w:val="22"/>
          <w:szCs w:val="24"/>
          <w:lang w:val="la-Latn"/>
        </w:rPr>
        <w:t>Esto peccator et pecca foriter, sed fortius fide et gaude in Christo”</w:t>
      </w:r>
      <w:r w:rsidRPr="00942322">
        <w:rPr>
          <w:rFonts w:ascii="Arial" w:hAnsi="Arial" w:cs="Arial"/>
          <w:i/>
          <w:iCs/>
          <w:spacing w:val="-2"/>
          <w:sz w:val="22"/>
          <w:szCs w:val="24"/>
        </w:rPr>
        <w:t xml:space="preserve">. </w:t>
      </w:r>
    </w:p>
    <w:p w14:paraId="2EC615A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Noi oggi siamo</w:t>
      </w:r>
      <w:r w:rsidRPr="00942322">
        <w:rPr>
          <w:rFonts w:ascii="Arial" w:hAnsi="Arial" w:cs="Arial"/>
          <w:i/>
          <w:iCs/>
          <w:sz w:val="24"/>
          <w:szCs w:val="24"/>
        </w:rPr>
        <w:t xml:space="preserve"> </w:t>
      </w:r>
      <w:r w:rsidRPr="00942322">
        <w:rPr>
          <w:rFonts w:ascii="Arial" w:hAnsi="Arial" w:cs="Arial"/>
          <w:sz w:val="24"/>
          <w:szCs w:val="24"/>
        </w:rPr>
        <w:t>precipitati</w:t>
      </w:r>
      <w:r w:rsidRPr="00942322">
        <w:rPr>
          <w:rFonts w:ascii="Arial" w:hAnsi="Arial" w:cs="Arial"/>
          <w:i/>
          <w:iCs/>
          <w:sz w:val="24"/>
          <w:szCs w:val="24"/>
        </w:rPr>
        <w:t xml:space="preserve"> </w:t>
      </w:r>
      <w:r w:rsidRPr="00942322">
        <w:rPr>
          <w:rFonts w:ascii="Arial" w:hAnsi="Arial" w:cs="Arial"/>
          <w:sz w:val="24"/>
          <w:szCs w:val="24"/>
        </w:rPr>
        <w:t xml:space="preserve">nella totale perdita della coscienza del peccato. Almeno in quella frase al peccato era unita la fede. Oggi siamo senza il peccato e senza la fede. Oggi siamo giunti anche a predicare la sola misericordia di Dio che accoglie tutti i paradiso. Abbiamo anche detto che Dio non giudica nessuno. Ora se neanche più c’è il peccato perché tutto è amore, a che serve la misericordia </w:t>
      </w:r>
      <w:r w:rsidRPr="00942322">
        <w:rPr>
          <w:rFonts w:ascii="Arial" w:hAnsi="Arial" w:cs="Arial"/>
          <w:sz w:val="24"/>
          <w:szCs w:val="24"/>
        </w:rPr>
        <w:lastRenderedPageBreak/>
        <w:t>del Signore. A che serve affermare che Dio non giudica nessuno? Ecco oggi la nostra grande immoralità. Eppure ci diciamo discepoli di Gesù. Di questa universale immoralità nella quale abbiamo fatto precipitare il corpo di Cristo, i primi responsabili sono i Vescovi e i Presbiteri. Sono loro i responsabili della vita dell’amore di Cristo nella Chiesa e nel mondo.</w:t>
      </w:r>
    </w:p>
    <w:p w14:paraId="0038A17A" w14:textId="77777777" w:rsidR="00942322" w:rsidRPr="00942322" w:rsidRDefault="00942322" w:rsidP="00942322">
      <w:pPr>
        <w:spacing w:after="120"/>
        <w:jc w:val="both"/>
        <w:rPr>
          <w:rFonts w:ascii="Arial" w:hAnsi="Arial" w:cs="Arial"/>
          <w:sz w:val="24"/>
          <w:szCs w:val="24"/>
        </w:rPr>
      </w:pPr>
    </w:p>
    <w:p w14:paraId="17976C96"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Vi è una responsabilità originante o producente e c’è una responsabilità originata, prodotta. Se manca la responsabilità originante o producente, mai vi potrà esserci la responsabilità originata o prodotta. Ora ci sono due responsabilità originanti o producenti  e di conseguenza ci sono due responsabilità originate o prodotte. La prima responsabilità originante o producente è quella del Signore, Dio e Creatore dell’uomo, del solo vero Dio e del solo Creatore del cielo, della terra e di quanto vi è nel cielo e sulla terra. Noi sappiamo che il Signore nostro Dio ha scritto in ogni fibra dell’essere dell’uomo la sua immagine e la sua somiglianza. Non solo. Gli ha parlato e gli ha indicato la via del bene e del male. Sappiamo che senza alcuna interruzione il Signore parla all’uomo attraverso la sua coscienza. Se l’uomo non ascolta Dio che gli parla, è responsabile di tutto il male morale che compie. Questa verità è così rivelata nella Lettera ai Romani dallo Spirito Santo per bocca dell’Apostolo Paolo:</w:t>
      </w:r>
    </w:p>
    <w:p w14:paraId="272D70D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154FA33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B3615C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4ED689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w:t>
      </w:r>
      <w:r w:rsidRPr="00942322">
        <w:rPr>
          <w:rFonts w:ascii="Arial" w:hAnsi="Arial" w:cs="Arial"/>
          <w:i/>
          <w:iCs/>
          <w:spacing w:val="-2"/>
          <w:sz w:val="22"/>
          <w:szCs w:val="24"/>
        </w:rPr>
        <w:lastRenderedPageBreak/>
        <w:t xml:space="preserve">che cioè gli autori di tali cose meritano la morte, non solo le commettono, ma anche approvano chi le fa (Rm 1,16-32). </w:t>
      </w:r>
    </w:p>
    <w:p w14:paraId="32D2AD7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5755A00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0AE9C2D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44E40A0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7B6134D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C’è però la seconda responsabilità originante o producente e di conseguenza c’è anche la seconda responsabilità originata o prodotta. Questa responsabilità nell’Antico Testamento era dei Profeti, dei Sacerdoti, dei Re. Era anche del padre </w:t>
      </w:r>
      <w:r w:rsidRPr="00942322">
        <w:rPr>
          <w:rFonts w:ascii="Arial" w:hAnsi="Arial" w:cs="Arial"/>
          <w:sz w:val="24"/>
          <w:szCs w:val="24"/>
        </w:rPr>
        <w:lastRenderedPageBreak/>
        <w:t>e della madre. Costoro erano tutti preposti a insegnare le vie di Dio attraverso l’annuncio della Parola del Signore. Nel Nuovo Testamento, fino all’ascensione di Gesù in cielo, dopo la sua gloriosa risurrezione, la responsabilità originante o producente era di Cristo Gesù. Dopo la sua gloriosa ascensione al cielo e la discesa dello Spirito Santo, la responsabilità originate o producente è di tutto il corpo di Cristo, nel rispetto dei sacramenti che si ricevono e dei doni di grazia, verità, missione, mistero elargiti dallo Spirito Santo. La responsabilità originante o producente è del Papa, è dei Cardinali, è dei Vescovi, è dei Presbiteri, è dei Diaconi, è dei Cresimati, è dei Battezzati, è dei Profeti, è dei Dottori, è dei Maestri,   è del Padre e della Madre. Ogni membro del corpo di Cristo porta sulle spalle una sua particolare, personale responsabilità originante o producente.</w:t>
      </w:r>
    </w:p>
    <w:p w14:paraId="5B34D97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Sappiamo che Cristo Gesù – lo attesta Lui stesso in ogni pagina del Vangelo – ha vissuto in modo perfetto, pieno, santo, anzi in modo perfettissima, pienissimo, santissimo la sua responsabilità originante e producente, con parola, segni, opere, miracoli, prodigi. Fino all’ultimo istante, quando ha consegnato il suo spirito al Padre, ha vissuto la sua responsabilità senza venire meno neanche in un solo atono della sua anima, del suo spirito, del suo corpo. Di conseguenza, quanti non hanno voluto credere, moriranno nei loro peccati. Sono responsabili per responsabilità origina o prodotta della loro non conversione e anche della loro cattiveria e malvagità. Hanno ricevuto tutto il necessario e oltre il necessario per convertirsi e per credere nel Vangelo di Gesù Signore, Non hanno voluto. Il loro  peccato rimane e non possono addurre nessuna scusa nel giorno del giudizio. Se così non fosse stato, si dovrebbe dire che il Signore Dio è ingiusto quando giudica i popoli e anche Gerusalemme ed emette la giusta sentenza. O anche quando giudica gli uomini e viene pronunciata la sentenza di morte eterna. Avrebbero potuto credere. Hanno preferito soffocare la verità nell’ingiustizia.</w:t>
      </w:r>
    </w:p>
    <w:p w14:paraId="1587C7CF"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Differente invece l’esercizio della verità originante o producente del corpo di Cristo Gesù. Oggi moltissimi discepoli del Signore o moltissimi membri del corpo di Cristo Gesù non solo non predicano il Vangelo, non solo non insegnano ad osservare quanto Gesù ha comandato loro, giungono anche a insegnare il contrario e l’opposto di quanto Cristo Gesù ha comandato ai suoi Apostoli perché lo insegnassero al mondo intero fino alla consumazione della storia.  Poiché ad ogni discepolo di Gesù è stato dato in dono lo Spirito Santo, è responsabilità di ogni membro del corpo di Cristo operare un sano, santo, perfetto discernimento. Possono e di conseguenza devono operarlo questo discernimento. </w:t>
      </w:r>
    </w:p>
    <w:p w14:paraId="1509034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Noi percepiamo nello Spirito Santo che benedire il peccato non è secondo gli insegnamenti di Cristo Gesù e non è neanche secondo  la purissima verità dello Spirito Santo. Lo percepiamo e lo diciamo. Tante altre cose noi le percepiamo nello Spirito Santo e le diciamo, al fine di aiutare chi è indeciso o chi vive nell’ignoranza perché possano anche loro rimanere fedeli al Dettato Evangelico.</w:t>
      </w:r>
    </w:p>
    <w:p w14:paraId="15D0762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ora il principio morale che va messo bene in luce: Ogni responsabilità originante e producente non vissuta o non esercitata secondo obbedienza perfetta, si rende responsabile di ogni peccato e di ogni male e di ogni trasgressione dovuti alla sua omissione. Vale per tutto il corpo di Cristo, sempre in relazione alla persona responsabilità da esercitare, quando il Signore rivela al Profeta Ezechiele e proprio in relazione alla sua missione di Profeta;</w:t>
      </w:r>
    </w:p>
    <w:p w14:paraId="7952174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D52E4F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5026B52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800F98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58709D4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734DCD4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AC8467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4044869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1FEB571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227A101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3FC6FA7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4F82CFF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687012E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E93587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65B6319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Siamo tutti avvisati. Il peccato di omissione ai nostri giorni è il responsabile di tutti i peccati che si commettono nella Chiesa e nel mondo. A questo peccato di omissione si deve aggiungere l’altro ancora più pesante della falsa profezia, del falso insegnamento, della formazione dei cuori alla menzogna, alla falsità, alle tenebre, insegnamento secondo i pensieri del mondo e quelli di Satana.</w:t>
      </w:r>
    </w:p>
    <w:p w14:paraId="199A201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io non fossi venuto e non avessi parlato loro, non avrebbero alcun peccato; ma ora non hanno scusa per il loro peccato.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48CDD3D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È salvezza per se stesso, per la Chiesa, per il mondo chi vive in pienezza di obbedienza a Dio Padre, a Cristo Gesù, allo Spirito Santo, la sua personale responsabilità in relazione all’annuncio e alla testimonianza del Vangelo, in ordine alla sua predicazione e al suo insegnamento, ma soprattutto anche alla perfetta esemplarità con la quale noi il Vangelo viviamo.  </w:t>
      </w:r>
    </w:p>
    <w:p w14:paraId="1B44D5D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3ACD7BAB" w14:textId="77777777" w:rsidR="00942322" w:rsidRPr="00942322" w:rsidRDefault="00942322" w:rsidP="00942322">
      <w:pPr>
        <w:spacing w:after="120"/>
        <w:ind w:left="567" w:right="567"/>
        <w:jc w:val="both"/>
        <w:rPr>
          <w:rFonts w:ascii="Arial" w:hAnsi="Arial" w:cs="Arial"/>
          <w:i/>
          <w:iCs/>
          <w:sz w:val="22"/>
          <w:szCs w:val="24"/>
        </w:rPr>
      </w:pPr>
      <w:bookmarkStart w:id="72" w:name="_Hlk158990574"/>
      <w:r w:rsidRPr="00942322">
        <w:rPr>
          <w:rFonts w:ascii="Arial" w:hAnsi="Arial" w:cs="Arial"/>
          <w:i/>
          <w:iCs/>
          <w:sz w:val="22"/>
          <w:szCs w:val="24"/>
        </w:rPr>
        <w:t xml:space="preserve">Come il Padre ha amato me, anche io ho amato voi. Rimanete nel mio amore. Se osserverete i miei comandamenti, rimarrete nel mio amore, come </w:t>
      </w:r>
      <w:r w:rsidRPr="00942322">
        <w:rPr>
          <w:rFonts w:ascii="Arial" w:hAnsi="Arial" w:cs="Arial"/>
          <w:i/>
          <w:iCs/>
          <w:sz w:val="22"/>
          <w:szCs w:val="24"/>
        </w:rPr>
        <w:lastRenderedPageBreak/>
        <w:t xml:space="preserve">io ho osservato i comandamenti del Padre mio e rimango nel suo amore. </w:t>
      </w:r>
      <w:bookmarkEnd w:id="72"/>
      <w:r w:rsidRPr="00942322">
        <w:rPr>
          <w:rFonts w:ascii="Arial" w:hAnsi="Arial" w:cs="Arial"/>
          <w:i/>
          <w:iCs/>
          <w:sz w:val="22"/>
          <w:szCs w:val="24"/>
        </w:rPr>
        <w:t>Vi ho detto queste cose perché la mia gioia sia in voi e la vostra gioia sia piena.</w:t>
      </w:r>
    </w:p>
    <w:p w14:paraId="780E16A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4F88D69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bookmarkStart w:id="73" w:name="_Hlk158993080"/>
      <w:r w:rsidRPr="00942322">
        <w:rPr>
          <w:rFonts w:ascii="Arial" w:hAnsi="Arial" w:cs="Arial"/>
          <w:i/>
          <w:iCs/>
          <w:sz w:val="22"/>
          <w:szCs w:val="24"/>
        </w:rPr>
        <w:t xml:space="preserve">Se io non fossi venuto e non avessi parlato loro, non avrebbero alcun peccato; </w:t>
      </w:r>
      <w:bookmarkStart w:id="74" w:name="_Hlk158990406"/>
      <w:r w:rsidRPr="00942322">
        <w:rPr>
          <w:rFonts w:ascii="Arial" w:hAnsi="Arial" w:cs="Arial"/>
          <w:i/>
          <w:iCs/>
          <w:sz w:val="22"/>
          <w:szCs w:val="24"/>
        </w:rPr>
        <w:t>ma ora non hanno scusa per il loro peccato</w:t>
      </w:r>
      <w:bookmarkEnd w:id="74"/>
      <w:r w:rsidRPr="00942322">
        <w:rPr>
          <w:rFonts w:ascii="Arial" w:hAnsi="Arial" w:cs="Arial"/>
          <w:i/>
          <w:iCs/>
          <w:sz w:val="22"/>
          <w:szCs w:val="24"/>
        </w:rPr>
        <w:t xml:space="preserve">. </w:t>
      </w:r>
      <w:bookmarkEnd w:id="73"/>
      <w:r w:rsidRPr="00942322">
        <w:rPr>
          <w:rFonts w:ascii="Arial" w:hAnsi="Arial" w:cs="Arial"/>
          <w:i/>
          <w:iCs/>
          <w:sz w:val="22"/>
          <w:szCs w:val="24"/>
        </w:rPr>
        <w:t xml:space="preserve">Chi odia me, odia anche il Padre mio. </w:t>
      </w:r>
      <w:bookmarkStart w:id="75" w:name="_Hlk158990522"/>
      <w:r w:rsidRPr="00942322">
        <w:rPr>
          <w:rFonts w:ascii="Arial" w:hAnsi="Arial" w:cs="Arial"/>
          <w:i/>
          <w:iCs/>
          <w:sz w:val="22"/>
          <w:szCs w:val="24"/>
        </w:rPr>
        <w:t xml:space="preserve">Se non avessi compiuto in mezzo a loro opere che nessun altro ha mai compiuto, non avrebbero alcun peccato; ora invece hanno visto e hanno odiato me e il Padre mio. Ma questo, perché si compisse la parola che sta scritta nella loro Legge: Mi hanno odiato senza ragione. </w:t>
      </w:r>
      <w:bookmarkEnd w:id="75"/>
      <w:r w:rsidRPr="00942322">
        <w:rPr>
          <w:rFonts w:ascii="Arial" w:hAnsi="Arial" w:cs="Arial"/>
          <w:i/>
          <w:iCs/>
          <w:sz w:val="22"/>
          <w:szCs w:val="24"/>
        </w:rPr>
        <w:t xml:space="preserve">Quando verrà il Paràclito, che io vi manderò dal Padre, lo Spirito della verità che procede dal Padre, egli darà testimonianza di me; e anche voi date testimonianza, perché siete con me fin dal principio (Gv 15,1-27). </w:t>
      </w:r>
    </w:p>
    <w:p w14:paraId="4F9D66DA" w14:textId="77777777" w:rsidR="00942322" w:rsidRPr="00942322" w:rsidRDefault="00942322" w:rsidP="00942322">
      <w:pPr>
        <w:spacing w:after="120"/>
        <w:ind w:left="567" w:right="567"/>
        <w:jc w:val="both"/>
        <w:rPr>
          <w:rFonts w:ascii="Arial" w:hAnsi="Arial" w:cs="Arial"/>
          <w:i/>
          <w:iCs/>
          <w:sz w:val="24"/>
          <w:szCs w:val="28"/>
        </w:rPr>
      </w:pPr>
    </w:p>
    <w:p w14:paraId="647F86AB" w14:textId="77777777" w:rsidR="00942322" w:rsidRPr="00942322" w:rsidRDefault="00942322" w:rsidP="00942322">
      <w:pPr>
        <w:keepNext/>
        <w:spacing w:after="240"/>
        <w:jc w:val="center"/>
        <w:outlineLvl w:val="1"/>
        <w:rPr>
          <w:rFonts w:ascii="Arial" w:hAnsi="Arial"/>
          <w:b/>
          <w:sz w:val="32"/>
          <w:szCs w:val="16"/>
        </w:rPr>
      </w:pPr>
      <w:bookmarkStart w:id="76" w:name="_Hlk157633071"/>
      <w:bookmarkStart w:id="77" w:name="_Toc159151201"/>
      <w:r w:rsidRPr="00942322">
        <w:rPr>
          <w:rFonts w:ascii="Arial" w:hAnsi="Arial"/>
          <w:b/>
          <w:sz w:val="32"/>
          <w:szCs w:val="16"/>
        </w:rPr>
        <w:t>COME IL PADRE HA MANDATO ME, ANCHE IO MANDO VOI</w:t>
      </w:r>
      <w:bookmarkEnd w:id="77"/>
    </w:p>
    <w:bookmarkEnd w:id="76"/>
    <w:p w14:paraId="0B5E4749"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La morale cristiana, o morale evangelica, o morale biblica, ha un solo fine: creare una perfettissima comunione di vita tra noi e il Padre celeste, in Cristo, per opera dello Spirito Santo. Questa comunione deve giungere fino a crearsi una cosa sola tra noi e il Signore nostro Dio, una cosa sola fino a potersi dire ciò che dice l’Apostolo Paolo di sé stesso nella Lettera ai Galati:</w:t>
      </w:r>
    </w:p>
    <w:p w14:paraId="3AE163F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(Gel 2,19-3,1). </w:t>
      </w:r>
    </w:p>
    <w:p w14:paraId="73C5715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Anche nel suo corpo l’Apostolo Paolo porta i segni della sua perfetta comunione con Cristo Gesù: comunione nella perfetta conformazione a Lui nella sofferenza.</w:t>
      </w:r>
    </w:p>
    <w:p w14:paraId="7899282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Quanto a me invece non ci sia altro vanto che nella croce del Signore nostro Gesù Cristo, per mezzo della quale il mondo per me è stato crocifisso, come io per il mondo. Non è infatti la circoncisione che conta, né la non circoncisione, </w:t>
      </w:r>
      <w:r w:rsidRPr="00942322">
        <w:rPr>
          <w:rFonts w:ascii="Arial" w:hAnsi="Arial" w:cs="Arial"/>
          <w:i/>
          <w:iCs/>
          <w:spacing w:val="-2"/>
          <w:sz w:val="22"/>
          <w:szCs w:val="24"/>
        </w:rPr>
        <w:lastRenderedPageBreak/>
        <w:t xml:space="preserve">ma l’essere nuova creatura. E su quanti seguiranno questa norma sia pace e misericordia, come su tutto l’Israele di Dio. D’ora innanzi nessuno mi procuri fastidi: io porto le stigmate di Gesù sul mio corpo (Gal 6,14-17). </w:t>
      </w:r>
    </w:p>
    <w:p w14:paraId="26A690E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comunione Gesù Signore nel Vangelo secondo Giovanni la rivela e la manifesta come unità. Nell’unità che regna tra il Padre e il Figlio nello Spirito Santo, Gesù vuole che entrino anche i suoi discepoli:</w:t>
      </w:r>
    </w:p>
    <w:p w14:paraId="5F129A74" w14:textId="77777777" w:rsidR="00942322" w:rsidRPr="00942322" w:rsidRDefault="00942322" w:rsidP="00942322">
      <w:pPr>
        <w:spacing w:after="120"/>
        <w:ind w:left="567" w:right="567"/>
        <w:jc w:val="both"/>
        <w:rPr>
          <w:rFonts w:ascii="Arial" w:hAnsi="Arial" w:cs="Arial"/>
          <w:i/>
          <w:iCs/>
          <w:color w:val="000000"/>
          <w:spacing w:val="-2"/>
          <w:sz w:val="22"/>
          <w:szCs w:val="24"/>
        </w:rPr>
      </w:pPr>
      <w:r w:rsidRPr="00942322">
        <w:rPr>
          <w:rFonts w:ascii="Arial" w:hAnsi="Arial" w:cs="Arial"/>
          <w:i/>
          <w:iCs/>
          <w:color w:val="000000"/>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7BC437B" w14:textId="77777777" w:rsidR="00942322" w:rsidRPr="00942322" w:rsidRDefault="00942322" w:rsidP="00942322">
      <w:pPr>
        <w:spacing w:after="120"/>
        <w:ind w:left="567" w:right="567"/>
        <w:jc w:val="both"/>
        <w:rPr>
          <w:rFonts w:ascii="Arial" w:hAnsi="Arial" w:cs="Arial"/>
          <w:i/>
          <w:iCs/>
          <w:color w:val="000000"/>
          <w:spacing w:val="-2"/>
          <w:sz w:val="22"/>
          <w:szCs w:val="24"/>
        </w:rPr>
      </w:pPr>
      <w:r w:rsidRPr="00942322">
        <w:rPr>
          <w:rFonts w:ascii="Arial" w:hAnsi="Arial" w:cs="Arial"/>
          <w:i/>
          <w:iCs/>
          <w:color w:val="000000"/>
          <w:spacing w:val="-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3C75C2BD" w14:textId="77777777" w:rsidR="00942322" w:rsidRPr="00942322" w:rsidRDefault="00942322" w:rsidP="00942322">
      <w:pPr>
        <w:spacing w:after="120"/>
        <w:ind w:left="567" w:right="567"/>
        <w:jc w:val="both"/>
        <w:rPr>
          <w:rFonts w:ascii="Arial" w:hAnsi="Arial" w:cs="Arial"/>
          <w:i/>
          <w:iCs/>
          <w:color w:val="000000"/>
          <w:spacing w:val="-2"/>
          <w:sz w:val="22"/>
          <w:szCs w:val="24"/>
        </w:rPr>
      </w:pPr>
      <w:r w:rsidRPr="00942322">
        <w:rPr>
          <w:rFonts w:ascii="Arial" w:hAnsi="Arial" w:cs="Arial"/>
          <w:i/>
          <w:iCs/>
          <w:color w:val="000000"/>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0CBCAC92" w14:textId="77777777" w:rsidR="00942322" w:rsidRPr="00942322" w:rsidRDefault="00942322" w:rsidP="00942322">
      <w:pPr>
        <w:spacing w:after="120"/>
        <w:ind w:left="567" w:right="567"/>
        <w:jc w:val="both"/>
        <w:rPr>
          <w:rFonts w:ascii="Arial" w:hAnsi="Arial" w:cs="Arial"/>
          <w:i/>
          <w:iCs/>
          <w:color w:val="000000"/>
          <w:spacing w:val="-2"/>
          <w:sz w:val="22"/>
          <w:szCs w:val="24"/>
        </w:rPr>
      </w:pPr>
      <w:r w:rsidRPr="00942322">
        <w:rPr>
          <w:rFonts w:ascii="Arial" w:hAnsi="Arial" w:cs="Arial"/>
          <w:i/>
          <w:iCs/>
          <w:color w:val="000000"/>
          <w:spacing w:val="-2"/>
          <w:sz w:val="22"/>
          <w:szCs w:val="24"/>
        </w:rPr>
        <w:t>Padre, voglio che quelli che mi hai dato siano anch’essi con me dove sono io, perché contemplino la mia gloria, quella che tu mi hai dato; poiché mi hai amato prima della creazione del mondo.</w:t>
      </w:r>
    </w:p>
    <w:p w14:paraId="3D3523B2" w14:textId="77777777" w:rsidR="00942322" w:rsidRPr="00942322" w:rsidRDefault="00942322" w:rsidP="00942322">
      <w:pPr>
        <w:spacing w:after="120"/>
        <w:ind w:left="567" w:right="567"/>
        <w:jc w:val="both"/>
        <w:rPr>
          <w:rFonts w:ascii="Arial" w:hAnsi="Arial" w:cs="Arial"/>
          <w:i/>
          <w:iCs/>
          <w:color w:val="000000"/>
          <w:spacing w:val="-2"/>
          <w:sz w:val="22"/>
          <w:szCs w:val="24"/>
        </w:rPr>
      </w:pPr>
      <w:r w:rsidRPr="00942322">
        <w:rPr>
          <w:rFonts w:ascii="Arial" w:hAnsi="Arial" w:cs="Arial"/>
          <w:i/>
          <w:iCs/>
          <w:color w:val="000000"/>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17,15-26). </w:t>
      </w:r>
    </w:p>
    <w:p w14:paraId="3AA7488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Questa unità si edifica, se vi è la perfetta unità nella volontà e cioè nella misura in cui la volontà di Dio diviene la nostra volontà, il pensiero di Cristo il nostro pensiero,  la verità dello Spirito Santo la nostra verità, la Parola della Rivelazione la nostra Parola, l’obbedienza di Cristo la nostra obbedienza, il sacrificio offerto al Padre da Cristo Gesù, il nostro sacrificio. Se manca l’unità nell’obbedienza di Cristo, nessun’altra unità potrà essere edificata o realizzata. Ecco allora come l’Apostolo Paolo annuncia questo mistero di unità tra Cristo e il Padre, modello di unità tra i discepoli e Cristo Signore:</w:t>
      </w:r>
    </w:p>
    <w:p w14:paraId="3E95DC8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1639E21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w:t>
      </w:r>
      <w:r w:rsidRPr="00942322">
        <w:rPr>
          <w:rFonts w:ascii="Arial" w:hAnsi="Arial" w:cs="Arial"/>
          <w:i/>
          <w:iCs/>
          <w:spacing w:val="-2"/>
          <w:sz w:val="22"/>
          <w:szCs w:val="24"/>
        </w:rPr>
        <w:lastRenderedPageBreak/>
        <w:t>si pieghi nei cieli, sulla terra e sotto terra, e ogni lingua proclami: «Gesù Cristo è Signore!», a gloria di Dio Padre.</w:t>
      </w:r>
    </w:p>
    <w:p w14:paraId="45A344ED"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398174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 Maria di Màgdala non basta sapere che Gesù è risorto. A Lei non è sufficiente un sepolcro vuoto. Non c’è comunione con una verità e neanche con un sepolcro vuoto. Per Lei la comunione può essere solo con la Persona di Cristo Gesù. Lei non si dona pace finché questa comunione non sia stata realizzata non solo a livello di cuore, o livello di spirito, o livello di pensiero, o livello di sentimento, o livello di volontà. A lei necessita anche il livello visivo. Lei Cristo lo vuole vedere. Poiché lo vuole vedere, lo cerca. Lo cercherà finché non lo avrà visto. Ecco le sue parole: trovare e prendere. Per Lei a nulla serve una verità senza la Persona che è la verità. Nella nostra fede verità e persona sono una cosa sola. Sono una cosa sola in Dio, devono essere una cosa sola anche in ogni discepolo di Gesù. Dio è la verità, la verità è Dio. In Cristo per lo Spirito Santo, la verità è il cristiano, il cristiano è la verità. Se c’è separazione tra il cristiano e la verità, il cristiano non è vero cristiano. Manca in lui questa mirabile unità:</w:t>
      </w:r>
    </w:p>
    <w:p w14:paraId="1CC10CA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Ella, pensando che fosse il custode del giardino, gli disse: «Signore, se l’hai portato via tu, dimmi dove l’hai posto e io andrò a prenderlo».</w:t>
      </w:r>
    </w:p>
    <w:p w14:paraId="3510308D"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allora chi è il discepolo di Gesù, in Gesù, per opera dello Spirito Santo: lui è Luce. È Verità. È Sale. È Vita. È Carità. È Amore. È Fede. È Parola. È Speranza. È Virtù.  È Giustizia. È Santità. È Obbedienza. È Umiltà. È Mitezza. È Compassione. È Unità. Tutte queste cose lui deve esserlo visibilmente. Perché il cristiano sia queste cose, deve esserlo non solo nell’anima o nello spirito, ma  anche nel corpo. Il suo stesso corpo dovrà essere corpo di Luce e di Verità. Se il corpo non è Luce e Verità, neanche l’anima e lo spirito lo sono. Ecco qualche riflessione scritta da noi su Maria di Màgdala;</w:t>
      </w:r>
    </w:p>
    <w:p w14:paraId="492353AF"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hAnsi="Arial" w:cs="Arial"/>
          <w:b/>
          <w:bCs/>
          <w:i/>
          <w:iCs/>
          <w:sz w:val="24"/>
          <w:szCs w:val="24"/>
        </w:rPr>
        <w:t>Prima riflessione:</w:t>
      </w:r>
      <w:bookmarkStart w:id="78" w:name="_Toc532122392"/>
      <w:r w:rsidRPr="00942322">
        <w:rPr>
          <w:rFonts w:ascii="Arial" w:hAnsi="Arial" w:cs="Arial"/>
          <w:b/>
          <w:bCs/>
          <w:i/>
          <w:iCs/>
          <w:sz w:val="24"/>
          <w:szCs w:val="24"/>
        </w:rPr>
        <w:t xml:space="preserve"> </w:t>
      </w:r>
      <w:r w:rsidRPr="00942322">
        <w:rPr>
          <w:rFonts w:ascii="Arial" w:hAnsi="Arial" w:cs="Arial"/>
          <w:b/>
          <w:bCs/>
          <w:i/>
          <w:iCs/>
          <w:color w:val="000000"/>
          <w:kern w:val="32"/>
          <w:sz w:val="24"/>
          <w:szCs w:val="32"/>
        </w:rPr>
        <w:t>Hanno portato via il mio Signore</w:t>
      </w:r>
      <w:bookmarkEnd w:id="78"/>
    </w:p>
    <w:p w14:paraId="6B4E3ED5"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Il cristiano può amare secondo tutta la verità dell’amore, solo se lui cresce nell’amore secondo tutta la verità dell’amore. Se anche un frammento di verità manca al suo amore, il rischio è che l’amore si affievolisca e poi a poco a poco si esaurisca. Un cristiano è consacrato presbitero. Al momento della consacrazione possiede è una certa verità dell’amore secondo la verità che è propria dell’amore del presbitero. Non aggiunge verità alla verità dell’essere presbitero. Dopo qualche mese l’amore si è raffreddato. Dopo qualche anno si entra nell’abitudine. Dopo qualche altro anno tutto diviene monotonia. Mancando della verità dell’amore presbiterale si inabissa nelle falsità di ogni altro amore, giungendo anche a rinnegare la parola data a Cristo, alla Chiesa, al cielo e alla terra. Le </w:t>
      </w:r>
      <w:r w:rsidRPr="00942322">
        <w:rPr>
          <w:rFonts w:ascii="Arial" w:eastAsia="Calibri" w:hAnsi="Arial" w:cs="Arial"/>
          <w:sz w:val="24"/>
          <w:szCs w:val="22"/>
          <w:lang w:eastAsia="en-US"/>
        </w:rPr>
        <w:lastRenderedPageBreak/>
        <w:t xml:space="preserve">scuse per tradire la verità dell’amore presbiterale sono tante, molte. Ma una sola è la verità. Si è smesso di crescere nella verità dell’amore. </w:t>
      </w:r>
    </w:p>
    <w:p w14:paraId="33CD5E8D"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L’amore non sorretto dalla verità è venuto meno come la fiamma di una lampada nella quale non si versa olio di continuo. Così dicasi anche per l’amore coniugale. Oggi non si cresce nella verità della amore. Domani si perde una verità, dopodomani un’altra e alla fine prima si inizia con l’adulterio del cuore, poi con l’adulterio fisico, poi con il concubinaggio, poi con la separazione, con il divorzio, oggi con estrema facilità con la dichiarazione di nullità. Anche in questo caso si viene meno alla parola data a Cristo Gesù, alla Chiesa, al cielo e alla terra. La sorgente della verità di ogni amore è la Parola di Dio, di Cristo Gesù, della Chiesa. Se non è Parola vera della Chiesa, non è Parola vera di Cristo Gesù. Se non è Parola vera di Cristo Gesù neanche è Parola vera di Dio. Sono senza la verità del vero amore, quanti sono senza la Parola della Chiesa e per Chiesa si intende quella che Cristo Gesù, non la Chiesa, ha fondato su Pietro. La forza del vero amore invece è l’amore crocifisso di Cristo Signore che è tutto nel suo corpo e nel suo sangue che è l’Eucaristia. Vero corpo, vero sangue, vero nutrimento dell’amore. È giusto allora che ognuno si chieda: quanto cresco nella verità dell’amore? Quanto sto aumentando nella forza dell’amore vero? La risposta è una sola: si cresce nella misura in cui si cresce nell’amore per la verità e la grazia di Cristo Gesù. Oggi Cristo viene tolto dal mondo. Si condanna il mondo alla falsità dell’amore. Si ama non dalla verità dell’amore, ma dalla falsità, dalla menzogna, dall’inganno. Che amore è quello sessuale tra gli stessi sessi? Quale amore per un bambino a cui si toglie la verità del padre e della madre necessari al vero amore? Che amore è quello di un utero in affitto? Che amore è quello di un aborto? Che amore è quello dell’eutanasia? Che amore è quello dello stupro, della violenza, dell’uccisione del partner? Ci si allontana da Cristo, ci si allontana dal vero amore. Del vero amore Cristo è verità ed è grazia. Cristo è tutto.</w:t>
      </w:r>
    </w:p>
    <w:p w14:paraId="68B113B9"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20,11-18). </w:t>
      </w:r>
    </w:p>
    <w:p w14:paraId="6C4E8B81"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Maria di Magdala non si accontenta di amare per verità astratte. Gesù è risorto. Lei vuole amare Gesù nella concretezza. Lei vuole vedere Gesù. Gli vuole parlare. Vuole gustare la sua presenza. In Gesù c’è una bellezza divina, una verità eterna, un amore infinito. Il suo spirito e la sua anima dovranno nutrirsi del suo amore per vivere. O lei trova Cristo o il suo amore a poco a poco morirà e lei si troverà ad essere un tamarisco in terra arida, una radice in un deserto. È esigenza del vero amore cercare il vero amore secondo la verità dell’amore. Nel </w:t>
      </w:r>
      <w:r w:rsidRPr="00942322">
        <w:rPr>
          <w:rFonts w:ascii="Arial" w:eastAsia="Calibri" w:hAnsi="Arial" w:cs="Arial"/>
          <w:sz w:val="24"/>
          <w:szCs w:val="22"/>
          <w:lang w:eastAsia="en-US"/>
        </w:rPr>
        <w:lastRenderedPageBreak/>
        <w:t xml:space="preserve">Cantico dei cantici c’è una ricerca ininterrotta dell’amore verso l’amore. L’amore in questo Cantico è una bellezza sempre nuova. La descrizione della bellezza potrebbe sembrare sempre la stessa. Invece più l’amore contempla l’amore e più la bellezza cresce. Crescendo la bellezza cresce l’amore. Crescendo l’amore cresce la bellezza. La verità cristiana non è astrattezza, ma verità concreta, verità vista, gustata, toccata, che apre il cuore al desiderio di possederla tutta. Maria di Magdala è la donna che nel Vangelo è posta dallo Spirito Santo come maestra di ricerca dell’amore vero secondo tutta la verità dell’amore. Cristo Gesù è Vivo, è il Vivente, è il Risorto, è il Presente, è con noi. Si devono chiedere allo Spirito Santo occhi di spirito per vederlo accanto a noi e cuore grande per amarlo secondo tutta la verità dell’amore. Se ogni giorno eleviamo allo Spirito del Signore una preghiera accorata, lo Spirito di Dio esaudirà la nostra preghiera e noi con gli occhi della mente vedremo sempre il Signore accanto a noi. Sapendo che Lui è con noi, sempre in ogni luogo e in ogni tempo, cresceremo nella verità del suo amore fino a raggiungere la perfezione. Dalla perfezione dell’amore per Lui conosceremo la verità dell’amore. Madre di Dio, Angeli, Santi, fateci crescere nella verità dell’amore per tutti i nostri giorni. </w:t>
      </w:r>
    </w:p>
    <w:p w14:paraId="1C4AB1E7"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hAnsi="Arial" w:cs="Arial"/>
          <w:b/>
          <w:bCs/>
          <w:i/>
          <w:iCs/>
          <w:sz w:val="24"/>
          <w:szCs w:val="24"/>
        </w:rPr>
        <w:t xml:space="preserve">Seconda riflessione: </w:t>
      </w:r>
      <w:bookmarkStart w:id="79" w:name="_Toc83895831"/>
      <w:r w:rsidRPr="00942322">
        <w:rPr>
          <w:rFonts w:ascii="Arial" w:hAnsi="Arial" w:cs="Arial"/>
          <w:b/>
          <w:bCs/>
          <w:i/>
          <w:iCs/>
          <w:color w:val="000000"/>
          <w:kern w:val="32"/>
          <w:sz w:val="24"/>
          <w:szCs w:val="32"/>
        </w:rPr>
        <w:t>Dimmi dove l’hai posto e io andrò a prenderlo</w:t>
      </w:r>
      <w:bookmarkEnd w:id="79"/>
    </w:p>
    <w:p w14:paraId="78979CE4"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Una prima verità che emerge dal racconto evangelico rivela che Maria di Magdala non si vergogna affatto di Cristo Gesù e neanche di confessare dinanzi agli Angeli di Dio il suo grande amore per il suo Maestro e Signore, per il suo Dio: </w:t>
      </w:r>
    </w:p>
    <w:p w14:paraId="6B6ADCF3"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10,28-33).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(Lc 9,23-27). </w:t>
      </w:r>
    </w:p>
    <w:p w14:paraId="7DAB3582"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La sua confessione è perfetta. Anche la ricerca di Gesù è fatta in modo luminosissimo. Nessuno potrà mettere in dubbio il suo cuore.</w:t>
      </w:r>
    </w:p>
    <w:p w14:paraId="2C30B75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In lei si compie il Cantico dei Cantici, Libro nel quale viene descritto l’amore di Dio per l’anima che è oggetto della sua ricerca e dell’anima che cerca il suo Dio. Solo trovandosi vicendevolmente si compie il mistero dell’amore eterno con il quale il Signore ama la sua creatura: </w:t>
      </w:r>
    </w:p>
    <w:p w14:paraId="63F62280"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“Sul mio letto, lungo la notte, ho cercato l’amore dell’anima mia; l’ho cercato, ma non l’ho trovato. Mi alzerò e farò il giro della città per le strade e per le piazze; voglio cercare l’amore dell’anima mia. L’ho cercato, ma non l’ho </w:t>
      </w:r>
      <w:r w:rsidRPr="00942322">
        <w:rPr>
          <w:rFonts w:ascii="Arial" w:eastAsia="Calibri" w:hAnsi="Arial" w:cs="Arial"/>
          <w:i/>
          <w:iCs/>
          <w:spacing w:val="-2"/>
          <w:sz w:val="22"/>
          <w:szCs w:val="22"/>
          <w:lang w:eastAsia="en-US"/>
        </w:rPr>
        <w:lastRenderedPageBreak/>
        <w:t>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w:t>
      </w:r>
    </w:p>
    <w:p w14:paraId="7496748B"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5,6-16).</w:t>
      </w:r>
    </w:p>
    <w:p w14:paraId="4B01F5DA"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Maria è vera figura, vera immagine dell’anima che cerca la sorgente della sua verità, la fonte nella quale immergere il cuore perché trovi la sua pace. Maria non ha pace finché non troverà il suo Dio e il suo Signore. </w:t>
      </w:r>
    </w:p>
    <w:p w14:paraId="254181B1"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Il Signore sempre ci precede nella ricerca, ma anche l’anima deve precedere il Signore nella ricerca. La ricerca poi deve essere senza interruzione, perché l’amore di Dio è infinito ed eterno e non può essere trovato in una sola volta. In un sola volta noi troviamo gocce dell’amore di Dio per noi. Goccia su goccia, goccia dopo goccia ogni anima deve quotidianamente dissetare la sua sete. Anche l’eternità sarà così: una ricerca eterna di amore. Dio mai si stanca di donare. L’anima mai si stanca di ricevere. Il cristiano non cerca una verità. il cristiano cerca Cristo Gesù. Madre di Cristo, insegnaci a cerca Cristo giorno per giorno per dissetarci e sfamarci di Lui. </w:t>
      </w:r>
    </w:p>
    <w:p w14:paraId="5D192071" w14:textId="77777777" w:rsidR="00942322" w:rsidRPr="00942322" w:rsidRDefault="00942322" w:rsidP="00942322">
      <w:pPr>
        <w:spacing w:after="120"/>
        <w:jc w:val="both"/>
        <w:rPr>
          <w:rFonts w:ascii="Arial" w:hAnsi="Arial" w:cs="Arial"/>
          <w:b/>
          <w:bCs/>
          <w:i/>
          <w:iCs/>
          <w:color w:val="000000"/>
          <w:kern w:val="32"/>
          <w:sz w:val="24"/>
          <w:szCs w:val="28"/>
        </w:rPr>
      </w:pPr>
      <w:r w:rsidRPr="00942322">
        <w:rPr>
          <w:rFonts w:ascii="Arial" w:hAnsi="Arial" w:cs="Arial"/>
          <w:b/>
          <w:bCs/>
          <w:i/>
          <w:iCs/>
          <w:sz w:val="24"/>
          <w:szCs w:val="24"/>
        </w:rPr>
        <w:t xml:space="preserve">Terza riflessione: </w:t>
      </w:r>
      <w:bookmarkStart w:id="80" w:name="_Toc57468400"/>
      <w:r w:rsidRPr="00942322">
        <w:rPr>
          <w:rFonts w:ascii="Arial" w:hAnsi="Arial" w:cs="Arial"/>
          <w:b/>
          <w:bCs/>
          <w:i/>
          <w:iCs/>
          <w:color w:val="000000"/>
          <w:kern w:val="32"/>
          <w:sz w:val="24"/>
          <w:szCs w:val="28"/>
        </w:rPr>
        <w:t>Ho visto il Signore!</w:t>
      </w:r>
      <w:bookmarkEnd w:id="80"/>
    </w:p>
    <w:p w14:paraId="27FE7149"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Nel Vangelo secondo Giovanni, Maria di Màgdala è la prima persona alla quale il Signore si manifesta, si fa vedere da Risorto. Ella è posta dal Discepolo che Gesù amava come modello della vera fede. Pietro e Giovanni non cercano il Signore. Si fermano alla verità del Signore. Lui è risorto. Questa verità è dedotta dal sepolcro vuoto e dall’ordine che regna in esso. La deduzione per argomentazione, pur essendo via della vera fede, non è sufficiente per reggere il cammino della fede. La nostra fede infatti non si regge sulla verità soltanto, ma anche sulla conoscenza diretta della Persona del nostro Dio e Signore. Questa conoscenza avviene, si compie e si perfeziona con la grazia dei Sacramenti. È nei Sacramenti che lo Spirito Santo ci fa divenire una cosa sola con Cristo Signore, conformandoci a Lui, facendoci abitare in Lui, divenendo con Lui un solo </w:t>
      </w:r>
      <w:r w:rsidRPr="00942322">
        <w:rPr>
          <w:rFonts w:ascii="Arial" w:eastAsia="Calibri" w:hAnsi="Arial" w:cs="Arial"/>
          <w:sz w:val="24"/>
          <w:szCs w:val="22"/>
          <w:lang w:eastAsia="en-US"/>
        </w:rPr>
        <w:lastRenderedPageBreak/>
        <w:t xml:space="preserve">corpo, una sola vita. L’incontro con il Cristo vivente avviene anche con ogni discepolo di Gesù che realmente, veramente, sostanzialmente manifesta Cristo nella sua vita attraverso la sua natura cristificata. Povere sono tutte quelle confessioni cristiane nelle quali manca la sorgente della grazia che sono i Sacramenti. Infatti dal costato squarciato di Cristo sulla croce non venne fuori solo l’acqua, lo Spirito Santo, ma anche il sangue, cioè la grazia che si attinge nei setti canali che sono i Sacramenti della salvezza. Dove però manca la grazia, manca anche la pienezza dello Spirito Santo, perché manca la pienezza della conformazione a Cristo che è insieme grazia e verità. </w:t>
      </w:r>
    </w:p>
    <w:p w14:paraId="674CB603"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Per questo la vera redenzione, la vera salvezza, la vera vita si può attingere e vivere solamente nella Chiesa una, santa, cattolica, apostolica. Solo in questa Chiesa si dona Cristo in pienezza, si dona Cristo verità, grazia, luce, vita eterna, giustizia, perfetta santità. Solo in questa Chiesa si generano persone pienamente conformate a Cristo Gesù. È il mistero che si accoglie nella fede e nella fede si vive. Chi cade dalla fede, perché è caduto dalla grazia e dalla verità, mai potrà né accogliere e né professare questo mistero nel quale è la vita eterna per ogni uomo. Ma oggi chi vuole la Chiesa. Oggi chi predica più la Chiesa e la sua necessaria appartenenza ad essa divenendo corpo di Cristo e vivendo per Cristo, con Cristo, in Cristo, nella Chiesa, per la Chiesa, con la Chiesa? Se non si è Chiesa visibile neanche si è corpo invisibile di Gesù Signore. Cristo Gesù e la sua Chiesa solo un solo corpo, non due corpi separati, ma un solo corpo. Dividere Cristo dalla Chiesa è uscire fuori dal mistero della vera salvezza. Ci si incammina per sentieri di perdizione.</w:t>
      </w:r>
    </w:p>
    <w:p w14:paraId="04EF8FA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Cosa ci deve insegnare Maria di Màgdala oggi e sempre, fino alla fine della storia? Maria ci dice che si possono leggere tutti i Commentari antichi e nuovi della Sacra Scrittura, tutte le Summe Teologiche, tutti i libri del mondo che parlano di Cristo Gesù. Si possono anche frequentare tutte le più alte scuole di teologia e tutti i maestri della sacra scienza, ma se non avviene la cristificazione del discepolo di Gesù nei sacramenti della Chiesa e non si cerca una relazione personale con Gesù Signore, la verità da sola non può condurre la vita cristiana sulla via della vera salvezza. Si può percorrere la via della salvezza, che è divenire ogni giorno più cristificati in Cristo, vivendo per Cristo e con Cristo, solo se lo Spirito Santo ci spinge a cercare sempre il Signore, divenendo però sempre più sua vita. Si vede il Signore, si conosce il Signore, si diviene con il Signore una cosa sola, si può andare dai discepoli, cioè dalla Chiesa, ad annunziare ad essa il Signore. Poi come figli della Chiesa, si va nel mondo per chiamare ogni altro uomo a conoscere il Signore per divenire con Lui un solo corpo, una sola vita. Chi non è una sola vita con il Signore, divenendo una sola vita con la Chiesa, una sola vita con gli Apostoli del Signore, che sono fondamento visibile del corpo di Cristo che è la Chiesa, costruisce sulla sabbia. Non ha futuro. </w:t>
      </w:r>
    </w:p>
    <w:p w14:paraId="75667EC3"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La comunione con Cristo necessariamente passa per la comunione con gli Apostoli del Signore. Comunione con Cristo, comunione con gli Apostoli del Signore non sono due comunioni, ma una sola comunione. Né mai si potrà portare alla vera comunione con Cristo, se non si porta alla vera comunione con gli Apostoli del Signore. Ma anche la comunione di ogni membro del corpo di Cristo con tutti gli altri membri, può avvenire solo se edificati sul fondamento visibile dell’Apostolo del Signore. È grande il mistero della comunione. Esso è </w:t>
      </w:r>
      <w:r w:rsidRPr="00942322">
        <w:rPr>
          <w:rFonts w:ascii="Arial" w:eastAsia="Calibri" w:hAnsi="Arial" w:cs="Arial"/>
          <w:sz w:val="24"/>
          <w:szCs w:val="22"/>
          <w:lang w:eastAsia="en-US"/>
        </w:rPr>
        <w:lastRenderedPageBreak/>
        <w:t>uno e indivisibile: Comunione con l’Apostolo. comunione con Cristo, comunione con ogni membro del corpo di Cristo. Senza l’Apostolo non esiste la comunione. Madre della Redenzione, Angeli, Santi, fate che viviamo di vera comunione con l‘Apostolo.</w:t>
      </w:r>
    </w:p>
    <w:p w14:paraId="7819E62A"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eastAsia="Calibri" w:hAnsi="Arial" w:cs="Arial"/>
          <w:b/>
          <w:bCs/>
          <w:i/>
          <w:iCs/>
          <w:sz w:val="24"/>
          <w:szCs w:val="22"/>
          <w:lang w:eastAsia="en-US"/>
        </w:rPr>
        <w:t xml:space="preserve">Quarta riflessione: </w:t>
      </w:r>
      <w:bookmarkStart w:id="81" w:name="_Toc526060647"/>
      <w:r w:rsidRPr="00942322">
        <w:rPr>
          <w:rFonts w:ascii="Arial" w:hAnsi="Arial" w:cs="Arial"/>
          <w:b/>
          <w:bCs/>
          <w:i/>
          <w:iCs/>
          <w:color w:val="000000"/>
          <w:kern w:val="32"/>
          <w:sz w:val="24"/>
          <w:szCs w:val="32"/>
        </w:rPr>
        <w:t>Mistero Donna</w:t>
      </w:r>
      <w:bookmarkEnd w:id="81"/>
    </w:p>
    <w:p w14:paraId="149FC5AF"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 xml:space="preserve">Nel Vangelo secondo Giovanni troviamo sei Donne: La Vergine Maria, la Samaritana, Marta e Maria, sorelle di Lazzaro, Maria madre di Clèopa, Maria di Magdala. Ognuna di questa donne è chiamata a porsi tutta a servizio di Cristo, perché Cristo possa essere il Redentore, il Salvatore, la Via, la Vita, la Verità di ogni uomo. Se una sola di queste Donne cade o precipita dalla sua vocazione, l’umanità viene quasi privata di un così altissimo dono di salvezza fatto ad essa dal Padre. Il Vangelo è come se perdesse di efficacia. Allora è giusto chiedersi: </w:t>
      </w:r>
      <w:r w:rsidRPr="00942322">
        <w:rPr>
          <w:rFonts w:ascii="Arial" w:eastAsia="Calibri" w:hAnsi="Arial" w:cs="Arial"/>
          <w:i/>
          <w:sz w:val="24"/>
          <w:szCs w:val="28"/>
          <w:lang w:eastAsia="en-US"/>
        </w:rPr>
        <w:t>“Faccio io, Donna, parte di questo mistero di efficacia o questo ministero è per sempre scomparso, tramontato, abolito dalla storia?</w:t>
      </w:r>
      <w:r w:rsidRPr="00942322">
        <w:rPr>
          <w:rFonts w:ascii="Arial" w:eastAsia="Calibri" w:hAnsi="Arial" w:cs="Arial"/>
          <w:sz w:val="24"/>
          <w:szCs w:val="28"/>
          <w:lang w:eastAsia="en-US"/>
        </w:rPr>
        <w:t xml:space="preserve">”. Altra domanda: </w:t>
      </w:r>
      <w:r w:rsidRPr="00942322">
        <w:rPr>
          <w:rFonts w:ascii="Arial" w:eastAsia="Calibri" w:hAnsi="Arial" w:cs="Arial"/>
          <w:i/>
          <w:sz w:val="24"/>
          <w:szCs w:val="28"/>
          <w:lang w:eastAsia="en-US"/>
        </w:rPr>
        <w:t>“Se sono parte io, Donna, di questo altissimo mistero di vita, qual è la mia responsabilità in ordine a Cristo, al Vangelo, alla Chiesa, all’umanità?”</w:t>
      </w:r>
      <w:r w:rsidRPr="00942322">
        <w:rPr>
          <w:rFonts w:ascii="Arial" w:eastAsia="Calibri" w:hAnsi="Arial" w:cs="Arial"/>
          <w:sz w:val="24"/>
          <w:szCs w:val="28"/>
          <w:lang w:eastAsia="en-US"/>
        </w:rPr>
        <w:t>. Una risposta secondo verità di Spirito Santo potrà dare fede viva e vera ad ogni Donna.</w:t>
      </w:r>
    </w:p>
    <w:p w14:paraId="506F77C1"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La Vergine Maria è la Donna eternamente in preghiera. Posta da Gesù al centro della sua Chiesa, a Lei è dato il ministero della vigilanza. Lei deve osservare, scrutare, discernere, vedere, notare  ogni ammanco del vino evangelico o del vino che è Cristo nel suo mistero di verità e vita, luce e via, grazia e Spirito Santo, e subito intervenire presso Il Figlio perché provveda, altrimenti vi sarà un fortissimo calo di fede. Se la fede cala nella Chiesa, tutto il mondo soffrirà di mancanza di vera luce, dalla quale è la vera vita. Ogni Donna, chiamata a interpretare il ministero materno della Vergine Maria, sempre deve avere questo particolare rapporto di preghiera e di intercessione presso Gesù Signore. Se la Donna interrompe questo dialogo con Cristo, lei sempre vedrà che attorno a sé, ma anche nel mondo intero, vi è un ammanco di luce, grazia, verità, vita, Spirito Santo. Il suo dialogo d’amore illumina i cuori.</w:t>
      </w:r>
    </w:p>
    <w:p w14:paraId="5F521542"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Cristo Gesù va a visitare ogni uomo. Si reca di villaggio in villaggio, di città in città. La sua missione è insufficiente. Non può raggiungere ogni uomo. Anche Lui, perché vero uomo, è soggetto al limite fisico del corpo. Ma qui entra in scena una seconda Donna, la Samaritana. Cristo ricolma il suo cuore di Spirito Santo, lo Spirito Santo illumina la sua mente della pienezza della verità di Cristo, Lei all’istante si fa sua missionaria. Porta ogni uomo a Cristo, perché Cristo faccia a loro lo stesso dono che ha fatto a Lei. La Donna nel mondo è sempre colei che dona completezza alla missione degli Apostoli nella Chiesa. Se però l’Apostolo lascia la Donna nella sua ignoranza di Cristo, non la ricolma di Spirito Santo, nessuna missione sarà fatta, ma di questa omissione missionaria responsabile è l’Apostolo. Non ha dato alla Donna la pienezza dello Spirito Santo, perché potesse svolgere con frutti la missione secondo il volere di Gesù.</w:t>
      </w:r>
    </w:p>
    <w:p w14:paraId="6B065F43" w14:textId="77777777" w:rsidR="00942322" w:rsidRPr="00942322" w:rsidRDefault="00942322" w:rsidP="00942322">
      <w:pPr>
        <w:spacing w:after="120"/>
        <w:jc w:val="both"/>
        <w:rPr>
          <w:rFonts w:cs="Arial"/>
          <w:sz w:val="32"/>
          <w:szCs w:val="24"/>
        </w:rPr>
      </w:pPr>
      <w:r w:rsidRPr="00942322">
        <w:rPr>
          <w:rFonts w:ascii="Arial" w:eastAsia="Calibri" w:hAnsi="Arial" w:cs="Arial"/>
          <w:sz w:val="24"/>
          <w:szCs w:val="28"/>
          <w:lang w:eastAsia="en-US"/>
        </w:rPr>
        <w:t xml:space="preserve">Marta, nel Vangelo secondo Luca, è presentata nella veste di colei che è talmente animata nel fare cose buone per Cristo Gesù, fino a dimenticarsi di ascoltare la Parola del Maestro. L’Evangelista Giovanni ce la presente in modo del tutto diverso, opposto. Marta è colei che invece dice a Cristo qual è la sua verità. Gli manifesta la sua fede in Lui: </w:t>
      </w:r>
      <w:r w:rsidRPr="00942322">
        <w:rPr>
          <w:rFonts w:ascii="Arial" w:eastAsia="Calibri" w:hAnsi="Arial" w:cs="Arial"/>
          <w:i/>
          <w:sz w:val="24"/>
          <w:szCs w:val="28"/>
          <w:lang w:eastAsia="en-US"/>
        </w:rPr>
        <w:t xml:space="preserve">“Io credo che tu sei il Cristo, il Figlio di Dio, colui che </w:t>
      </w:r>
      <w:r w:rsidRPr="00942322">
        <w:rPr>
          <w:rFonts w:ascii="Arial" w:eastAsia="Calibri" w:hAnsi="Arial" w:cs="Arial"/>
          <w:i/>
          <w:sz w:val="24"/>
          <w:szCs w:val="28"/>
          <w:lang w:eastAsia="en-US"/>
        </w:rPr>
        <w:lastRenderedPageBreak/>
        <w:t>viene nel mondo”</w:t>
      </w:r>
      <w:r w:rsidRPr="00942322">
        <w:rPr>
          <w:rFonts w:ascii="Arial" w:eastAsia="Calibri" w:hAnsi="Arial" w:cs="Arial"/>
          <w:sz w:val="24"/>
          <w:szCs w:val="28"/>
          <w:lang w:eastAsia="en-US"/>
        </w:rPr>
        <w:t xml:space="preserve"> (Gv 11,27). È questo il fine per cui Giovanni ha scritto il suo Vangelo: </w:t>
      </w:r>
      <w:r w:rsidRPr="00942322">
        <w:rPr>
          <w:rFonts w:ascii="Arial" w:eastAsia="Calibri" w:hAnsi="Arial" w:cs="Arial"/>
          <w:i/>
          <w:sz w:val="24"/>
          <w:szCs w:val="28"/>
          <w:lang w:eastAsia="en-US"/>
        </w:rPr>
        <w:t>“Questi segni sono stati scritti perché crediate che Gesù è il Cristo, il Figlio di Dio, e perché, credendo, abbiate la vita nel suo nome”</w:t>
      </w:r>
      <w:r w:rsidRPr="00942322">
        <w:rPr>
          <w:rFonts w:ascii="Arial" w:eastAsia="Calibri" w:hAnsi="Arial" w:cs="Arial"/>
          <w:sz w:val="24"/>
          <w:szCs w:val="28"/>
          <w:lang w:eastAsia="en-US"/>
        </w:rPr>
        <w:t xml:space="preserve"> (Gv 20,31). Missione altissima quella di Marta: </w:t>
      </w:r>
      <w:r w:rsidRPr="00942322">
        <w:rPr>
          <w:rFonts w:ascii="Arial" w:eastAsia="Calibri" w:hAnsi="Arial" w:cs="Arial"/>
          <w:i/>
          <w:sz w:val="24"/>
          <w:szCs w:val="28"/>
          <w:lang w:eastAsia="en-US"/>
        </w:rPr>
        <w:t>“Dire all’apostolo e alla Chiesa tutta qual è la loro verità”</w:t>
      </w:r>
      <w:r w:rsidRPr="00942322">
        <w:rPr>
          <w:rFonts w:ascii="Arial" w:eastAsia="Calibri" w:hAnsi="Arial" w:cs="Arial"/>
          <w:sz w:val="24"/>
          <w:szCs w:val="28"/>
          <w:lang w:eastAsia="en-US"/>
        </w:rPr>
        <w:t>. Vi sono giorni tristi nella storia della Chiesa e degli Apostoli del Signore. La loro verità è come smarrita, dimenticata, obliata. Sono questi i momenti di Marta:</w:t>
      </w:r>
      <w:r w:rsidRPr="00942322">
        <w:rPr>
          <w:rFonts w:ascii="Arial" w:eastAsia="Calibri" w:hAnsi="Arial" w:cs="Arial"/>
          <w:i/>
          <w:sz w:val="24"/>
          <w:szCs w:val="28"/>
          <w:lang w:eastAsia="en-US"/>
        </w:rPr>
        <w:t xml:space="preserve"> “Dire alla Chiesa e all’uomo la loro verità”.</w:t>
      </w:r>
    </w:p>
    <w:p w14:paraId="6E8188D2"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 xml:space="preserve">Maria, la sorella di Lazzaro, è invece la donna della fede che prima ascolta e poi opera. Lei ascolta Cristo, trasforma in vita ogni parola di Cristo. Maria è la Donna che tutto vuole vivere dal cuore, dalla mente, dai desideri di Gesù Signore. Possiamo definire Maria immagine perfetta di Cristo, naturalmente con tutti i limiti della sua umanità. Chi è Cristo? Colui che vive dal cuore, dalla volontà, dalla mente, dai desideri, dallo Spirito del Padre. Maria vuole essere vero modello di Cristo in mezzo ai suoi fratelli, nel mondo e nella Chiesa. Vedendo Cristo, il mondo intero vedeva il Padre. Vedendo Maria, ogni uomo deve vedere Cristo. Oggi e sempre la Chiesa e l’umanità intera hanno bisogno di questa visione di Gesù Signore. È questa vera altissima vocazione della Donna. Lei deve sempre impegnarsi perché mai si oscuri, anzi sempre più risplenda la verità di Cristo tramite il suo corpo e la sua vita, i suoi pensieri, la sua volontà. </w:t>
      </w:r>
    </w:p>
    <w:p w14:paraId="7A6AC750"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Maria madre di Clèopa, apparentemente sembra senza alcuna rilevanza o importanza. Appare senza alcun suo specifico ministero. Invece il suo è il ministero della compagnia, che si fa compassione, assunzione del dolore e della sofferenza. Anche Maria madre di Clèopa, è vera immagine di Gesù. Cristo Signore prende su di sé tutti i peccati del mondo per espiarli. Ha bisogno di qualcuno che condivida con Lui il peso. Possiamo definire Maria madre di Clèopa, il Cireneo silenzioso, muto di Cristo e della Vergine Maria. Di questi Cirenei silenziosi sempre la Chiesa e il mondo hanno bisogno. Il Cireneo è Colui che condivide, partecipa, assume, fa suo. La Donna sa condividere, assumere, portare ogni peso, fare compagnia, abitare nel dolore altrui, stare ai piedi di ogni croce. Maria madre di Clèopa, insegna ad ogni Donna come “</w:t>
      </w:r>
      <w:r w:rsidRPr="00942322">
        <w:rPr>
          <w:rFonts w:ascii="Arial" w:eastAsia="Calibri" w:hAnsi="Arial" w:cs="Arial"/>
          <w:i/>
          <w:sz w:val="24"/>
          <w:szCs w:val="28"/>
          <w:lang w:eastAsia="en-US"/>
        </w:rPr>
        <w:t>stare ai piedi della croce della Chiesa e dell’umanità, per recare il conforto della sua condivisione”.</w:t>
      </w:r>
    </w:p>
    <w:p w14:paraId="6D6D3EF9"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 xml:space="preserve">Maria di Magdala è la Donna della ricerca che mai si arrende. La fede si compone di due facce: il lato invisibile e quello visibile. Cristo Gesù è insieme visibile e invisibile. È Dio e uomo, vero Dio invisibile, vero uomo visibile. Aver consegnato la fede alla speculazione “maschile” degli Apostoli, dei Dottori, dei teologi è senz’altro cosa divina. La speculazione è essenza della verità. Ma la speculazione non è tutta la fede. Maria di Magdala è il completamento della fede di Pietro e Giovanni, degli Apostoli e Dottori, dei Maestri e Teologi. Essa mostra alla Chiesa che è Cristo la sua vita, non la verità di Cristo. La verità senza Cristo a nulla serve. Alla Chiesa occorre la verità di Cristo e Cristo verità. Maria cerca Cristo verità, amore, luce, pienezza della sua vita e lo dona alla Chiesa. Oh se la Donna vivesse oggi e sempre questo altissimo ministero!  La Chiesa si rivestirebbe di Cristo. Nel mondo si accenderebbe una luce nuova. </w:t>
      </w:r>
    </w:p>
    <w:p w14:paraId="1315BA7D"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 xml:space="preserve">A me, Donna, l’obbligo, il dovere di attestare che nella mia vita ho conosciuto questa Donna, l’ho incontrata. In Lei ho visto la Madre di Gesù, la Samaritana, Maria e Marta sorelle di Lazzaro, Maria madre di Clèopa, Maria di Magdala. In </w:t>
      </w:r>
      <w:r w:rsidRPr="00942322">
        <w:rPr>
          <w:rFonts w:ascii="Arial" w:eastAsia="Calibri" w:hAnsi="Arial" w:cs="Arial"/>
          <w:sz w:val="24"/>
          <w:szCs w:val="28"/>
          <w:lang w:eastAsia="en-US"/>
        </w:rPr>
        <w:lastRenderedPageBreak/>
        <w:t xml:space="preserve">Lei ho visto la Donna evangelicamente perfetta, perché Cristo Gesù l’ha scelta e mandata in mezzo a noi, perché ci mostrasse chi è la Donna nel mistero della Chiesa e quale la sua altissima missione. Missione che non è data dagli uomini, ma direttamente dallo Spirito Santo. Missione immediatamente conferita dal Cielo e che ogni Donna può svolgere in ogni momento, senza alcun mandato umano, purché sempre la Donna rimanga nei </w:t>
      </w:r>
      <w:r w:rsidRPr="00942322">
        <w:rPr>
          <w:rFonts w:ascii="Arial" w:eastAsia="Calibri" w:hAnsi="Arial" w:cs="Arial"/>
          <w:i/>
          <w:sz w:val="24"/>
          <w:szCs w:val="28"/>
          <w:lang w:eastAsia="en-US"/>
        </w:rPr>
        <w:t>“limiti senza limiti”</w:t>
      </w:r>
      <w:r w:rsidRPr="00942322">
        <w:rPr>
          <w:rFonts w:ascii="Arial" w:eastAsia="Calibri" w:hAnsi="Arial" w:cs="Arial"/>
          <w:sz w:val="24"/>
          <w:szCs w:val="28"/>
          <w:lang w:eastAsia="en-US"/>
        </w:rPr>
        <w:t xml:space="preserve"> di questo altissimo mistero. Il mistero della Donna è di purissima consacrazione all’amore. È la Donna l’amore visibile, reale, in tutto simile a quello di Cristo Gesù. Lei è chiamata a fecondare di questo amore vero tutta la Chiesa e l’umanità.</w:t>
      </w:r>
    </w:p>
    <w:p w14:paraId="43A013C5"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A Te, Donna, che mi hai rivelato, mostrato, insegnato il mio mistero di Donna, dico grazie con tutto me stesso. Vorrei avere il cuore della Madre di Gesù e il suo Santo Spirito, per innalzare anch’io il mio Magnificat al Signore. Il dono che mi ha fatto supera le attese pensabili da mente umana. Chi mai avrebbe solamente potuto immaginare che un giorno nella mia vita mi trovassi dinanzi ad una Donna, nella quale il mistero Donna si manifestasse e si rivelasse in tutta la sua magnificenza! Quando ti ho incontrata sono rimasta folgorata dai tuoi occhi e dal tuo guardo, dal tuo corpo e da tutto il tuo essere. Poi a poco a poco, giorno dopo giorno, ho iniziato a comprendere che Dio mi ha mostrato te, Donna, perché ogni altra Donna vedesse il suo mistero e si decidesse a viverlo per intero, perché è in questa vita la sua perfetta realizzazione. Il mistero Donna è nella stessa Donna. Essa ha solo l’obbligo di farlo divenire mistero di Cristo.</w:t>
      </w:r>
    </w:p>
    <w:p w14:paraId="6F23358B"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A te, Donna, che ti senti frustata, delusa, affranta, stanca di essere donna. A te, Donna, che fai di tutto per non essere Donna, perché vuoi essere altro. A te, donna, scontenta di te stessa, perché pensi che qualcuno ti abbia depredata della tua identità. A te, Donna, che oggi sei chiamata dalle tenebre del mondo a porti al loro servizio, facendoti schiava di ogni perverso pensiero, io, Donna come te, ti dico che la tua verità è solo nel tuo mistero e in esso è anche la tua vita. Ma il tuo mistero diviene vero nel momento in cui incontri Cristo. Tutte le Donne che Giovanni ci presenta nel suo Vangelo, hanno cambiato nel momento in cui Cristo è entrato con potenza nella loro vita. Se tu, Donna, non cerchi Cristo, mai potrai essere te stessa. Non c’è Donna vera nel mondo senza il Cristo vero. Io, per grazia di Dio, ho incontrata la Donna vera, con il Cristo vero, mi ha mostrato il Cristo vero, il Cristo visibile in Lei. È cambiata la mia vita.</w:t>
      </w:r>
    </w:p>
    <w:p w14:paraId="34CA128D" w14:textId="77777777" w:rsidR="00942322" w:rsidRPr="00942322" w:rsidRDefault="00942322" w:rsidP="00942322">
      <w:pPr>
        <w:spacing w:after="120"/>
        <w:jc w:val="both"/>
        <w:rPr>
          <w:rFonts w:ascii="Arial" w:eastAsia="Calibri" w:hAnsi="Arial" w:cs="Arial"/>
          <w:sz w:val="24"/>
          <w:szCs w:val="28"/>
          <w:lang w:eastAsia="en-US"/>
        </w:rPr>
      </w:pPr>
      <w:r w:rsidRPr="00942322">
        <w:rPr>
          <w:rFonts w:ascii="Arial" w:eastAsia="Calibri" w:hAnsi="Arial" w:cs="Arial"/>
          <w:sz w:val="24"/>
          <w:szCs w:val="28"/>
          <w:lang w:eastAsia="en-US"/>
        </w:rPr>
        <w:t xml:space="preserve">Madre di Gesù, scendi con potenza nella nostra storia. Prendi per mano ogni Donna affranta, avvilita, sfruttata, ingannata, tradita, umiliata, defraudata della sua Femminilità e portala da tuo Figlio Gesù. È in Lui che il loro mistero si libera dalla schiavitù dell’asservimento al peccato e si riveste di una grande Luce. Madre Santa, aiuta me perché possa aiutare te a portare a te ogni Donna che incontro sul mia cammino, perché sia  tu a portarla a Cristo e a consegnarla a Lui come fosse il tuo stesso cuore. È la Donna che da te si lascia portare a Cristo e in Cristo trova la verità del suo mistero la salvezza vera di ogni altra Donna. Tutte però abbiamo bisogno ci confrontarci con te, perché in te il Signore ha posto la verità del nostro mistero. Madre di Dio, abbiamo bisogno di te. Abita oggi e sempre in mezzo a noi. Rivelati nella tua bellezza. Fa’ che ogni Donna si innamori di te e per te di Cristo. </w:t>
      </w:r>
    </w:p>
    <w:p w14:paraId="47368B35"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hAnsi="Arial" w:cs="Arial"/>
          <w:b/>
          <w:bCs/>
          <w:i/>
          <w:iCs/>
          <w:sz w:val="24"/>
          <w:szCs w:val="24"/>
        </w:rPr>
        <w:t xml:space="preserve">Quinta riflessione: </w:t>
      </w:r>
      <w:bookmarkStart w:id="82" w:name="_Toc405740232"/>
      <w:bookmarkStart w:id="83" w:name="_Toc94188921"/>
      <w:r w:rsidRPr="00942322">
        <w:rPr>
          <w:rFonts w:ascii="Arial" w:hAnsi="Arial" w:cs="Arial"/>
          <w:b/>
          <w:bCs/>
          <w:i/>
          <w:iCs/>
          <w:color w:val="000000"/>
          <w:kern w:val="32"/>
          <w:sz w:val="24"/>
          <w:szCs w:val="32"/>
        </w:rPr>
        <w:t>Donna, perché piangi? Chi cerchi?</w:t>
      </w:r>
      <w:bookmarkEnd w:id="82"/>
      <w:bookmarkEnd w:id="83"/>
    </w:p>
    <w:p w14:paraId="12873DE2"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lastRenderedPageBreak/>
        <w:t>Possiamo contemplare quanto l’Apostolo Giovanni ci narra di Maria di Màgdala con due brani del Cantico dei Cantici:</w:t>
      </w:r>
    </w:p>
    <w:p w14:paraId="695DC178" w14:textId="77777777" w:rsidR="00942322" w:rsidRPr="00942322" w:rsidRDefault="00942322" w:rsidP="00942322">
      <w:pPr>
        <w:spacing w:after="120"/>
        <w:ind w:left="567" w:right="567"/>
        <w:jc w:val="both"/>
        <w:rPr>
          <w:rFonts w:ascii="Arial" w:eastAsia="Calibri" w:hAnsi="Arial" w:cs="Arial"/>
          <w:i/>
          <w:iCs/>
          <w:color w:val="000000"/>
          <w:spacing w:val="-2"/>
          <w:sz w:val="22"/>
          <w:szCs w:val="22"/>
          <w:lang w:eastAsia="en-US"/>
        </w:rPr>
      </w:pPr>
      <w:r w:rsidRPr="00942322">
        <w:rPr>
          <w:rFonts w:ascii="Arial" w:eastAsia="Calibri" w:hAnsi="Arial" w:cs="Arial"/>
          <w:i/>
          <w:iCs/>
          <w:spacing w:val="-2"/>
          <w:sz w:val="22"/>
          <w:szCs w:val="22"/>
          <w:lang w:eastAsia="en-US"/>
        </w:rPr>
        <w:t xml:space="preserve"> “</w:t>
      </w:r>
      <w:r w:rsidRPr="00942322">
        <w:rPr>
          <w:rFonts w:ascii="Arial" w:eastAsia="Calibri" w:hAnsi="Arial" w:cs="Arial"/>
          <w:i/>
          <w:iCs/>
          <w:color w:val="000000"/>
          <w:spacing w:val="-2"/>
          <w:sz w:val="22"/>
          <w:szCs w:val="22"/>
          <w:lang w:eastAsia="en-US"/>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4CD4058A" w14:textId="77777777" w:rsidR="00942322" w:rsidRPr="00942322" w:rsidRDefault="00942322" w:rsidP="00942322">
      <w:pPr>
        <w:spacing w:after="120"/>
        <w:ind w:left="567" w:right="567"/>
        <w:jc w:val="both"/>
        <w:rPr>
          <w:rFonts w:ascii="Arial" w:eastAsia="Calibri" w:hAnsi="Arial" w:cs="Arial"/>
          <w:i/>
          <w:iCs/>
          <w:color w:val="000000"/>
          <w:spacing w:val="-2"/>
          <w:sz w:val="22"/>
          <w:szCs w:val="22"/>
          <w:lang w:eastAsia="en-US"/>
        </w:rPr>
      </w:pPr>
      <w:r w:rsidRPr="00942322">
        <w:rPr>
          <w:rFonts w:ascii="Arial" w:eastAsia="Calibri" w:hAnsi="Arial" w:cs="Arial"/>
          <w:i/>
          <w:iCs/>
          <w:color w:val="000000"/>
          <w:spacing w:val="-2"/>
          <w:sz w:val="22"/>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7CE55D04" w14:textId="77777777" w:rsidR="00942322" w:rsidRPr="00942322" w:rsidRDefault="00942322" w:rsidP="00942322">
      <w:pPr>
        <w:tabs>
          <w:tab w:val="left" w:pos="1418"/>
          <w:tab w:val="left" w:pos="2268"/>
        </w:tabs>
        <w:spacing w:after="120"/>
        <w:jc w:val="both"/>
        <w:rPr>
          <w:rFonts w:ascii="Arial" w:eastAsia="Calibri" w:hAnsi="Arial" w:cs="Arial"/>
          <w:color w:val="000000"/>
          <w:sz w:val="24"/>
          <w:szCs w:val="22"/>
          <w:lang w:eastAsia="en-US"/>
        </w:rPr>
      </w:pPr>
      <w:r w:rsidRPr="00942322">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062E532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 Vergine Maria, Madre della Redenzione, Angeli, Santi, fateci veri cercatori di Gesù.</w:t>
      </w:r>
    </w:p>
    <w:p w14:paraId="3A389379" w14:textId="77777777" w:rsidR="00942322" w:rsidRPr="00942322" w:rsidRDefault="00942322" w:rsidP="00942322">
      <w:pPr>
        <w:spacing w:after="120"/>
        <w:jc w:val="both"/>
        <w:rPr>
          <w:rFonts w:ascii="Arial" w:eastAsia="Calibri" w:hAnsi="Arial" w:cs="Arial"/>
          <w:sz w:val="24"/>
          <w:szCs w:val="22"/>
          <w:lang w:eastAsia="en-US"/>
        </w:rPr>
      </w:pPr>
    </w:p>
    <w:p w14:paraId="277E6B6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xml:space="preserve">: Gesù è stato mandato dal Padre per essere il Servo Sofferente. Poiché il Servo Sofferente, Lui prende su di sé tutti i peccato del </w:t>
      </w:r>
      <w:r w:rsidRPr="00942322">
        <w:rPr>
          <w:rFonts w:ascii="Arial" w:hAnsi="Arial" w:cs="Arial"/>
          <w:sz w:val="24"/>
          <w:szCs w:val="24"/>
        </w:rPr>
        <w:lastRenderedPageBreak/>
        <w:t xml:space="preserve">mondo ed espia per essi sulla croce. Gesù è il Dono di redenzione, salvezza, giustificazione, vita eterna, verità, grazia, luce, dato a noi dal Padre. Gesù è la Parola di Dio fattasi carme e venuta ad abitare in mezzo a noi. Gesù è Colui che versa dal suo corpo trafitto il sangue e l’acqua che dovranno dare vita al mondo intero. Il fine e le modalità secondo cui Cristo Gesù è stato mandato dal Padre sono fine e modalità second cui Cristo Gesù manda i suoi discepoli. </w:t>
      </w:r>
    </w:p>
    <w:p w14:paraId="37EB8EE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Perché l’Apostolo possa compiere la missione che è Di Cristo Gesù – non un’altra missione, ma la missione che è di Gesù Signore – è necessario che lui sempre tenga gli occhi, la mente, il cuore, tutta la sua anima, tutto il suo spirito, tutto il suo corpo sempre rivolto verso Cristo Gesù. Un solo istante di distrazione e si è già fuori della missione di Cristo. Se l’Apostolo di Gesù non compie la missione di Cristo Gesù, in Cristo, con Cristo, per Cristo, con il suo cuore, la sua volontà, i suoi pensieri, i suoi sentimenti, all’istante la missione non sarà più di Cristo, sarà missione dell’Apostolo. Essa però non sarà missione né di salvezza e né di redenzione. Sarà una missione di pura immanenza, mai di trascendenza. Ecco le Parole con le quali Gesù consegna se stesso e la sua missione agli Apostoli:</w:t>
      </w:r>
    </w:p>
    <w:p w14:paraId="62D64C78"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524090E7"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Ogni Apostolo dovrà sempre poter dire ciò che Cristo ha detto di Sé: </w:t>
      </w:r>
    </w:p>
    <w:p w14:paraId="1203CAA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6834A1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5,19-30).</w:t>
      </w:r>
    </w:p>
    <w:p w14:paraId="65BEBFE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w:t>
      </w:r>
      <w:r w:rsidRPr="00942322">
        <w:rPr>
          <w:rFonts w:ascii="Arial" w:hAnsi="Arial" w:cs="Arial"/>
          <w:i/>
          <w:iCs/>
          <w:spacing w:val="-2"/>
          <w:sz w:val="22"/>
          <w:szCs w:val="24"/>
        </w:rPr>
        <w:lastRenderedPageBreak/>
        <w:t xml:space="preserve">stesso, ma il Padre, che mi ha mandato, mi ha ordinato lui di che cosa parlare e che cosa devo dire. E io so che il suo comandamento è vita eterna. Le cose dunque che io dico, le dico così come il Padre le ha dette a me» (Gv 12.44-50). </w:t>
      </w:r>
    </w:p>
    <w:p w14:paraId="61D5EA4C"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Se l’Apostolo compie la missione di Cristo, la sua è missione di salvezza. Se non compie la missione di Cristo, la sua missione mai potrà essere di salvezza. Potrà essere oggi missione di salvezza quella compiuta da moltissimi discepoli di Gesù che gridano che il Vangelo non debba essere più annunciato? O che dicono che tutte le religioni sono via di salvezza? O che predicano un Dio che non è il Dio e Padre del Signore nostro Gesù Cisto? O che consegnano la loro vita per risolvere i problemi irrisolvibili di questo mondo? Il Padre non ha mandato Gesù per risolvere i problemi della terra, lo ha mandato per togliere il peccato del mondo, il solo che è il creatore di tutti i problemi della nostra terra. Poiché oggi il peccato non si toglie, ma si benedice, si comprenderà che quella di moltissimi discepoli di Gesù non è la missione di Cristo Gesù. Ed è questa oggi la grande immoralità: vivere una missione per le cose della terra, lasciando che il peccato non solo governi il mondo, ma anche dichiarando noi il peccato non più peccato e aprendo a lui le porte anche della Chiesa. </w:t>
      </w:r>
    </w:p>
    <w:p w14:paraId="668A417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ora una riflessione che potrà aiutarci a comprendere gli attacchi di Satana per ridurre in falsità tutta la missione dei ministri sacri o missione apostolica:</w:t>
      </w:r>
    </w:p>
    <w:p w14:paraId="60FE8CF5" w14:textId="77777777" w:rsidR="00942322" w:rsidRPr="00942322" w:rsidRDefault="00942322" w:rsidP="00942322">
      <w:pPr>
        <w:spacing w:after="120"/>
        <w:jc w:val="both"/>
        <w:rPr>
          <w:rFonts w:ascii="Arial" w:hAnsi="Arial" w:cs="Arial"/>
          <w:sz w:val="24"/>
          <w:szCs w:val="24"/>
        </w:rPr>
      </w:pPr>
    </w:p>
    <w:p w14:paraId="20727038" w14:textId="77777777" w:rsidR="00942322" w:rsidRPr="00942322" w:rsidRDefault="00942322" w:rsidP="00942322">
      <w:pPr>
        <w:spacing w:after="120"/>
        <w:jc w:val="both"/>
        <w:rPr>
          <w:rFonts w:ascii="Arial" w:eastAsia="Calibri" w:hAnsi="Arial"/>
          <w:b/>
          <w:color w:val="000000"/>
          <w:sz w:val="24"/>
        </w:rPr>
      </w:pPr>
      <w:bookmarkStart w:id="84" w:name="_Toc110015306"/>
      <w:r w:rsidRPr="00942322">
        <w:rPr>
          <w:rFonts w:ascii="Arial" w:eastAsia="Calibri" w:hAnsi="Arial"/>
          <w:b/>
          <w:color w:val="000000"/>
          <w:sz w:val="24"/>
        </w:rPr>
        <w:t>Riflessione sui ladri e briganti della verità dei ministri sacri</w:t>
      </w:r>
      <w:bookmarkEnd w:id="84"/>
    </w:p>
    <w:p w14:paraId="6147C652" w14:textId="77777777" w:rsidR="00942322" w:rsidRPr="00942322" w:rsidRDefault="00942322" w:rsidP="00942322">
      <w:pPr>
        <w:spacing w:after="120"/>
        <w:jc w:val="both"/>
        <w:rPr>
          <w:rFonts w:ascii="Arial" w:hAnsi="Arial"/>
          <w:sz w:val="24"/>
        </w:rPr>
      </w:pPr>
      <w:r w:rsidRPr="00942322">
        <w:rPr>
          <w:rFonts w:ascii="Arial" w:hAnsi="Arial"/>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1990178D"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47E434F1" w14:textId="77777777" w:rsidR="00942322" w:rsidRPr="00942322" w:rsidRDefault="00942322" w:rsidP="00942322">
      <w:pPr>
        <w:spacing w:after="120"/>
        <w:jc w:val="both"/>
        <w:rPr>
          <w:rFonts w:ascii="Arial" w:hAnsi="Arial"/>
          <w:sz w:val="24"/>
        </w:rPr>
      </w:pPr>
      <w:r w:rsidRPr="00942322">
        <w:rPr>
          <w:rFonts w:ascii="Arial" w:hAnsi="Arial"/>
          <w:sz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w:t>
      </w:r>
      <w:r w:rsidRPr="00942322">
        <w:rPr>
          <w:rFonts w:ascii="Arial" w:hAnsi="Arial"/>
          <w:sz w:val="24"/>
        </w:rPr>
        <w:lastRenderedPageBreak/>
        <w:t xml:space="preserve">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18CFEEA6" w14:textId="77777777" w:rsidR="00942322" w:rsidRPr="00942322" w:rsidRDefault="00942322" w:rsidP="00942322">
      <w:pPr>
        <w:spacing w:after="120"/>
        <w:jc w:val="both"/>
        <w:rPr>
          <w:rFonts w:ascii="Arial" w:hAnsi="Arial"/>
          <w:sz w:val="24"/>
        </w:rPr>
      </w:pPr>
      <w:r w:rsidRPr="00942322">
        <w:rPr>
          <w:rFonts w:ascii="Arial" w:hAnsi="Arial"/>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7C031BC3" w14:textId="77777777" w:rsidR="00942322" w:rsidRPr="00942322" w:rsidRDefault="00942322" w:rsidP="00942322">
      <w:pPr>
        <w:spacing w:after="120"/>
        <w:jc w:val="both"/>
        <w:rPr>
          <w:rFonts w:ascii="Arial" w:hAnsi="Arial"/>
          <w:sz w:val="24"/>
        </w:rPr>
      </w:pPr>
      <w:r w:rsidRPr="00942322">
        <w:rPr>
          <w:rFonts w:ascii="Arial" w:hAnsi="Arial"/>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1E4CF04B" w14:textId="77777777" w:rsidR="00942322" w:rsidRPr="00942322" w:rsidRDefault="00942322" w:rsidP="00942322">
      <w:pPr>
        <w:spacing w:after="120"/>
        <w:jc w:val="both"/>
        <w:rPr>
          <w:rFonts w:ascii="Arial" w:hAnsi="Arial"/>
          <w:sz w:val="24"/>
        </w:rPr>
      </w:pPr>
      <w:r w:rsidRPr="00942322">
        <w:rPr>
          <w:rFonts w:ascii="Arial" w:hAnsi="Arial"/>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w:t>
      </w:r>
      <w:r w:rsidRPr="00942322">
        <w:rPr>
          <w:rFonts w:ascii="Arial" w:hAnsi="Arial"/>
          <w:sz w:val="24"/>
        </w:rPr>
        <w:lastRenderedPageBreak/>
        <w:t xml:space="preserve">mondo per l’annunzio della Parola e per il perdono dei peccati nel sangue di Cristo Signore! </w:t>
      </w:r>
    </w:p>
    <w:p w14:paraId="08AB28D1"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29499CEA" w14:textId="77777777" w:rsidR="00942322" w:rsidRPr="00942322" w:rsidRDefault="00942322" w:rsidP="00942322">
      <w:pPr>
        <w:spacing w:after="120"/>
        <w:jc w:val="both"/>
        <w:rPr>
          <w:rFonts w:ascii="Arial" w:hAnsi="Arial"/>
          <w:sz w:val="24"/>
        </w:rPr>
      </w:pPr>
      <w:r w:rsidRPr="00942322">
        <w:rPr>
          <w:rFonts w:ascii="Arial" w:hAnsi="Arial"/>
          <w:sz w:val="24"/>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08157F53" w14:textId="77777777" w:rsidR="00942322" w:rsidRPr="00942322" w:rsidRDefault="00942322" w:rsidP="00942322">
      <w:pPr>
        <w:spacing w:after="120"/>
        <w:jc w:val="both"/>
        <w:rPr>
          <w:rFonts w:ascii="Arial" w:hAnsi="Arial"/>
          <w:bCs/>
          <w:spacing w:val="-2"/>
          <w:sz w:val="24"/>
        </w:rPr>
      </w:pPr>
      <w:r w:rsidRPr="00942322">
        <w:rPr>
          <w:rFonts w:ascii="Arial" w:hAnsi="Arial"/>
          <w:bCs/>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942322">
        <w:rPr>
          <w:rFonts w:ascii="Arial" w:hAnsi="Arial"/>
          <w:bCs/>
          <w:spacing w:val="-4"/>
          <w:sz w:val="24"/>
        </w:rPr>
        <w:t>spostati. Essi non guardano più Cristo, ma guardano l’uomo. Non guardando più Cristo, non servono l’uomo dalla volontà di Cristo, lo</w:t>
      </w:r>
      <w:r w:rsidRPr="00942322">
        <w:rPr>
          <w:rFonts w:ascii="Arial" w:hAnsi="Arial"/>
          <w:bCs/>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3BC23D1D"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25AF5096"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Mentre la trasformazione del pane e del vino in corpo e sangue avviene </w:t>
      </w:r>
      <w:r w:rsidRPr="00942322">
        <w:rPr>
          <w:rFonts w:ascii="Arial" w:hAnsi="Arial"/>
          <w:bCs/>
          <w:i/>
          <w:iCs/>
          <w:sz w:val="24"/>
          <w:lang w:val="la-Latn"/>
        </w:rPr>
        <w:t>ex opere operato</w:t>
      </w:r>
      <w:r w:rsidRPr="00942322">
        <w:rPr>
          <w:rFonts w:ascii="Arial" w:hAnsi="Arial"/>
          <w:bCs/>
          <w:sz w:val="24"/>
        </w:rPr>
        <w:t xml:space="preserve">, la trasformazione del Vangelo in Parola di vita eterna avviene </w:t>
      </w:r>
      <w:r w:rsidRPr="00942322">
        <w:rPr>
          <w:rFonts w:ascii="Arial" w:hAnsi="Arial"/>
          <w:bCs/>
          <w:i/>
          <w:iCs/>
          <w:sz w:val="24"/>
          <w:lang w:val="la-Latn"/>
        </w:rPr>
        <w:t>ex opere operantis</w:t>
      </w:r>
      <w:r w:rsidRPr="00942322">
        <w:rPr>
          <w:rFonts w:ascii="Arial" w:hAnsi="Arial"/>
          <w:bCs/>
          <w:sz w:val="24"/>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942322">
        <w:rPr>
          <w:rFonts w:ascii="Arial" w:hAnsi="Arial"/>
          <w:bCs/>
          <w:i/>
          <w:iCs/>
          <w:sz w:val="24"/>
          <w:lang w:val="la-Latn"/>
        </w:rPr>
        <w:t>ex opere operato</w:t>
      </w:r>
      <w:r w:rsidRPr="00942322">
        <w:rPr>
          <w:rFonts w:ascii="Arial" w:hAnsi="Arial"/>
          <w:bCs/>
          <w:sz w:val="24"/>
        </w:rPr>
        <w:t xml:space="preserve"> è solo nella formula di assoluzione. Prima però gli occorre la </w:t>
      </w:r>
      <w:r w:rsidRPr="00942322">
        <w:rPr>
          <w:rFonts w:ascii="Arial" w:hAnsi="Arial"/>
          <w:bCs/>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w:t>
      </w:r>
      <w:r w:rsidRPr="00942322">
        <w:rPr>
          <w:rFonts w:ascii="Arial" w:hAnsi="Arial"/>
          <w:bCs/>
          <w:spacing w:val="-2"/>
          <w:sz w:val="24"/>
        </w:rPr>
        <w:lastRenderedPageBreak/>
        <w:t xml:space="preserve">dell’uomo. Il ministro sacro è il punto di contatto perché nella sua vera essenza ogni discepolo di </w:t>
      </w:r>
      <w:r w:rsidRPr="00942322">
        <w:rPr>
          <w:rFonts w:ascii="Arial" w:hAnsi="Arial"/>
          <w:bCs/>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51B3562B" w14:textId="77777777" w:rsidR="00942322" w:rsidRPr="00942322" w:rsidRDefault="00942322" w:rsidP="00942322">
      <w:pPr>
        <w:rPr>
          <w:rFonts w:ascii="Calibri" w:eastAsia="Calibri" w:hAnsi="Calibri"/>
          <w:bCs/>
          <w:sz w:val="10"/>
          <w:szCs w:val="6"/>
        </w:rPr>
      </w:pPr>
    </w:p>
    <w:p w14:paraId="67FD9AFE" w14:textId="77777777" w:rsidR="00942322" w:rsidRPr="00942322" w:rsidRDefault="00942322" w:rsidP="00942322">
      <w:pPr>
        <w:spacing w:after="120"/>
        <w:ind w:left="567" w:right="566"/>
        <w:jc w:val="both"/>
        <w:rPr>
          <w:rFonts w:ascii="Arial" w:hAnsi="Arial"/>
          <w:i/>
          <w:sz w:val="23"/>
          <w:szCs w:val="23"/>
        </w:rPr>
      </w:pPr>
      <w:r w:rsidRPr="00942322">
        <w:rPr>
          <w:rFonts w:ascii="Arial" w:hAnsi="Arial"/>
          <w:i/>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072FE748" w14:textId="77777777" w:rsidR="00942322" w:rsidRPr="00942322" w:rsidRDefault="00942322" w:rsidP="00942322">
      <w:pPr>
        <w:spacing w:after="120"/>
        <w:ind w:left="567" w:right="566"/>
        <w:jc w:val="both"/>
        <w:rPr>
          <w:rFonts w:ascii="Arial" w:hAnsi="Arial"/>
          <w:sz w:val="23"/>
          <w:szCs w:val="23"/>
        </w:rPr>
      </w:pPr>
      <w:r w:rsidRPr="00942322">
        <w:rPr>
          <w:rFonts w:ascii="Arial" w:hAnsi="Arial"/>
          <w:i/>
          <w:sz w:val="23"/>
          <w:szCs w:val="23"/>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942322">
        <w:rPr>
          <w:rFonts w:ascii="Arial" w:hAnsi="Arial"/>
          <w:sz w:val="23"/>
          <w:szCs w:val="23"/>
        </w:rPr>
        <w:t>.</w:t>
      </w:r>
    </w:p>
    <w:p w14:paraId="53C862F0" w14:textId="77777777" w:rsidR="00942322" w:rsidRPr="00942322" w:rsidRDefault="00942322" w:rsidP="00942322">
      <w:pPr>
        <w:spacing w:after="120"/>
        <w:ind w:left="567" w:right="566"/>
        <w:jc w:val="both"/>
        <w:rPr>
          <w:rFonts w:ascii="Arial" w:hAnsi="Arial"/>
          <w:sz w:val="23"/>
          <w:szCs w:val="23"/>
        </w:rPr>
      </w:pPr>
      <w:r w:rsidRPr="00942322">
        <w:rPr>
          <w:rFonts w:ascii="Arial" w:hAnsi="Arial"/>
          <w:i/>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942322">
        <w:rPr>
          <w:rFonts w:ascii="Arial" w:hAnsi="Arial"/>
          <w:sz w:val="23"/>
          <w:szCs w:val="23"/>
        </w:rPr>
        <w:t>.</w:t>
      </w:r>
    </w:p>
    <w:p w14:paraId="49886A5A" w14:textId="77777777" w:rsidR="00942322" w:rsidRPr="00942322" w:rsidRDefault="00942322" w:rsidP="00942322">
      <w:pPr>
        <w:spacing w:after="120"/>
        <w:ind w:left="567" w:right="566"/>
        <w:jc w:val="both"/>
        <w:rPr>
          <w:rFonts w:ascii="Arial" w:hAnsi="Arial"/>
          <w:sz w:val="23"/>
          <w:szCs w:val="23"/>
        </w:rPr>
      </w:pPr>
      <w:r w:rsidRPr="00942322">
        <w:rPr>
          <w:rFonts w:ascii="Arial" w:hAnsi="Arial"/>
          <w:i/>
          <w:sz w:val="23"/>
          <w:szCs w:val="23"/>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w:t>
      </w:r>
      <w:r w:rsidRPr="00942322">
        <w:rPr>
          <w:rFonts w:ascii="Arial" w:hAnsi="Arial"/>
          <w:i/>
          <w:sz w:val="23"/>
          <w:szCs w:val="23"/>
        </w:rPr>
        <w:lastRenderedPageBreak/>
        <w:t>e abietti davanti a tutto il popolo, perché non avete seguito le mie vie e avete usato parzialità nel vostro insegnamento (Cfr. Mal 2,1-9)</w:t>
      </w:r>
      <w:r w:rsidRPr="00942322">
        <w:rPr>
          <w:rFonts w:ascii="Arial" w:hAnsi="Arial"/>
          <w:sz w:val="23"/>
          <w:szCs w:val="23"/>
        </w:rPr>
        <w:t>.</w:t>
      </w:r>
    </w:p>
    <w:p w14:paraId="1164DE62" w14:textId="77777777" w:rsidR="00942322" w:rsidRPr="00942322" w:rsidRDefault="00942322" w:rsidP="00942322">
      <w:pPr>
        <w:spacing w:after="120"/>
        <w:ind w:left="567" w:right="566"/>
        <w:jc w:val="both"/>
        <w:rPr>
          <w:rFonts w:ascii="Arial" w:hAnsi="Arial"/>
          <w:sz w:val="23"/>
          <w:szCs w:val="23"/>
        </w:rPr>
      </w:pPr>
      <w:r w:rsidRPr="00942322">
        <w:rPr>
          <w:rFonts w:ascii="Arial" w:hAnsi="Arial"/>
          <w:i/>
          <w:sz w:val="23"/>
          <w:szCs w:val="23"/>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942322">
        <w:rPr>
          <w:rFonts w:ascii="Arial" w:hAnsi="Arial"/>
          <w:sz w:val="23"/>
          <w:szCs w:val="23"/>
        </w:rPr>
        <w:t xml:space="preserve">. </w:t>
      </w:r>
    </w:p>
    <w:p w14:paraId="65B4075A" w14:textId="77777777" w:rsidR="00942322" w:rsidRPr="00942322" w:rsidRDefault="00942322" w:rsidP="00942322">
      <w:pPr>
        <w:spacing w:after="120"/>
        <w:jc w:val="both"/>
        <w:rPr>
          <w:rFonts w:ascii="Arial" w:hAnsi="Arial"/>
          <w:sz w:val="24"/>
        </w:rPr>
      </w:pPr>
      <w:r w:rsidRPr="00942322">
        <w:rPr>
          <w:rFonts w:ascii="Arial" w:hAnsi="Arial"/>
          <w:sz w:val="24"/>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468AF8E9" w14:textId="77777777" w:rsidR="00942322" w:rsidRPr="00942322" w:rsidRDefault="00942322" w:rsidP="00942322">
      <w:pPr>
        <w:spacing w:after="120"/>
        <w:jc w:val="both"/>
        <w:rPr>
          <w:rFonts w:ascii="Arial" w:hAnsi="Arial"/>
          <w:sz w:val="24"/>
        </w:rPr>
      </w:pPr>
      <w:r w:rsidRPr="00942322">
        <w:rPr>
          <w:rFonts w:ascii="Arial" w:hAnsi="Arial"/>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5C7BEE17" w14:textId="77777777" w:rsidR="00942322" w:rsidRPr="00942322" w:rsidRDefault="00942322" w:rsidP="00942322">
      <w:pPr>
        <w:spacing w:after="120"/>
        <w:jc w:val="both"/>
        <w:rPr>
          <w:rFonts w:ascii="Arial" w:hAnsi="Arial"/>
          <w:sz w:val="24"/>
        </w:rPr>
      </w:pPr>
      <w:r w:rsidRPr="00942322">
        <w:rPr>
          <w:rFonts w:ascii="Arial" w:hAnsi="Arial"/>
          <w:sz w:val="24"/>
        </w:rPr>
        <w:t xml:space="preserve">Si comprenderà bene che da un’accusa così infamante sempre qualche anima verrà allontanata dal seguire Cristo Gesù. Dal diavolo sempre si fugge. Scribi e </w:t>
      </w:r>
      <w:r w:rsidRPr="00942322">
        <w:rPr>
          <w:rFonts w:ascii="Arial" w:hAnsi="Arial"/>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942322">
        <w:rPr>
          <w:rFonts w:ascii="Arial" w:hAnsi="Arial"/>
          <w:sz w:val="24"/>
        </w:rPr>
        <w:t xml:space="preserve">Solo la morte avrebbe potuto risolvere </w:t>
      </w:r>
      <w:r w:rsidRPr="00942322">
        <w:rPr>
          <w:rFonts w:ascii="Arial" w:hAnsi="Arial"/>
          <w:sz w:val="24"/>
        </w:rPr>
        <w:lastRenderedPageBreak/>
        <w:t xml:space="preserve">definitivamente il problema. Ma neanche la morte con Gesù è stata capace. Lui è risorto e ha costituito suoi missionari i suoi Apostoli e tutto il suo corpo, moltiplicando all’infinito i continuatori della sua opera. </w:t>
      </w:r>
    </w:p>
    <w:p w14:paraId="1969D454" w14:textId="77777777" w:rsidR="00942322" w:rsidRPr="00942322" w:rsidRDefault="00942322" w:rsidP="00942322">
      <w:pPr>
        <w:spacing w:after="120"/>
        <w:jc w:val="both"/>
        <w:rPr>
          <w:rFonts w:ascii="Arial" w:hAnsi="Arial"/>
          <w:sz w:val="24"/>
        </w:rPr>
      </w:pPr>
      <w:r w:rsidRPr="00942322">
        <w:rPr>
          <w:rFonts w:ascii="Arial" w:hAnsi="Arial"/>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0C036A8B" w14:textId="77777777" w:rsidR="00942322" w:rsidRPr="00942322" w:rsidRDefault="00942322" w:rsidP="00942322">
      <w:pPr>
        <w:spacing w:after="120"/>
        <w:jc w:val="both"/>
        <w:rPr>
          <w:rFonts w:ascii="Arial" w:hAnsi="Arial"/>
          <w:sz w:val="24"/>
        </w:rPr>
      </w:pPr>
      <w:r w:rsidRPr="00942322">
        <w:rPr>
          <w:rFonts w:ascii="Arial" w:hAnsi="Arial"/>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7A1B09AB" w14:textId="77777777" w:rsidR="00942322" w:rsidRPr="00942322" w:rsidRDefault="00942322" w:rsidP="00942322">
      <w:pPr>
        <w:spacing w:after="120"/>
        <w:jc w:val="both"/>
        <w:rPr>
          <w:rFonts w:ascii="Arial" w:hAnsi="Arial"/>
          <w:sz w:val="24"/>
        </w:rPr>
      </w:pPr>
      <w:r w:rsidRPr="00942322">
        <w:rPr>
          <w:rFonts w:ascii="Arial" w:hAnsi="Arial"/>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7A4EE7A5" w14:textId="77777777" w:rsidR="00942322" w:rsidRPr="00942322" w:rsidRDefault="00942322" w:rsidP="00942322">
      <w:pPr>
        <w:spacing w:after="120"/>
        <w:jc w:val="both"/>
        <w:rPr>
          <w:rFonts w:ascii="Arial" w:hAnsi="Arial"/>
          <w:sz w:val="24"/>
        </w:rPr>
      </w:pPr>
      <w:r w:rsidRPr="00942322">
        <w:rPr>
          <w:rFonts w:ascii="Arial" w:hAnsi="Arial"/>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40198EF7" w14:textId="77777777" w:rsidR="00942322" w:rsidRPr="00942322" w:rsidRDefault="00942322" w:rsidP="00942322">
      <w:pPr>
        <w:spacing w:after="120"/>
        <w:jc w:val="both"/>
        <w:rPr>
          <w:rFonts w:ascii="Arial" w:hAnsi="Arial"/>
          <w:sz w:val="24"/>
        </w:rPr>
      </w:pPr>
      <w:r w:rsidRPr="00942322">
        <w:rPr>
          <w:rFonts w:ascii="Arial" w:hAnsi="Arial"/>
          <w:sz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2F8E7478"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0716F82A" w14:textId="77777777" w:rsidR="00942322" w:rsidRPr="00942322" w:rsidRDefault="00942322" w:rsidP="00942322">
      <w:pPr>
        <w:spacing w:after="120"/>
        <w:jc w:val="both"/>
        <w:rPr>
          <w:rFonts w:ascii="Arial" w:hAnsi="Arial"/>
          <w:sz w:val="24"/>
        </w:rPr>
      </w:pPr>
      <w:r w:rsidRPr="00942322">
        <w:rPr>
          <w:rFonts w:ascii="Arial" w:hAnsi="Arial"/>
          <w:sz w:val="24"/>
        </w:rPr>
        <w:t>Quanti ancora pensano secondo la purissima verità di Cristo Gesù, da questi ladri e briganti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173B0B33" w14:textId="77777777" w:rsidR="00942322" w:rsidRPr="00942322" w:rsidRDefault="00942322" w:rsidP="00942322">
      <w:pPr>
        <w:spacing w:after="120"/>
        <w:jc w:val="both"/>
        <w:rPr>
          <w:rFonts w:ascii="Arial" w:hAnsi="Arial"/>
          <w:spacing w:val="-2"/>
          <w:sz w:val="24"/>
        </w:rPr>
      </w:pPr>
      <w:r w:rsidRPr="00942322">
        <w:rPr>
          <w:rFonts w:ascii="Arial" w:hAnsi="Arial"/>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4F294FE2" w14:textId="77777777" w:rsidR="00942322" w:rsidRPr="00942322" w:rsidRDefault="00942322" w:rsidP="00942322">
      <w:pPr>
        <w:spacing w:after="120"/>
        <w:jc w:val="both"/>
        <w:rPr>
          <w:rFonts w:ascii="Arial" w:hAnsi="Arial"/>
          <w:sz w:val="24"/>
        </w:rPr>
      </w:pPr>
      <w:r w:rsidRPr="00942322">
        <w:rPr>
          <w:rFonts w:ascii="Arial" w:hAnsi="Arial"/>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7EEA7F51" w14:textId="77777777" w:rsidR="00942322" w:rsidRPr="00942322" w:rsidRDefault="00942322" w:rsidP="00942322">
      <w:pPr>
        <w:spacing w:after="120"/>
        <w:jc w:val="both"/>
        <w:rPr>
          <w:rFonts w:ascii="Arial" w:hAnsi="Arial"/>
          <w:spacing w:val="-2"/>
          <w:sz w:val="24"/>
        </w:rPr>
      </w:pPr>
      <w:r w:rsidRPr="00942322">
        <w:rPr>
          <w:rFonts w:ascii="Arial" w:hAnsi="Arial"/>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942322">
        <w:rPr>
          <w:rFonts w:ascii="Arial" w:hAnsi="Arial" w:cs="Arial"/>
          <w:spacing w:val="-6"/>
          <w:sz w:val="24"/>
        </w:rPr>
        <w:t>–</w:t>
      </w:r>
      <w:r w:rsidRPr="00942322">
        <w:rPr>
          <w:rFonts w:ascii="Arial" w:hAnsi="Arial"/>
          <w:spacing w:val="-6"/>
          <w:sz w:val="24"/>
        </w:rPr>
        <w:t xml:space="preserve"> il ministero della Parola e della vigilanza sulla Parola. </w:t>
      </w:r>
      <w:r w:rsidRPr="00942322">
        <w:rPr>
          <w:rFonts w:ascii="Arial" w:hAnsi="Arial"/>
          <w:sz w:val="24"/>
        </w:rPr>
        <w:t xml:space="preserve">Ha dato il potere di generare la luce, la verità, la grazia nei cuori. Ha dato il potere di dare lo Spirito Santo. Ha dato il potere di fare il suo corpo e il suo sangue. Ha </w:t>
      </w:r>
      <w:r w:rsidRPr="00942322">
        <w:rPr>
          <w:rFonts w:ascii="Arial" w:hAnsi="Arial"/>
          <w:sz w:val="24"/>
        </w:rPr>
        <w:lastRenderedPageBreak/>
        <w:t>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942322">
        <w:rPr>
          <w:rFonts w:ascii="Arial" w:hAnsi="Arial"/>
          <w:spacing w:val="-2"/>
          <w:sz w:val="24"/>
        </w:rPr>
        <w:t xml:space="preserve"> </w:t>
      </w:r>
    </w:p>
    <w:p w14:paraId="05234E0D" w14:textId="77777777" w:rsidR="00942322" w:rsidRPr="00942322" w:rsidRDefault="00942322" w:rsidP="00942322">
      <w:pPr>
        <w:spacing w:after="120"/>
        <w:jc w:val="both"/>
        <w:rPr>
          <w:rFonts w:ascii="Arial" w:hAnsi="Arial"/>
          <w:sz w:val="24"/>
        </w:rPr>
      </w:pPr>
      <w:r w:rsidRPr="00942322">
        <w:rPr>
          <w:rFonts w:ascii="Arial" w:hAnsi="Arial"/>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3675F382"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660B9133" w14:textId="77777777" w:rsidR="00942322" w:rsidRPr="00942322" w:rsidRDefault="00942322" w:rsidP="00942322">
      <w:pPr>
        <w:spacing w:after="120"/>
        <w:jc w:val="both"/>
        <w:rPr>
          <w:rFonts w:ascii="Arial" w:hAnsi="Arial"/>
          <w:sz w:val="24"/>
        </w:rPr>
      </w:pPr>
      <w:r w:rsidRPr="00942322">
        <w:rPr>
          <w:rFonts w:ascii="Arial" w:hAnsi="Arial"/>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942322">
        <w:rPr>
          <w:rFonts w:ascii="Arial" w:hAnsi="Arial"/>
          <w:sz w:val="24"/>
        </w:rPr>
        <w:t xml:space="preserve">crollerà. Oggi con un martello pneumatico di alta potenza si è iniziato a scavare intorno a questa pietra angolare perché venga tolta dal suo posto. </w:t>
      </w:r>
    </w:p>
    <w:p w14:paraId="64CE3C99"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giù più volte detto in queste pagine, questo martello pneumatico non ha un nome soltanto, ma molti: </w:t>
      </w:r>
    </w:p>
    <w:p w14:paraId="56F7A913" w14:textId="77777777" w:rsidR="00942322" w:rsidRPr="00942322" w:rsidRDefault="00942322" w:rsidP="00942322">
      <w:pPr>
        <w:spacing w:after="120"/>
        <w:ind w:left="567" w:right="567"/>
        <w:jc w:val="both"/>
        <w:rPr>
          <w:rFonts w:ascii="Arial" w:hAnsi="Arial"/>
          <w:sz w:val="24"/>
        </w:rPr>
      </w:pPr>
      <w:r w:rsidRPr="00942322">
        <w:rPr>
          <w:rFonts w:ascii="Arial" w:hAnsi="Arial"/>
          <w:i/>
          <w:iCs/>
          <w:spacing w:val="-2"/>
          <w:sz w:val="22"/>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42322">
        <w:rPr>
          <w:rFonts w:ascii="Arial" w:hAnsi="Arial"/>
          <w:sz w:val="24"/>
        </w:rPr>
        <w:t xml:space="preserve">. </w:t>
      </w:r>
    </w:p>
    <w:p w14:paraId="761E2287" w14:textId="77777777" w:rsidR="00942322" w:rsidRPr="00942322" w:rsidRDefault="00942322" w:rsidP="00942322">
      <w:pPr>
        <w:spacing w:after="120"/>
        <w:jc w:val="both"/>
        <w:rPr>
          <w:rFonts w:ascii="Arial" w:hAnsi="Arial"/>
          <w:spacing w:val="-4"/>
          <w:sz w:val="24"/>
        </w:rPr>
      </w:pPr>
      <w:r w:rsidRPr="00942322">
        <w:rPr>
          <w:rFonts w:ascii="Arial" w:hAnsi="Arial"/>
          <w:spacing w:val="-4"/>
          <w:sz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7D1F9312"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3F5A0776" w14:textId="77777777" w:rsidR="00942322" w:rsidRPr="00942322" w:rsidRDefault="00942322" w:rsidP="00942322">
      <w:pPr>
        <w:spacing w:after="120"/>
        <w:jc w:val="both"/>
        <w:rPr>
          <w:rFonts w:ascii="Arial" w:hAnsi="Arial"/>
          <w:sz w:val="24"/>
        </w:rPr>
      </w:pPr>
      <w:r w:rsidRPr="00942322">
        <w:rPr>
          <w:rFonts w:ascii="Arial" w:hAnsi="Arial"/>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7BDCFF53" w14:textId="77777777" w:rsidR="00942322" w:rsidRPr="00942322" w:rsidRDefault="00942322" w:rsidP="00942322">
      <w:pPr>
        <w:spacing w:after="120"/>
        <w:jc w:val="both"/>
        <w:rPr>
          <w:rFonts w:ascii="Arial" w:hAnsi="Arial"/>
          <w:spacing w:val="-2"/>
          <w:sz w:val="24"/>
        </w:rPr>
      </w:pPr>
      <w:r w:rsidRPr="00942322">
        <w:rPr>
          <w:rFonts w:ascii="Arial" w:hAnsi="Arial"/>
          <w:sz w:val="24"/>
        </w:rPr>
        <w:t xml:space="preserve">Ogni Apostolo di Gesù deve consumare i suoi giorni nel conoscere, </w:t>
      </w:r>
      <w:r w:rsidRPr="00942322">
        <w:rPr>
          <w:rFonts w:ascii="Arial" w:hAnsi="Arial"/>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683BFB9A" w14:textId="77777777" w:rsidR="00942322" w:rsidRPr="00942322" w:rsidRDefault="00942322" w:rsidP="00942322">
      <w:pPr>
        <w:spacing w:after="120"/>
        <w:jc w:val="both"/>
        <w:rPr>
          <w:rFonts w:ascii="Arial" w:hAnsi="Arial"/>
          <w:sz w:val="24"/>
        </w:rPr>
      </w:pPr>
      <w:r w:rsidRPr="00942322">
        <w:rPr>
          <w:rFonts w:ascii="Arial" w:hAnsi="Arial"/>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942322">
        <w:rPr>
          <w:rFonts w:ascii="Arial" w:hAnsi="Arial"/>
          <w:i/>
          <w:iCs/>
          <w:sz w:val="24"/>
        </w:rPr>
        <w:t>“tu sei utile a me, se fai la mia volontà. Se non fai la mia volontà, non servi. Sei inutile. E per questo ti disprezzo. Ti insulto. Ti infango. Ti escludo dalla mia vita”</w:t>
      </w:r>
      <w:r w:rsidRPr="00942322">
        <w:rPr>
          <w:rFonts w:ascii="Arial" w:hAnsi="Arial"/>
          <w:sz w:val="24"/>
        </w:rPr>
        <w:t>.  Escludendo il ministro di Cristo è Cristo che si esclude. Escludendo Cristo Gesù, ci si consegna al principe del mondo.</w:t>
      </w:r>
    </w:p>
    <w:p w14:paraId="603024E0"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Attenzione: ladri e briganti del mistero dei ministri sacri non sono gli altri. Sono gli stessi ministri sacri. Sono gli stessi ministri sacri che cadono in tentazione e lasciano che il loro mistero venga devastato, inquinato, corrotto, trasformato. Ogni ministro sacro ha l’obbligo di conservare integro e puro il suo mistero. Nessuno, neanche un Angelo del cielo, dovrà privarlo di ciò che è suo. Nessun Angelo del cielo ha potere contro la Parola di Cristo Signore e se nessun Angelo del cielo ha questo potere, questo potere non è stato dato a nessun papa, nessun vescovo, nessun presbitero, nessun diacono, nessun cresimato, nessun battezzato, nessun profeta, nessun dottore, nessun maestro. Quanti ricevono il ministero sacro devono essere loro a conservalo integro e puro in ordine alla loro vita e alla loro missione. Chi cade dalla sua verità, è responsabile in eterno dinanzi a Dio. Ogni ministro sacro deve essere poi voce dello Spirito Santo al fine di aiutare gli altri ministri sacri a vivere il loro mistero. Ecco come lo Spirito Santo si serve degli Apostoli Giovanni e Paolo per dare verità al mistero che è proprio del ministro sacro o dell’Apostolo di Gesù Signore.</w:t>
      </w:r>
    </w:p>
    <w:p w14:paraId="32038EB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D8737E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777A96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4AB89A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3CC70F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517388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6E1849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4A8690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6BD0FE2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4BB370F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3E00A5B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39E33BD9"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5D7BB4CB"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Proponendo queste cose ai fratelli, sarai un buon ministro di Cristo Gesù, nutrito dalle parole della fede e della buona dottrina che hai seguito. Evita invece le favole profane, roba da vecchie donnicciole.</w:t>
      </w:r>
    </w:p>
    <w:p w14:paraId="6DD3BC17"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6EE3B13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E tu, figlio mio, attingi forza dalla grazia che è in Cristo Gesù: le cose che hai udito da me davanti a molti testimoni, trasmettile a persone fidate, le quali a loro volta siano in grado di insegnare agli altri.</w:t>
      </w:r>
    </w:p>
    <w:p w14:paraId="30129CB8"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5512FD8F"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Ricòrdati di Gesù Cristo, risorto dai morti, discendente di Davide, come io annuncio nel mio Vangelo, per il quale soffro fino a portare le catene come un malfattore.</w:t>
      </w:r>
    </w:p>
    <w:p w14:paraId="5496321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210B64D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4D29059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2,1-25). </w:t>
      </w:r>
    </w:p>
    <w:p w14:paraId="39C952FE"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w:t>
      </w:r>
      <w:r w:rsidRPr="00942322">
        <w:rPr>
          <w:rFonts w:ascii="Arial" w:hAnsi="Arial" w:cs="Arial"/>
          <w:i/>
          <w:iCs/>
          <w:spacing w:val="-2"/>
          <w:sz w:val="22"/>
          <w:szCs w:val="24"/>
        </w:rPr>
        <w:lastRenderedPageBreak/>
        <w:t>a Mosè, anche costoro si oppongono alla verità: gente dalla mente corrotta e che non ha dato buona prova nella fede. Ma non andranno molto lontano, perché la loro stoltezza sarà manifesta a tutti, come lo fu la stoltezza di quei due.</w:t>
      </w:r>
    </w:p>
    <w:p w14:paraId="7B81B6E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A51E96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7374AEAC"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E5DDF8A"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Ecco ora come l’Apostolo Paolo difende il mistero del suo essere Apostolo di Cristo Gesù:</w:t>
      </w:r>
    </w:p>
    <w:p w14:paraId="5255901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784BB5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A139FF1"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DEBC840"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96E281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2043F2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Chi si lascia spogliare del suo mistero di missionario di Cristo Gesù, è lui il solo responsabile di tutti i mali che il suo mistero vissuto dalla falsità genera e produce. La sana moralità dell’Apostolo di Cristo inizia dal non cadere lui in tentazione. </w:t>
      </w:r>
    </w:p>
    <w:p w14:paraId="07F7F512" w14:textId="77777777" w:rsidR="00942322" w:rsidRPr="00942322" w:rsidRDefault="00942322" w:rsidP="00942322">
      <w:pPr>
        <w:spacing w:after="120"/>
        <w:jc w:val="both"/>
        <w:rPr>
          <w:rFonts w:ascii="Arial" w:hAnsi="Arial" w:cs="Arial"/>
          <w:sz w:val="24"/>
          <w:szCs w:val="24"/>
        </w:rPr>
      </w:pPr>
    </w:p>
    <w:p w14:paraId="4E81599A"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xml:space="preserve"> La fede nasce in un cuore solo se si annuncia la Parola secondo le modalità di Cristo Gesù. Prima modalità: Gesù è la Parola. Secondo modalità: Gesù Parola è dal Padre sempre. Gesù-Parola manifesta la verità del suo essere la Parola attraverso le opere che il Padre gli comanda di fare. Gesù è insieme la Parola e le opere del Padre. Gesù è dal Padre dall’eternità per l’eternità. È dal Padre nel tempo dal momento del concepimento fino alla consegna nella mani del Padre del suo spirito e questa consegna avviene sulla croce. </w:t>
      </w:r>
    </w:p>
    <w:p w14:paraId="53574D46"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L’Apostolo Giovanni ha visto ciò che Gesù ha fatto e ha ascoltato ciò che lui ha detto e della Parola  e delle opere di Gesù scrive un Libro. Leggendo questo suo Libro, fondato sulla sua testimonianza di Apostolo del Signore, tutti possono giungere alla fede che Gesù è il Cristo, il Figlio di Dio, tutti, credendo, possono avere la vita eterna nel nome di Cristo Gesù.</w:t>
      </w:r>
    </w:p>
    <w:p w14:paraId="573C589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Gesù, in presenza dei suoi discepoli, fece molti altri segni che non sono stati scritti in questo libro. Ma questi sono stati scritti perché crediate che Gesù è il Cristo, il Figlio di Dio, e perché, credendo, abbiate la vita nel suo nome</w:t>
      </w:r>
    </w:p>
    <w:p w14:paraId="411F4A62"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la vera via perché oggi la fede possa nascere nei cuori. Come Gesù si consegna all’Apostolo Giovanni nella sua Parola e nelle sue opere, così ogni Apostolo di Cristo Gesù deve consegnarsi a quanti gli succedono nel mistero e </w:t>
      </w:r>
      <w:r w:rsidRPr="00942322">
        <w:rPr>
          <w:rFonts w:ascii="Arial" w:hAnsi="Arial" w:cs="Arial"/>
          <w:sz w:val="24"/>
          <w:szCs w:val="24"/>
        </w:rPr>
        <w:lastRenderedPageBreak/>
        <w:t>nel ministero Apostolico allo stesso modo che l’apostolo Paolo si è consegnato al vescovo Timoteo. Ecco la consegna o la Traditio dell’Apostolo Paolo:</w:t>
      </w:r>
    </w:p>
    <w:p w14:paraId="68756DE9" w14:textId="77777777" w:rsidR="00942322" w:rsidRPr="00942322" w:rsidRDefault="00942322" w:rsidP="00942322">
      <w:pPr>
        <w:spacing w:after="120"/>
        <w:jc w:val="both"/>
        <w:rPr>
          <w:rFonts w:ascii="Arial" w:hAnsi="Arial" w:cs="Arial"/>
          <w:sz w:val="24"/>
          <w:szCs w:val="24"/>
        </w:rPr>
      </w:pPr>
    </w:p>
    <w:p w14:paraId="7C067B74" w14:textId="77777777" w:rsidR="00942322" w:rsidRPr="00942322" w:rsidRDefault="00942322" w:rsidP="00942322">
      <w:pPr>
        <w:spacing w:after="120"/>
        <w:jc w:val="both"/>
        <w:rPr>
          <w:rFonts w:ascii="Arial" w:hAnsi="Arial"/>
          <w:b/>
        </w:rPr>
      </w:pPr>
      <w:r w:rsidRPr="00942322">
        <w:rPr>
          <w:rFonts w:ascii="Arial" w:hAnsi="Arial" w:cs="Arial"/>
          <w:b/>
          <w:bCs/>
          <w:i/>
          <w:iCs/>
          <w:color w:val="000000" w:themeColor="text1"/>
          <w:sz w:val="24"/>
          <w:szCs w:val="28"/>
        </w:rPr>
        <w:t xml:space="preserve">La vera tradizione nella Chiesa una, santa, cattolica, apostolica sul modello dell’Apostolo Paolo. </w:t>
      </w:r>
      <w:r w:rsidRPr="00942322">
        <w:rPr>
          <w:rFonts w:ascii="Arial" w:hAnsi="Arial"/>
          <w:b/>
          <w:i/>
          <w:iCs/>
          <w:sz w:val="24"/>
        </w:rPr>
        <w:t>Riflessione tratta dalla Seconda Lettera a Timòteo</w:t>
      </w:r>
    </w:p>
    <w:p w14:paraId="1FBAFBFE" w14:textId="77777777" w:rsidR="00942322" w:rsidRPr="00942322" w:rsidRDefault="00942322" w:rsidP="00942322">
      <w:pPr>
        <w:spacing w:after="120"/>
        <w:jc w:val="both"/>
        <w:rPr>
          <w:rFonts w:ascii="Arial" w:hAnsi="Arial" w:cs="Arial"/>
          <w:b/>
          <w:bCs/>
          <w:color w:val="000000"/>
          <w:sz w:val="24"/>
          <w:szCs w:val="28"/>
        </w:rPr>
      </w:pPr>
      <w:bookmarkStart w:id="85" w:name="_Toc96200458"/>
      <w:r w:rsidRPr="00942322">
        <w:rPr>
          <w:rFonts w:ascii="Arial" w:hAnsi="Arial" w:cs="Arial"/>
          <w:b/>
          <w:bCs/>
          <w:color w:val="000000"/>
          <w:sz w:val="24"/>
          <w:szCs w:val="28"/>
        </w:rPr>
        <w:t>Princìpi di ordine universale</w:t>
      </w:r>
      <w:bookmarkEnd w:id="85"/>
    </w:p>
    <w:p w14:paraId="6361F3A5" w14:textId="77777777" w:rsidR="00942322" w:rsidRPr="00942322" w:rsidRDefault="00942322" w:rsidP="00942322">
      <w:pPr>
        <w:spacing w:after="120"/>
        <w:jc w:val="both"/>
        <w:rPr>
          <w:rFonts w:ascii="Arial" w:hAnsi="Arial"/>
          <w:sz w:val="24"/>
        </w:rPr>
      </w:pPr>
      <w:r w:rsidRPr="00942322">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3FCCFFDF" w14:textId="77777777" w:rsidR="00942322" w:rsidRPr="00942322" w:rsidRDefault="00942322" w:rsidP="00942322">
      <w:pPr>
        <w:spacing w:after="120"/>
        <w:jc w:val="both"/>
        <w:rPr>
          <w:rFonts w:ascii="Arial" w:hAnsi="Arial"/>
          <w:sz w:val="24"/>
        </w:rPr>
      </w:pPr>
      <w:r w:rsidRPr="00942322">
        <w:rPr>
          <w:rFonts w:ascii="Arial" w:hAnsi="Arial"/>
          <w:b/>
          <w:sz w:val="24"/>
        </w:rPr>
        <w:t>Primo esempio</w:t>
      </w:r>
      <w:r w:rsidRPr="00942322">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942322">
        <w:rPr>
          <w:rFonts w:ascii="Arial" w:hAnsi="Arial"/>
          <w:sz w:val="24"/>
          <w:lang w:val="la-Latn"/>
        </w:rPr>
        <w:t>Nemo dat quod non habet</w:t>
      </w:r>
      <w:r w:rsidRPr="00942322">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3680DC5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w:t>
      </w:r>
      <w:r w:rsidRPr="00942322">
        <w:rPr>
          <w:rFonts w:ascii="Arial" w:hAnsi="Arial"/>
          <w:i/>
          <w:iCs/>
          <w:spacing w:val="-2"/>
          <w:sz w:val="22"/>
        </w:rPr>
        <w:lastRenderedPageBreak/>
        <w:t>furono ricolmi di meraviglia e stupore per quello che gli era accaduto (At 3,1-10).</w:t>
      </w:r>
    </w:p>
    <w:p w14:paraId="0890BBC9" w14:textId="77777777" w:rsidR="00942322" w:rsidRPr="00942322" w:rsidRDefault="00942322" w:rsidP="00942322">
      <w:pPr>
        <w:spacing w:after="120"/>
        <w:jc w:val="both"/>
        <w:rPr>
          <w:rFonts w:ascii="Arial" w:hAnsi="Arial"/>
          <w:bCs/>
          <w:sz w:val="24"/>
        </w:rPr>
      </w:pPr>
      <w:r w:rsidRPr="00942322">
        <w:rPr>
          <w:rFonts w:ascii="Arial" w:hAnsi="Arial"/>
          <w:b/>
          <w:sz w:val="24"/>
        </w:rPr>
        <w:t>Secondo esempio</w:t>
      </w:r>
      <w:r w:rsidRPr="00942322">
        <w:rPr>
          <w:rFonts w:ascii="Arial" w:hAnsi="Arial"/>
          <w:bCs/>
          <w:sz w:val="24"/>
        </w:rPr>
        <w:t xml:space="preserve">: Gesù manda i suoi Apostoli nel mondo. Cosa dona loro? </w:t>
      </w:r>
      <w:r w:rsidRPr="00942322">
        <w:rPr>
          <w:rFonts w:ascii="Arial" w:hAnsi="Arial"/>
          <w:bCs/>
          <w:color w:val="000000" w:themeColor="text1"/>
          <w:sz w:val="24"/>
        </w:rPr>
        <w:t xml:space="preserve">La Parola e lo Spirito Santo, l’Eucaristia e la Grazia, la Verità e la Luce. Queste </w:t>
      </w:r>
      <w:r w:rsidRPr="00942322">
        <w:rPr>
          <w:rFonts w:ascii="Arial" w:hAnsi="Arial"/>
          <w:bCs/>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3380D5E0" w14:textId="77777777" w:rsidR="00942322" w:rsidRPr="00942322" w:rsidRDefault="00942322" w:rsidP="00942322">
      <w:pPr>
        <w:spacing w:after="120"/>
        <w:ind w:left="567" w:right="566"/>
        <w:jc w:val="both"/>
        <w:rPr>
          <w:rFonts w:ascii="Arial" w:hAnsi="Arial"/>
          <w:i/>
          <w:iCs/>
          <w:color w:val="000000"/>
          <w:sz w:val="23"/>
        </w:rPr>
      </w:pPr>
      <w:r w:rsidRPr="00942322">
        <w:rPr>
          <w:rFonts w:ascii="Arial" w:hAnsi="Arial"/>
          <w:i/>
          <w:iCs/>
          <w:color w:val="000000"/>
          <w:sz w:val="23"/>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7099D3A1" w14:textId="77777777" w:rsidR="00942322" w:rsidRPr="00942322" w:rsidRDefault="00942322" w:rsidP="00942322">
      <w:pPr>
        <w:spacing w:after="120"/>
        <w:jc w:val="both"/>
        <w:rPr>
          <w:rFonts w:ascii="Arial" w:hAnsi="Arial"/>
          <w:sz w:val="24"/>
        </w:rPr>
      </w:pPr>
      <w:r w:rsidRPr="00942322">
        <w:rPr>
          <w:rFonts w:ascii="Arial" w:hAnsi="Arial"/>
          <w:b/>
          <w:sz w:val="24"/>
        </w:rPr>
        <w:t>Terzo esempio</w:t>
      </w:r>
      <w:r w:rsidRPr="00942322">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5858BED9" w14:textId="77777777" w:rsidR="00942322" w:rsidRPr="00942322" w:rsidRDefault="00942322" w:rsidP="00942322">
      <w:pPr>
        <w:spacing w:after="120"/>
        <w:ind w:left="567" w:right="566"/>
        <w:jc w:val="both"/>
        <w:rPr>
          <w:rFonts w:ascii="Arial" w:hAnsi="Arial"/>
          <w:i/>
          <w:iCs/>
          <w:sz w:val="23"/>
        </w:rPr>
      </w:pPr>
      <w:r w:rsidRPr="00942322">
        <w:rPr>
          <w:rFonts w:ascii="Arial" w:hAnsi="Arial"/>
          <w:i/>
          <w:iCs/>
          <w:sz w:val="23"/>
        </w:rPr>
        <w:lastRenderedPageBreak/>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5F9E724E" w14:textId="77777777" w:rsidR="00942322" w:rsidRPr="00942322" w:rsidRDefault="00942322" w:rsidP="00942322">
      <w:pPr>
        <w:spacing w:after="120"/>
        <w:jc w:val="both"/>
        <w:rPr>
          <w:rFonts w:ascii="Arial" w:hAnsi="Arial"/>
          <w:sz w:val="24"/>
        </w:rPr>
      </w:pPr>
      <w:r w:rsidRPr="00942322">
        <w:rPr>
          <w:rFonts w:ascii="Arial" w:hAnsi="Arial"/>
          <w:b/>
          <w:sz w:val="24"/>
        </w:rPr>
        <w:t>Quarto esempio</w:t>
      </w:r>
      <w:r w:rsidRPr="00942322">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5C94149E"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w:t>
      </w:r>
      <w:r w:rsidRPr="00942322">
        <w:rPr>
          <w:rFonts w:ascii="Arial" w:hAnsi="Arial"/>
          <w:i/>
          <w:iCs/>
          <w:spacing w:val="-2"/>
          <w:sz w:val="22"/>
        </w:rPr>
        <w:lastRenderedPageBreak/>
        <w:t>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37E7DC06" w14:textId="77777777" w:rsidR="00942322" w:rsidRPr="00942322" w:rsidRDefault="00942322" w:rsidP="00942322">
      <w:pPr>
        <w:spacing w:after="120"/>
        <w:jc w:val="both"/>
        <w:rPr>
          <w:rFonts w:ascii="Arial" w:hAnsi="Arial"/>
          <w:sz w:val="24"/>
        </w:rPr>
      </w:pPr>
      <w:r w:rsidRPr="00942322">
        <w:rPr>
          <w:rFonts w:ascii="Arial" w:hAnsi="Arial"/>
          <w:b/>
          <w:sz w:val="24"/>
        </w:rPr>
        <w:t>Quinto esempio</w:t>
      </w:r>
      <w:r w:rsidRPr="00942322">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54F097DD"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w:t>
      </w:r>
      <w:r w:rsidRPr="00942322">
        <w:rPr>
          <w:rFonts w:ascii="Arial" w:hAnsi="Arial"/>
          <w:i/>
          <w:iCs/>
          <w:spacing w:val="-2"/>
          <w:sz w:val="22"/>
        </w:rPr>
        <w:lastRenderedPageBreak/>
        <w:t xml:space="preserve">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2CFED047" w14:textId="77777777" w:rsidR="00942322" w:rsidRPr="00942322" w:rsidRDefault="00942322" w:rsidP="00942322">
      <w:pPr>
        <w:spacing w:after="120"/>
        <w:jc w:val="both"/>
        <w:rPr>
          <w:rFonts w:ascii="Arial" w:hAnsi="Arial"/>
          <w:sz w:val="24"/>
        </w:rPr>
      </w:pPr>
      <w:r w:rsidRPr="00942322">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46890936" w14:textId="77777777" w:rsidR="00942322" w:rsidRPr="00942322" w:rsidRDefault="00942322" w:rsidP="00942322">
      <w:pPr>
        <w:spacing w:after="120"/>
        <w:jc w:val="both"/>
        <w:rPr>
          <w:rFonts w:ascii="Arial" w:hAnsi="Arial"/>
          <w:sz w:val="24"/>
        </w:rPr>
      </w:pPr>
    </w:p>
    <w:p w14:paraId="12333928" w14:textId="77777777" w:rsidR="00942322" w:rsidRPr="00942322" w:rsidRDefault="00942322" w:rsidP="00942322">
      <w:pPr>
        <w:spacing w:after="120"/>
        <w:jc w:val="both"/>
        <w:rPr>
          <w:rFonts w:ascii="Arial" w:hAnsi="Arial" w:cs="Arial"/>
          <w:b/>
          <w:bCs/>
          <w:color w:val="000000"/>
          <w:sz w:val="24"/>
          <w:szCs w:val="28"/>
          <w:lang w:val="la-Latn"/>
        </w:rPr>
      </w:pPr>
      <w:bookmarkStart w:id="86" w:name="_Toc96200459"/>
      <w:r w:rsidRPr="00942322">
        <w:rPr>
          <w:rFonts w:ascii="Arial" w:hAnsi="Arial" w:cs="Arial"/>
          <w:b/>
          <w:bCs/>
          <w:color w:val="000000"/>
          <w:sz w:val="24"/>
          <w:szCs w:val="28"/>
          <w:lang w:val="la-Latn"/>
        </w:rPr>
        <w:t>Traditio vitae Christi</w:t>
      </w:r>
      <w:bookmarkEnd w:id="86"/>
      <w:r w:rsidRPr="00942322">
        <w:rPr>
          <w:rFonts w:ascii="Arial" w:hAnsi="Arial" w:cs="Arial"/>
          <w:b/>
          <w:bCs/>
          <w:color w:val="000000"/>
          <w:sz w:val="24"/>
          <w:szCs w:val="28"/>
          <w:lang w:val="la-Latn"/>
        </w:rPr>
        <w:t xml:space="preserve"> </w:t>
      </w:r>
    </w:p>
    <w:p w14:paraId="52247385" w14:textId="77777777" w:rsidR="00942322" w:rsidRPr="00942322" w:rsidRDefault="00942322" w:rsidP="00942322">
      <w:pPr>
        <w:spacing w:after="120"/>
        <w:jc w:val="both"/>
        <w:rPr>
          <w:rFonts w:ascii="Arial" w:hAnsi="Arial"/>
          <w:sz w:val="24"/>
        </w:rPr>
      </w:pPr>
      <w:r w:rsidRPr="00942322">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5B7093CD" w14:textId="77777777" w:rsidR="00942322" w:rsidRPr="00942322" w:rsidRDefault="00942322" w:rsidP="00942322">
      <w:pPr>
        <w:spacing w:after="120"/>
        <w:jc w:val="both"/>
        <w:rPr>
          <w:rFonts w:ascii="Arial" w:hAnsi="Arial"/>
          <w:sz w:val="24"/>
        </w:rPr>
      </w:pPr>
      <w:r w:rsidRPr="00942322">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w:t>
      </w:r>
      <w:r w:rsidRPr="00942322">
        <w:rPr>
          <w:rFonts w:ascii="Arial" w:hAnsi="Arial"/>
          <w:sz w:val="24"/>
        </w:rPr>
        <w:lastRenderedPageBreak/>
        <w:t xml:space="preserve">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08E2FB30" w14:textId="77777777" w:rsidR="00942322" w:rsidRPr="00942322" w:rsidRDefault="00942322" w:rsidP="00942322">
      <w:pPr>
        <w:spacing w:after="120"/>
        <w:jc w:val="both"/>
        <w:rPr>
          <w:rFonts w:ascii="Arial" w:hAnsi="Arial"/>
          <w:sz w:val="24"/>
        </w:rPr>
      </w:pPr>
      <w:r w:rsidRPr="00942322">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06CB2081" w14:textId="77777777" w:rsidR="00942322" w:rsidRPr="00942322" w:rsidRDefault="00942322" w:rsidP="00942322">
      <w:pPr>
        <w:spacing w:after="120"/>
        <w:jc w:val="both"/>
        <w:rPr>
          <w:rFonts w:ascii="Arial" w:hAnsi="Arial"/>
          <w:sz w:val="24"/>
        </w:rPr>
      </w:pPr>
      <w:r w:rsidRPr="00942322">
        <w:rPr>
          <w:rFonts w:ascii="Arial" w:hAnsi="Arial"/>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39AAB3F4" w14:textId="77777777" w:rsidR="00942322" w:rsidRPr="00942322" w:rsidRDefault="00942322" w:rsidP="00942322">
      <w:pPr>
        <w:spacing w:after="120"/>
        <w:jc w:val="both"/>
        <w:rPr>
          <w:rFonts w:ascii="Arial" w:hAnsi="Arial"/>
          <w:sz w:val="24"/>
        </w:rPr>
      </w:pPr>
      <w:r w:rsidRPr="00942322">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w:t>
      </w:r>
      <w:r w:rsidRPr="00942322">
        <w:rPr>
          <w:rFonts w:ascii="Arial" w:hAnsi="Arial"/>
          <w:sz w:val="24"/>
        </w:rPr>
        <w:lastRenderedPageBreak/>
        <w:t xml:space="preserve">Oggi con un martello pneumatico di alta potenza si è iniziato a scavare intorno a questa pietra angolare perché venga tolta dal suo posto. Questo martello pneumatico non ha un nome soltanto, ma molti: “Universale disprezzo per il presbitero”. </w:t>
      </w:r>
      <w:r w:rsidRPr="00942322">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42322">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64C66F3B" w14:textId="77777777" w:rsidR="00942322" w:rsidRPr="00942322" w:rsidRDefault="00942322" w:rsidP="00942322">
      <w:pPr>
        <w:spacing w:after="120"/>
        <w:jc w:val="both"/>
        <w:rPr>
          <w:rFonts w:ascii="Arial" w:hAnsi="Arial"/>
          <w:sz w:val="24"/>
        </w:rPr>
      </w:pPr>
      <w:r w:rsidRPr="00942322">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2BA6113D" w14:textId="77777777" w:rsidR="00942322" w:rsidRPr="00942322" w:rsidRDefault="00942322" w:rsidP="00942322">
      <w:pPr>
        <w:spacing w:after="120"/>
        <w:jc w:val="both"/>
        <w:rPr>
          <w:rFonts w:ascii="Arial" w:hAnsi="Arial"/>
          <w:sz w:val="24"/>
        </w:rPr>
      </w:pPr>
      <w:r w:rsidRPr="00942322">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1CF00CBB" w14:textId="77777777" w:rsidR="00942322" w:rsidRPr="00942322" w:rsidRDefault="00942322" w:rsidP="00942322">
      <w:pPr>
        <w:spacing w:after="120"/>
        <w:jc w:val="both"/>
        <w:rPr>
          <w:rFonts w:ascii="Arial" w:hAnsi="Arial"/>
          <w:sz w:val="24"/>
        </w:rPr>
      </w:pPr>
    </w:p>
    <w:p w14:paraId="402524EB" w14:textId="77777777" w:rsidR="00942322" w:rsidRPr="00942322" w:rsidRDefault="00942322" w:rsidP="00942322">
      <w:pPr>
        <w:spacing w:after="120"/>
        <w:jc w:val="both"/>
        <w:rPr>
          <w:rFonts w:ascii="Arial" w:hAnsi="Arial" w:cs="Arial"/>
          <w:b/>
          <w:bCs/>
          <w:i/>
          <w:iCs/>
          <w:color w:val="000000" w:themeColor="text1"/>
          <w:sz w:val="24"/>
          <w:szCs w:val="28"/>
          <w:lang w:val="la-Latn"/>
        </w:rPr>
      </w:pPr>
      <w:bookmarkStart w:id="87" w:name="_Toc96200460"/>
      <w:r w:rsidRPr="00942322">
        <w:rPr>
          <w:rFonts w:ascii="Arial" w:hAnsi="Arial" w:cs="Arial"/>
          <w:b/>
          <w:bCs/>
          <w:i/>
          <w:iCs/>
          <w:color w:val="000000" w:themeColor="text1"/>
          <w:sz w:val="24"/>
          <w:szCs w:val="28"/>
          <w:lang w:val="la-Latn"/>
        </w:rPr>
        <w:lastRenderedPageBreak/>
        <w:t>Traditio vitae Pauli</w:t>
      </w:r>
      <w:bookmarkEnd w:id="87"/>
    </w:p>
    <w:p w14:paraId="6C06340B" w14:textId="77777777" w:rsidR="00942322" w:rsidRPr="00942322" w:rsidRDefault="00942322" w:rsidP="00942322">
      <w:pPr>
        <w:spacing w:after="120"/>
        <w:jc w:val="both"/>
        <w:rPr>
          <w:rFonts w:ascii="Arial" w:hAnsi="Arial"/>
          <w:sz w:val="24"/>
        </w:rPr>
      </w:pPr>
      <w:r w:rsidRPr="00942322">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942322">
        <w:rPr>
          <w:rFonts w:ascii="Arial" w:hAnsi="Arial"/>
          <w:i/>
          <w:sz w:val="24"/>
        </w:rPr>
        <w:t>“Tu invece mi hai seguito da vicino nell’insegnamento, nel modo di vivere, nei progetti, nella fede, nella magnanimità, nella carità, nella pazienza”</w:t>
      </w:r>
      <w:r w:rsidRPr="00942322">
        <w:rPr>
          <w:rFonts w:ascii="Arial" w:hAnsi="Arial"/>
          <w:sz w:val="24"/>
        </w:rPr>
        <w:t xml:space="preserve"> (2Tm 3,10). Esaminiamo ora una per una ogni consegna (traditio) fatta dall’Apostolo Paolo a Timoteo e conosceremo in cosa consiste la vera traditio dell’Apostolo. </w:t>
      </w:r>
    </w:p>
    <w:p w14:paraId="450780AF" w14:textId="77777777" w:rsidR="00942322" w:rsidRPr="00942322" w:rsidRDefault="00942322" w:rsidP="00942322">
      <w:pPr>
        <w:spacing w:after="120"/>
        <w:jc w:val="both"/>
        <w:rPr>
          <w:rFonts w:ascii="Arial" w:hAnsi="Arial"/>
          <w:sz w:val="24"/>
        </w:rPr>
      </w:pPr>
    </w:p>
    <w:p w14:paraId="4BE088A0" w14:textId="77777777" w:rsidR="00942322" w:rsidRPr="00942322" w:rsidRDefault="00942322" w:rsidP="00942322">
      <w:pPr>
        <w:spacing w:after="120"/>
        <w:jc w:val="both"/>
        <w:rPr>
          <w:rFonts w:ascii="Arial" w:hAnsi="Arial"/>
          <w:bCs/>
          <w:i/>
          <w:iCs/>
          <w:color w:val="000000"/>
          <w:sz w:val="24"/>
          <w:szCs w:val="28"/>
          <w:lang w:val="la-Latn"/>
        </w:rPr>
      </w:pPr>
      <w:bookmarkStart w:id="88" w:name="_Toc96200461"/>
      <w:r w:rsidRPr="00942322">
        <w:rPr>
          <w:rFonts w:ascii="Arial" w:hAnsi="Arial"/>
          <w:b/>
          <w:bCs/>
          <w:i/>
          <w:iCs/>
          <w:color w:val="000000"/>
          <w:sz w:val="24"/>
          <w:szCs w:val="28"/>
          <w:lang w:val="la-Latn"/>
        </w:rPr>
        <w:t>Traditio sanae doctrinae</w:t>
      </w:r>
      <w:bookmarkEnd w:id="88"/>
    </w:p>
    <w:p w14:paraId="7FE62DCD"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942322">
        <w:rPr>
          <w:rFonts w:ascii="Arial" w:hAnsi="Arial"/>
          <w:bCs/>
          <w:sz w:val="24"/>
          <w:lang w:val="la-Latn"/>
        </w:rPr>
        <w:t>Traditio sanae doctrinae.</w:t>
      </w:r>
      <w:r w:rsidRPr="00942322">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3C77FCD8" w14:textId="77777777" w:rsidR="00942322" w:rsidRPr="00942322" w:rsidRDefault="00942322" w:rsidP="00942322">
      <w:pPr>
        <w:spacing w:after="120"/>
        <w:jc w:val="both"/>
        <w:rPr>
          <w:rFonts w:ascii="Arial" w:hAnsi="Arial"/>
          <w:bCs/>
          <w:sz w:val="24"/>
        </w:rPr>
      </w:pPr>
    </w:p>
    <w:p w14:paraId="622BCF8C" w14:textId="77777777" w:rsidR="00942322" w:rsidRPr="00942322" w:rsidRDefault="00942322" w:rsidP="00942322">
      <w:pPr>
        <w:spacing w:after="120"/>
        <w:jc w:val="both"/>
        <w:rPr>
          <w:rFonts w:ascii="Arial" w:hAnsi="Arial"/>
          <w:bCs/>
          <w:i/>
          <w:iCs/>
          <w:color w:val="000000"/>
          <w:sz w:val="24"/>
          <w:szCs w:val="28"/>
          <w:lang w:val="la-Latn"/>
        </w:rPr>
      </w:pPr>
      <w:bookmarkStart w:id="89" w:name="_Toc96200462"/>
      <w:r w:rsidRPr="00942322">
        <w:rPr>
          <w:rFonts w:ascii="Arial" w:hAnsi="Arial"/>
          <w:b/>
          <w:bCs/>
          <w:i/>
          <w:iCs/>
          <w:color w:val="000000"/>
          <w:sz w:val="24"/>
          <w:szCs w:val="28"/>
          <w:lang w:val="la-Latn"/>
        </w:rPr>
        <w:t>Traditio Evangelii</w:t>
      </w:r>
      <w:r w:rsidRPr="00942322">
        <w:rPr>
          <w:rFonts w:ascii="Arial" w:hAnsi="Arial"/>
          <w:b/>
          <w:bCs/>
          <w:i/>
          <w:iCs/>
          <w:color w:val="000000"/>
          <w:sz w:val="24"/>
          <w:szCs w:val="28"/>
        </w:rPr>
        <w:t xml:space="preserve"> o </w:t>
      </w:r>
      <w:r w:rsidRPr="00942322">
        <w:rPr>
          <w:rFonts w:ascii="Arial" w:hAnsi="Arial"/>
          <w:b/>
          <w:bCs/>
          <w:i/>
          <w:iCs/>
          <w:color w:val="000000"/>
          <w:sz w:val="24"/>
          <w:szCs w:val="28"/>
          <w:lang w:val="la-Latn"/>
        </w:rPr>
        <w:t>Traditio vitae</w:t>
      </w:r>
      <w:bookmarkEnd w:id="89"/>
    </w:p>
    <w:p w14:paraId="45C608F9" w14:textId="77777777" w:rsidR="00942322" w:rsidRPr="00942322" w:rsidRDefault="00942322" w:rsidP="00942322">
      <w:pPr>
        <w:spacing w:after="120"/>
        <w:jc w:val="both"/>
        <w:rPr>
          <w:rFonts w:ascii="Arial" w:hAnsi="Arial"/>
          <w:sz w:val="24"/>
        </w:rPr>
      </w:pPr>
      <w:r w:rsidRPr="00942322">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942322">
        <w:rPr>
          <w:rFonts w:ascii="Arial" w:hAnsi="Arial"/>
          <w:bCs/>
          <w:sz w:val="24"/>
          <w:lang w:val="la-Latn"/>
        </w:rPr>
        <w:t>Traditio Evangelii o Traditio vitae</w:t>
      </w:r>
      <w:r w:rsidRPr="00942322">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942322">
        <w:rPr>
          <w:rFonts w:ascii="Arial" w:hAnsi="Arial"/>
          <w:bCs/>
          <w:sz w:val="24"/>
          <w:lang w:val="la-Latn"/>
        </w:rPr>
        <w:t>traditio evangelii</w:t>
      </w:r>
      <w:r w:rsidRPr="00942322">
        <w:rPr>
          <w:rFonts w:ascii="Arial" w:hAnsi="Arial"/>
          <w:bCs/>
          <w:sz w:val="24"/>
        </w:rPr>
        <w:t xml:space="preserve"> lo troviamo nella Seconda </w:t>
      </w:r>
      <w:r w:rsidRPr="00942322">
        <w:rPr>
          <w:rFonts w:ascii="Arial" w:hAnsi="Arial"/>
          <w:sz w:val="24"/>
        </w:rPr>
        <w:t xml:space="preserve">Lettera ai Corinzi: </w:t>
      </w:r>
    </w:p>
    <w:p w14:paraId="59530D80"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239C78E" w14:textId="77777777" w:rsidR="00942322" w:rsidRPr="00942322" w:rsidRDefault="00942322" w:rsidP="00942322">
      <w:pPr>
        <w:spacing w:after="120"/>
        <w:jc w:val="both"/>
        <w:rPr>
          <w:rFonts w:ascii="Arial" w:hAnsi="Arial"/>
          <w:sz w:val="24"/>
        </w:rPr>
      </w:pPr>
      <w:r w:rsidRPr="00942322">
        <w:rPr>
          <w:rFonts w:ascii="Arial" w:hAnsi="Arial"/>
          <w:i/>
          <w:sz w:val="24"/>
        </w:rPr>
        <w:t xml:space="preserve"> </w:t>
      </w:r>
      <w:r w:rsidRPr="00942322">
        <w:rPr>
          <w:rFonts w:ascii="Arial" w:hAnsi="Arial"/>
          <w:sz w:val="24"/>
        </w:rPr>
        <w:t xml:space="preserve">Non credo si possa trovare una traditio vitae più perfetta e più santa. </w:t>
      </w:r>
    </w:p>
    <w:p w14:paraId="5DA98D8B" w14:textId="77777777" w:rsidR="00942322" w:rsidRPr="00942322" w:rsidRDefault="00942322" w:rsidP="00942322">
      <w:pPr>
        <w:spacing w:after="120"/>
        <w:jc w:val="both"/>
        <w:rPr>
          <w:rFonts w:ascii="Arial" w:hAnsi="Arial"/>
          <w:sz w:val="24"/>
        </w:rPr>
      </w:pPr>
    </w:p>
    <w:p w14:paraId="4CA7EA1B" w14:textId="77777777" w:rsidR="00942322" w:rsidRPr="00942322" w:rsidRDefault="00942322" w:rsidP="00942322">
      <w:pPr>
        <w:spacing w:after="120"/>
        <w:jc w:val="both"/>
        <w:rPr>
          <w:rFonts w:ascii="Arial" w:hAnsi="Arial"/>
          <w:b/>
          <w:bCs/>
          <w:i/>
          <w:iCs/>
          <w:color w:val="000000"/>
          <w:sz w:val="24"/>
          <w:szCs w:val="28"/>
          <w:lang w:val="la-Latn"/>
        </w:rPr>
      </w:pPr>
      <w:bookmarkStart w:id="90" w:name="_Toc96200463"/>
      <w:r w:rsidRPr="00942322">
        <w:rPr>
          <w:rFonts w:ascii="Arial" w:hAnsi="Arial"/>
          <w:b/>
          <w:bCs/>
          <w:i/>
          <w:iCs/>
          <w:color w:val="000000"/>
          <w:sz w:val="24"/>
          <w:szCs w:val="28"/>
          <w:lang w:val="la-Latn"/>
        </w:rPr>
        <w:t>Traditio voluntatis missionis</w:t>
      </w:r>
      <w:bookmarkEnd w:id="90"/>
    </w:p>
    <w:p w14:paraId="60CCFB21" w14:textId="77777777" w:rsidR="00942322" w:rsidRPr="00942322" w:rsidRDefault="00942322" w:rsidP="00942322">
      <w:pPr>
        <w:spacing w:after="120"/>
        <w:jc w:val="both"/>
        <w:rPr>
          <w:rFonts w:ascii="Arial" w:hAnsi="Arial"/>
          <w:bCs/>
          <w:sz w:val="24"/>
        </w:rPr>
      </w:pPr>
      <w:r w:rsidRPr="00942322">
        <w:rPr>
          <w:rFonts w:ascii="Arial" w:hAnsi="Arial"/>
          <w:bCs/>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32CAFB5A" w14:textId="77777777" w:rsidR="00942322" w:rsidRPr="00942322" w:rsidRDefault="00942322" w:rsidP="00942322">
      <w:pPr>
        <w:spacing w:after="120"/>
        <w:jc w:val="both"/>
        <w:rPr>
          <w:rFonts w:ascii="Arial" w:hAnsi="Arial"/>
          <w:bCs/>
          <w:sz w:val="24"/>
        </w:rPr>
      </w:pPr>
    </w:p>
    <w:p w14:paraId="301987C9" w14:textId="77777777" w:rsidR="00942322" w:rsidRPr="00942322" w:rsidRDefault="00942322" w:rsidP="00942322">
      <w:pPr>
        <w:spacing w:after="120"/>
        <w:jc w:val="both"/>
        <w:rPr>
          <w:rFonts w:ascii="Arial" w:hAnsi="Arial"/>
          <w:bCs/>
          <w:sz w:val="24"/>
        </w:rPr>
      </w:pPr>
    </w:p>
    <w:p w14:paraId="5E7AE68F" w14:textId="77777777" w:rsidR="00942322" w:rsidRPr="00942322" w:rsidRDefault="00942322" w:rsidP="00942322">
      <w:pPr>
        <w:spacing w:after="120"/>
        <w:jc w:val="both"/>
        <w:rPr>
          <w:rFonts w:ascii="Arial" w:hAnsi="Arial"/>
          <w:b/>
          <w:bCs/>
          <w:i/>
          <w:iCs/>
          <w:color w:val="000000"/>
          <w:sz w:val="24"/>
          <w:szCs w:val="28"/>
          <w:lang w:val="la-Latn"/>
        </w:rPr>
      </w:pPr>
      <w:bookmarkStart w:id="91" w:name="_Toc96200464"/>
      <w:r w:rsidRPr="00942322">
        <w:rPr>
          <w:rFonts w:ascii="Arial" w:hAnsi="Arial"/>
          <w:b/>
          <w:bCs/>
          <w:i/>
          <w:iCs/>
          <w:color w:val="000000"/>
          <w:sz w:val="24"/>
          <w:szCs w:val="28"/>
          <w:lang w:val="la-Latn"/>
        </w:rPr>
        <w:t>Traditio fidei o traditio veritatis</w:t>
      </w:r>
      <w:bookmarkEnd w:id="91"/>
    </w:p>
    <w:p w14:paraId="2BEBF329" w14:textId="77777777" w:rsidR="00942322" w:rsidRPr="00942322" w:rsidRDefault="00942322" w:rsidP="00942322">
      <w:pPr>
        <w:spacing w:after="120"/>
        <w:jc w:val="both"/>
        <w:rPr>
          <w:rFonts w:ascii="Arial" w:hAnsi="Arial"/>
          <w:sz w:val="24"/>
        </w:rPr>
      </w:pPr>
      <w:r w:rsidRPr="00942322">
        <w:rPr>
          <w:rFonts w:ascii="Arial" w:hAnsi="Arial"/>
          <w:b/>
          <w:sz w:val="24"/>
        </w:rPr>
        <w:t>Nella fede</w:t>
      </w:r>
      <w:r w:rsidRPr="00942322">
        <w:rPr>
          <w:rFonts w:ascii="Arial" w:hAnsi="Arial"/>
          <w:sz w:val="24"/>
        </w:rPr>
        <w:t xml:space="preserve">: cosa è la fede per Paolo? La fede per l’Apostolo è prima di tutto fede nella purissima verità di Cristo Gesù. Lui sa a chi ha creduto. </w:t>
      </w:r>
      <w:r w:rsidRPr="00942322">
        <w:rPr>
          <w:rFonts w:ascii="Arial" w:hAnsi="Arial"/>
          <w:sz w:val="24"/>
          <w:lang w:val="la-Latn"/>
        </w:rPr>
        <w:t>Scio cui credidi.</w:t>
      </w:r>
      <w:r w:rsidRPr="00942322">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942322">
        <w:rPr>
          <w:rFonts w:ascii="Arial" w:hAnsi="Arial"/>
          <w:sz w:val="24"/>
          <w:lang w:val="la-Latn"/>
        </w:rPr>
        <w:t>Traditio Fidei o Traditio veritatis</w:t>
      </w:r>
      <w:r w:rsidRPr="00942322">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5DC455D" w14:textId="77777777" w:rsidR="00942322" w:rsidRPr="00942322" w:rsidRDefault="00942322" w:rsidP="00942322">
      <w:pPr>
        <w:spacing w:after="120"/>
        <w:jc w:val="both"/>
        <w:rPr>
          <w:rFonts w:ascii="Arial" w:hAnsi="Arial"/>
          <w:sz w:val="24"/>
        </w:rPr>
      </w:pPr>
    </w:p>
    <w:p w14:paraId="3E5DAF9E" w14:textId="77777777" w:rsidR="00942322" w:rsidRPr="00942322" w:rsidRDefault="00942322" w:rsidP="00942322">
      <w:pPr>
        <w:spacing w:after="120"/>
        <w:jc w:val="both"/>
        <w:rPr>
          <w:rFonts w:ascii="Arial" w:hAnsi="Arial"/>
          <w:bCs/>
          <w:i/>
          <w:iCs/>
          <w:color w:val="000000"/>
          <w:sz w:val="24"/>
          <w:szCs w:val="28"/>
          <w:lang w:val="la-Latn"/>
        </w:rPr>
      </w:pPr>
      <w:bookmarkStart w:id="92" w:name="_Toc96200465"/>
      <w:r w:rsidRPr="00942322">
        <w:rPr>
          <w:rFonts w:ascii="Arial" w:hAnsi="Arial"/>
          <w:b/>
          <w:bCs/>
          <w:i/>
          <w:iCs/>
          <w:color w:val="000000"/>
          <w:sz w:val="24"/>
          <w:szCs w:val="28"/>
          <w:lang w:val="la-Latn"/>
        </w:rPr>
        <w:t>Traditio cordis</w:t>
      </w:r>
      <w:bookmarkEnd w:id="92"/>
    </w:p>
    <w:p w14:paraId="2B270808" w14:textId="77777777" w:rsidR="00942322" w:rsidRPr="00942322" w:rsidRDefault="00942322" w:rsidP="00942322">
      <w:pPr>
        <w:spacing w:after="120"/>
        <w:jc w:val="both"/>
        <w:rPr>
          <w:rFonts w:ascii="Arial" w:hAnsi="Arial"/>
          <w:sz w:val="24"/>
        </w:rPr>
      </w:pPr>
      <w:r w:rsidRPr="00942322">
        <w:rPr>
          <w:rFonts w:ascii="Arial" w:hAnsi="Arial"/>
          <w:b/>
          <w:sz w:val="24"/>
        </w:rPr>
        <w:t>Nella magnanimità</w:t>
      </w:r>
      <w:r w:rsidRPr="00942322">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942322">
        <w:rPr>
          <w:rFonts w:ascii="Arial" w:hAnsi="Arial"/>
          <w:sz w:val="24"/>
          <w:lang w:val="la-Latn"/>
        </w:rPr>
        <w:t>Traditio cordis</w:t>
      </w:r>
      <w:r w:rsidRPr="00942322">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136BE743" w14:textId="77777777" w:rsidR="00942322" w:rsidRPr="00942322" w:rsidRDefault="00942322" w:rsidP="00942322">
      <w:pPr>
        <w:spacing w:after="120"/>
        <w:jc w:val="both"/>
        <w:rPr>
          <w:rFonts w:ascii="Arial" w:hAnsi="Arial"/>
          <w:sz w:val="24"/>
        </w:rPr>
      </w:pPr>
    </w:p>
    <w:p w14:paraId="2D93AC57" w14:textId="77777777" w:rsidR="00942322" w:rsidRPr="00942322" w:rsidRDefault="00942322" w:rsidP="00942322">
      <w:pPr>
        <w:spacing w:after="120"/>
        <w:jc w:val="both"/>
        <w:rPr>
          <w:rFonts w:ascii="Arial" w:hAnsi="Arial"/>
          <w:bCs/>
          <w:i/>
          <w:iCs/>
          <w:color w:val="000000"/>
          <w:sz w:val="24"/>
          <w:szCs w:val="28"/>
          <w:lang w:val="la-Latn"/>
        </w:rPr>
      </w:pPr>
      <w:bookmarkStart w:id="93" w:name="_Toc96200466"/>
      <w:r w:rsidRPr="00942322">
        <w:rPr>
          <w:rFonts w:ascii="Arial" w:hAnsi="Arial"/>
          <w:b/>
          <w:bCs/>
          <w:i/>
          <w:iCs/>
          <w:color w:val="000000"/>
          <w:sz w:val="24"/>
          <w:szCs w:val="28"/>
          <w:lang w:val="la-Latn"/>
        </w:rPr>
        <w:t>Traditio amoris salutis</w:t>
      </w:r>
      <w:bookmarkEnd w:id="93"/>
    </w:p>
    <w:p w14:paraId="15474586" w14:textId="77777777" w:rsidR="00942322" w:rsidRPr="00942322" w:rsidRDefault="00942322" w:rsidP="00942322">
      <w:pPr>
        <w:spacing w:after="120"/>
        <w:jc w:val="both"/>
        <w:rPr>
          <w:rFonts w:ascii="Arial" w:hAnsi="Arial"/>
          <w:sz w:val="24"/>
        </w:rPr>
      </w:pPr>
      <w:r w:rsidRPr="00942322">
        <w:rPr>
          <w:rFonts w:ascii="Arial" w:hAnsi="Arial"/>
          <w:b/>
          <w:sz w:val="24"/>
        </w:rPr>
        <w:t>Nella carità:</w:t>
      </w:r>
      <w:r w:rsidRPr="00942322">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942322">
        <w:rPr>
          <w:rFonts w:ascii="Arial" w:hAnsi="Arial"/>
          <w:sz w:val="24"/>
          <w:lang w:val="la-Latn"/>
        </w:rPr>
        <w:t>Traditio amoris salutis</w:t>
      </w:r>
      <w:r w:rsidRPr="00942322">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6A42D6D5" w14:textId="77777777" w:rsidR="00942322" w:rsidRPr="00942322" w:rsidRDefault="00942322" w:rsidP="00942322">
      <w:pPr>
        <w:spacing w:after="120"/>
        <w:jc w:val="both"/>
        <w:rPr>
          <w:rFonts w:ascii="Arial" w:hAnsi="Arial"/>
          <w:sz w:val="24"/>
        </w:rPr>
      </w:pPr>
    </w:p>
    <w:p w14:paraId="21388937" w14:textId="77777777" w:rsidR="00942322" w:rsidRPr="00942322" w:rsidRDefault="00942322" w:rsidP="00942322">
      <w:pPr>
        <w:spacing w:after="120"/>
        <w:jc w:val="both"/>
        <w:rPr>
          <w:rFonts w:ascii="Arial" w:hAnsi="Arial"/>
          <w:bCs/>
          <w:i/>
          <w:iCs/>
          <w:color w:val="000000"/>
          <w:sz w:val="24"/>
          <w:szCs w:val="28"/>
          <w:lang w:val="la-Latn"/>
        </w:rPr>
      </w:pPr>
      <w:bookmarkStart w:id="94" w:name="_Toc96200467"/>
      <w:r w:rsidRPr="00942322">
        <w:rPr>
          <w:rFonts w:ascii="Arial" w:hAnsi="Arial"/>
          <w:b/>
          <w:bCs/>
          <w:i/>
          <w:iCs/>
          <w:color w:val="000000"/>
          <w:sz w:val="24"/>
          <w:szCs w:val="28"/>
          <w:lang w:val="la-Latn"/>
        </w:rPr>
        <w:t>Traditio martiyrii</w:t>
      </w:r>
      <w:bookmarkEnd w:id="94"/>
    </w:p>
    <w:p w14:paraId="10F4C2AC" w14:textId="77777777" w:rsidR="00942322" w:rsidRPr="00942322" w:rsidRDefault="00942322" w:rsidP="00942322">
      <w:pPr>
        <w:spacing w:after="120"/>
        <w:jc w:val="both"/>
        <w:rPr>
          <w:rFonts w:ascii="Arial" w:hAnsi="Arial"/>
          <w:sz w:val="24"/>
        </w:rPr>
      </w:pPr>
      <w:r w:rsidRPr="00942322">
        <w:rPr>
          <w:rFonts w:ascii="Arial" w:hAnsi="Arial"/>
          <w:b/>
          <w:sz w:val="24"/>
        </w:rPr>
        <w:t>Nella pazienza</w:t>
      </w:r>
      <w:r w:rsidRPr="00942322">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942322">
        <w:rPr>
          <w:rFonts w:ascii="Arial" w:hAnsi="Arial"/>
          <w:sz w:val="24"/>
          <w:lang w:val="la-Latn"/>
        </w:rPr>
        <w:t>Traditio Martyrii</w:t>
      </w:r>
      <w:r w:rsidRPr="00942322">
        <w:rPr>
          <w:rFonts w:ascii="Arial" w:hAnsi="Arial"/>
          <w:sz w:val="24"/>
        </w:rPr>
        <w:t xml:space="preserve">. Quando si </w:t>
      </w:r>
      <w:r w:rsidRPr="00942322">
        <w:rPr>
          <w:rFonts w:ascii="Arial" w:hAnsi="Arial"/>
          <w:sz w:val="24"/>
        </w:rPr>
        <w:lastRenderedPageBreak/>
        <w:t xml:space="preserve">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18DD0319" w14:textId="77777777" w:rsidR="00942322" w:rsidRPr="00942322" w:rsidRDefault="00942322" w:rsidP="00942322">
      <w:pPr>
        <w:spacing w:after="120"/>
        <w:jc w:val="both"/>
        <w:rPr>
          <w:rFonts w:ascii="Arial" w:hAnsi="Arial"/>
          <w:sz w:val="24"/>
        </w:rPr>
      </w:pPr>
    </w:p>
    <w:p w14:paraId="71CC9BEA" w14:textId="77777777" w:rsidR="00942322" w:rsidRPr="00942322" w:rsidRDefault="00942322" w:rsidP="00942322">
      <w:pPr>
        <w:spacing w:after="120"/>
        <w:jc w:val="both"/>
        <w:rPr>
          <w:rFonts w:ascii="Arial" w:hAnsi="Arial"/>
          <w:bCs/>
          <w:i/>
          <w:iCs/>
          <w:color w:val="000000"/>
          <w:sz w:val="24"/>
          <w:szCs w:val="28"/>
          <w:lang w:val="la-Latn"/>
        </w:rPr>
      </w:pPr>
      <w:bookmarkStart w:id="95" w:name="_Toc96200468"/>
      <w:r w:rsidRPr="00942322">
        <w:rPr>
          <w:rFonts w:ascii="Arial" w:hAnsi="Arial"/>
          <w:b/>
          <w:bCs/>
          <w:i/>
          <w:iCs/>
          <w:color w:val="000000"/>
          <w:sz w:val="24"/>
          <w:szCs w:val="28"/>
          <w:lang w:val="la-Latn"/>
        </w:rPr>
        <w:t>Traditio crucis</w:t>
      </w:r>
      <w:bookmarkEnd w:id="95"/>
    </w:p>
    <w:p w14:paraId="518644EF" w14:textId="77777777" w:rsidR="00942322" w:rsidRPr="00942322" w:rsidRDefault="00942322" w:rsidP="00942322">
      <w:pPr>
        <w:spacing w:after="120"/>
        <w:jc w:val="both"/>
        <w:rPr>
          <w:rFonts w:ascii="Arial" w:hAnsi="Arial"/>
          <w:sz w:val="24"/>
        </w:rPr>
      </w:pPr>
      <w:r w:rsidRPr="00942322">
        <w:rPr>
          <w:rFonts w:ascii="Arial" w:hAnsi="Arial"/>
          <w:b/>
          <w:sz w:val="24"/>
        </w:rPr>
        <w:t>Nelle persecuzioni</w:t>
      </w:r>
      <w:r w:rsidRPr="00942322">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942322">
        <w:rPr>
          <w:rFonts w:ascii="Arial" w:hAnsi="Arial"/>
          <w:sz w:val="24"/>
          <w:lang w:val="la-Latn"/>
        </w:rPr>
        <w:t>Traditio crucis</w:t>
      </w:r>
      <w:r w:rsidRPr="00942322">
        <w:rPr>
          <w:rFonts w:ascii="Arial" w:hAnsi="Arial"/>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70F7871" w14:textId="77777777" w:rsidR="00942322" w:rsidRPr="00942322" w:rsidRDefault="00942322" w:rsidP="00942322">
      <w:pPr>
        <w:spacing w:after="120"/>
        <w:jc w:val="both"/>
        <w:rPr>
          <w:rFonts w:ascii="Arial" w:hAnsi="Arial"/>
          <w:sz w:val="24"/>
        </w:rPr>
      </w:pPr>
    </w:p>
    <w:p w14:paraId="178C44F2" w14:textId="77777777" w:rsidR="00942322" w:rsidRPr="00942322" w:rsidRDefault="00942322" w:rsidP="00942322">
      <w:pPr>
        <w:spacing w:after="120"/>
        <w:jc w:val="both"/>
        <w:rPr>
          <w:rFonts w:ascii="Arial" w:hAnsi="Arial"/>
          <w:sz w:val="24"/>
        </w:rPr>
      </w:pPr>
    </w:p>
    <w:p w14:paraId="7B3DACBC" w14:textId="77777777" w:rsidR="00942322" w:rsidRPr="00942322" w:rsidRDefault="00942322" w:rsidP="00942322">
      <w:pPr>
        <w:spacing w:after="120"/>
        <w:jc w:val="both"/>
        <w:rPr>
          <w:rFonts w:ascii="Arial" w:hAnsi="Arial"/>
          <w:bCs/>
          <w:i/>
          <w:iCs/>
          <w:color w:val="000000"/>
          <w:sz w:val="24"/>
          <w:szCs w:val="28"/>
          <w:lang w:val="la-Latn"/>
        </w:rPr>
      </w:pPr>
      <w:bookmarkStart w:id="96" w:name="_Toc96200469"/>
      <w:r w:rsidRPr="00942322">
        <w:rPr>
          <w:rFonts w:ascii="Arial" w:hAnsi="Arial"/>
          <w:b/>
          <w:bCs/>
          <w:i/>
          <w:iCs/>
          <w:color w:val="000000"/>
          <w:sz w:val="24"/>
          <w:szCs w:val="28"/>
          <w:lang w:val="la-Latn"/>
        </w:rPr>
        <w:t>Traditio doloris redemptionis</w:t>
      </w:r>
      <w:bookmarkEnd w:id="96"/>
    </w:p>
    <w:p w14:paraId="0818AAAD" w14:textId="77777777" w:rsidR="00942322" w:rsidRPr="00942322" w:rsidRDefault="00942322" w:rsidP="00942322">
      <w:pPr>
        <w:spacing w:after="120"/>
        <w:jc w:val="both"/>
        <w:rPr>
          <w:rFonts w:ascii="Arial" w:hAnsi="Arial"/>
          <w:sz w:val="24"/>
        </w:rPr>
      </w:pPr>
      <w:r w:rsidRPr="00942322">
        <w:rPr>
          <w:rFonts w:ascii="Arial" w:hAnsi="Arial"/>
          <w:b/>
          <w:sz w:val="24"/>
        </w:rPr>
        <w:t>Nelle sofferenze</w:t>
      </w:r>
      <w:r w:rsidRPr="00942322">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942322">
        <w:rPr>
          <w:rFonts w:ascii="Arial" w:hAnsi="Arial"/>
          <w:sz w:val="24"/>
          <w:lang w:val="la-Latn"/>
        </w:rPr>
        <w:t>Traditio doloris</w:t>
      </w:r>
      <w:r w:rsidRPr="00942322">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942322">
        <w:rPr>
          <w:rFonts w:ascii="Arial" w:hAnsi="Arial"/>
          <w:sz w:val="24"/>
          <w:lang w:val="la-Latn"/>
        </w:rPr>
        <w:t xml:space="preserve">“Traditio doloris redemptionis” </w:t>
      </w:r>
      <w:r w:rsidRPr="00942322">
        <w:rPr>
          <w:rFonts w:ascii="Arial" w:hAnsi="Arial"/>
          <w:sz w:val="24"/>
        </w:rPr>
        <w:t xml:space="preserve">sarà di grande aiuto al Vescovo Timòteo. Quando </w:t>
      </w:r>
      <w:r w:rsidRPr="00942322">
        <w:rPr>
          <w:rFonts w:ascii="Arial" w:hAnsi="Arial"/>
          <w:sz w:val="24"/>
        </w:rPr>
        <w:lastRenderedPageBreak/>
        <w:t xml:space="preserve">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3558646C" w14:textId="77777777" w:rsidR="00942322" w:rsidRPr="00942322" w:rsidRDefault="00942322" w:rsidP="00942322">
      <w:pPr>
        <w:spacing w:after="120"/>
        <w:jc w:val="both"/>
        <w:rPr>
          <w:rFonts w:ascii="Arial" w:hAnsi="Arial"/>
          <w:sz w:val="24"/>
        </w:rPr>
      </w:pPr>
    </w:p>
    <w:p w14:paraId="1B115835" w14:textId="77777777" w:rsidR="00942322" w:rsidRPr="00942322" w:rsidRDefault="00942322" w:rsidP="00942322">
      <w:pPr>
        <w:spacing w:after="120"/>
        <w:jc w:val="both"/>
        <w:rPr>
          <w:rFonts w:ascii="Arial" w:hAnsi="Arial"/>
          <w:bCs/>
          <w:i/>
          <w:iCs/>
          <w:color w:val="000000"/>
          <w:sz w:val="24"/>
          <w:szCs w:val="28"/>
          <w:lang w:val="la-Latn"/>
        </w:rPr>
      </w:pPr>
      <w:bookmarkStart w:id="97" w:name="_Toc96200470"/>
      <w:r w:rsidRPr="00942322">
        <w:rPr>
          <w:rFonts w:ascii="Arial" w:hAnsi="Arial"/>
          <w:b/>
          <w:bCs/>
          <w:i/>
          <w:iCs/>
          <w:color w:val="000000"/>
          <w:sz w:val="24"/>
          <w:szCs w:val="28"/>
          <w:lang w:val="la-Latn"/>
        </w:rPr>
        <w:t>Traditio consolationis Domini</w:t>
      </w:r>
      <w:bookmarkEnd w:id="97"/>
    </w:p>
    <w:p w14:paraId="03719BFC" w14:textId="77777777" w:rsidR="00942322" w:rsidRPr="00942322" w:rsidRDefault="00942322" w:rsidP="00942322">
      <w:pPr>
        <w:spacing w:after="120"/>
        <w:jc w:val="both"/>
        <w:rPr>
          <w:rFonts w:ascii="Arial" w:hAnsi="Arial"/>
          <w:sz w:val="24"/>
        </w:rPr>
      </w:pPr>
      <w:r w:rsidRPr="00942322">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942322">
        <w:rPr>
          <w:rFonts w:ascii="Arial" w:hAnsi="Arial"/>
          <w:sz w:val="24"/>
          <w:lang w:val="la-Latn"/>
        </w:rPr>
        <w:t>Traditio consolationis Domini</w:t>
      </w:r>
      <w:r w:rsidRPr="00942322">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3879C4E6" w14:textId="77777777" w:rsidR="00942322" w:rsidRPr="00942322" w:rsidRDefault="00942322" w:rsidP="00942322">
      <w:pPr>
        <w:spacing w:after="120"/>
        <w:jc w:val="both"/>
        <w:rPr>
          <w:rFonts w:ascii="Arial" w:hAnsi="Arial"/>
          <w:sz w:val="24"/>
        </w:rPr>
      </w:pPr>
    </w:p>
    <w:p w14:paraId="328387CB" w14:textId="77777777" w:rsidR="00942322" w:rsidRPr="00942322" w:rsidRDefault="00942322" w:rsidP="00942322">
      <w:pPr>
        <w:spacing w:after="120"/>
        <w:jc w:val="both"/>
        <w:rPr>
          <w:rFonts w:ascii="Arial" w:hAnsi="Arial"/>
          <w:sz w:val="24"/>
        </w:rPr>
      </w:pPr>
    </w:p>
    <w:p w14:paraId="7AFD4139" w14:textId="77777777" w:rsidR="00942322" w:rsidRPr="00942322" w:rsidRDefault="00942322" w:rsidP="00942322">
      <w:pPr>
        <w:spacing w:after="120"/>
        <w:jc w:val="both"/>
        <w:rPr>
          <w:rFonts w:ascii="Arial" w:hAnsi="Arial"/>
          <w:b/>
          <w:bCs/>
          <w:i/>
          <w:iCs/>
          <w:color w:val="000000"/>
          <w:sz w:val="24"/>
          <w:szCs w:val="28"/>
          <w:lang w:val="la-Latn"/>
        </w:rPr>
      </w:pPr>
      <w:bookmarkStart w:id="98" w:name="_Toc96200471"/>
      <w:r w:rsidRPr="00942322">
        <w:rPr>
          <w:rFonts w:ascii="Arial" w:hAnsi="Arial"/>
          <w:b/>
          <w:bCs/>
          <w:i/>
          <w:iCs/>
          <w:color w:val="000000"/>
          <w:sz w:val="24"/>
          <w:szCs w:val="28"/>
          <w:lang w:val="la-Latn"/>
        </w:rPr>
        <w:t>Traditio novissima</w:t>
      </w:r>
      <w:bookmarkEnd w:id="98"/>
      <w:r w:rsidRPr="00942322">
        <w:rPr>
          <w:rFonts w:ascii="Arial" w:hAnsi="Arial"/>
          <w:b/>
          <w:bCs/>
          <w:i/>
          <w:iCs/>
          <w:color w:val="000000"/>
          <w:sz w:val="24"/>
          <w:szCs w:val="28"/>
          <w:lang w:val="la-Latn"/>
        </w:rPr>
        <w:t xml:space="preserve"> </w:t>
      </w:r>
    </w:p>
    <w:p w14:paraId="60BC16AD" w14:textId="77777777" w:rsidR="00942322" w:rsidRPr="00942322" w:rsidRDefault="00942322" w:rsidP="00942322">
      <w:pPr>
        <w:spacing w:after="120"/>
        <w:jc w:val="both"/>
        <w:rPr>
          <w:rFonts w:ascii="Arial" w:hAnsi="Arial"/>
          <w:sz w:val="24"/>
        </w:rPr>
      </w:pPr>
      <w:r w:rsidRPr="00942322">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w:t>
      </w:r>
      <w:r w:rsidRPr="00942322">
        <w:rPr>
          <w:rFonts w:ascii="Arial" w:hAnsi="Arial"/>
          <w:sz w:val="24"/>
        </w:rPr>
        <w:lastRenderedPageBreak/>
        <w:t xml:space="preserve">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942322">
        <w:rPr>
          <w:rFonts w:ascii="Arial" w:hAnsi="Arial"/>
          <w:i/>
          <w:sz w:val="24"/>
        </w:rPr>
        <w:t>“Io infatti sto già per essere versato in offerta ed è giunto il momento che io lasci questa vita”</w:t>
      </w:r>
      <w:r w:rsidRPr="00942322">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2ABEC523" w14:textId="77777777" w:rsidR="00942322" w:rsidRPr="00942322" w:rsidRDefault="00942322" w:rsidP="00942322">
      <w:pPr>
        <w:spacing w:after="120"/>
        <w:jc w:val="both"/>
        <w:rPr>
          <w:rFonts w:ascii="Arial" w:hAnsi="Arial"/>
          <w:sz w:val="24"/>
        </w:rPr>
      </w:pPr>
      <w:r w:rsidRPr="00942322">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739DA4D5" w14:textId="77777777" w:rsidR="00942322" w:rsidRPr="00942322" w:rsidRDefault="00942322" w:rsidP="00942322">
      <w:pPr>
        <w:spacing w:after="120"/>
        <w:jc w:val="both"/>
        <w:rPr>
          <w:rFonts w:ascii="Arial" w:hAnsi="Arial"/>
          <w:sz w:val="24"/>
        </w:rPr>
      </w:pPr>
      <w:r w:rsidRPr="00942322">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01C96669" w14:textId="77777777" w:rsidR="00942322" w:rsidRPr="00942322" w:rsidRDefault="00942322" w:rsidP="00942322">
      <w:pPr>
        <w:spacing w:after="120"/>
        <w:jc w:val="both"/>
        <w:rPr>
          <w:rFonts w:ascii="Arial" w:hAnsi="Arial"/>
          <w:sz w:val="24"/>
        </w:rPr>
      </w:pPr>
      <w:r w:rsidRPr="00942322">
        <w:rPr>
          <w:rFonts w:ascii="Arial" w:hAnsi="Arial"/>
          <w:sz w:val="24"/>
        </w:rPr>
        <w:lastRenderedPageBreak/>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266A7455"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5CFD9E79" w14:textId="77777777" w:rsidR="00942322" w:rsidRPr="00942322" w:rsidRDefault="00942322" w:rsidP="00942322">
      <w:pPr>
        <w:spacing w:after="120"/>
        <w:jc w:val="both"/>
        <w:rPr>
          <w:rFonts w:ascii="Arial" w:hAnsi="Arial"/>
          <w:sz w:val="24"/>
        </w:rPr>
      </w:pPr>
      <w:r w:rsidRPr="00942322">
        <w:rPr>
          <w:rFonts w:ascii="Arial" w:hAnsi="Arial"/>
          <w:sz w:val="24"/>
        </w:rPr>
        <w:t>Ecco ora l’ultima manifestazione del cuore dell’Apostolo Paolo a Timoteo: “</w:t>
      </w:r>
      <w:r w:rsidRPr="00942322">
        <w:rPr>
          <w:rFonts w:ascii="Arial" w:hAnsi="Arial"/>
          <w:i/>
          <w:sz w:val="24"/>
        </w:rPr>
        <w:t>Ora mi resta soltanto la corona di giustizia che il Signore, il giudice giusto, mi consegnerà in quel giorno; non solo a me, ma anche a tutti coloro che hanno atteso con amore la sua manifestazione” (2Tm 4,8).</w:t>
      </w:r>
      <w:r w:rsidRPr="00942322">
        <w:rPr>
          <w:rFonts w:ascii="Arial" w:hAnsi="Arial"/>
          <w:sz w:val="24"/>
        </w:rPr>
        <w:t xml:space="preserve"> Qual è il frutto che la vita dell’Apostolo Paolo ha dato a Cristo per la causa del Vangelo produce per lo stesso Apostolo? Una corona eterna di gloria. </w:t>
      </w:r>
      <w:r w:rsidRPr="00942322">
        <w:rPr>
          <w:rFonts w:ascii="Arial" w:hAnsi="Arial"/>
          <w:i/>
          <w:sz w:val="24"/>
        </w:rPr>
        <w:t>“Ora mi resta soltanto la corona di giustizia che il Signore, il giudice giusto, mi consegnerà in quel giorno”</w:t>
      </w:r>
      <w:r w:rsidRPr="00942322">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942322">
        <w:rPr>
          <w:rFonts w:ascii="Arial" w:hAnsi="Arial"/>
          <w:i/>
          <w:sz w:val="24"/>
        </w:rPr>
        <w:t>“ma anche a tutti coloro che hanno atteso con amore la sua manifestazione”</w:t>
      </w:r>
      <w:r w:rsidRPr="00942322">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08B55E47" w14:textId="77777777" w:rsidR="00942322" w:rsidRPr="00942322" w:rsidRDefault="00942322" w:rsidP="00942322">
      <w:pPr>
        <w:spacing w:after="120"/>
        <w:jc w:val="both"/>
        <w:rPr>
          <w:rFonts w:ascii="Arial" w:hAnsi="Arial"/>
          <w:sz w:val="24"/>
        </w:rPr>
      </w:pPr>
    </w:p>
    <w:p w14:paraId="30EE86DC" w14:textId="77777777" w:rsidR="00942322" w:rsidRPr="00942322" w:rsidRDefault="00942322" w:rsidP="00942322">
      <w:pPr>
        <w:spacing w:after="120"/>
        <w:jc w:val="both"/>
        <w:rPr>
          <w:rFonts w:ascii="Arial" w:hAnsi="Arial" w:cs="Arial"/>
          <w:b/>
          <w:bCs/>
          <w:color w:val="000000"/>
          <w:sz w:val="24"/>
          <w:szCs w:val="28"/>
          <w:lang w:val="la-Latn"/>
        </w:rPr>
      </w:pPr>
      <w:bookmarkStart w:id="99" w:name="_Toc96200472"/>
      <w:r w:rsidRPr="00942322">
        <w:rPr>
          <w:rFonts w:ascii="Arial" w:hAnsi="Arial" w:cs="Arial"/>
          <w:b/>
          <w:bCs/>
          <w:color w:val="000000"/>
          <w:sz w:val="24"/>
          <w:szCs w:val="28"/>
          <w:lang w:val="la-Latn"/>
        </w:rPr>
        <w:t>Traditio vitae episcopi</w:t>
      </w:r>
      <w:bookmarkEnd w:id="99"/>
    </w:p>
    <w:p w14:paraId="49B8812F" w14:textId="77777777" w:rsidR="00942322" w:rsidRPr="00942322" w:rsidRDefault="00942322" w:rsidP="00942322">
      <w:pPr>
        <w:spacing w:after="120"/>
        <w:jc w:val="both"/>
        <w:rPr>
          <w:rFonts w:ascii="Arial" w:hAnsi="Arial"/>
          <w:sz w:val="24"/>
        </w:rPr>
      </w:pPr>
      <w:r w:rsidRPr="00942322">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640CB0E" w14:textId="77777777" w:rsidR="00942322" w:rsidRPr="00942322" w:rsidRDefault="00942322" w:rsidP="00942322">
      <w:pPr>
        <w:spacing w:after="120"/>
        <w:jc w:val="both"/>
        <w:rPr>
          <w:rFonts w:ascii="Arial" w:hAnsi="Arial"/>
          <w:sz w:val="24"/>
        </w:rPr>
      </w:pPr>
      <w:r w:rsidRPr="00942322">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EBAAFE7" w14:textId="77777777" w:rsidR="00942322" w:rsidRPr="00942322" w:rsidRDefault="00942322" w:rsidP="00942322">
      <w:pPr>
        <w:spacing w:after="120"/>
        <w:jc w:val="both"/>
        <w:rPr>
          <w:rFonts w:ascii="Arial" w:hAnsi="Arial"/>
          <w:sz w:val="24"/>
        </w:rPr>
      </w:pPr>
      <w:r w:rsidRPr="00942322">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r w:rsidRPr="00942322">
        <w:rPr>
          <w:rFonts w:ascii="Arial" w:hAnsi="Arial"/>
          <w:i/>
          <w:sz w:val="24"/>
        </w:rPr>
        <w:t xml:space="preserve">“Un germoglio spunterà dal tronco di Iesse, un virgulto germoglierà dalle sue radici. Su di lui si poserà lo </w:t>
      </w:r>
      <w:r w:rsidRPr="00942322">
        <w:rPr>
          <w:rFonts w:ascii="Arial" w:hAnsi="Arial"/>
          <w:i/>
          <w:sz w:val="24"/>
        </w:rPr>
        <w:lastRenderedPageBreak/>
        <w:t>spirito del Signore, spirito di sapienza e d’intelligenza, spirito di consiglio e di fortezza, spirito di conoscenza e di timore del Signore. Si compiacerà del timore del Signore” (Is 11,1-3)</w:t>
      </w:r>
      <w:r w:rsidRPr="00942322">
        <w:rPr>
          <w:rFonts w:ascii="Arial" w:hAnsi="Arial"/>
          <w:sz w:val="24"/>
        </w:rPr>
        <w:t>.</w:t>
      </w:r>
      <w:r w:rsidRPr="00942322">
        <w:rPr>
          <w:rFonts w:ascii="Arial" w:hAnsi="Arial"/>
          <w:i/>
          <w:sz w:val="24"/>
        </w:rPr>
        <w:t xml:space="preserve">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r w:rsidRPr="00942322">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1AFB0644" w14:textId="77777777" w:rsidR="00942322" w:rsidRPr="00942322" w:rsidRDefault="00942322" w:rsidP="00942322">
      <w:pPr>
        <w:spacing w:after="120"/>
        <w:jc w:val="both"/>
        <w:rPr>
          <w:rFonts w:ascii="Arial" w:hAnsi="Arial"/>
          <w:sz w:val="24"/>
        </w:rPr>
      </w:pPr>
    </w:p>
    <w:p w14:paraId="2B2C0DE9" w14:textId="77777777" w:rsidR="00942322" w:rsidRPr="00942322" w:rsidRDefault="00942322" w:rsidP="00942322">
      <w:pPr>
        <w:spacing w:after="120"/>
        <w:jc w:val="both"/>
        <w:rPr>
          <w:rFonts w:ascii="Arial" w:hAnsi="Arial" w:cs="Arial"/>
          <w:b/>
          <w:bCs/>
          <w:color w:val="000000"/>
          <w:sz w:val="24"/>
          <w:szCs w:val="28"/>
          <w:lang w:val="la-Latn"/>
        </w:rPr>
      </w:pPr>
      <w:bookmarkStart w:id="100" w:name="_Toc96200473"/>
      <w:r w:rsidRPr="00942322">
        <w:rPr>
          <w:rFonts w:ascii="Arial" w:hAnsi="Arial" w:cs="Arial"/>
          <w:b/>
          <w:bCs/>
          <w:color w:val="000000"/>
          <w:sz w:val="24"/>
          <w:szCs w:val="28"/>
          <w:lang w:val="la-Latn"/>
        </w:rPr>
        <w:t>Traditio vitae christiani</w:t>
      </w:r>
      <w:bookmarkEnd w:id="100"/>
    </w:p>
    <w:p w14:paraId="541E67C1" w14:textId="77777777" w:rsidR="00942322" w:rsidRPr="00942322" w:rsidRDefault="00942322" w:rsidP="00942322">
      <w:pPr>
        <w:spacing w:after="120"/>
        <w:jc w:val="both"/>
        <w:rPr>
          <w:rFonts w:ascii="Arial" w:hAnsi="Arial"/>
          <w:sz w:val="24"/>
        </w:rPr>
      </w:pPr>
      <w:r w:rsidRPr="00942322">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2D7F353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w:t>
      </w:r>
      <w:r w:rsidRPr="00942322">
        <w:rPr>
          <w:rFonts w:ascii="Arial" w:hAnsi="Arial"/>
          <w:i/>
          <w:iCs/>
          <w:spacing w:val="-2"/>
          <w:sz w:val="22"/>
        </w:rPr>
        <w:lastRenderedPageBreak/>
        <w:t>della nostra eredità, in attesa della completa redenzione di coloro che Dio si è acquistato a lode della sua gloria (Ef 1,3-14).</w:t>
      </w:r>
    </w:p>
    <w:p w14:paraId="0429AAF2" w14:textId="77777777" w:rsidR="00942322" w:rsidRPr="00942322" w:rsidRDefault="00942322" w:rsidP="00942322">
      <w:pPr>
        <w:spacing w:after="120"/>
        <w:jc w:val="both"/>
        <w:rPr>
          <w:rFonts w:ascii="Arial" w:hAnsi="Arial"/>
          <w:sz w:val="24"/>
        </w:rPr>
      </w:pPr>
      <w:r w:rsidRPr="00942322">
        <w:rPr>
          <w:rFonts w:ascii="Arial" w:hAnsi="Arial"/>
          <w:sz w:val="24"/>
        </w:rPr>
        <w:t>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w:t>
      </w:r>
    </w:p>
    <w:p w14:paraId="4D8FB438"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1D01ABED" w14:textId="77777777" w:rsidR="00942322" w:rsidRPr="00942322" w:rsidRDefault="00942322" w:rsidP="00942322">
      <w:pPr>
        <w:spacing w:after="120"/>
        <w:jc w:val="both"/>
        <w:rPr>
          <w:rFonts w:ascii="Arial" w:hAnsi="Arial"/>
          <w:sz w:val="24"/>
        </w:rPr>
      </w:pPr>
      <w:r w:rsidRPr="00942322">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642D65EF" w14:textId="77777777" w:rsidR="00942322" w:rsidRPr="00942322" w:rsidRDefault="00942322" w:rsidP="00942322">
      <w:pPr>
        <w:spacing w:after="120"/>
        <w:ind w:left="567" w:right="567"/>
        <w:jc w:val="both"/>
        <w:rPr>
          <w:rFonts w:ascii="Arial" w:hAnsi="Arial"/>
          <w:i/>
          <w:iCs/>
          <w:sz w:val="22"/>
        </w:rPr>
      </w:pPr>
      <w:r w:rsidRPr="00942322">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w:t>
      </w:r>
      <w:r w:rsidRPr="00942322">
        <w:rPr>
          <w:rFonts w:ascii="Arial" w:hAnsi="Arial"/>
          <w:i/>
          <w:iCs/>
          <w:sz w:val="22"/>
        </w:rPr>
        <w:lastRenderedPageBreak/>
        <w:t xml:space="preserve">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3CAC5C90" w14:textId="77777777" w:rsidR="00942322" w:rsidRPr="00942322" w:rsidRDefault="00942322" w:rsidP="00942322">
      <w:pPr>
        <w:spacing w:after="120"/>
        <w:jc w:val="both"/>
        <w:rPr>
          <w:rFonts w:ascii="Arial" w:hAnsi="Arial"/>
          <w:sz w:val="24"/>
        </w:rPr>
      </w:pPr>
      <w:r w:rsidRPr="00942322">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3B67D8E1"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19F7FE0A" w14:textId="77777777" w:rsidR="00942322" w:rsidRPr="00942322" w:rsidRDefault="00942322" w:rsidP="00942322">
      <w:pPr>
        <w:spacing w:after="120"/>
        <w:jc w:val="both"/>
        <w:rPr>
          <w:rFonts w:ascii="Arial" w:hAnsi="Arial"/>
          <w:sz w:val="24"/>
        </w:rPr>
      </w:pPr>
      <w:r w:rsidRPr="00942322">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59D9985A" w14:textId="77777777" w:rsidR="00942322" w:rsidRPr="00942322" w:rsidRDefault="00942322" w:rsidP="00942322">
      <w:pPr>
        <w:spacing w:after="120"/>
        <w:ind w:left="567" w:right="567"/>
        <w:jc w:val="both"/>
        <w:rPr>
          <w:rFonts w:ascii="Arial" w:hAnsi="Arial"/>
          <w:i/>
          <w:iCs/>
          <w:spacing w:val="-2"/>
          <w:sz w:val="22"/>
        </w:rPr>
      </w:pPr>
      <w:r w:rsidRPr="00942322">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w:t>
      </w:r>
      <w:r w:rsidRPr="00942322">
        <w:rPr>
          <w:rFonts w:ascii="Arial" w:hAnsi="Arial"/>
          <w:i/>
          <w:iCs/>
          <w:spacing w:val="-2"/>
          <w:sz w:val="22"/>
        </w:rPr>
        <w:lastRenderedPageBreak/>
        <w:t xml:space="preserve">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BB6A2EB" w14:textId="77777777" w:rsidR="00942322" w:rsidRPr="00942322" w:rsidRDefault="00942322" w:rsidP="00942322">
      <w:pPr>
        <w:spacing w:after="120"/>
        <w:jc w:val="both"/>
        <w:rPr>
          <w:rFonts w:ascii="Arial" w:hAnsi="Arial"/>
          <w:sz w:val="24"/>
        </w:rPr>
      </w:pPr>
      <w:r w:rsidRPr="00942322">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942322">
        <w:rPr>
          <w:rFonts w:ascii="Arial" w:hAnsi="Arial"/>
          <w:sz w:val="24"/>
          <w:lang w:val="la-Latn"/>
        </w:rPr>
        <w:t>Traditio vitae christiani,</w:t>
      </w:r>
      <w:r w:rsidRPr="00942322">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7894CC43"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Ecco ora alcune riflessione utili per conoscere la via della fede. </w:t>
      </w:r>
      <w:bookmarkStart w:id="101" w:name="_Toc526060648"/>
    </w:p>
    <w:p w14:paraId="7F6D1DB2" w14:textId="77777777" w:rsidR="00942322" w:rsidRPr="00942322" w:rsidRDefault="00942322" w:rsidP="00942322">
      <w:pPr>
        <w:spacing w:after="120"/>
        <w:jc w:val="both"/>
        <w:rPr>
          <w:rFonts w:ascii="Arial" w:hAnsi="Arial" w:cs="Arial"/>
          <w:sz w:val="24"/>
          <w:szCs w:val="24"/>
        </w:rPr>
      </w:pPr>
    </w:p>
    <w:p w14:paraId="18194382" w14:textId="77777777" w:rsidR="00942322" w:rsidRPr="00942322" w:rsidRDefault="00942322" w:rsidP="00942322">
      <w:pPr>
        <w:spacing w:after="120"/>
        <w:jc w:val="both"/>
        <w:rPr>
          <w:rFonts w:ascii="Arial" w:hAnsi="Arial" w:cs="Arial"/>
          <w:b/>
          <w:bCs/>
          <w:i/>
          <w:iCs/>
          <w:kern w:val="32"/>
          <w:sz w:val="24"/>
          <w:szCs w:val="32"/>
        </w:rPr>
      </w:pPr>
      <w:r w:rsidRPr="00942322">
        <w:rPr>
          <w:rFonts w:ascii="Arial" w:hAnsi="Arial" w:cs="Arial"/>
          <w:b/>
          <w:bCs/>
          <w:i/>
          <w:iCs/>
          <w:kern w:val="32"/>
          <w:sz w:val="24"/>
          <w:szCs w:val="32"/>
        </w:rPr>
        <w:t>Prima riflessione: Perché, credendo, abbiate la vita nel suo nome</w:t>
      </w:r>
      <w:bookmarkEnd w:id="101"/>
    </w:p>
    <w:p w14:paraId="1C3F7FDC"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Trovare il fine di ogni realtà esistente, del passato, del presente, del futuro, del tempo, dell’eternità, di ogni momento e azione della nostra vita, della nostra missione e del nostro ministero, dello stesso mistero che è tutta la nostra umana esistenza, dal primo istante del concepimento, all’ultimo respiro e della stessa eternità, dona il significato vero ad ogni nostra azione. Se il fine si perde, tutto diviene caotico e infernale, tutto senza senso, tutto effimero, momentaneo, privo di valore. Un tempo un prima domanda del catechismo era sull’origine della nostra vita, una seconda sul suo fine. </w:t>
      </w:r>
      <w:r w:rsidRPr="00942322">
        <w:rPr>
          <w:rFonts w:ascii="Arial" w:eastAsia="Calibri" w:hAnsi="Arial" w:cs="Arial"/>
          <w:i/>
          <w:sz w:val="24"/>
          <w:szCs w:val="22"/>
          <w:lang w:eastAsia="en-US"/>
        </w:rPr>
        <w:t>“D. Chi ci ha creato? R. Ci ha creato Dio. D. Perché Dio ci ha creato? R. Per conoscerlo, amarlo, servirlo in questa vita e poi goderlo nell’altra in paradiso”</w:t>
      </w:r>
      <w:r w:rsidRPr="00942322">
        <w:rPr>
          <w:rFonts w:ascii="Arial" w:eastAsia="Calibri" w:hAnsi="Arial" w:cs="Arial"/>
          <w:sz w:val="24"/>
          <w:szCs w:val="22"/>
          <w:lang w:eastAsia="en-US"/>
        </w:rPr>
        <w:t>. Oggi, mancando l’uomo del fine soprannaturale, necessariamente dona fini effimeri a tutta la sua esistenza. Perché studi? Perché lavori? Perché ti sposi? Perché concepisci? Perché muori? Perché vivi? Sono tutte domande senza risposte, oppure colme di fini effimeri, insignificanti, spesso anche di puro egoismo se non di insensata e peccaminosa concupiscenza. Altro nostro grande errore è quello di trasformare i fini secondari in fini essenziali, cancellando dalla nostra vita i fini primari, veri, di trascendenza che vengono direttamente dal nostro Creatore e Signore. Questo succede perché l’uomo ormai non ha più né Signore e né Creatore. È senza il suo Eterno Padre. È questo lo squallore antropologico. L’apparenza è stupenda. Le esteriorità sono sempre nuove e luccicanti. La realtà invece assai misera. È come se l’uomo fosse svuotato della sua anima e del suo spirito. È come se si fosse fatto un sentimento momentaneo, fugace, istintivo. Manca oggi la verità dell’uomo.</w:t>
      </w:r>
    </w:p>
    <w:p w14:paraId="4B18E62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Avendo noi costruito un uomo senza verità, Dio è senza verità, Cristo è senza verità, lo Spirito Santo è senza verità. La Parola della Scrittura è senza verità. Tutto il Vangelo è senza verità. La Chiesa è senza verità. I suoi sacramenti sono </w:t>
      </w:r>
      <w:r w:rsidRPr="00942322">
        <w:rPr>
          <w:rFonts w:ascii="Arial" w:eastAsia="Calibri" w:hAnsi="Arial" w:cs="Arial"/>
          <w:sz w:val="24"/>
          <w:szCs w:val="22"/>
          <w:lang w:eastAsia="en-US"/>
        </w:rPr>
        <w:lastRenderedPageBreak/>
        <w:t xml:space="preserve">senza verità. Il ministero è senza verità. Stiamo tutti rischiando di essere svuotati della nostra verità sacramentale e carismatica, ministeriale per sacramento o per vocazione. Da questo svuotamento della propria verità nessuno è escluso: Papato, episcopato, presbiterato, diaconato, mondo religioso e dei fedeli laici, delle associazioni, dei movimenti, dei gruppi ecclesiali. Quando si è svuotati della propria verità? Quando ci priviamo del fine che è legato alla nostra fede, al nostro ministero, al nostro carisma, alla nostra missione e vocazione. Siamo svuotati della nostra verità, quando ci doniamo noi il fine della nostra vita, mentre esso è dato solo da Dio, in Cristo per lo Spirito Santo. L’Apostolo Giovanni ci dice il fine per cui lui si è impegnato, nello Spirito di Dio e nella sapienza e intelligenza che vengono da Lui, a scrivere il suo Vangelo: </w:t>
      </w:r>
      <w:r w:rsidRPr="00942322">
        <w:rPr>
          <w:rFonts w:ascii="Arial" w:eastAsia="Calibri" w:hAnsi="Arial" w:cs="Arial"/>
          <w:i/>
          <w:sz w:val="24"/>
          <w:szCs w:val="22"/>
          <w:lang w:eastAsia="en-US"/>
        </w:rPr>
        <w:t>“Ho scritto questo Vangelo, perché crediate che Gesù è il Cristo, il Figlio di Dio, e perché, credendo, abbiate la vita nel suo nome”</w:t>
      </w:r>
      <w:r w:rsidRPr="00942322">
        <w:rPr>
          <w:rFonts w:ascii="Arial" w:eastAsia="Calibri" w:hAnsi="Arial" w:cs="Arial"/>
          <w:sz w:val="24"/>
          <w:szCs w:val="22"/>
          <w:lang w:eastAsia="en-US"/>
        </w:rPr>
        <w:t>. Il fine non è uno, sono due. L’uno è però il frutto dell’altro. Giovanni scrive perché ogni uomo creda che Gesù è il Cristo, il Figlio di Dio. Perché raggiungere questo fine è necessario? Perché urge raggiungerne un secondo: Perché, credendo, abbiate la vita nel suo nome. L’uomo è nella morte. Come potrà ritornare in vita? Credendo. In chi deve credere? In Gesù. Chi è Gesù? È il Cristo, il Figlio di Dio. È il Messia, il Redentore, il Salvatore.</w:t>
      </w:r>
    </w:p>
    <w:p w14:paraId="154227BC" w14:textId="77777777" w:rsidR="00942322" w:rsidRPr="00942322" w:rsidRDefault="00942322" w:rsidP="00942322">
      <w:pPr>
        <w:spacing w:after="120"/>
        <w:ind w:left="567" w:right="567"/>
        <w:jc w:val="both"/>
        <w:rPr>
          <w:rFonts w:ascii="Arial" w:eastAsia="Calibri" w:hAnsi="Arial" w:cs="Arial"/>
          <w:i/>
          <w:iCs/>
          <w:sz w:val="22"/>
          <w:szCs w:val="22"/>
          <w:lang w:eastAsia="en-US"/>
        </w:rPr>
      </w:pPr>
      <w:r w:rsidRPr="00942322">
        <w:rPr>
          <w:rFonts w:ascii="Arial" w:eastAsia="Calibri" w:hAnsi="Arial" w:cs="Arial"/>
          <w:i/>
          <w:iCs/>
          <w:sz w:val="22"/>
          <w:szCs w:val="22"/>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14:paraId="25FB084D"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Perché vieni a Messa? Perché ti confessi? Perché celebri l’Eucaristia? Perché sei cristiano? Perché sei battezzato e cresimato? Perché ti consacri al Signore nel Sacramento dell’Ordine Sacro? Perché il Signore ti chiama ad essere Vescovo o Papa? Perché passi per la via del matrimonio? Perché sei chiesa del Dio vivente? Perché sei membro di questa particolare porzione del popolo di Dio? Perché leggi il Vangelo? Perché lo insegni? Perché sei professore di teologia o catechista? Perché sei predicatore della divina Parola? Trova il vero fine, quello di Dio, non quello che tu vorresti darti, e cambierà la tua vita. È il fine che ti fa vero.  Vergine Maria, Madre della Redenzione, Angeli, Santi, fateci veri nel fine vero, quello di Dio.</w:t>
      </w:r>
    </w:p>
    <w:p w14:paraId="2A7A43DF" w14:textId="77777777" w:rsidR="00942322" w:rsidRPr="00942322" w:rsidRDefault="00942322" w:rsidP="00942322">
      <w:pPr>
        <w:spacing w:after="120"/>
        <w:rPr>
          <w:rFonts w:ascii="Arial" w:hAnsi="Arial" w:cs="Arial"/>
          <w:b/>
          <w:bCs/>
          <w:i/>
          <w:iCs/>
          <w:color w:val="000000"/>
          <w:kern w:val="32"/>
          <w:sz w:val="24"/>
          <w:szCs w:val="28"/>
        </w:rPr>
      </w:pPr>
      <w:bookmarkStart w:id="102" w:name="_Toc57468414"/>
    </w:p>
    <w:p w14:paraId="2F8A89F2" w14:textId="77777777" w:rsidR="00942322" w:rsidRPr="00942322" w:rsidRDefault="00942322" w:rsidP="00942322">
      <w:pPr>
        <w:spacing w:after="120"/>
        <w:rPr>
          <w:rFonts w:ascii="Arial" w:hAnsi="Arial" w:cs="Arial"/>
          <w:b/>
          <w:bCs/>
          <w:i/>
          <w:iCs/>
          <w:color w:val="000000"/>
          <w:kern w:val="32"/>
          <w:sz w:val="24"/>
          <w:szCs w:val="28"/>
        </w:rPr>
      </w:pPr>
      <w:r w:rsidRPr="00942322">
        <w:rPr>
          <w:rFonts w:ascii="Arial" w:hAnsi="Arial" w:cs="Arial"/>
          <w:b/>
          <w:bCs/>
          <w:i/>
          <w:iCs/>
          <w:color w:val="000000"/>
          <w:kern w:val="32"/>
          <w:sz w:val="24"/>
          <w:szCs w:val="28"/>
        </w:rPr>
        <w:t>Seconda riflessione: Come il Padre ha mandato me, anche io mando voi</w:t>
      </w:r>
      <w:bookmarkEnd w:id="102"/>
    </w:p>
    <w:p w14:paraId="70DACAC6" w14:textId="77777777" w:rsidR="00942322" w:rsidRPr="00942322" w:rsidRDefault="00942322" w:rsidP="00942322">
      <w:pPr>
        <w:spacing w:after="120"/>
        <w:jc w:val="both"/>
        <w:rPr>
          <w:rFonts w:ascii="Arial" w:eastAsia="Calibri" w:hAnsi="Arial" w:cs="Arial"/>
          <w:color w:val="000000"/>
          <w:sz w:val="24"/>
          <w:szCs w:val="22"/>
          <w:lang w:eastAsia="en-US"/>
        </w:rPr>
      </w:pPr>
      <w:r w:rsidRPr="00942322">
        <w:rPr>
          <w:rFonts w:ascii="Arial" w:eastAsia="Calibri" w:hAnsi="Arial" w:cs="Arial"/>
          <w:color w:val="000000"/>
          <w:sz w:val="24"/>
          <w:szCs w:val="22"/>
          <w:lang w:eastAsia="en-US"/>
        </w:rPr>
        <w:t>Nella nostra santissima fede tutto è per relazione ontologica di natura. L’ontologia trinitaria di comunione diviene ontologia di comunione nella creazione e poi con la redenzione di Cristo Gesù, diviene perfetta ontologia di comunione ecclesiologica. Nel mistero della Beata Trinità, Padre e Figlio e Spirito Santo sussistono nell’unica e sola natura divina eterna. Ontologia trinitaria di natura. Ma anche le tre persone divine vivono una ontologia di comunione eterna. Ontologia trinitaria di comunione. Il Padre genera il Figlio, il Figlio è generato dal Padre: ontologia di generazione. Lo Spirito Santo procede dal Padre e dal Figlio: ontologia di processione. Non vi sono tre Dèi uguali e distinti che vivono insieme o abitano insieme. Vi è un solo Dio in tre Persone e le tre Persone divine vivono in una eterna, mirabile ontologia di comunione o pericoresi eterna. Il Padre è nel Figlio e nello Spirito Santo. Lo Spirito Santo è nel Figlio e nel Padre. Il Figlio è nel Padre e nello Spirito Santo. È mistero sempre da esplorare.</w:t>
      </w:r>
    </w:p>
    <w:p w14:paraId="14A2012C" w14:textId="77777777" w:rsidR="00942322" w:rsidRPr="00942322" w:rsidRDefault="00942322" w:rsidP="00942322">
      <w:pPr>
        <w:spacing w:after="120"/>
        <w:jc w:val="both"/>
        <w:rPr>
          <w:rFonts w:ascii="Arial" w:eastAsia="Calibri" w:hAnsi="Arial" w:cs="Arial"/>
          <w:color w:val="000000"/>
          <w:sz w:val="24"/>
          <w:szCs w:val="22"/>
          <w:lang w:eastAsia="en-US"/>
        </w:rPr>
      </w:pPr>
      <w:r w:rsidRPr="00942322">
        <w:rPr>
          <w:rFonts w:ascii="Arial" w:eastAsia="Calibri" w:hAnsi="Arial" w:cs="Arial"/>
          <w:color w:val="000000"/>
          <w:sz w:val="24"/>
          <w:szCs w:val="22"/>
          <w:lang w:eastAsia="en-US"/>
        </w:rPr>
        <w:t>Sappiamo per rivelazione che la creazione è stata fatta dal Verbo in vista del Verbo e che il Verbo è la vita della creazione e la vita è la luce degli uomini. Non è però una vita fuori della creazione, ma nella creazione. Anche questo è mistero sempre da esplorare. Non c’è immanentismo. Non c’è panteismo. Non c’è emanazionismo. Non c’è generazione. C’è solo creazione e presenza della vita e della luce che è il Verbo in tutta la creazione di Dio e in modo del tutto speciale nell’uomo che il Signore ha fatto a sua immagine e somiglianza. Ma l’uomo per sua volontà esce dalla luce e dalla vita ed entra nella morte e nelle tenebre. Ancora una volta è il Verbo che diviene il Mediatore universale. Si fa carne. Viene ad abitare in mezzo a noi. Prende su di sé la nostra morte, passa attraverso la morte di croce e la vince nella sua risurrezione. Nasce la nuova ontologia. Chi vuole essere salvato deve rinascere da acqua e da spirito Santo. Diviene così corpo di Cristo, figlio di Dio nel Figlio suo, partecipe della divina natura. Negli altri sacramenti raggiunge la conformazione a Cristo. Il sommo e la perfezione della conformazione è nel terzo grado dell’ordine sacro. L’Apostolo diviene in Cristo, per Cristo, con Cristo, Pastore e Capo del suo Gregge, che sempre dovrà condurre nel nome di Cristo Signore e con la sua autorità. Siamo al sommo dell’ontologia cristica di comunione. Anche la missione di salvezza potrà e dovrà essere solo ontologica, perché ogni persona che si converte a Cristo dovrà essere fatta nuova creatura e corpo di Cristo. Senza l’ontologia cristica non esiste nessuna ontologia né teologica, né ecclesiologica, né missionaria, né pneumatologica. Non esiste neanche alcuna ontologia né di redenzione e né di salvezza. Senza vera ontologia cristologica non c’è vera fede e senza vera fede l’uomo è nella morte.</w:t>
      </w:r>
    </w:p>
    <w:p w14:paraId="2613B68C" w14:textId="77777777" w:rsidR="00942322" w:rsidRPr="00942322" w:rsidRDefault="00942322" w:rsidP="00942322">
      <w:pPr>
        <w:spacing w:after="120"/>
        <w:jc w:val="both"/>
        <w:rPr>
          <w:rFonts w:ascii="Arial" w:eastAsia="Calibri" w:hAnsi="Arial" w:cs="Arial"/>
          <w:color w:val="000000"/>
          <w:sz w:val="24"/>
          <w:szCs w:val="22"/>
          <w:lang w:eastAsia="en-US"/>
        </w:rPr>
      </w:pPr>
      <w:r w:rsidRPr="00942322">
        <w:rPr>
          <w:rFonts w:ascii="Arial" w:eastAsia="Calibri" w:hAnsi="Arial" w:cs="Arial"/>
          <w:color w:val="000000"/>
          <w:sz w:val="24"/>
          <w:szCs w:val="22"/>
          <w:lang w:eastAsia="en-US"/>
        </w:rPr>
        <w:t xml:space="preserve">Dice Gesù ai suoi Apostoli: “Come il Padre ha mandato me, anche io mando voi”. Tra Cristo Gesù è il Padre regna l’ontologia di generazione. Il Figlio è generato dal Padre, nello Spirito Santo. Per obbedienza a questa ontologia di generazione eterna, il Figlio si fa carne, nella carne si fa peccato per la redenzione dell’umanità. Anche gli Apostoli sono generati da Cristo Gesù nello Spirito Santo. Questa generazione è così forte da costituire gli Apostoli vera immagine di Cristo allo stesso modo – eccetto le prerogative divine ed eterne – che Cristo Gesù è </w:t>
      </w:r>
      <w:r w:rsidRPr="00942322">
        <w:rPr>
          <w:rFonts w:ascii="Arial" w:eastAsia="Calibri" w:hAnsi="Arial" w:cs="Arial"/>
          <w:color w:val="000000"/>
          <w:sz w:val="24"/>
          <w:szCs w:val="22"/>
          <w:lang w:eastAsia="en-US"/>
        </w:rPr>
        <w:lastRenderedPageBreak/>
        <w:t>vera immagine del Padre. Come tutto deve avvenire nel Cristo invisibile e per il Cristo invisibile, così tutto deve avvenire nel Cristo visibile e per il Cristo visibile che è l’Apostolo del Signore. Significa che mai potrà esistere un corpo missionario di redenzione e di salvezza, se non diviene sia corpo di Cristo, vero corpo di Cristo, e sia vero corpo dell’Apostolo. Questa ontologia sempre va conservata se si vuole essere veri missionari di Gesù. Ontologia specialissima di comunione con il Vescovo dovrà essere quella del presbitero che con lui, in Lui e per lui partecipa dell’unico sacerdozio di Cristo e del suo essere Pastore e Capo del gregge. Madre della Redenzione, Angeli, Santi, fate che viviamo tutti di vera comunione ontologica.</w:t>
      </w:r>
    </w:p>
    <w:p w14:paraId="5D4EF039" w14:textId="77777777" w:rsidR="00942322" w:rsidRPr="00942322" w:rsidRDefault="00942322" w:rsidP="00942322">
      <w:pPr>
        <w:spacing w:after="120"/>
        <w:jc w:val="both"/>
        <w:rPr>
          <w:rFonts w:ascii="Arial" w:eastAsia="Calibri" w:hAnsi="Arial" w:cs="Arial"/>
          <w:color w:val="000000"/>
          <w:sz w:val="24"/>
          <w:szCs w:val="22"/>
          <w:lang w:eastAsia="en-US"/>
        </w:rPr>
      </w:pPr>
    </w:p>
    <w:p w14:paraId="3862B2F8" w14:textId="77777777" w:rsidR="00942322" w:rsidRPr="00942322" w:rsidRDefault="00942322" w:rsidP="00942322">
      <w:pPr>
        <w:spacing w:after="120"/>
        <w:jc w:val="both"/>
        <w:rPr>
          <w:rFonts w:ascii="Arial" w:hAnsi="Arial" w:cs="Arial"/>
          <w:b/>
          <w:bCs/>
          <w:i/>
          <w:iCs/>
          <w:color w:val="000000"/>
          <w:kern w:val="32"/>
          <w:sz w:val="24"/>
          <w:szCs w:val="32"/>
        </w:rPr>
      </w:pPr>
      <w:bookmarkStart w:id="103" w:name="_Toc57468504"/>
      <w:r w:rsidRPr="00942322">
        <w:rPr>
          <w:rFonts w:ascii="Arial" w:hAnsi="Arial" w:cs="Arial"/>
          <w:b/>
          <w:bCs/>
          <w:i/>
          <w:iCs/>
          <w:color w:val="000000"/>
          <w:kern w:val="32"/>
          <w:sz w:val="24"/>
          <w:szCs w:val="32"/>
        </w:rPr>
        <w:t>Terza riflessione: Perché, credendo, abbiate la vita nel suo nome</w:t>
      </w:r>
      <w:bookmarkEnd w:id="103"/>
    </w:p>
    <w:p w14:paraId="3D789C07"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La fede in Cristo Gesù non è come un mazzo di fiori che si porta a casa al fine di abbellire una stanza. No! La fede in Cristo Gesù non è nell’ordine dell’abbellimento della nostra vita. Neanche è nell’ordine del di più. Senza la fede in Cristo abbiamo mille, con la fede in Lui abbiamo mille e uno. Neppure è nell’ordine del meglio o dell’ottimo. Prima abbiamo il bene, poi crediamo in lui e abbiamo il meglio, anzi l’ottimo. Se così fosse, Cristo Gesù sarebbe il Non-Necessario. Mentre Lui è il Necessario, anzi l’Assolutamente Necessario. Lui è il Differente. L’Assolutamente Differente. Ecco il perché. Immaginiamo una vastissima pianura piana di ossa umane. Noi possiamo al massimo, se ci riusciamo, ricomporre lo scheletro e con grande fatica. Essendo le ossa disseminate nella pianura. Neanche siamo in grado di sapere qual è la parte corrispondente ad un’altra parte. Anche se riuscissimo a ricomporre lo scheletro, di certo non potremmo creare la carne e i nevi. Poi per noi sarebbe oltremodo impossibile infondere nuovamente l’anima nello scheletro e nella carne. Questa opera è solo dell’Onnipotente Signore. Questa è la nostra condizione umana dopo il peccato: siamo ossa disseminati nella grande pianura della terra. Questa è la nostra condizione spirituale. Ma il nostro Signore, Creatore, Dio Onnipotente, ha stabilito con decreto eterno di darci nuovamente la vita. Ha stabilito una vera nostra risurrezione spirituale, anticipo e preludio della risurrezione gloriosa nell’ultimo giorno. Ha posto però come condizione necessaria per questa risurrezione spirituale nel tempo la fede in Cristo Gesù, che è il suo Figlio Unigenito Eterno fattosi carne. Lui è venuto ad abitare in mezzo a noi come nostro Redentore, Salvatore, Espiatore dei nostri peccati, Datore di grazia e Verità, Luce e Vita Eterna, Risurrezione, Mediatore Unico e Universale tra il Padre e ogni uomo. Se noi crediamo nella sua verità, nella sua Parola, nella sua vita, nella sua storia di morte e di risurrezione, nel dono del suo Santo Spirito, se ascoltiamo ogni sua Parola e obbediamo alla sua voce, Lui, per messo del suo Santo Spirito ci risusciterà, ci colmerà di vita eterna, ci darà lo Spirito senza misura e noi, santificati, confortati, sostenuti, aiutati, guidati dallo Spirito Santo manifesteremo sulla terra in mezzo ai nostri fratelli tutta la bellezza del nostro essere risuscitato a vita nuova. Faremo della sua Parola la nostra unica Legge e del suo Santo Spirito la sola nostra vita. Con Lui, in Lui per Lui cammineremo di fede in fede, di verità in verità.</w:t>
      </w:r>
    </w:p>
    <w:p w14:paraId="57067A67"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lastRenderedPageBreak/>
        <w:t>Credere in Dio non è soltanto sapere che Lui esiste. Credere in Dio significa accogliere la volontà di Dio come nostra volta. Condurre la nostra vita nelle sue decisioni. Ora Lui ha deciso, stabilito che la nostra salvezza è in Cristo. Non solo è da Cristo, ma è anche in Lui. Si vive da risorti a nuova vita con Lui e per Lui. Questo è il decreto del Padre. Questa la sua eterna decisione. Siamo stati creati da Lui in vista di Lui. Siamo stati redenti da Lui in vista di Lui. Se noi non accogliamo questo suo decreto e decisione, noi non crediamo nel vero Dio. Non crediamo perché separiamo Lui dalla sua volontà, dalla sua decisione, dal suo decreto eterno. Quando noi diciamo che la fede in Cristo non è più necessaria per passare dalla morte alla vita, altro non facciamo che rinnegare il vero Dio, il vero Signore, Creatore, Padre. Cristo Gesù non si è fatto dono di salvezza di sua volontà. Cristo Gesù è stato costituito dal Padre dono di salvezza per ogni uomo. Lui è in eterno dalla volontà del Padre. Rifiutando, escludendo, eliminando Cristo Gesù, è la volontà del Padre che noi rifiutiamo, escludiamo, eliminiamo, rinneghiamo. Di conseguenza rifiutiamo, escludiamo, eliminiamo, rinneghiamo il Padre, che è il solo vero Dio, il solo vero Signore, il solo Creatore del cielo e della terra, il solo Redentore e Salvatore. Chi non accoglie Cristo non accoglie il Padre. Chi accoglie il Padre secondo verità sempre accoglierà Cristo Gesù. Senza la vera fede in Cristo siamo senza vera fede in Dio. La vera fede in Dio è vera fede in Cristo. Senza la vera fede mai potrà esistere il vero uomo.  Madre della Redenzione, Angeli, Santi, otteneteci la vera fede nel Padre e nel Figlio suo.</w:t>
      </w:r>
    </w:p>
    <w:p w14:paraId="2E92B4A9" w14:textId="77777777" w:rsidR="00942322" w:rsidRPr="00942322" w:rsidRDefault="00942322" w:rsidP="00942322">
      <w:pPr>
        <w:spacing w:after="120"/>
        <w:jc w:val="both"/>
        <w:rPr>
          <w:rFonts w:ascii="Arial" w:eastAsia="Calibri" w:hAnsi="Arial" w:cs="Arial"/>
          <w:sz w:val="24"/>
          <w:szCs w:val="22"/>
          <w:lang w:eastAsia="en-US"/>
        </w:rPr>
      </w:pPr>
    </w:p>
    <w:p w14:paraId="4D2978CE" w14:textId="77777777" w:rsidR="00942322" w:rsidRPr="00942322" w:rsidRDefault="00942322" w:rsidP="00942322">
      <w:pPr>
        <w:spacing w:after="120"/>
        <w:jc w:val="both"/>
        <w:rPr>
          <w:rFonts w:ascii="Arial" w:hAnsi="Arial"/>
          <w:b/>
          <w:bCs/>
          <w:i/>
          <w:iCs/>
          <w:color w:val="000000"/>
          <w:kern w:val="32"/>
          <w:sz w:val="24"/>
        </w:rPr>
      </w:pPr>
      <w:r w:rsidRPr="00942322">
        <w:rPr>
          <w:rFonts w:ascii="Arial" w:eastAsia="Calibri" w:hAnsi="Arial" w:cs="Arial"/>
          <w:b/>
          <w:bCs/>
          <w:i/>
          <w:iCs/>
          <w:sz w:val="24"/>
          <w:szCs w:val="22"/>
          <w:lang w:eastAsia="en-US"/>
        </w:rPr>
        <w:t xml:space="preserve">Quarta riflessione. </w:t>
      </w:r>
      <w:bookmarkStart w:id="104" w:name="_Toc83895460"/>
      <w:r w:rsidRPr="00942322">
        <w:rPr>
          <w:rFonts w:ascii="Arial" w:hAnsi="Arial"/>
          <w:b/>
          <w:bCs/>
          <w:i/>
          <w:iCs/>
          <w:color w:val="000000"/>
          <w:kern w:val="32"/>
          <w:sz w:val="24"/>
        </w:rPr>
        <w:t>Ricevete lo Spirito Santo</w:t>
      </w:r>
      <w:bookmarkEnd w:id="104"/>
      <w:r w:rsidRPr="00942322">
        <w:rPr>
          <w:rFonts w:ascii="Arial" w:hAnsi="Arial"/>
          <w:b/>
          <w:bCs/>
          <w:i/>
          <w:iCs/>
          <w:color w:val="000000"/>
          <w:kern w:val="32"/>
          <w:sz w:val="24"/>
        </w:rPr>
        <w:t xml:space="preserve"> </w:t>
      </w:r>
    </w:p>
    <w:p w14:paraId="4B0C66A1"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L’uomo non esisteva. Era polvere del suolo plasmata. Poi il Signore Dio soffiò nelle sue narici un alito di vita e la polvere plasmata divenne un essere vivente. Così il testo della Genesi:</w:t>
      </w:r>
    </w:p>
    <w:p w14:paraId="35CA08A1"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 “Allora il Signore Dio plasmò l’uomo con polvere del suolo e soffiò nelle sue narici un alito di vita e l’uomo divenne un essere vivente (Gen 2,7). </w:t>
      </w:r>
    </w:p>
    <w:p w14:paraId="22B9CFAC"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Come il Signore compie le sue opere per tramite di Cristo Gesù e del suo Santo Spirito, così ogni uomo chiamato per compiere le opere di Dio deve essere colmo dello Spirito del Signore. Ecco la promessa fatta da Dio sul suo Messia, mandato nel mondo per compiere la sua opera: “</w:t>
      </w:r>
    </w:p>
    <w:p w14:paraId="4D60C264"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w:t>
      </w:r>
      <w:r w:rsidRPr="00942322">
        <w:rPr>
          <w:rFonts w:ascii="Arial" w:eastAsia="Calibri" w:hAnsi="Arial" w:cs="Arial"/>
          <w:i/>
          <w:iCs/>
          <w:spacing w:val="-2"/>
          <w:sz w:val="22"/>
          <w:szCs w:val="22"/>
          <w:lang w:eastAsia="en-US"/>
        </w:rPr>
        <w:lastRenderedPageBreak/>
        <w:t>mare. In quel giorno avverrà che la radice di Iesse sarà un vessillo per i popoli. Le nazioni la cercheranno con ansia. La sua dimora sarà gloriosa (IS 11,1-10).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(Is 61,1-2).</w:t>
      </w:r>
    </w:p>
    <w:p w14:paraId="140E460E"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Nicodemo rende testimonianza che Dio è con Gesù. Se Dio è con Gesù, anche lo Spirito di Dio è con Gesù: </w:t>
      </w:r>
    </w:p>
    <w:p w14:paraId="02A244C2"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p>
    <w:p w14:paraId="2634666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Sappiamo che lo Spirito Santo ha consacrato Gesù come Cristo o Messia o Unto del Signore dopo aver ricevuto il battesimo da Giovanni nel fiume Giordano: </w:t>
      </w:r>
    </w:p>
    <w:p w14:paraId="43491912"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“Appena battezzato, Gesù uscì dall’acqua: ed ecco, si aprirono per lui i cieli ed egli vide lo Spirito di Dio discendere come una colomba e venire sopra di lui. Ed ecco una voce dal cielo che diceva: «Questi è il Figlio mio, l’amato: in lui ho posto il mio compiacimento»” (Mt 3,16-17). </w:t>
      </w:r>
    </w:p>
    <w:p w14:paraId="665392FD"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Gli Apostoli devono andare nel mondo a compiere l’opera di Cristo Gesù, che è l’opera del Padre. Nessuno potrà mai fare l’opera del Padre se non è colmato di Spirito Santo. Gesù soffia sugli Apostoli il suo Spirito Santo e gli Apostoli in questo istante sono costituiti missionari e continuatori dell’opera di Cristo.</w:t>
      </w:r>
    </w:p>
    <w:p w14:paraId="2F3AF0BE"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Come lo Spirito Santo è stato alitato sugli Apostoli da Cristo Gesù, così saranno gli Apostoli ad alitare lo Spirito Santo su ogni uomo che vuole essere opera di Cristo per compiere l’opera di Cristo. Come Cristo Gesù era sempre mosso dallo Spirito così anche gli Apostoli dovranno essere sempre mossi dallo Spirito. Come questo potrà accadere? Lasciandosi condurre dallo Spirito per una obbedienza sempre più perfetta alla Parola del Vangelo, camminando di verità in verità e di fede in fede. Se l’Apostolo si separa dallo Spirito Santo, mai potrà compiere l’opera di Dio. L’opera di Dio è sempre compiuta dal Padre per mezzo di Cristo, dello Spirito, dell’Apostolo e, in comunione con l’Apostolo, da tutto il corpo di Gesù Signore. Regina degli Apostoli, fa che sempre dagli Apostoli di Gesù venga lo Spirito per ogni uomo.</w:t>
      </w:r>
    </w:p>
    <w:p w14:paraId="03327408" w14:textId="77777777" w:rsidR="00942322" w:rsidRPr="00942322" w:rsidRDefault="00942322" w:rsidP="00942322">
      <w:pPr>
        <w:spacing w:after="120"/>
        <w:jc w:val="both"/>
        <w:rPr>
          <w:rFonts w:ascii="Arial" w:eastAsia="Calibri" w:hAnsi="Arial" w:cs="Arial"/>
          <w:sz w:val="24"/>
          <w:szCs w:val="22"/>
          <w:lang w:eastAsia="en-US"/>
        </w:rPr>
      </w:pPr>
    </w:p>
    <w:p w14:paraId="419A0390"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hAnsi="Arial" w:cs="Arial"/>
          <w:b/>
          <w:bCs/>
          <w:i/>
          <w:iCs/>
          <w:sz w:val="24"/>
          <w:szCs w:val="24"/>
        </w:rPr>
        <w:t xml:space="preserve">Quinta riflessione: </w:t>
      </w:r>
      <w:bookmarkStart w:id="105" w:name="_Toc83895844"/>
      <w:r w:rsidRPr="00942322">
        <w:rPr>
          <w:rFonts w:ascii="Arial" w:hAnsi="Arial" w:cs="Arial"/>
          <w:b/>
          <w:bCs/>
          <w:i/>
          <w:iCs/>
          <w:color w:val="000000"/>
          <w:kern w:val="32"/>
          <w:sz w:val="24"/>
          <w:szCs w:val="32"/>
        </w:rPr>
        <w:t>Come il Padre ha mandato me, anche io mando voi</w:t>
      </w:r>
      <w:bookmarkEnd w:id="105"/>
    </w:p>
    <w:p w14:paraId="4C878F0B"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Ogni più piccola modifica che viene apportata nel linguaggio teologico quotidiano attesta un cambiamento, una modifica della stessa sostanza e natura della fede. Non tutti stanno notando, e neanche tutti hanno notato che vi è stato un passaggio di linguaggio nella Chiesa, che non è semplice modo di dire, è anche un passaggio di sostanza nella natura della fede. Questo passaggio è semplice da annunciare o da mettere in piena luce. Oggi – in verità è da qualche anno – non si parla più di Cristo Gesù. Si parla solo di Dio nella Chiesa. Neanche si parla del Dio vivo e vero, dell’unico Dio vivo e vero che è solo il Padre del Signore nostro Gesù Cristo, ma si parla semplicemente di Dio. Ora questo Dio di cui si parla non è il Dio di Mosè, non è il Dio dei profeti, non è il Dio degli Apostoli, non </w:t>
      </w:r>
      <w:r w:rsidRPr="00942322">
        <w:rPr>
          <w:rFonts w:ascii="Arial" w:eastAsia="Calibri" w:hAnsi="Arial" w:cs="Arial"/>
          <w:sz w:val="24"/>
          <w:szCs w:val="22"/>
          <w:lang w:eastAsia="en-US"/>
        </w:rPr>
        <w:lastRenderedPageBreak/>
        <w:t xml:space="preserve">è il Dio dei grandi Padri della Chiesa,  non è il Dio dei Dottori della Chiesa che hanno sacrificato i loro occhi nello scrutare le Scritture e la Sacra Tradizione al fine di parlare in modo adeguato, il più possibilmente adeguato di Lui. Non solo. Tutta questa loro scienza e sapienza nello Spirito Santo, tutta orientata a cogliere la verità del Dio vivo e vero in ogni sua anche più piccola fiammella di verità, è addirittura disprezzata, dal momento che spesso si parla con disprezzo di questo altissimo ministero nella Chiesa. Ma è giusto che ognuno si chieda: cosa sarebbe oggi la Chiesa senza il sacrificio dei grandi suoi  Padri e Dottori? Altro non sarebbe che una pubblica piazza, un areopago aggiornato, nel quale la discussione per la discussione e la parola per la parola sarebbero il passatempo preferito. L’areopago non è più areopago, non è più piazza, nel momento in cui entra l’Apostolo Paolo e annuncia la grande opera di Dio: la risurrezione del suo Figlio Unigenito, fattosi carne per la nostra salvezza, redenzione, vita eterna. La Chiesa non è più un areopago nel momento in cui inizia ad annunciare la purissima verità di Cristo Signore, il Verbo Eterno, il Figlio Unigenito del Padre, fattosi carne per la nostra salvezza, Crocifisso e Risorto per la nostra redenzione eterna. Finché la Chiesa non annuncia Cristo Signore, essa è e rimane un areopago nel quale ognuno parla dal suo cuore e pronuncia sentenze di peccato, mai di verità, perché la verità della Chiesa è uno solo: Cristo Gesù, il Crocifisso che è il Risorto, l’Agnello Immolato, costituito dal Padre, Signore del cielo e della terra e Giudice dei vivi e dei morti. Cristo è tutto e tutto è in Cristo. </w:t>
      </w:r>
    </w:p>
    <w:p w14:paraId="078780C7"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Gli Apostoli non sono stati mandati da Dio a parlare di Dio. Gli Apostoli sono stati mandati da Cristo per annunciare il suo Vangelo a tutte le genti. Il suo Vangelo, non altre parole, non altre teorie, non altri sistemi religiosi, morali, filosofici, antropologici. Il Vangelo è il solo Libro della Chiesa, la Parola di Cristo Gesù la sola Parola che deve risuonare dalla sua bocca. Lo Spirito Santo il solo Lettore e il solo Interprete della verità di Cristo, tutta racchiusa nella sua Parola. Se l’Apostolo perde il legame con Cristo Gesù, perché ne stabilisce uno nuovo, anche se fosse con Dio Padre, verrebbe meno nella fedeltà alla sua missione. Non è l’Apostolo che deve condurre al Padre. Al Padre conduce Cristo. L’Apostolo porta a Cristo, fa discepoli di Cristo, divenendo discepoli di Cristo, corpo di Cristo, vita di Cristo, si diviene figli del Padre. È in Cristo che si diviene partecipi della figliolanza divina ed è in Lui che si è resi partecipi della natura divina. È verità eterna. Se l’Apostolo vuole essere e rimanere Apostolo di Cristo Gesù, deve fare Cristo Gesù suo cuore, sua anima, sua voce, suo pensiero, suo desiderio, sua volontà. Quando Cristo è divenuto vita dell’Apostolo, sempre l’Apostolo parlerà dalla pienezza del suo cuore e poiché il suo cuore è pieno di Cristo Signore, sempre parlerà di Lui. Se l’Apostolo non parla di Cristo, significa che Cristo non è la sua vita. Se non parla del vero Cristo, lui attesta che il vero Cristo non è nel suo cuore. Parla sempre di un Dio senza nome, perché il vero nome del solo Dio vivo e vero, è il Padre del Signore nostro Gesù Cristo. L’Apostolo è da Cristo. Lui non è da Dio. Madre di Dio, aiutaci a vivere secondo verità la nostra missione. Noi siamo da Cristo Signore. </w:t>
      </w:r>
    </w:p>
    <w:p w14:paraId="7463F55B" w14:textId="77777777" w:rsidR="00942322" w:rsidRPr="00942322" w:rsidRDefault="00942322" w:rsidP="00942322">
      <w:pPr>
        <w:spacing w:after="120"/>
        <w:jc w:val="both"/>
        <w:rPr>
          <w:rFonts w:ascii="Arial" w:eastAsia="Calibri" w:hAnsi="Arial" w:cs="Arial"/>
          <w:sz w:val="24"/>
          <w:szCs w:val="22"/>
          <w:lang w:eastAsia="en-US"/>
        </w:rPr>
      </w:pPr>
    </w:p>
    <w:p w14:paraId="39C8A490"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eastAsia="Calibri" w:hAnsi="Arial" w:cs="Arial"/>
          <w:b/>
          <w:bCs/>
          <w:i/>
          <w:iCs/>
          <w:sz w:val="24"/>
          <w:szCs w:val="22"/>
          <w:lang w:eastAsia="en-US"/>
        </w:rPr>
        <w:t xml:space="preserve">Sesta riflessione: </w:t>
      </w:r>
      <w:bookmarkStart w:id="106" w:name="_Toc532122148"/>
      <w:r w:rsidRPr="00942322">
        <w:rPr>
          <w:rFonts w:ascii="Arial" w:hAnsi="Arial" w:cs="Arial"/>
          <w:b/>
          <w:bCs/>
          <w:i/>
          <w:iCs/>
          <w:color w:val="000000"/>
          <w:kern w:val="32"/>
          <w:sz w:val="24"/>
          <w:szCs w:val="32"/>
        </w:rPr>
        <w:t>credendo, abbiate la vita nel suo nome</w:t>
      </w:r>
      <w:bookmarkEnd w:id="106"/>
      <w:r w:rsidRPr="00942322">
        <w:rPr>
          <w:rFonts w:ascii="Arial" w:hAnsi="Arial" w:cs="Arial"/>
          <w:b/>
          <w:bCs/>
          <w:i/>
          <w:iCs/>
          <w:color w:val="000000"/>
          <w:kern w:val="32"/>
          <w:sz w:val="24"/>
          <w:szCs w:val="32"/>
        </w:rPr>
        <w:t xml:space="preserve"> </w:t>
      </w:r>
    </w:p>
    <w:p w14:paraId="615DEF91"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lastRenderedPageBreak/>
        <w:t>Un tempo si insegnava che il retto agire è dalla retta conoscenza di ben quattro cause: materiale, efficiente, formale, finale. L’Apostolo Giovanni, causa efficiente, prende la materia che è la vita di Gesù che va dall’eternità all’eternità, passando per il tempo, la trasforma in un racconto ben ordinato, donandole una sua particolare, personale forma. Tutto questo a nulla servirebbe, se non vi fosse un fine. L’Evangelista in una sola frase del suo Scritto mette insieme le quattro cause: “</w:t>
      </w:r>
      <w:r w:rsidRPr="00942322">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942322">
        <w:rPr>
          <w:rFonts w:ascii="Arial" w:eastAsia="Calibri" w:hAnsi="Arial" w:cs="Arial"/>
          <w:sz w:val="24"/>
          <w:szCs w:val="22"/>
          <w:lang w:eastAsia="en-US"/>
        </w:rPr>
        <w:t>Causa efficiente: l’Evangelista. Causa materiale: i segni operati e le parole dette da Gesù. Causa formale: la disposizione bene ordinata, ben fatta, dei segni e delle parole. Causa finale: perché crediate che Gesù è il Cristo, il Figlio di Dio (prima causa finale) e perché, cedendo, abbiate la vita nel suo nome (causa finale ultima). A nulla serve il Vangelo se la causa finale ultima non viene raggiunta.</w:t>
      </w:r>
    </w:p>
    <w:p w14:paraId="6BBC83E9"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Io, presbitero di Cristo Signore, suo ministro e amministratore dei misteri di Dio, se voglio agire secondo giustizia e verità, mai dovrà dimenticare una sola di queste cause. Prima di tutto devo sapere che sono io la causa efficiente. Se da causa efficiente mi trasformo in causa inefficiente, sono come un motore o fuso o scollegato dall’albero di trasmissione. O giro a vuoto o non giro affatto. Io, presbitero, son obbligato ad essere sempre causa nella più grande efficienza, causa che cresce in santità e grazia, in obbedienza e verità, che cammina di fede in fede, di carità in carità, di speranza in speranza. Se io, presbitero, da causa efficiente divento inefficiente, ogni altra cosa che dipende da me – e tutto Cristo dipende da me, perché si è posto interamente nelle mie mani – fallisce il fine del suo essere e del suo esiste. Per questo io, presbitero, sono obbligato a potenziare ogni giorno di più la mia efficienza in Cristo e nello Spirito Santo. Se questo non avviene, tutti coloro che dipendono dal mio ministero mai potranno dare pieno compimento e realizzazione al loro. Morta la causa efficiente, nulla potrà essere realizzato.</w:t>
      </w:r>
    </w:p>
    <w:p w14:paraId="3A1D739C"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Io, presbitero, essendo causa efficiente della vita eterna che è Cristo Gesù, devo prendere la materia che mi è stata affidata – Cristo Gesù, la sua parola, la sua grazia, la sua verità, il suo mistero – e con essa formare l’uomo nuovo, la nuova creatura. Se mi separo dalla materia consegnatami o la sostituisco con altra materia, mai potrà essere raggiunto il fine. Se io presbitero, anziché usare la materia-Cristo, uso altra materia – la parola dell’uomo, le sue filosofie, i suoi pensieri, le sue fantasie – il fine mai potrà essere raggiunto perché non ho formato Cristo nell’uomo e l’uomo in Cristo. Se non dono la nuova forma all’uomo, non posso pretendere che agisca secondo la nuova forma. Ho usato una materia della terra anziché la materia divina e l’uomo ha ricevuto forma di terra e non di cielo. Produrrà opere di terra, mai di cielo. Non posso pensare che l’uomo operi il vero bene se non è stato formato in Cristo. Se lo formo secondo la carne produrrà le opere della carne. Se lo formo secondo lo Spirito Santo produrre i frutti dello Spirito. Tutto è dalla causa efficiente e dalla fedeltà alla materia ricevuta. </w:t>
      </w:r>
    </w:p>
    <w:p w14:paraId="16E90C27"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Io, presbitero, mandato da Cristo a dare la forma di Cristo nello Spirito Santo ad ogni uomo, non solo non dono la forma di Cristo, predicando Cristo e invitando ogni uomo a lasciarsi trasformare in Cristo nei sacramenti della salvezza, nego </w:t>
      </w:r>
      <w:r w:rsidRPr="00942322">
        <w:rPr>
          <w:rFonts w:ascii="Arial" w:eastAsia="Calibri" w:hAnsi="Arial" w:cs="Arial"/>
          <w:sz w:val="24"/>
          <w:szCs w:val="22"/>
          <w:lang w:eastAsia="en-US"/>
        </w:rPr>
        <w:lastRenderedPageBreak/>
        <w:t>la stessa “materia” che è Cristo o dico che vi sono altre “materie” per formare l’uomo vero, nuovo, capace di operare il bene, non posso poi lamentarmi o pretendere che si agisca da nuova umanità. L’umanità non si forma da sé, essa va formata da me, presbitero. Non posso dire ad un leone di mangiare paglia come il bue, se prima non lo avrò trasformato in bue. Chi vuole le opere di Cristo deve formare in Cristo. Madre di Dio, Angeli, Santi, fate che ogni presbitero crede nella missione affidatagli da Gesù.</w:t>
      </w:r>
    </w:p>
    <w:p w14:paraId="0583FDE7" w14:textId="77777777" w:rsidR="00942322" w:rsidRPr="00942322" w:rsidRDefault="00942322" w:rsidP="00942322">
      <w:pPr>
        <w:spacing w:after="120"/>
        <w:jc w:val="both"/>
        <w:rPr>
          <w:rFonts w:ascii="Arial" w:eastAsia="Calibri" w:hAnsi="Arial" w:cs="Arial"/>
          <w:sz w:val="24"/>
          <w:szCs w:val="22"/>
          <w:lang w:eastAsia="en-US"/>
        </w:rPr>
      </w:pPr>
    </w:p>
    <w:p w14:paraId="33B03034"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eastAsia="Calibri" w:hAnsi="Arial" w:cs="Arial"/>
          <w:b/>
          <w:bCs/>
          <w:i/>
          <w:iCs/>
          <w:sz w:val="24"/>
          <w:szCs w:val="22"/>
          <w:lang w:eastAsia="en-US"/>
        </w:rPr>
        <w:t xml:space="preserve">Settima riflessione: </w:t>
      </w:r>
      <w:bookmarkStart w:id="107" w:name="_Toc532122420"/>
      <w:r w:rsidRPr="00942322">
        <w:rPr>
          <w:rFonts w:ascii="Arial" w:hAnsi="Arial" w:cs="Arial"/>
          <w:b/>
          <w:bCs/>
          <w:i/>
          <w:iCs/>
          <w:color w:val="000000"/>
          <w:kern w:val="32"/>
          <w:sz w:val="24"/>
          <w:szCs w:val="32"/>
        </w:rPr>
        <w:t>Beati quelli che non hanno visto e hanno creduto!</w:t>
      </w:r>
      <w:bookmarkEnd w:id="107"/>
    </w:p>
    <w:p w14:paraId="093617F5"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Gesù inizia la sua missione nella sinagoga di Nazaret, tra i suoi concittadini. Sono tutte persone che Lui conosce. Ma anche Lui è conosciuto da loro. Lo sanno persona saggia, umile, osservante della Legge, pieno di carità, vestito di ogni virtù, lontano da ogni superbia, non contaminato da nessun vizio. La reazione dei suoi concittadini fu quella di gettarlo giù dalla rupe, sulla quale la loro città era edificata. Almeno avrebbero dovuto accogliere le sue parole per la santità che sempre aveva loro manifestato: </w:t>
      </w:r>
    </w:p>
    <w:p w14:paraId="7B41B60B"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 (Lc 4,16-30).</w:t>
      </w:r>
    </w:p>
    <w:p w14:paraId="22F1AC00"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i/>
          <w:sz w:val="24"/>
          <w:szCs w:val="22"/>
          <w:lang w:eastAsia="en-US"/>
        </w:rPr>
        <w:t xml:space="preserve"> </w:t>
      </w:r>
      <w:r w:rsidRPr="00942322">
        <w:rPr>
          <w:rFonts w:ascii="Arial" w:eastAsia="Calibri" w:hAnsi="Arial" w:cs="Arial"/>
          <w:sz w:val="24"/>
          <w:szCs w:val="22"/>
          <w:lang w:eastAsia="en-US"/>
        </w:rPr>
        <w:t xml:space="preserve">Ora Gesù sa quanto sarà difficile la sua missione. Se lo hanno rifiutato i suoi, che gli faranno gli estranei? Gesù da questo momento cammina verso la croce, all’ombra di essa. Il mondo non ama Dio e neanche gli inviati di Dio, i suoi profeti. Esso odia la luce, perché preferisce le tenebre. Esperienza necessaria per disporre il proprio cuore ad una perseveranza nella fedeltà fino al Golgota, fin sulla croce. </w:t>
      </w:r>
    </w:p>
    <w:p w14:paraId="2C6033F9"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Gesù appare agli Apostoli. Essi sono dieci. Non uno. Sono colmati da Cristo Gesù di Spirito Santo. Da Lui sono mandati nel mondo così come Lui è stato mandato </w:t>
      </w:r>
      <w:r w:rsidRPr="00942322">
        <w:rPr>
          <w:rFonts w:ascii="Arial" w:eastAsia="Calibri" w:hAnsi="Arial" w:cs="Arial"/>
          <w:sz w:val="24"/>
          <w:szCs w:val="22"/>
          <w:lang w:eastAsia="en-US"/>
        </w:rPr>
        <w:lastRenderedPageBreak/>
        <w:t>dal Padre. Ricevono il potere di perdonare i peccati. Inizia la loro missione. Come Gesù inizia nella sinagoga della sua città, così gli Apostoli iniziano da uno di loro che era assente quando Gesù è apparso. Dicono a Tommaso che Gesù è risorto e che essi lo hanno visto. È uno di loro. Avrebbe dovuto fidarsi, accogliere la loro parola, credere. Invece la risposta è secca. Lui per credere non deve solo vedere Gesù risorto. La vista potrebbe ingannarlo. Lui deve mettere il dito al posto dei chiodi. Ma anche il dito potrebbe ingannarlo. Per credere dovrà vedere, mettete il dito al posto dei chiodi e la mano nel suo costato. Lui non ama confondere i fantasmi con Gesù. Loro dieci possono anche aver visto un fantasma e dire di aver visto il Signore. Se lui vedrà e toccherà allora sarà sicuro che è veramente Gesù, Ora gli Apostoli sanno quanto è difficile la loro missione. Se un loro amico e compagno non ha creduto alla loro testimonianza, potrà credere il mondo che mai ha sentito parlare di Gesù? Ora sanno che la loro missione non sarà per nulla facile. Mai sarà facile la missione dell’annunzio di Cristo. Gesù appare, Tommaso crede. È una grazia particolarissima concessa dal Signore. Domani questo non accadrà più. Si annunzia, si crede, si è salvi. Chi invece deve mostrare Cristo Gesù è ogni suo discepolo. Come? Vivendo tutta la Parola del loro Maestro. Vivendo la Parola, attestano la verità del loro Maestro, perché nessun’altra parola, di nessun altro uomo, libera il cuore da ogni forma di male e lo dispone a fare solo l bene. Il vero discepolo di Gesù non conosce il male ed è questa non scienza del male che lo rende unico tra gli uomini, come unico è il suo Maestro. Tutti gli altri maestri sono morti e rimangono nel sepolcro. Cristo è il solo Risorto. Tutti gli altri discepoli conoscono il male. Il discepolo di Gesù non conosce il male né col pensiero, né con le opere, né con le parole. Madre di Dio, Angeli, Santi, fate che ogni cristiano sia vero discepolo del vero Maestro.</w:t>
      </w:r>
    </w:p>
    <w:p w14:paraId="01B6A53D" w14:textId="77777777" w:rsidR="00942322" w:rsidRPr="00942322" w:rsidRDefault="00942322" w:rsidP="00942322">
      <w:pPr>
        <w:spacing w:after="120"/>
        <w:jc w:val="both"/>
        <w:rPr>
          <w:rFonts w:ascii="Arial" w:eastAsia="Calibri" w:hAnsi="Arial" w:cs="Arial"/>
          <w:sz w:val="24"/>
          <w:szCs w:val="22"/>
          <w:lang w:eastAsia="en-US"/>
        </w:rPr>
      </w:pPr>
    </w:p>
    <w:p w14:paraId="56EDB71A" w14:textId="77777777" w:rsidR="00942322" w:rsidRPr="00942322" w:rsidRDefault="00942322" w:rsidP="00942322">
      <w:pPr>
        <w:spacing w:after="120"/>
        <w:jc w:val="both"/>
        <w:rPr>
          <w:rFonts w:ascii="Arial" w:hAnsi="Arial" w:cs="Arial"/>
          <w:b/>
          <w:bCs/>
          <w:i/>
          <w:iCs/>
          <w:kern w:val="32"/>
          <w:sz w:val="24"/>
          <w:szCs w:val="32"/>
        </w:rPr>
      </w:pPr>
      <w:bookmarkStart w:id="108" w:name="_Toc26108484"/>
      <w:r w:rsidRPr="00942322">
        <w:rPr>
          <w:rFonts w:ascii="Arial" w:hAnsi="Arial" w:cs="Arial"/>
          <w:b/>
          <w:bCs/>
          <w:i/>
          <w:iCs/>
          <w:kern w:val="32"/>
          <w:sz w:val="24"/>
          <w:szCs w:val="32"/>
        </w:rPr>
        <w:t>Ottava riflessione: Perché crediate che Gesù è il Cristo, il Figlio di Dio</w:t>
      </w:r>
      <w:bookmarkEnd w:id="108"/>
    </w:p>
    <w:p w14:paraId="78964526"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Così termina la prima conclusione del Vangelo Secondo Giovanni:</w:t>
      </w:r>
    </w:p>
    <w:p w14:paraId="37E7B871"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p>
    <w:p w14:paraId="4F9BA7C8"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Leggiamo cosa l’Apostolo ha scritto nel Terzo Capitolo: </w:t>
      </w:r>
    </w:p>
    <w:p w14:paraId="2180909B"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5C3841D4"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Chi deve avere la vita non è il cristiano, ma è l’uomo, ogni uomo. Leggiamo ora cosa rivela San Paolo nella Lettera ai Romani: </w:t>
      </w:r>
    </w:p>
    <w:p w14:paraId="754252B4"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w:t>
      </w:r>
      <w:r w:rsidRPr="00942322">
        <w:rPr>
          <w:rFonts w:ascii="Arial" w:eastAsia="Calibri" w:hAnsi="Arial" w:cs="Arial"/>
          <w:i/>
          <w:iCs/>
          <w:spacing w:val="-2"/>
          <w:sz w:val="22"/>
          <w:szCs w:val="22"/>
          <w:lang w:eastAsia="en-US"/>
        </w:rPr>
        <w:lastRenderedPageBreak/>
        <w:t xml:space="preserve">invocherà il nome del Signore sarà salvato. Ora, come invocheranno colui nel quale non hanno creduto? Come crederanno in colui del quale non hanno sentito parlare? Come ne sentiranno parlare senza qualcuno che lo annunci? </w:t>
      </w:r>
    </w:p>
    <w:p w14:paraId="0C6BCACA"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 9-17). </w:t>
      </w:r>
    </w:p>
    <w:p w14:paraId="1E4F638D"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È verità immortale: Cristo è il dono dell’amore del Padre per la salvezza del mondo. Non di un popolo, non di una nazione, non di una tribù o di una lingua, ma del mondo. Il mondo non è nella vita, ma nella morte. È verità eterna: Gesù è salvezza per chi crede in Lui e lo accoglie nel suo dono di grazia, verità, Spirito Santo. Perché venga accolto dovrà essere conosciuto. Perché venga conosciuto dovrà essere annunziato. Perché venga annunziato lo stesso Cristo Gesù ha dato mandato ai suoi Apostoli. Essi dovranno andare in tutto il mondo, fare discepoli, battezzando nel nome del Padre e del Figlio e dello Spirito Santo, insegnando ad osservare quanto il Maestro ha loro insegnato. La missione non è di natura antropologica, sociologica, politica, psicologica, economica. Essa è evangelica. Si annuncia il Vangelo come Cristo ha annunziato il Vangelo, vivendolo. </w:t>
      </w:r>
    </w:p>
    <w:p w14:paraId="66AAEC97" w14:textId="77777777" w:rsidR="00942322" w:rsidRPr="00942322" w:rsidRDefault="00942322" w:rsidP="00942322">
      <w:pPr>
        <w:spacing w:after="120"/>
        <w:jc w:val="both"/>
        <w:rPr>
          <w:rFonts w:ascii="Arial" w:eastAsia="Calibri" w:hAnsi="Arial" w:cs="Arial"/>
          <w:i/>
          <w:sz w:val="24"/>
          <w:szCs w:val="22"/>
          <w:lang w:eastAsia="en-US"/>
        </w:rPr>
      </w:pPr>
      <w:r w:rsidRPr="00942322">
        <w:rPr>
          <w:rFonts w:ascii="Arial" w:eastAsia="Calibri" w:hAnsi="Arial" w:cs="Arial"/>
          <w:sz w:val="24"/>
          <w:szCs w:val="22"/>
          <w:lang w:eastAsia="en-US"/>
        </w:rPr>
        <w:t>Se leggiamo con attenzione il comando dato da Gesù ai Dodici, l’insegnamento è finalizzato alla perfetta obbedienza, non alla piena comprensione. Nell’obbedienza la comprensione è data dallo Spirito Santo:</w:t>
      </w:r>
      <w:r w:rsidRPr="00942322">
        <w:rPr>
          <w:rFonts w:ascii="Arial" w:eastAsia="Calibri" w:hAnsi="Arial" w:cs="Arial"/>
          <w:i/>
          <w:sz w:val="24"/>
          <w:szCs w:val="22"/>
          <w:lang w:eastAsia="en-US"/>
        </w:rPr>
        <w:t xml:space="preserve"> </w:t>
      </w:r>
    </w:p>
    <w:p w14:paraId="46434AED"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E9E396C"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È quanto ha fatto Gesù. Prima ha dato la Legge sul monte, poi discese dal monte e ha insegnato con la vita come il Vangelo si annunzia e si vive. Gesù diceva, predicava, ammaestrava, insegnava con la parola e con le opere come si vive nella volontà del Padre. L’ultimo insegnamento Gesù lo ha dato dalla croce. La comprensione del Vangelo appartiene allo Spirito Santo. Insegnare come il Vangelo si vive è ministero e ufficio degli Apostoli. Alla scuola degli Apostoli, ogni altro discepolo di Gesù dovrà insegnare ad ogni altro discepolo come si vive il Vangelo. Gesù vedeva operare il Padre ed operava. Il discepolo vede opera l’Apostolo e opera. Il discepolo vede operare l’altro discepolo e anche lui opera. L’Apostolo vede Cristo. Il discepolo vede l’Apostolo. Il discepolo il discepolo. Madre di Dio, Angeli, Santi, fate che ogni uomo oggi possa ascoltare il Vangelo della salvezza.</w:t>
      </w:r>
    </w:p>
    <w:p w14:paraId="370D971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w:t>
      </w:r>
      <w:r w:rsidRPr="00942322">
        <w:rPr>
          <w:rFonts w:ascii="Arial" w:hAnsi="Arial" w:cs="Arial"/>
          <w:i/>
          <w:iCs/>
          <w:sz w:val="22"/>
          <w:szCs w:val="24"/>
        </w:rPr>
        <w:lastRenderedPageBreak/>
        <w:t>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1F6AF3D3"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w:t>
      </w:r>
      <w:bookmarkStart w:id="109" w:name="_Hlk159001905"/>
      <w:r w:rsidRPr="00942322">
        <w:rPr>
          <w:rFonts w:ascii="Arial" w:hAnsi="Arial" w:cs="Arial"/>
          <w:i/>
          <w:iCs/>
          <w:sz w:val="22"/>
          <w:szCs w:val="24"/>
        </w:rPr>
        <w:t xml:space="preserve">Ella, pensando che fosse il custode del giardino, gli disse: «Signore, se l’hai portato via tu, dimmi dove l’hai posto e io andrò a prenderlo». </w:t>
      </w:r>
      <w:bookmarkEnd w:id="109"/>
      <w:r w:rsidRPr="00942322">
        <w:rPr>
          <w:rFonts w:ascii="Arial" w:hAnsi="Arial" w:cs="Arial"/>
          <w:i/>
          <w:iCs/>
          <w:sz w:val="22"/>
          <w:szCs w:val="24"/>
        </w:rPr>
        <w:t>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w:t>
      </w:r>
    </w:p>
    <w:p w14:paraId="6518B9A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w:t>
      </w:r>
      <w:bookmarkStart w:id="110" w:name="_Hlk159001983"/>
      <w:r w:rsidRPr="00942322">
        <w:rPr>
          <w:rFonts w:ascii="Arial" w:hAnsi="Arial" w:cs="Arial"/>
          <w:i/>
          <w:iCs/>
          <w:sz w:val="22"/>
          <w:szCs w:val="24"/>
        </w:rPr>
        <w:t>Gesù disse loro di nuovo: «Pace a voi!</w:t>
      </w:r>
      <w:bookmarkStart w:id="111" w:name="_Hlk159001837"/>
      <w:r w:rsidRPr="00942322">
        <w:rPr>
          <w:rFonts w:ascii="Arial" w:hAnsi="Arial" w:cs="Arial"/>
          <w:i/>
          <w:iCs/>
          <w:sz w:val="22"/>
          <w:szCs w:val="24"/>
        </w:rPr>
        <w:t xml:space="preserve"> Come il Padre ha mandato me, anche io mando voi». </w:t>
      </w:r>
      <w:bookmarkEnd w:id="111"/>
      <w:r w:rsidRPr="00942322">
        <w:rPr>
          <w:rFonts w:ascii="Arial" w:hAnsi="Arial" w:cs="Arial"/>
          <w:i/>
          <w:iCs/>
          <w:sz w:val="22"/>
          <w:szCs w:val="24"/>
        </w:rPr>
        <w:t>Detto questo, soffiò e disse loro: «Ricevete lo Spirito Santo. A coloro a cui perdonerete i peccati, saranno perdonati; a coloro a cui non perdonerete, non saranno perdonati».</w:t>
      </w:r>
    </w:p>
    <w:bookmarkEnd w:id="110"/>
    <w:p w14:paraId="0096E08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3730A955"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mi hai veduto, tu hai creduto; beati quelli che non hanno visto e hanno creduto!».</w:t>
      </w:r>
    </w:p>
    <w:p w14:paraId="60DCF93F" w14:textId="77777777" w:rsidR="00942322" w:rsidRPr="00942322" w:rsidRDefault="00942322" w:rsidP="00942322">
      <w:pPr>
        <w:spacing w:after="120"/>
        <w:ind w:left="567" w:right="567"/>
        <w:jc w:val="both"/>
        <w:rPr>
          <w:rFonts w:ascii="Arial" w:hAnsi="Arial" w:cs="Arial"/>
          <w:i/>
          <w:iCs/>
          <w:sz w:val="22"/>
          <w:szCs w:val="24"/>
        </w:rPr>
      </w:pPr>
      <w:bookmarkStart w:id="112" w:name="_Hlk159002029"/>
      <w:r w:rsidRPr="00942322">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w:t>
      </w:r>
      <w:bookmarkEnd w:id="112"/>
      <w:r w:rsidRPr="00942322">
        <w:rPr>
          <w:rFonts w:ascii="Arial" w:hAnsi="Arial" w:cs="Arial"/>
          <w:i/>
          <w:iCs/>
          <w:sz w:val="22"/>
          <w:szCs w:val="24"/>
        </w:rPr>
        <w:t xml:space="preserve">(Gv 20,1-31). </w:t>
      </w:r>
    </w:p>
    <w:p w14:paraId="1852C340" w14:textId="77777777" w:rsidR="00942322" w:rsidRPr="00942322" w:rsidRDefault="00942322" w:rsidP="00942322">
      <w:pPr>
        <w:spacing w:after="120"/>
        <w:jc w:val="both"/>
        <w:rPr>
          <w:rFonts w:ascii="Arial" w:hAnsi="Arial" w:cs="Arial"/>
          <w:i/>
          <w:iCs/>
          <w:sz w:val="24"/>
          <w:szCs w:val="24"/>
        </w:rPr>
      </w:pPr>
    </w:p>
    <w:p w14:paraId="3A192E2A" w14:textId="77777777" w:rsidR="00942322" w:rsidRPr="00942322" w:rsidRDefault="00942322" w:rsidP="00942322">
      <w:pPr>
        <w:keepNext/>
        <w:spacing w:after="240"/>
        <w:jc w:val="center"/>
        <w:outlineLvl w:val="1"/>
        <w:rPr>
          <w:rFonts w:ascii="Arial" w:hAnsi="Arial"/>
          <w:b/>
          <w:sz w:val="32"/>
          <w:szCs w:val="16"/>
        </w:rPr>
      </w:pPr>
      <w:bookmarkStart w:id="113" w:name="_Toc159151202"/>
      <w:r w:rsidRPr="00942322">
        <w:rPr>
          <w:rFonts w:ascii="Arial" w:hAnsi="Arial"/>
          <w:b/>
          <w:sz w:val="32"/>
          <w:szCs w:val="16"/>
        </w:rPr>
        <w:lastRenderedPageBreak/>
        <w:t>GETTATE LA RETE DALLA PARTE DESTRA DELLA BARCA E TROVERETE</w:t>
      </w:r>
      <w:bookmarkEnd w:id="113"/>
    </w:p>
    <w:p w14:paraId="730CD8C5"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primo</w:t>
      </w:r>
      <w:r w:rsidRPr="00942322">
        <w:rPr>
          <w:rFonts w:ascii="Arial" w:hAnsi="Arial" w:cs="Arial"/>
          <w:sz w:val="24"/>
          <w:szCs w:val="24"/>
        </w:rPr>
        <w:t>: La tentazione di abbandonare la Parola non è di oggi, ma di sempre. La tentazione di non seguire il Dio della Parola, il Cristo della Parola, lo Spirito Santo della Parola, è senza alcuna interruzione. Questa tentazione ha accompagnato l’Antico Popolo di Dio fin dal giorno dell’Alleanza stipulata presso il Monte Sinai nel deserto.</w:t>
      </w:r>
    </w:p>
    <w:p w14:paraId="4EE503C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42CE35F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Tutti i profeti sono inviati per far risuonare la vera Parola di Dio nel suo Popolo. Al tempo di Geremia la Parola era stata ridotta a menzogna:</w:t>
      </w:r>
    </w:p>
    <w:p w14:paraId="7BF934AC"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22669290"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Come potete dire: “Noi siamo saggi, perché abbiamo la legge del Signore”? A menzogna l’ha ridottalo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 </w:t>
      </w:r>
    </w:p>
    <w:p w14:paraId="54115D54"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Al tempo di Gesù la Parola del Signore veniva elusa e sostituita con la tradizione degli uomini:</w:t>
      </w:r>
    </w:p>
    <w:p w14:paraId="39363024"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w:t>
      </w:r>
      <w:r w:rsidRPr="00942322">
        <w:rPr>
          <w:rFonts w:ascii="Arial" w:hAnsi="Arial" w:cs="Arial"/>
          <w:i/>
          <w:iCs/>
          <w:spacing w:val="-2"/>
          <w:sz w:val="22"/>
          <w:szCs w:val="24"/>
        </w:rPr>
        <w:lastRenderedPageBreak/>
        <w:t xml:space="preserve">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6EE199A3"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Ed egli rispose loro: «Bene ha profetato Isaia di voi, ipocriti, come sta scritto:</w:t>
      </w:r>
    </w:p>
    <w:p w14:paraId="5FCFE3C5"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Questo popolo mi onora con le labbra, ma il suo cuore è lontano da me. Invano mi rendono culto, insegnando dottrine che sono precetti di uomini.</w:t>
      </w:r>
    </w:p>
    <w:p w14:paraId="4561E996"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 xml:space="preserve">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7,1-12). </w:t>
      </w:r>
    </w:p>
    <w:p w14:paraId="584B0458"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Anche nella Chiesa del Dio vivente la tentazione si è sempre abbattuta con ogni violenza, si abbatte oggi, si abbatterà domani. Sempre Pietro potrà dire che lui va a pescare e gli altri discepoli seguirlo, senza però portare la rete della Parola: </w:t>
      </w:r>
    </w:p>
    <w:p w14:paraId="50F2908A"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Disse loro Simon Pietro: «Io vado a pescare». Gli dissero: «Veniamo anche noi con te». Allora uscirono e salirono sulla barca; ma quella notte non presero nulla.</w:t>
      </w:r>
    </w:p>
    <w:p w14:paraId="049FDF8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Qual è il frutto di questa pesca senza aver gettato la rete della Parola? Quella notte non prendono nulla. Viene Gesù. A chi dona il comando di gettare la rete dalla parte destra? Non a Simone. Lo dona a Simone e a tutti coloro che sono con lui:</w:t>
      </w:r>
    </w:p>
    <w:p w14:paraId="044F9012"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Gesù disse loro: «Figlioli, non avete nulla da mangiare?». Gli risposero: «No». Allora egli disse loro: «Gettate la rete dalla parte destra della barca e troverete».</w:t>
      </w:r>
    </w:p>
    <w:p w14:paraId="7B56BB55"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Si obbedisce. Si getta la rete dalla parte destra e la pesca è abbondantissima. Ecco la morale che dobbiamo mettere in luce. Senza la resta della Parola, Dio non benedice il nostro lavoro. Le reti resteranno sempre vuote. Le rete della Parola va gettata nel mare della Chiesa e nel mare del mondo. Nel mare della Chiesa perché possiamo prendere pesci di più grande obbedienza a Cristo Signore. Nel mare del mondo perché possiamo attrarre nella Chiesa molte altre persone, facendole divenire corpo di Cristo.</w:t>
      </w:r>
    </w:p>
    <w:p w14:paraId="495D9FF1" w14:textId="77777777" w:rsidR="00942322" w:rsidRPr="00942322" w:rsidRDefault="00942322" w:rsidP="00942322">
      <w:pPr>
        <w:spacing w:after="120"/>
        <w:jc w:val="both"/>
        <w:rPr>
          <w:rFonts w:ascii="Arial" w:hAnsi="Arial" w:cs="Arial"/>
          <w:b/>
          <w:bCs/>
          <w:i/>
          <w:iCs/>
          <w:color w:val="000000"/>
          <w:sz w:val="24"/>
          <w:szCs w:val="24"/>
        </w:rPr>
      </w:pPr>
      <w:r w:rsidRPr="00942322">
        <w:rPr>
          <w:rFonts w:ascii="Arial" w:hAnsi="Arial" w:cs="Arial"/>
          <w:sz w:val="24"/>
          <w:szCs w:val="24"/>
        </w:rPr>
        <w:t>Oggi noi abbiamo deciso di edificare una Chiesa senza più la Parola di Cristo Gesù. Non gettiamo più la rete della Parola né nel mare della Chiesa e né nel mare del mondo. Con quali risultati? Stiamo condannando la Chiesa ad una grande emorragia di anime abbiamo abbandonato il mondo alla sua perdizione. Di questi peccati siamo noi responsabili dinanzi a Dio per l’eternità. Ecco ora due riflessioni che aiutano ad entrare nel mistero di questa verità.</w:t>
      </w:r>
      <w:r w:rsidRPr="00942322">
        <w:rPr>
          <w:rFonts w:ascii="Arial" w:hAnsi="Arial" w:cs="Arial"/>
          <w:b/>
          <w:bCs/>
          <w:i/>
          <w:iCs/>
          <w:color w:val="000000"/>
          <w:sz w:val="24"/>
          <w:szCs w:val="24"/>
        </w:rPr>
        <w:t xml:space="preserve"> </w:t>
      </w:r>
    </w:p>
    <w:p w14:paraId="27CDC854" w14:textId="77777777" w:rsidR="00942322" w:rsidRPr="00942322" w:rsidRDefault="00942322" w:rsidP="00942322">
      <w:pPr>
        <w:spacing w:after="120"/>
        <w:jc w:val="both"/>
        <w:rPr>
          <w:rFonts w:ascii="Arial" w:hAnsi="Arial" w:cs="Arial"/>
          <w:b/>
          <w:bCs/>
          <w:i/>
          <w:iCs/>
          <w:color w:val="000000"/>
          <w:sz w:val="24"/>
          <w:szCs w:val="24"/>
        </w:rPr>
      </w:pPr>
    </w:p>
    <w:p w14:paraId="1C8B07F3" w14:textId="77777777" w:rsidR="00942322" w:rsidRPr="00942322" w:rsidRDefault="00942322" w:rsidP="00942322">
      <w:pPr>
        <w:spacing w:after="120"/>
        <w:jc w:val="both"/>
        <w:rPr>
          <w:rFonts w:ascii="Arial" w:hAnsi="Arial" w:cs="Arial"/>
          <w:b/>
          <w:bCs/>
          <w:i/>
          <w:iCs/>
          <w:color w:val="000000"/>
          <w:kern w:val="32"/>
          <w:sz w:val="24"/>
          <w:szCs w:val="32"/>
        </w:rPr>
      </w:pPr>
      <w:r w:rsidRPr="00942322">
        <w:rPr>
          <w:rFonts w:ascii="Arial" w:hAnsi="Arial" w:cs="Arial"/>
          <w:b/>
          <w:bCs/>
          <w:i/>
          <w:iCs/>
          <w:color w:val="000000"/>
          <w:sz w:val="24"/>
          <w:szCs w:val="24"/>
        </w:rPr>
        <w:t>Prima riflessione:</w:t>
      </w:r>
      <w:bookmarkStart w:id="114" w:name="_Toc133053654"/>
      <w:r w:rsidRPr="00942322">
        <w:rPr>
          <w:rFonts w:ascii="Arial" w:hAnsi="Arial" w:cs="Arial"/>
          <w:b/>
          <w:bCs/>
          <w:i/>
          <w:iCs/>
          <w:color w:val="000000"/>
          <w:sz w:val="24"/>
          <w:szCs w:val="24"/>
        </w:rPr>
        <w:t xml:space="preserve"> </w:t>
      </w:r>
      <w:r w:rsidRPr="00942322">
        <w:rPr>
          <w:rFonts w:ascii="Arial" w:hAnsi="Arial" w:cs="Arial"/>
          <w:b/>
          <w:bCs/>
          <w:i/>
          <w:iCs/>
          <w:color w:val="000000"/>
          <w:kern w:val="32"/>
          <w:sz w:val="24"/>
          <w:szCs w:val="32"/>
        </w:rPr>
        <w:t>Gettate la rete dalla parte destra della barca e troverete</w:t>
      </w:r>
      <w:bookmarkEnd w:id="114"/>
    </w:p>
    <w:p w14:paraId="1CBCA90E"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lastRenderedPageBreak/>
        <w:t xml:space="preserve">Possiamo così leggere questo comando di Gesù – </w:t>
      </w:r>
      <w:r w:rsidRPr="00942322">
        <w:rPr>
          <w:rFonts w:ascii="Arial" w:eastAsia="Calibri" w:hAnsi="Arial" w:cs="Arial"/>
          <w:i/>
          <w:sz w:val="24"/>
          <w:szCs w:val="22"/>
          <w:lang w:eastAsia="en-US"/>
        </w:rPr>
        <w:t>Gettate la rete dalla parte destra della barca e troverete</w:t>
      </w:r>
      <w:r w:rsidRPr="00942322">
        <w:rPr>
          <w:rFonts w:ascii="Arial" w:eastAsia="Calibri" w:hAnsi="Arial" w:cs="Arial"/>
          <w:sz w:val="24"/>
          <w:szCs w:val="22"/>
          <w:lang w:eastAsia="en-US"/>
        </w:rPr>
        <w:t xml:space="preserve"> –: La rete è la Parola di Gesù. La barca è la Chiesa. La parte destra della barca è il cuore di Cristo Gesù. Il comando non è dato solo a Simon Pietro. È dato a tutti gli Apostoli presenti e che sono dinanzi a Cristo Gesù. Quando l’Apostolo di Cristo getta la rete della Parola, Parola attinta non dal suo cuore, ma dal cuore di Cristo Gesù, sempre la pesca sarà abbondantissima. L’Apostolo non deve gettare la rete della Parola soltanto. Deve gettare la rete della Parola attingendo la Parola sempre dal cuore di Cristo Gesù, allo stesso modo che Gesù gettava la rete della Parola sempre dal cuore del Padre suo, sempre nella sapienza, intelligenza, scienza, fortezza, consiglio dello Spirito Santo, nel grande timore del Signore e nella divina pietà e amore per il Padre suo. L’obbedienza di Gesù è il frutto dell’amore del Padre che governava il suo cuore, amore perennemente vivificato dallo Spirito Santo. Il cristiano invece sta commettendo due grandi, anzi due orrendi peccati contro questo comando di Cristo Gesù. Primo peccato: sono moltissimi i cristiani che non gettano più la rete della Parola di Cristo Gesù, la rete evangelica. Non solo non la gettano più. Dicono che neanche la si deve gettare per rispetto dell’uomo che non ha bisogno della fede nella Parola di Cristo Gesù per essere salvato. Ormai i cristiani insegnano che ogni religione è via di salvezza e che sarebbe offensivo verso di essi chiedere la fede al Vangelo per essere salvati. Così insegnando e anche agendo, le reti della salvezza sono sempre più vuote. Almeno l’Apostolo Pietro è andato a pescare, anche se è tornato con le reti vuote. Il cristiano sostiene oggi che neanche c’è bisogno di andare a gettare le reti. Non si ha più alcun bisogno. Siamo già tutti salvati. Il secondo peccato riguarda coloro che ancora gettano la rete. Purtroppo dobbiamo dire che moltissimi non gettano né la rete della Parola e né la Parola che attingono dal cuore di Cristo Gesù, allo stesso modo che Gesù attingeva la Parola dal cuore del Padre, sempre per mozione e ispirazione dello Spirito Santo. Costoro vanno a pescare, consumano i loro giorni e le loto notti nelle acque del mare di questo mondo, ma non gettano la rete della Parola di Dio e di conseguenza neanche la Parola attinta dal cuore del Padre. Dicono agli uomini i loro pensieri, i loro desideri, le loro vie che non sono i pensieri, i desideri , le vie del Padre celeste. La via, il pensiero, il desiderio del Padre è Cristo Gesù. È Cristo Gesù e questi Crocifisso, scandalo per i Giudei e stoltezza per il mondo. È Cristo che va predicato, ma Cristo Gesù con le mani dello Spirito Santo e con la scala della Vergine Maria dobbiamo attingerlo sempre nel cuore del Padre.</w:t>
      </w:r>
    </w:p>
    <w:p w14:paraId="0CAE4545"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Non è il Vangelo che noi dobbiamo predicare. È invece il Vangelo di Cristo Gesù. Il Vangelo di Cristo Gesù è Gesù Crocifisso e Risorto. Cristo Gesù Crocifisso e Risorto sempre dobbiamo attingerlo nel cuore del Padre. Ma ancora questo non basta. Cristo Gesù Crocifisso e Risorto dobbiamo trasformarlo in Parola, in rete da gettare nel mare dei cuori. Chi ci aiuterà a far sì che Cristo Crocifisso e Risorto venga trasformato in Parola, in rete da gettare nel mare dei cuori? Solo lo Spirito Santo. È lo Spirito Santo che dinanzi ad ogni cuore deve suggerirci la Parola giusta, la rete giusta per pescare quel cuore e consegnarlo a Cristo Gesù. Senza lo Spirito Santo possiamo anche dire parole di Vangelo, parole di Scrittura Santa, ma sono parole non adatte per quel cuore. La Parola giusta solo lo Spirito Santo può metterla sulla nostra bocca. Solo lo Spirito Santo può trasformare una Parola della Scrittura in Vangelo. A Lui sempre dobbiamo chiedere questa grazia. Questa grazia il discepolo di Gesù dovrà sempre chiederla con il cuore della </w:t>
      </w:r>
      <w:r w:rsidRPr="00942322">
        <w:rPr>
          <w:rFonts w:ascii="Arial" w:eastAsia="Calibri" w:hAnsi="Arial" w:cs="Arial"/>
          <w:sz w:val="24"/>
          <w:szCs w:val="22"/>
          <w:lang w:eastAsia="en-US"/>
        </w:rPr>
        <w:lastRenderedPageBreak/>
        <w:t>Madre sua. Noi chiediamo a Lei, Lei chiede  a Cristo, Cristo Gesù chiede allo Spirito Santo, lo Spirito Sato chiede al Padre e il Padre porrà sulle nostre labbra la sua Parola che è purissimo Vangelo di salvezza. Ecco cosa significa: Gettate la rete dalla parte destra della barca e troverete. La Madre di Dio ci ottenga questo santissimo dono: parlare ad ogni uomo con la Parola del Padre sulle nostre labbra. Molte anime accoglieranno Cristo Gesù.</w:t>
      </w:r>
    </w:p>
    <w:p w14:paraId="14A430F9" w14:textId="77777777" w:rsidR="00942322" w:rsidRPr="00942322" w:rsidRDefault="00942322" w:rsidP="00942322">
      <w:pPr>
        <w:spacing w:after="120"/>
        <w:jc w:val="both"/>
        <w:rPr>
          <w:rFonts w:ascii="Arial" w:eastAsia="Calibri" w:hAnsi="Arial" w:cs="Arial"/>
          <w:sz w:val="24"/>
          <w:szCs w:val="22"/>
          <w:lang w:eastAsia="en-US"/>
        </w:rPr>
      </w:pPr>
    </w:p>
    <w:p w14:paraId="79F7902D" w14:textId="77777777" w:rsidR="00942322" w:rsidRPr="00942322" w:rsidRDefault="00942322" w:rsidP="00942322">
      <w:pPr>
        <w:spacing w:after="120"/>
        <w:jc w:val="both"/>
        <w:rPr>
          <w:rFonts w:ascii="Arial" w:hAnsi="Arial" w:cs="Arial"/>
          <w:b/>
          <w:bCs/>
          <w:i/>
          <w:iCs/>
          <w:sz w:val="24"/>
          <w:szCs w:val="24"/>
        </w:rPr>
      </w:pPr>
      <w:r w:rsidRPr="00942322">
        <w:rPr>
          <w:rFonts w:ascii="Arial" w:hAnsi="Arial" w:cs="Arial"/>
          <w:b/>
          <w:bCs/>
          <w:i/>
          <w:iCs/>
          <w:sz w:val="24"/>
          <w:szCs w:val="24"/>
        </w:rPr>
        <w:t xml:space="preserve">Seconda riflessione: Quella notte non presero nulla. </w:t>
      </w:r>
    </w:p>
    <w:p w14:paraId="296318BE"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Nel Vangelo secondo Luca, il racconto della pesca miracolosa è posto immediatamente prima della chiamata di Pietro a seguire Gesù:</w:t>
      </w:r>
    </w:p>
    <w:p w14:paraId="59B8F761" w14:textId="77777777" w:rsidR="00942322" w:rsidRPr="00942322" w:rsidRDefault="00942322" w:rsidP="00942322">
      <w:pPr>
        <w:spacing w:after="120"/>
        <w:ind w:left="567" w:right="567"/>
        <w:jc w:val="both"/>
        <w:rPr>
          <w:rFonts w:ascii="Arial" w:eastAsia="Calibri" w:hAnsi="Arial" w:cs="Arial"/>
          <w:i/>
          <w:iCs/>
          <w:spacing w:val="-2"/>
          <w:sz w:val="22"/>
          <w:szCs w:val="22"/>
          <w:lang w:eastAsia="en-US"/>
        </w:rPr>
      </w:pPr>
      <w:r w:rsidRPr="00942322">
        <w:rPr>
          <w:rFonts w:ascii="Arial" w:eastAsia="Calibri" w:hAnsi="Arial" w:cs="Arial"/>
          <w:i/>
          <w:iCs/>
          <w:spacing w:val="-2"/>
          <w:sz w:val="22"/>
          <w:szCs w:val="22"/>
          <w:lang w:eastAsia="en-US"/>
        </w:rPr>
        <w:t xml:space="preserve">“Mentre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(Lc 5,1-11). </w:t>
      </w:r>
    </w:p>
    <w:p w14:paraId="27F73395"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Dall’ascolto della Parola di Gesù la pesca sarà sempre abbondantissima. Noi sappiamo però tutte le astuzie di Satana. Si maschera da angelo di luce per la rovina dei credenti. Anche gli Apostoli del Signore potrebbero essere da lui sedotti e conquistati. Ecco cosa rivela lo Spirito Santo per bocca dell’Apostolo Paolo: </w:t>
      </w:r>
    </w:p>
    <w:p w14:paraId="5182B1D2" w14:textId="77777777" w:rsidR="00942322" w:rsidRPr="00942322" w:rsidRDefault="00942322" w:rsidP="00942322">
      <w:pPr>
        <w:spacing w:after="120"/>
        <w:ind w:left="567" w:right="567"/>
        <w:jc w:val="both"/>
        <w:rPr>
          <w:rFonts w:ascii="Arial" w:eastAsia="Calibri" w:hAnsi="Arial" w:cs="Arial"/>
          <w:i/>
          <w:iCs/>
          <w:sz w:val="22"/>
          <w:szCs w:val="22"/>
          <w:lang w:eastAsia="en-US"/>
        </w:rPr>
      </w:pPr>
      <w:r w:rsidRPr="00942322">
        <w:rPr>
          <w:rFonts w:ascii="Arial" w:eastAsia="Calibri" w:hAnsi="Arial" w:cs="Arial"/>
          <w:i/>
          <w:iCs/>
          <w:sz w:val="22"/>
          <w:szCs w:val="22"/>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11,1-6.13-15). </w:t>
      </w:r>
    </w:p>
    <w:p w14:paraId="1DECA533"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lastRenderedPageBreak/>
        <w:t>Ecco qual è il fine per cui lo Spirito Santo fa collocare l’evento della pesca miracolosa dopo la risurrezione di Gesù e dopo il dono dello Spirito Santo, la sera della Pasqua nel Cenacolo. Ogni apostolo del Signore potrebbe cadere nella tentazione di Satana e pensare:</w:t>
      </w:r>
      <w:r w:rsidRPr="00942322">
        <w:rPr>
          <w:rFonts w:ascii="Arial" w:eastAsia="Calibri" w:hAnsi="Arial" w:cs="Arial"/>
          <w:i/>
          <w:sz w:val="24"/>
          <w:szCs w:val="22"/>
          <w:lang w:eastAsia="en-US"/>
        </w:rPr>
        <w:t xml:space="preserve"> “Anch’io come Cristo Gesù sono pieno di Spirito Santo. Anch’io come Lui posso parlare dal mio cuore. Anch’io come Lui possono lasciarmi guidare solo dallo Spirito del Signore. Mi posso distaccare, separare dalla sua Parola”. </w:t>
      </w:r>
      <w:r w:rsidRPr="00942322">
        <w:rPr>
          <w:rFonts w:ascii="Arial" w:eastAsia="Calibri" w:hAnsi="Arial" w:cs="Arial"/>
          <w:sz w:val="24"/>
          <w:szCs w:val="22"/>
          <w:lang w:eastAsia="en-US"/>
        </w:rPr>
        <w:t>Qual è il frutto di questa tentazione? Si pesca durante tutta una notte, ma si ritorna con le reti vuote. Si fa un lavoro vano.</w:t>
      </w:r>
    </w:p>
    <w:p w14:paraId="1A8A5C30"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Per comprendere bene quanto avviene quando ci si separa dalla Parola del Signore, possiamo lasciarci aiutare dalla profezia di Michea. Si abbandona la Parola, la terra diviene un covo di vipere velenose. Il mare del mondo è senza uomini giusti: </w:t>
      </w:r>
    </w:p>
    <w:p w14:paraId="48FF5BED" w14:textId="77777777" w:rsidR="00942322" w:rsidRPr="00942322" w:rsidRDefault="00942322" w:rsidP="00942322">
      <w:pPr>
        <w:spacing w:after="120"/>
        <w:ind w:left="567" w:right="567"/>
        <w:jc w:val="both"/>
        <w:rPr>
          <w:rFonts w:ascii="Arial" w:eastAsia="Calibri" w:hAnsi="Arial" w:cs="Arial"/>
          <w:i/>
          <w:iCs/>
          <w:sz w:val="22"/>
          <w:szCs w:val="22"/>
          <w:lang w:eastAsia="en-US"/>
        </w:rPr>
      </w:pPr>
      <w:r w:rsidRPr="00942322">
        <w:rPr>
          <w:rFonts w:ascii="Arial" w:eastAsia="Calibri" w:hAnsi="Arial" w:cs="Arial"/>
          <w:i/>
          <w:iCs/>
          <w:sz w:val="22"/>
          <w:szCs w:val="22"/>
          <w:lang w:eastAsia="en-US"/>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07767FAC"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Si abbandona la Parola di Cristo Gesù ed è il deserto spirituale. Cristo Gesù, sua Parola, Spirito Santo, Parola di Cristo Gesù, Apostolo del Signore devono essere </w:t>
      </w:r>
      <w:r w:rsidRPr="00942322">
        <w:rPr>
          <w:rFonts w:ascii="Arial" w:eastAsia="Calibri" w:hAnsi="Arial" w:cs="Arial"/>
          <w:sz w:val="24"/>
          <w:szCs w:val="22"/>
          <w:lang w:eastAsia="en-US"/>
        </w:rPr>
        <w:lastRenderedPageBreak/>
        <w:t>una cosa sola. Se l’Apostolo si separa dalla Parola di Cristo Signore, si separa da Cristo e dallo Spirito Santo. Parla ed opera in suo nome. Tutte le sue opere sono vanità. Il Vangelo è eternamente inseparabile da Cristo Signore. Lo Spirito Santo è inseparabile in eterno dal Vangelo di Cristo Signore. Lui è dato agli Apostoli perché sia in essi il ricordo vivo e attuale della Parola di Gesù.</w:t>
      </w:r>
    </w:p>
    <w:p w14:paraId="680CA487"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Anche il profeta Isaia può venire in nostro aiuto. Ecco cosa succede quando si abbandona la Parola:</w:t>
      </w:r>
    </w:p>
    <w:p w14:paraId="4810ADFA" w14:textId="77777777" w:rsidR="00942322" w:rsidRPr="00942322" w:rsidRDefault="00942322" w:rsidP="00942322">
      <w:pPr>
        <w:spacing w:after="120"/>
        <w:ind w:left="567" w:right="567"/>
        <w:jc w:val="both"/>
        <w:rPr>
          <w:rFonts w:ascii="Arial" w:eastAsia="Calibri" w:hAnsi="Arial" w:cs="Arial"/>
          <w:i/>
          <w:iCs/>
          <w:sz w:val="22"/>
          <w:szCs w:val="22"/>
          <w:lang w:eastAsia="en-US"/>
        </w:rPr>
      </w:pPr>
      <w:r w:rsidRPr="00942322">
        <w:rPr>
          <w:rFonts w:ascii="Arial" w:eastAsia="Calibri" w:hAnsi="Arial" w:cs="Arial"/>
          <w:i/>
          <w:iCs/>
          <w:sz w:val="22"/>
          <w:szCs w:val="22"/>
          <w:lang w:eastAsia="en-US"/>
        </w:rPr>
        <w:t xml:space="preserve">“Signore,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26,13-21). </w:t>
      </w:r>
    </w:p>
    <w:p w14:paraId="42EF2EFB"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È verità eterna. Oggi molti figli della Chiesa stanno partorendo solo vento, perché hanno pensato, sedotti da Satana, che il Vangelo possa essere manomesso, alterato, trasformato, modificato, adattato secondo la mentalità di questo mondo. Gettano le reti della loro parola. Esse saranno sempre vuote. Sono reti inutili alla pesca. Sono reti dalle maglie larghe e distanti chilometri e chilometri l’una dall’altra. Mai un solo pesce sarà catturato da queste reti. Non occorrono mille anni, neanche un secolo, neanche dieci anni, neanche un mese, neanche un giorno per verificare la differenza. Basta iniziare a gettare la rete della Parola di Cristo Gesù ed essa subito si riempie. Durante tutta una notte Pietro non prese nulla. Ritorna in mare, getta la rete sulla Parola di Gesù e non deve attende se non qualche minuto. Poi può tirare la rete. Essa è piena di grossi pesi. Questo è il miracolo eterno della Parola. Si getta la rete della Parola secondo le regole della Parola e il miracolo si compie. </w:t>
      </w:r>
    </w:p>
    <w:p w14:paraId="6CEA20E2"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Oggi sono molti i cristiani che stanno cadendo in questa tentazione di Satana. Il loro pensiero può essere così esplicitato: </w:t>
      </w:r>
      <w:r w:rsidRPr="00942322">
        <w:rPr>
          <w:rFonts w:ascii="Arial" w:eastAsia="Calibri" w:hAnsi="Arial" w:cs="Arial"/>
          <w:i/>
          <w:sz w:val="24"/>
          <w:szCs w:val="22"/>
          <w:lang w:eastAsia="en-US"/>
        </w:rPr>
        <w:t>“Ho anch’io lo Spirito Santo. Non ho bisogno né di papa, né di vescovi, né di presbiteri, né di diaconi e neanche di altri cristiani. Posso parlare da me stesso. Bastiamo io e lo Spirito Santo. Nessun altro mi serve”</w:t>
      </w:r>
      <w:r w:rsidRPr="00942322">
        <w:rPr>
          <w:rFonts w:ascii="Arial" w:eastAsia="Calibri" w:hAnsi="Arial" w:cs="Arial"/>
          <w:sz w:val="24"/>
          <w:szCs w:val="22"/>
          <w:lang w:eastAsia="en-US"/>
        </w:rPr>
        <w:t xml:space="preserve">. Chi così pensa sappia che è caduto nella tentazione di Satana ed è prigioniero della sua menzogna e della sua falsità. Simon Pietro è andato a pescare di sua volontà. Le reti sono rimaste vuote. Un istante dopo torna a pescare sulla Parola del Signore e le reti sono piene. L’insegnamento dello Spirito Santo vale prima di tutto per Simon Pietro, poi per tutti gli altri Apostoli e per ogni Presbitero. Vale per ogni membro del corpo di Cristo. Chi non vuole alla sera della vita trovarsi con le reti vuote, deve credere nell’insegnamento dello Spirito </w:t>
      </w:r>
      <w:r w:rsidRPr="00942322">
        <w:rPr>
          <w:rFonts w:ascii="Arial" w:eastAsia="Calibri" w:hAnsi="Arial" w:cs="Arial"/>
          <w:sz w:val="24"/>
          <w:szCs w:val="22"/>
          <w:lang w:eastAsia="en-US"/>
        </w:rPr>
        <w:lastRenderedPageBreak/>
        <w:t xml:space="preserve">Santo. Deve prendere la rete del Vangelo e gettarla nel mare del mondo. Lo ripetiamo. Per chi vale questo insegnamento dello Spirito Santo? Vale per papa, vescovi, presbiteri, diaconi, cresimati, battezzati. Vale per ogni membro del corpo di Cristo.  Madre di Dio. Fa’ che mai il cristiano si dimentichi che tutto va fatto dalla Parola di Cristo Gesù. </w:t>
      </w:r>
    </w:p>
    <w:p w14:paraId="6CFC65CD" w14:textId="77777777" w:rsidR="00942322" w:rsidRPr="00942322" w:rsidRDefault="00942322" w:rsidP="00942322">
      <w:pPr>
        <w:spacing w:after="120"/>
        <w:jc w:val="both"/>
        <w:rPr>
          <w:rFonts w:ascii="Arial" w:eastAsia="Calibri" w:hAnsi="Arial" w:cs="Arial"/>
          <w:sz w:val="24"/>
          <w:szCs w:val="22"/>
          <w:lang w:eastAsia="en-US"/>
        </w:rPr>
      </w:pPr>
    </w:p>
    <w:p w14:paraId="29DA524D"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secondo</w:t>
      </w:r>
      <w:r w:rsidRPr="00942322">
        <w:rPr>
          <w:rFonts w:ascii="Arial" w:hAnsi="Arial" w:cs="Arial"/>
          <w:sz w:val="24"/>
          <w:szCs w:val="24"/>
        </w:rPr>
        <w:t>: Ecco ora una seconda correzione che lo Spirito Santo, per bocca di Gesù, fa alla sua Chiesa. Chi è preposta alla guida del gregge del Signore – Papa, vescovi, presbiteri – non deve pensare che è sufficiente la sua parola o il suo bastone. Il pastorale da solo non fa la pastorale. Perché il pastorale faccia la pastorale dovrà essere un pastorale di amore. L’amore non dovrà essere per le pecore, l’amore dovrà essere per Cristo Gesù. Come Cristo Gesù ha amato il Padre facendosi a Lui obbediente fino all’annientamento di sé – è l’annientamento di sé dinanzi al Padre il vero pastorale di Gesù – così anche chi nella Chiesa esercita il potere deve annientarsi dinanzi a Cristo alla stessa maniera di Cristo. Si annienterà se amerà Cristo più di tutto il suo gregge. L’amore di ogni pecora e di ogni agnello pe Cristo dovrà essere inferiore all’amore del Pastore. L’amore di un papa per Cristo dovrà superare l’amore di tutti i vescovi. L’amore di un vescovo per Gesù dovrà superare l’amore di tutto il suo presbiterio. L’amore di un parroco per Gesù dovrà superare l’amore di tutta la sua parrocchia. Questa regola del governo nella Chiesa ecco come è rivelata dallo Spirito Santo per bocca di Gesù:</w:t>
      </w:r>
    </w:p>
    <w:p w14:paraId="37940BF2" w14:textId="77777777" w:rsidR="00942322" w:rsidRPr="00942322" w:rsidRDefault="00942322" w:rsidP="00942322">
      <w:pPr>
        <w:spacing w:after="120"/>
        <w:ind w:left="567" w:right="567"/>
        <w:jc w:val="both"/>
        <w:rPr>
          <w:rFonts w:ascii="Arial" w:hAnsi="Arial" w:cs="Arial"/>
          <w:i/>
          <w:iCs/>
          <w:spacing w:val="-2"/>
          <w:sz w:val="22"/>
          <w:szCs w:val="24"/>
        </w:rPr>
      </w:pPr>
      <w:r w:rsidRPr="00942322">
        <w:rPr>
          <w:rFonts w:ascii="Arial" w:hAnsi="Arial" w:cs="Arial"/>
          <w:i/>
          <w:iCs/>
          <w:spacing w:val="-2"/>
          <w:sz w:val="22"/>
          <w:szCs w:val="24"/>
        </w:rPr>
        <w:t>Quand’ebbero mangiato, Gesù disse a Simon Pietro: «Simone, figlio di Giovanni, mi ami più di costoro?». Gli rispose: «Certo, Signore, tu lo sai che ti voglio bene». Gli disse: «Pasci i miei agnelli».</w:t>
      </w:r>
    </w:p>
    <w:p w14:paraId="459B10B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Chi può seguire Gesù? Chi lo ama con lo stesso amore con il quale Gesù ha amato il Padre. Lo può seguire chi è pronto ad ascoltare la sua voce. L’obbedienza è la sola via per chi vuole seguire Gesù. Obbedendo si ama Gesù. Si ama Gesù obbedendo. Amore e obbedienza sono una cosa sola. L’obbedienza è alla sua voce e alla sua Parola.</w:t>
      </w:r>
    </w:p>
    <w:p w14:paraId="68DC1E9B"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Oggi l’amore del cristiano è un amore malato. È malato perché è un amore non rivolto verso Cristo Gesù, ma verso l’uomo. È un amore rivolto verso l’uomo, non solo senza la Parola, ma soprattutto un amore contro la Parola. È un amore che distorce la Parola e di essa se ne serve per giustificare e rendere evangelico il suo peccato. Potrà mai dirsi evangelico il peccato, se il Vangelo è la Parola, la sola Parola che toglie il peccato dal nostro cuore e dalla nostra anima, dai nostri pensieri e dal nostro corpo, dalla nostra volontà e dai nostri desideri? Eppure oggi il nostro amore antievangelico lo si dichiara amore evangelico. Ecco una riflessione sulla sequela e sull’amore:</w:t>
      </w:r>
    </w:p>
    <w:p w14:paraId="5F8F0503" w14:textId="77777777" w:rsidR="00942322" w:rsidRPr="00942322" w:rsidRDefault="00942322" w:rsidP="00942322">
      <w:pPr>
        <w:spacing w:after="120"/>
        <w:jc w:val="both"/>
        <w:rPr>
          <w:rFonts w:ascii="Arial" w:hAnsi="Arial" w:cs="Arial"/>
          <w:sz w:val="24"/>
          <w:szCs w:val="24"/>
        </w:rPr>
      </w:pPr>
    </w:p>
    <w:p w14:paraId="0CC022BA" w14:textId="77777777" w:rsidR="00942322" w:rsidRPr="00942322" w:rsidRDefault="00942322" w:rsidP="00942322">
      <w:pPr>
        <w:spacing w:after="120"/>
        <w:jc w:val="both"/>
        <w:rPr>
          <w:rFonts w:ascii="Arial" w:eastAsia="Calibri" w:hAnsi="Arial" w:cs="Arial"/>
          <w:b/>
          <w:bCs/>
          <w:i/>
          <w:iCs/>
          <w:color w:val="000000"/>
          <w:sz w:val="24"/>
          <w:szCs w:val="22"/>
          <w:lang w:eastAsia="en-US"/>
        </w:rPr>
      </w:pPr>
      <w:r w:rsidRPr="00942322">
        <w:rPr>
          <w:rFonts w:ascii="Arial" w:hAnsi="Arial" w:cs="Arial"/>
          <w:b/>
          <w:bCs/>
          <w:i/>
          <w:iCs/>
          <w:color w:val="000000"/>
          <w:sz w:val="24"/>
          <w:szCs w:val="24"/>
        </w:rPr>
        <w:t xml:space="preserve">Riflessione: E, detto questo, aggiunse </w:t>
      </w:r>
      <w:r w:rsidRPr="00942322">
        <w:rPr>
          <w:rFonts w:ascii="Arial" w:eastAsia="Calibri" w:hAnsi="Arial" w:cs="Arial"/>
          <w:b/>
          <w:bCs/>
          <w:i/>
          <w:iCs/>
          <w:color w:val="000000"/>
          <w:kern w:val="32"/>
          <w:sz w:val="24"/>
          <w:szCs w:val="22"/>
          <w:lang w:eastAsia="en-US"/>
        </w:rPr>
        <w:t>«Seguimi»</w:t>
      </w:r>
    </w:p>
    <w:p w14:paraId="4200FCDB"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Lo Spirito Santo con la sua divina ed eterna sapienza, il cui consiglio è: </w:t>
      </w:r>
    </w:p>
    <w:p w14:paraId="3AF13BBE" w14:textId="77777777" w:rsidR="00942322" w:rsidRPr="00942322" w:rsidRDefault="00942322" w:rsidP="00942322">
      <w:pPr>
        <w:spacing w:after="120"/>
        <w:ind w:left="567" w:right="567"/>
        <w:jc w:val="both"/>
        <w:rPr>
          <w:rFonts w:ascii="Arial" w:eastAsia="Calibri" w:hAnsi="Arial" w:cs="Arial"/>
          <w:i/>
          <w:iCs/>
          <w:sz w:val="22"/>
          <w:szCs w:val="22"/>
          <w:lang w:eastAsia="en-US"/>
        </w:rPr>
      </w:pPr>
      <w:r w:rsidRPr="00942322">
        <w:rPr>
          <w:rFonts w:ascii="Arial" w:eastAsia="Calibri" w:hAnsi="Arial" w:cs="Arial"/>
          <w:i/>
          <w:iCs/>
          <w:sz w:val="22"/>
          <w:szCs w:val="22"/>
          <w:lang w:eastAsia="en-US"/>
        </w:rPr>
        <w:t xml:space="preserve">“intelligente, santo, unico, molteplice, sottile, agile, penetrante, senza macchia, schietto, inoffensivo, amante del bene, pronto, libero, benefico, amico dell’uomo, stabile, sicuro, tranquillo, che può tutto e tutto controlla, che </w:t>
      </w:r>
      <w:r w:rsidRPr="00942322">
        <w:rPr>
          <w:rFonts w:ascii="Arial" w:eastAsia="Calibri" w:hAnsi="Arial" w:cs="Arial"/>
          <w:i/>
          <w:iCs/>
          <w:sz w:val="22"/>
          <w:szCs w:val="22"/>
          <w:lang w:eastAsia="en-US"/>
        </w:rPr>
        <w:lastRenderedPageBreak/>
        <w:t xml:space="preserve">penetra attraverso tutti gli spiriti intelligenti, puri, anche i più sottili” (Sap 7.22-23), </w:t>
      </w:r>
    </w:p>
    <w:p w14:paraId="538DCE3A"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muove Cristo Gesù perché liberi la mente di ogni suo discepolo da ogni pensiero che è frutto della carne e che sempre potrebbe turbare la vita del corpo apostolico, posto alla guida del suo corpo che è la Chiesa. Può l’Apostolo Pietro guidare il corpo apostolico e per mezzo di esso l’intero corpo della Chiesa dal momento che lui lo ha tradito per tre volte? 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 La prima verità vuole che sempre lui getti la rete per pescare uomini sulla sua Parola, anzi che getti sempre la rete della sua Parola. Quando lui anche per un solo istante o una sola operazione non getterà la rete della Parola, la sua barca tornerà leggera, perché vuote saranno le sue reti, vuota ogni sua opera. Questa verità mai dovrà essere dimenticata. </w:t>
      </w:r>
    </w:p>
    <w:p w14:paraId="022D579F" w14:textId="77777777" w:rsidR="00942322" w:rsidRPr="00942322" w:rsidRDefault="00942322" w:rsidP="00942322">
      <w:pPr>
        <w:spacing w:after="120"/>
        <w:jc w:val="both"/>
        <w:rPr>
          <w:rFonts w:ascii="Arial" w:eastAsia="Calibri" w:hAnsi="Arial" w:cs="Arial"/>
          <w:sz w:val="24"/>
          <w:szCs w:val="22"/>
          <w:lang w:eastAsia="en-US"/>
        </w:rPr>
      </w:pPr>
      <w:r w:rsidRPr="00942322">
        <w:rPr>
          <w:rFonts w:ascii="Arial" w:eastAsia="Calibri" w:hAnsi="Arial" w:cs="Arial"/>
          <w:sz w:val="24"/>
          <w:szCs w:val="22"/>
          <w:lang w:eastAsia="en-US"/>
        </w:rPr>
        <w:t xml:space="preserve">La seconda verità vuole che lui, Pietro, deve nutrire il suo cuore con un amore verso il suo Maestro che superi ogni altro amore e l’amore di tutto il corpo apostolico messo insieme. Nessuno dovrà dirgli: “Io amo Cristo più di te”. Sempre lui dovrà affermare al mondo intero: “Io amo Cristo Gesù più di tutto il corpo episcopale. Nessuno lo ama come me”. Certo, Pietro dovrà rivestirsi di grande umiltà, però il suo amore gli altri lo dovranno vedere, non solo vedere, ma anche toccare. Tutti dovranno confessare: “Il suo amore per Cristo Gesù è più grande del mio”. La terza verità è la certezza che sempre dovrà governare il cuore di Pietro: “Il Signore mi ha chiamato per seguirlo fino alla morte per crocifissione”. Questa certezza dovrà sempre accompagnarlo nelle ore della grande persecuzione, altrimenti potrebbe cadere dalla fede e abbandonare il Signore, rinnegandolo e dicendo di non conoscerlo. Ora Pietro può prendere il timone della barca della Chiesa per condurla nel cuore di Cristo Gesù. 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 Madre di Dio, vieni in nostro aiuto. Fa’ che ogni cristiano dia ai suoi fratelli Cristo Gesù. </w:t>
      </w:r>
    </w:p>
    <w:p w14:paraId="20872C5B" w14:textId="77777777" w:rsidR="00942322" w:rsidRPr="00942322" w:rsidRDefault="00942322" w:rsidP="00942322">
      <w:pPr>
        <w:spacing w:after="120"/>
        <w:jc w:val="both"/>
        <w:rPr>
          <w:rFonts w:ascii="Arial" w:eastAsia="Calibri" w:hAnsi="Arial" w:cs="Arial"/>
          <w:sz w:val="24"/>
          <w:szCs w:val="22"/>
          <w:lang w:eastAsia="en-US"/>
        </w:rPr>
      </w:pPr>
    </w:p>
    <w:p w14:paraId="7CBD5E5F" w14:textId="77777777" w:rsidR="00942322" w:rsidRPr="00942322" w:rsidRDefault="00942322" w:rsidP="00942322">
      <w:pPr>
        <w:spacing w:after="120"/>
        <w:jc w:val="both"/>
        <w:rPr>
          <w:rFonts w:ascii="Arial" w:hAnsi="Arial" w:cs="Arial"/>
          <w:sz w:val="24"/>
          <w:szCs w:val="24"/>
        </w:rPr>
      </w:pPr>
      <w:r w:rsidRPr="00942322">
        <w:rPr>
          <w:rFonts w:ascii="Arial" w:hAnsi="Arial" w:cs="Arial"/>
          <w:b/>
          <w:bCs/>
          <w:sz w:val="24"/>
          <w:szCs w:val="24"/>
        </w:rPr>
        <w:t>Principio Terzo</w:t>
      </w:r>
      <w:r w:rsidRPr="00942322">
        <w:rPr>
          <w:rFonts w:ascii="Arial" w:hAnsi="Arial" w:cs="Arial"/>
          <w:sz w:val="24"/>
          <w:szCs w:val="24"/>
        </w:rPr>
        <w:t xml:space="preserve">: La sequela è personale. Ogni Apostolo, ogni Anziano, Ogni Diacono, ogni altro membro del corpo di Cristo, segue Cristo Gesù ma con un suo personale ministero da compiere. Ad esempio: Paolo è mandato dai non circoncisi. Pietro è mandato dai circoncisi. Questo non significa che Paolo non debba occuparsi dei circoncisi e Pietro degli incirconcisi. È la Parola di Cristo Gesù che di volta in volta, per mozione e ispirazione dello Spirito del Signore, ci dice qual è la volontà di Dio da realizzare per mezzo del nostro ministero. Se il sacramento ci configura e ci conforma a Cristo e il Sacramento è uguale per tutti, </w:t>
      </w:r>
      <w:r w:rsidRPr="00942322">
        <w:rPr>
          <w:rFonts w:ascii="Arial" w:hAnsi="Arial" w:cs="Arial"/>
          <w:sz w:val="24"/>
          <w:szCs w:val="24"/>
        </w:rPr>
        <w:lastRenderedPageBreak/>
        <w:t xml:space="preserve">non uguali per tutti sono i dono e i carismi dello Spirito Santo e non uguali sono le missioni, le vocazioni, i ministeri a noi affidati. </w:t>
      </w:r>
    </w:p>
    <w:p w14:paraId="07DA6604"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60885289"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Pietro vorrebbe sapere cosa farà il discepolo che Gesù ama. Gesù gli risponde che la sequela non è curiosità, la sequela è mistero, è un grande mistero. Ognuno neanche lui sa dove la sua missione o la sua vocazione lo condurrà. Se nessuno può conoscere quanto di lui avverrà domani, potrà mai conoscere cosa avverrà degli altri? Essendo la sequela il mistero che ognuno dovrà realizzare, perché lo possa realizzare è necessario che giorno per giorno ascolti la voce di Cristo e si lasci condurre dallo Spirito Santo dove il Padre celeste vuole che sia condotto. Tutto è dalla imperscrutabile volontà del Padre. Dinanzi alla volontà del Padre ecco il grande inno dossologico innalzato dall’apostolo Paolo:</w:t>
      </w:r>
    </w:p>
    <w:p w14:paraId="68D33C9D"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0AC953FE"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 xml:space="preserve">Dianzi a tanta sapienza, anche gli Angeli di Dio devono chinare il capo e prostrarsi in grande e perenne adorazione. La volontà di Dio si può solo adorare. È questo il nostro culto spirituale. Mentre essa viene adorata, ad essa si obbedisce. Mentre si obbedisce, essa va adorata. Adorazione e obbedienza devono essere una cosa sola. </w:t>
      </w:r>
    </w:p>
    <w:p w14:paraId="68A7DB89"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Dopo questi fatti, Gesù si manifestò di nuovo ai discepoli sul mare di Tiberìade. E si manifestò così: si trovavano insieme Simon Pietro, Tommaso detto Dìdimo, Natanaele di Cana di Galilea, i figli di Zebedeo e altri due discepoli.</w:t>
      </w:r>
      <w:bookmarkStart w:id="115" w:name="_Hlk159001628"/>
      <w:r w:rsidRPr="00942322">
        <w:rPr>
          <w:rFonts w:ascii="Arial" w:hAnsi="Arial" w:cs="Arial"/>
          <w:i/>
          <w:iCs/>
          <w:sz w:val="22"/>
          <w:szCs w:val="24"/>
        </w:rPr>
        <w:t xml:space="preserve"> Disse loro Simon Pietro: «Io vado a pescare». Gli dissero: «Veniamo anche noi con te». Allora uscirono e salirono sulla barca; ma quella notte non presero nulla.</w:t>
      </w:r>
    </w:p>
    <w:bookmarkEnd w:id="115"/>
    <w:p w14:paraId="0A9E13AE"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Quando già era l’alba, Gesù stette sulla riva, ma i discepoli non si erano accorti che era Gesù. </w:t>
      </w:r>
      <w:bookmarkStart w:id="116" w:name="_Hlk159058945"/>
      <w:r w:rsidRPr="00942322">
        <w:rPr>
          <w:rFonts w:ascii="Arial" w:hAnsi="Arial" w:cs="Arial"/>
          <w:i/>
          <w:iCs/>
          <w:sz w:val="22"/>
          <w:szCs w:val="24"/>
        </w:rPr>
        <w:t xml:space="preserve">Gesù disse loro: «Figlioli, non avete nulla da mangiare?». Gli risposero: «No». Allora egli disse loro: «Gettate la rete dalla parte destra della barca e troverete». </w:t>
      </w:r>
      <w:bookmarkEnd w:id="116"/>
      <w:r w:rsidRPr="00942322">
        <w:rPr>
          <w:rFonts w:ascii="Arial" w:hAnsi="Arial" w:cs="Arial"/>
          <w:i/>
          <w:iCs/>
          <w:sz w:val="22"/>
          <w:szCs w:val="24"/>
        </w:rPr>
        <w:t>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6D65A5D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w:t>
      </w:r>
      <w:r w:rsidRPr="00942322">
        <w:rPr>
          <w:rFonts w:ascii="Arial" w:hAnsi="Arial" w:cs="Arial"/>
          <w:i/>
          <w:iCs/>
          <w:sz w:val="22"/>
          <w:szCs w:val="24"/>
        </w:rPr>
        <w:lastRenderedPageBreak/>
        <w:t>terza volta che Gesù si manifestava ai discepoli, dopo essere risorto dai morti.</w:t>
      </w:r>
    </w:p>
    <w:p w14:paraId="6F973830" w14:textId="77777777" w:rsidR="00942322" w:rsidRPr="00942322" w:rsidRDefault="00942322" w:rsidP="00942322">
      <w:pPr>
        <w:spacing w:after="120"/>
        <w:ind w:left="567" w:right="567"/>
        <w:jc w:val="both"/>
        <w:rPr>
          <w:rFonts w:ascii="Arial" w:hAnsi="Arial" w:cs="Arial"/>
          <w:i/>
          <w:iCs/>
          <w:sz w:val="22"/>
          <w:szCs w:val="24"/>
        </w:rPr>
      </w:pPr>
      <w:bookmarkStart w:id="117" w:name="_Hlk159001725"/>
      <w:r w:rsidRPr="00942322">
        <w:rPr>
          <w:rFonts w:ascii="Arial" w:hAnsi="Arial" w:cs="Arial"/>
          <w:i/>
          <w:iCs/>
          <w:sz w:val="22"/>
          <w:szCs w:val="24"/>
        </w:rPr>
        <w:t xml:space="preserve">Quand’ebbero mangiato, Gesù disse a Simon Pietro: «Simone, figlio di Giovanni, mi ami più di costoro?». Gli rispose: «Certo, Signore, tu lo sai che ti voglio bene». Gli disse: «Pasci i miei agnelli». </w:t>
      </w:r>
      <w:bookmarkEnd w:id="117"/>
      <w:r w:rsidRPr="00942322">
        <w:rPr>
          <w:rFonts w:ascii="Arial" w:hAnsi="Arial" w:cs="Arial"/>
          <w:i/>
          <w:iCs/>
          <w:sz w:val="22"/>
          <w:szCs w:val="24"/>
        </w:rPr>
        <w:t xml:space="preserve">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w:t>
      </w:r>
      <w:bookmarkStart w:id="118" w:name="_Hlk159001792"/>
      <w:r w:rsidRPr="00942322">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bookmarkEnd w:id="118"/>
    <w:p w14:paraId="17536D9F"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76A11AB1" w14:textId="77777777" w:rsidR="00942322" w:rsidRPr="00942322" w:rsidRDefault="00942322" w:rsidP="00942322">
      <w:pPr>
        <w:spacing w:after="120"/>
        <w:ind w:left="567" w:right="567"/>
        <w:jc w:val="both"/>
        <w:rPr>
          <w:rFonts w:ascii="Arial" w:hAnsi="Arial" w:cs="Arial"/>
          <w:i/>
          <w:iCs/>
          <w:sz w:val="22"/>
          <w:szCs w:val="24"/>
        </w:rPr>
      </w:pPr>
      <w:r w:rsidRPr="00942322">
        <w:rPr>
          <w:rFonts w:ascii="Arial" w:hAnsi="Arial" w:cs="Arial"/>
          <w:i/>
          <w:iCs/>
          <w:sz w:val="22"/>
          <w:szCs w:val="24"/>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1D89DF68" w14:textId="77777777" w:rsidR="00942322" w:rsidRPr="00942322" w:rsidRDefault="00942322" w:rsidP="00942322">
      <w:pPr>
        <w:spacing w:after="120"/>
        <w:jc w:val="both"/>
        <w:rPr>
          <w:rFonts w:ascii="Arial" w:hAnsi="Arial" w:cs="Arial"/>
          <w:i/>
          <w:iCs/>
          <w:sz w:val="24"/>
          <w:szCs w:val="24"/>
        </w:rPr>
      </w:pPr>
    </w:p>
    <w:p w14:paraId="4D4C49DC" w14:textId="77777777" w:rsidR="00942322" w:rsidRPr="00942322" w:rsidRDefault="00942322" w:rsidP="00942322">
      <w:pPr>
        <w:spacing w:after="120"/>
        <w:jc w:val="both"/>
        <w:rPr>
          <w:rFonts w:ascii="Arial" w:hAnsi="Arial" w:cs="Arial"/>
          <w:i/>
          <w:iCs/>
          <w:sz w:val="24"/>
          <w:szCs w:val="24"/>
        </w:rPr>
      </w:pPr>
      <w:r w:rsidRPr="00942322">
        <w:rPr>
          <w:rFonts w:ascii="Arial" w:hAnsi="Arial" w:cs="Arial"/>
          <w:i/>
          <w:iCs/>
          <w:sz w:val="24"/>
          <w:szCs w:val="24"/>
        </w:rPr>
        <w:t>Ecco quanto scritto precedentemente</w:t>
      </w:r>
    </w:p>
    <w:p w14:paraId="02BA55CA" w14:textId="77777777" w:rsidR="00942322" w:rsidRPr="00942322" w:rsidRDefault="00942322" w:rsidP="00942322">
      <w:pPr>
        <w:spacing w:after="120"/>
        <w:jc w:val="both"/>
        <w:rPr>
          <w:rFonts w:ascii="Arial" w:hAnsi="Arial" w:cs="Arial"/>
          <w:i/>
          <w:iCs/>
          <w:sz w:val="24"/>
          <w:szCs w:val="24"/>
        </w:rPr>
      </w:pPr>
      <w:r w:rsidRPr="00942322">
        <w:rPr>
          <w:rFonts w:ascii="Arial" w:hAnsi="Arial" w:cs="Arial"/>
          <w:i/>
          <w:iCs/>
          <w:sz w:val="24"/>
          <w:szCs w:val="24"/>
        </w:rPr>
        <w:t>Prima riflessione</w:t>
      </w:r>
    </w:p>
    <w:p w14:paraId="4179EA31" w14:textId="77777777" w:rsidR="00942322" w:rsidRPr="00942322" w:rsidRDefault="00942322" w:rsidP="00942322">
      <w:pPr>
        <w:spacing w:after="120"/>
        <w:jc w:val="both"/>
        <w:rPr>
          <w:rFonts w:ascii="Arial" w:hAnsi="Arial"/>
          <w:b/>
          <w:color w:val="000000"/>
          <w:sz w:val="24"/>
        </w:rPr>
      </w:pPr>
      <w:r w:rsidRPr="00942322">
        <w:rPr>
          <w:rFonts w:ascii="Arial" w:hAnsi="Arial"/>
          <w:b/>
          <w:color w:val="000000"/>
          <w:sz w:val="24"/>
        </w:rPr>
        <w:t>IN PRINCIPIO</w:t>
      </w:r>
    </w:p>
    <w:p w14:paraId="7D1A4266"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olor w:val="000000"/>
          <w:sz w:val="24"/>
          <w:szCs w:val="22"/>
        </w:rPr>
        <w:t xml:space="preserve">Così inizia il Vangelo secondo Giovanni: </w:t>
      </w:r>
      <w:r w:rsidRPr="00942322">
        <w:rPr>
          <w:rFonts w:ascii="Arial" w:hAnsi="Arial"/>
          <w:i/>
          <w:color w:val="000000"/>
          <w:sz w:val="24"/>
          <w:szCs w:val="22"/>
        </w:rPr>
        <w:t>“</w:t>
      </w:r>
      <w:r w:rsidRPr="00942322">
        <w:rPr>
          <w:rFonts w:ascii="Arial" w:hAnsi="Arial" w:cs="Arial"/>
          <w:i/>
          <w:color w:val="000000"/>
          <w:sz w:val="24"/>
          <w:szCs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942322">
        <w:rPr>
          <w:rFonts w:ascii="Arial" w:hAnsi="Arial" w:cs="Arial"/>
          <w:color w:val="000000"/>
          <w:sz w:val="24"/>
          <w:szCs w:val="22"/>
        </w:rPr>
        <w:t xml:space="preserve"> (Gv 1,1-5). “Principio” è il punto di partenza dal quale le cose iniziano il loro processo storico. </w:t>
      </w:r>
    </w:p>
    <w:p w14:paraId="737249C6"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s="Arial"/>
          <w:color w:val="000000"/>
          <w:sz w:val="24"/>
          <w:szCs w:val="22"/>
        </w:rPr>
        <w:t>Ci sono due realtà: quella eterna e quella nel tempo. C’è anche la realtà spirituale e la realtà materiale. La realtà eterna è senza principio e senza fine. Essa semplicemente è. La realtà che non è eterna, ma immortale, ha il suo principio, inizia, ma non ha fine. C’è poi la realtà non immortale, essa inizia e finisce. Solo Dio nel suo mistero di unità e di trinità è realtà eterna. Angeli e uomini son stati creati per l’immortalità.</w:t>
      </w:r>
    </w:p>
    <w:p w14:paraId="0285218D"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s="Arial"/>
          <w:color w:val="000000"/>
          <w:sz w:val="24"/>
          <w:szCs w:val="22"/>
        </w:rPr>
        <w:t xml:space="preserve">Ogni altra realtà inizia nel tempo e nel tempo anche finisce. Non è realtà né eterna né immortale. Se Dio nel suo mistero è eterno, cioè senza principio e senza fine, </w:t>
      </w:r>
      <w:r w:rsidRPr="00942322">
        <w:rPr>
          <w:rFonts w:ascii="Arial" w:hAnsi="Arial" w:cs="Arial"/>
          <w:color w:val="000000"/>
          <w:sz w:val="24"/>
          <w:szCs w:val="22"/>
        </w:rPr>
        <w:lastRenderedPageBreak/>
        <w:t xml:space="preserve">perché lo Spirito Santo ci dice che </w:t>
      </w:r>
      <w:r w:rsidRPr="00942322">
        <w:rPr>
          <w:rFonts w:ascii="Arial" w:hAnsi="Arial" w:cs="Arial"/>
          <w:i/>
          <w:color w:val="000000"/>
          <w:sz w:val="24"/>
          <w:szCs w:val="22"/>
        </w:rPr>
        <w:t>“in principio era il Verbo”</w:t>
      </w:r>
      <w:r w:rsidRPr="00942322">
        <w:rPr>
          <w:rFonts w:ascii="Arial" w:hAnsi="Arial" w:cs="Arial"/>
          <w:color w:val="000000"/>
          <w:sz w:val="24"/>
          <w:szCs w:val="22"/>
        </w:rPr>
        <w:t>? Che significa “in principio”? Significa che il Verbo è la realtà divina, o la persona divina, posta da Dio all’inizio di ogni cosa. Non riguarda la sua relazione con Dio, ma con la storia.</w:t>
      </w:r>
    </w:p>
    <w:p w14:paraId="4864D1FF"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s="Arial"/>
          <w:color w:val="000000"/>
          <w:sz w:val="24"/>
          <w:szCs w:val="22"/>
        </w:rPr>
        <w:t xml:space="preserve">Infatti il Verbo che è in principio è il Verbo che è Dio, è il Verbo che è presso Dio. Si comprende perché “in principio” se leggiamo ciò che segue: </w:t>
      </w:r>
      <w:r w:rsidRPr="00942322">
        <w:rPr>
          <w:rFonts w:ascii="Arial" w:hAnsi="Arial" w:cs="Arial"/>
          <w:i/>
          <w:color w:val="000000"/>
          <w:sz w:val="24"/>
          <w:szCs w:val="22"/>
        </w:rPr>
        <w:t>“Tutto è stato fatto per mezzo di lui e senza di lui nulla è stato fatto di ciò che esiste”</w:t>
      </w:r>
      <w:r w:rsidRPr="00942322">
        <w:rPr>
          <w:rFonts w:ascii="Arial" w:hAnsi="Arial" w:cs="Arial"/>
          <w:color w:val="000000"/>
          <w:sz w:val="24"/>
          <w:szCs w:val="22"/>
        </w:rPr>
        <w:t>. Di tutto il Verbo è il Principio ed è in Principio. Della creazione, della vita, della redenzione, della salvezza. Il Padre ha stabilito che tutto sia per mezzo di Lui e tutto si riceva da Lui.</w:t>
      </w:r>
    </w:p>
    <w:p w14:paraId="5ED9112F"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s="Arial"/>
          <w:color w:val="000000"/>
          <w:sz w:val="24"/>
          <w:szCs w:val="22"/>
        </w:rPr>
        <w:t xml:space="preserve">Ecco ancora il Vangelo: </w:t>
      </w:r>
      <w:r w:rsidRPr="00942322">
        <w:rPr>
          <w:rFonts w:ascii="Arial" w:hAnsi="Arial" w:cs="Arial"/>
          <w:i/>
          <w:color w:val="000000"/>
          <w:sz w:val="24"/>
          <w:szCs w:val="22"/>
        </w:rPr>
        <w:t>“In lui era la vita e la vita era la luce degli uomini”</w:t>
      </w:r>
      <w:r w:rsidRPr="00942322">
        <w:rPr>
          <w:rFonts w:ascii="Arial" w:hAnsi="Arial" w:cs="Arial"/>
          <w:color w:val="000000"/>
          <w:sz w:val="24"/>
          <w:szCs w:val="22"/>
        </w:rPr>
        <w:t xml:space="preserve">. Il Verbo è il Principio di tutto ciò che esiste. Lui è in principio, prima di ogni altra realtà fuori di Dio. Il Verbo non solo è prima di tutte le cose, ma Lui è anche il Principio per mezzo del quale ogni cosa vede la luce. Ogni cosa è per Lui. Ogni uomo è per lui. Ogni uomo è per sua opera, nello Spirito Santo. Ogni uomo gli appartiene per natura. </w:t>
      </w:r>
    </w:p>
    <w:p w14:paraId="487517FB" w14:textId="77777777" w:rsidR="00942322" w:rsidRPr="00942322" w:rsidRDefault="00942322" w:rsidP="00942322">
      <w:pPr>
        <w:spacing w:after="120"/>
        <w:jc w:val="both"/>
        <w:rPr>
          <w:rFonts w:ascii="Arial" w:hAnsi="Arial" w:cs="Arial"/>
          <w:color w:val="000000"/>
          <w:sz w:val="24"/>
          <w:szCs w:val="22"/>
        </w:rPr>
      </w:pPr>
      <w:r w:rsidRPr="00942322">
        <w:rPr>
          <w:rFonts w:ascii="Arial" w:hAnsi="Arial" w:cs="Arial"/>
          <w:color w:val="000000"/>
          <w:sz w:val="24"/>
          <w:szCs w:val="22"/>
        </w:rPr>
        <w:t>Il Verbo ha messo il sigillo di sé sopra ogni cosa. Ma Lui a sua volta è stato sigillato dal Padre, essendo Lui il suo Figlio Unigenito, generato da Lui nell’eternità, senza inizio e senza fine. Principio eterno del Figlio è il Padre nello Spirito Santo. Principio di ogni cosa esiste nella creazione, per volontà del Padre, nello Spirito Santo, è il Verbo. Ogni uomo è del Verbo, è sua proprietà per natura. Deve essere anche per redenzione.</w:t>
      </w:r>
    </w:p>
    <w:p w14:paraId="4F25E534" w14:textId="77777777" w:rsidR="00942322" w:rsidRPr="00942322" w:rsidRDefault="00942322" w:rsidP="00942322">
      <w:pPr>
        <w:spacing w:after="120"/>
        <w:jc w:val="both"/>
        <w:rPr>
          <w:rFonts w:ascii="Arial" w:hAnsi="Arial"/>
          <w:color w:val="000000"/>
          <w:sz w:val="24"/>
          <w:szCs w:val="22"/>
        </w:rPr>
      </w:pPr>
      <w:r w:rsidRPr="00942322">
        <w:rPr>
          <w:rFonts w:ascii="Arial" w:hAnsi="Arial" w:cs="Arial"/>
          <w:color w:val="000000"/>
          <w:sz w:val="24"/>
          <w:szCs w:val="22"/>
        </w:rPr>
        <w:t xml:space="preserve">Così la Lettera agli Ebrei sul Verbo Eterno Incarnato: </w:t>
      </w:r>
      <w:r w:rsidRPr="00942322">
        <w:rPr>
          <w:rFonts w:ascii="Arial" w:hAnsi="Arial" w:cs="Arial"/>
          <w:i/>
          <w:color w:val="000000"/>
          <w:sz w:val="24"/>
          <w:szCs w:val="22"/>
        </w:rPr>
        <w:t>“</w:t>
      </w:r>
      <w:r w:rsidRPr="00942322">
        <w:rPr>
          <w:rFonts w:ascii="Arial" w:hAnsi="Arial"/>
          <w:i/>
          <w:color w:val="000000"/>
          <w:sz w:val="24"/>
          <w:szCs w:val="22"/>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942322">
        <w:rPr>
          <w:rFonts w:ascii="Arial" w:hAnsi="Arial"/>
          <w:color w:val="000000"/>
          <w:sz w:val="24"/>
          <w:szCs w:val="22"/>
        </w:rPr>
        <w:t xml:space="preserve"> (Eb 1,3-6). Dal mistero di Cristo Gesù è il mistero di ogni uomo.</w:t>
      </w:r>
    </w:p>
    <w:p w14:paraId="7BD6E0BE" w14:textId="77777777" w:rsidR="00942322" w:rsidRPr="00942322" w:rsidRDefault="00942322" w:rsidP="00942322">
      <w:pPr>
        <w:spacing w:after="120"/>
        <w:jc w:val="both"/>
        <w:rPr>
          <w:rFonts w:ascii="Arial" w:hAnsi="Arial"/>
          <w:color w:val="000000"/>
          <w:sz w:val="22"/>
        </w:rPr>
      </w:pPr>
    </w:p>
    <w:p w14:paraId="7D78C597" w14:textId="77777777" w:rsidR="00942322" w:rsidRPr="00942322" w:rsidRDefault="00942322" w:rsidP="00942322">
      <w:pPr>
        <w:spacing w:after="120"/>
        <w:jc w:val="both"/>
        <w:rPr>
          <w:rFonts w:ascii="Arial" w:hAnsi="Arial"/>
          <w:b/>
          <w:color w:val="000000"/>
          <w:sz w:val="24"/>
          <w:szCs w:val="22"/>
        </w:rPr>
      </w:pPr>
      <w:r w:rsidRPr="00942322">
        <w:rPr>
          <w:rFonts w:ascii="Arial" w:hAnsi="Arial"/>
          <w:b/>
          <w:color w:val="000000"/>
          <w:sz w:val="24"/>
          <w:szCs w:val="22"/>
        </w:rPr>
        <w:t>In principio – Prima che – Prima di</w:t>
      </w:r>
    </w:p>
    <w:p w14:paraId="1D4139B4"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 xml:space="preserve">La Scrittura Santa può aiutarci in qualche modo a definire bene la verità che è insita nella parola Principio. Prima c’è il principio. Poi dal principio tutte le cose. Prima la terra e l’universo non esistevano. Da quando esistono? Dal momento della loro creazione. Prima era il nulla. Solo Dio esisteva dall’eternità per l’eternità. Dio inizia la sua creazione e le cose esistono. Prima della creazione vi è solo Dio. </w:t>
      </w:r>
    </w:p>
    <w:p w14:paraId="6A4F6E01"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Dio inizia la creazione e le cose esistono. Sappiamo, per il Vangelo secondo Giovanni, che tutto fu fatto per mezzo del Verbo e senza il Verbo nulla è stato fatto. Il principio dell’uomo non sono pertanto il caso, gli eventi, e neanche la scimmia, che a sua volta anch’essa avrebbe come principio il caso e gli eventi. Principio della scimmia è il Verbo Eterno. Principio dell’uomo è il Verbo Eterno. La differenza è nell’anima immortale.</w:t>
      </w:r>
    </w:p>
    <w:p w14:paraId="043BFE60"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In principio Dio creò il cielo e la terra (Gen 1, 1). Saldo è il tuo trono fin dal principio, da sempre tu sei (Sal 92, 2). In principio tu hai fondato la terra, i cieli sono opera delle tue mani (Sal 101, 26). Santo e terribile il suo nome. Principio della saggezza è il timore del Signore, saggio è colui che gli è fedele </w:t>
      </w:r>
      <w:r w:rsidRPr="00942322">
        <w:rPr>
          <w:rFonts w:ascii="Arial" w:hAnsi="Arial" w:cs="Arial"/>
          <w:i/>
          <w:iCs/>
          <w:color w:val="000000"/>
          <w:sz w:val="22"/>
        </w:rPr>
        <w:lastRenderedPageBreak/>
        <w:t xml:space="preserve">;la lode del Signore è senza fine (Sal 110, 10). La verità è principio della tua parola, resta per sempre ogni sentenza della tua giustizia (Sal 118, 160). Il timore del Signore è il principio della scienza; gli stolti disprezzano la sapienza e l’istruzione (Pr 1, 7). </w:t>
      </w:r>
    </w:p>
    <w:p w14:paraId="0C9A4C78"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Principio della sapienza: acquista la sapienza; a costo di tutto ciò che possiedi acquista l’intelligenza (Pr 4, 7). Dall’eternità sono stata costituita, fin dal principio, dagli inizi della terra (Pr 8, 23). La tua forza infatti è principio di giustizia; il tuo dominio universale ti rende indulgente con tutti (Sap 12, 16). L’adorazione di idoli senza nome è principio, causa e fine di ogni male (Sap 14, 27). Principio della sapienza è temere il Signore; essa fu creata con i fedeli nel seno materno (Sir 1, 12). Principio della superbia umana è allontanarsi dal Signore, tenere il proprio cuore lontano da chi l’ha creato (Sir 10, 12). </w:t>
      </w:r>
    </w:p>
    <w:p w14:paraId="167455C9"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Principio della superbia infatti è il peccato; chi vi si abbandona diffonde intorno a sé l’abominio. Per questo il Signore rende incredibili i suoi castighi e lo flagella sino a finirlo (Sir 10, 13). Egli da principio creò l’uomo e lo lasciò in balìa del suo proprio volere (Sir 15, 14). Nella creazione del Signore le sue opere sono fin dal principio, e dalla loro origine ne separò le parti (Sir 16, 26). Prima dei secoli, fin dal principio, egli mi creò; per tutta l’eternità non verrò meno (Sir 24, 9), </w:t>
      </w:r>
    </w:p>
    <w:p w14:paraId="080BD0B9"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Rendi testimonianza alle creature che sono tue fin dal principio, adempi le profezie fatte nel tuo nome (Sir 36, 14). Principio di ogni opera è la ragione, prima di ogni azione è bene riflettere (Sir 37, 16). Non lo sapete forse? Non lo avete udito? Non vi fu forse annunziato dal principio? Non avete capito le fondamenta della terra? (Is 40, 21). </w:t>
      </w:r>
    </w:p>
    <w:p w14:paraId="4852EE5F"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Chi ha operato e realizzato questo, chiamando le generazioni fin dal principio? Io, il Signore, sono il primo e io stesso sono con gli ultimi (Is 41, 4). Chi lo ha predetto dal principio, perché noi lo sapessimo, chi dall’antichità, così che dicessimo: " È vero"? Nessuno lo ha predetto, nessuno lo ha fatto sentire, nessuno ha udito le vostre parole (Is 41, 26). Io dal principio annunzio la fine e, molto prima, quanto non è stato ancora compiuto; io che dico: "Il mio progetto resta valido, io compirò ogni mia volontà!" (Is 46, 10). </w:t>
      </w:r>
    </w:p>
    <w:p w14:paraId="308F8FF3"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Avvicinatevi a me per udire questo. Fin dal principio non ho parlato in segreto; dal momento in cui questo è avvenuto io sono là. Ora il Signore Dio ha mandato me insieme con il suo spirito (Is 48, 16). Trono di gloria, eccelso fin dal principio, è il luogo del nostro santuario! (Ger 17, 12). </w:t>
      </w:r>
    </w:p>
    <w:p w14:paraId="0E92242A"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Non sei tu fin da principio, Signore, il mio Dio, il mio Santo? Noi non moriremo, Signore. Tu lo hai scelto per far giustizia, l’hai reso forte, o Roccia, per castigare (Ab 1, 12). Ed egli rispose: "Non avete letto che il Creatore da principio li creò maschio e femmina e disse (Mt 19, 4). Rispose loro Gesù: "Per la durezza del vostro cuore Mosè vi ha permesso di ripudiare le vostre mogli, ma da principio non fu così (Mt 19, 8). Si leverà infatti nazione contro nazione e regno contro regno; vi saranno terremoti sulla terra e vi saranno carestie. Questo sarà il principio dei dolori (Mc 13, 8). Come ce li hanno trasmessi coloro che ne furono testimoni fin da principio e divennero ministri della parola (Lc 1, 2). </w:t>
      </w:r>
    </w:p>
    <w:p w14:paraId="17820C4B"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In principio era il Verbo, il Verbo era presso Dio e il Verbo era Dio (Gv 1, 1). Egli era in principio presso Dio (Gv 1, 2). E gli disse: "Tutti servono da principio il vino buono e, quando sono un po’ brilli, quello meno buono; tu </w:t>
      </w:r>
      <w:r w:rsidRPr="00942322">
        <w:rPr>
          <w:rFonts w:ascii="Arial" w:hAnsi="Arial" w:cs="Arial"/>
          <w:i/>
          <w:iCs/>
          <w:color w:val="000000"/>
          <w:sz w:val="22"/>
        </w:rPr>
        <w:lastRenderedPageBreak/>
        <w:t xml:space="preserve">invece hai conservato fino ad ora il vino buono" (Gv 2, 10). Ma vi sono alcuni tra voi che non credono". Gesù infatti sapeva fin da principio chi erano quelli che non credevano e chi era colui che lo avrebbe tradito (Gv 6, 64). 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p>
    <w:p w14:paraId="731E5317"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E anche voi mi renderete testimonianza, perché siete stati con me fin dal principio (Gv 15, 27). Ma io vi ho detto queste cose perché, quando giungerà la loro ora, ricordiate che ve ne ho parlato. Non ve le ho dette dal principio, perché ero con voi (Gv 16, 4). Nel mio primo libro ho già trattato, o Teòfilo, di tutto quello che Gesù fece e insegnò dal principio (At 1, 1). Avevo appena cominciato a parlare quando lo Spirito Santo scese su di loro, come in principio era sceso su di noi (At 11, 15). "Fratelli, ascoltatemi. Simone ha riferito come fin da principio Dio ha voluto scegliere tra i pagani un popolo per consacrarlo al suo nome (At 15, 14). </w:t>
      </w:r>
    </w:p>
    <w:p w14:paraId="6D667BE2"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Dio non ha ripudiato il suo popolo, che egli ha scelto fin da principio. O non sapete forse ciò che dice la Scrittura, nel passo in cui Elia ricorre a Dio contro Israele? (Rm 11, 2). Egli è anche il capo del corpo, cioè della Chiesa; il principio, il primogenito di coloro che risuscitano dai morti, per ottenere il primato su tutte le cose (Col 1, 18). E ancora: Tu, Signore, da principio hai fondato la terra e opera delle tue mani sono i cieli (Eb 1, 10), Siamo diventati infatti partecipi di Cristo, a condizione di mantenere salda sino alla fine la fiducia che abbiamo avuta da principio (Eb 3, 14). Egli è senza padre, senza madre, senza genealogia, senza principio di giorni né fine di vita, fatto simile al Figlio di Dio, rimane sacerdote in eterno (Eb 7, 3). </w:t>
      </w:r>
    </w:p>
    <w:p w14:paraId="0FAB87EA"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E diranno: "Dov’è la promessa della sua venuta? Dal giorno in cui i nostri padri chiusero gli occhi tutto rimane come al principio della creazione" (2Pt 3, 4). Ciò che era fin da principio, ciò che noi abbiamo udito, ciò che noi abbiamo veduto con i nostri occhi, ciò che noi abbiamo contemplato e ciò che le nostre mani hanno toccato, ossia il Verbo della vita (1Gv 1, 1). Carissimi, non vi scrivo un nuovo comandamento, ma un comandamento antico, che avete ricevuto fin da principio. Il comandamento antico è la parola che avete udito (1Gv 2, 7). </w:t>
      </w:r>
    </w:p>
    <w:p w14:paraId="4289C465"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Quanto a voi, tutto ciò che avete udito da principio rimanga in voi. Se rimane in voi quel che avete udito da principio, anche voi rimarrete nel Figlio e nel Padre (1Gv 2, 24). Chi commette il peccato viene dal diavolo, perché il diavolo è peccatore fin dal principio. Ora il Figlio di Dio è apparso per distruggere le opere del diavolo (1Gv 3, 8). </w:t>
      </w:r>
    </w:p>
    <w:p w14:paraId="3A402CDC" w14:textId="77777777" w:rsidR="00942322" w:rsidRPr="00942322" w:rsidRDefault="00942322" w:rsidP="00942322">
      <w:pPr>
        <w:spacing w:after="120"/>
        <w:ind w:left="567" w:right="567"/>
        <w:jc w:val="both"/>
        <w:rPr>
          <w:rFonts w:ascii="Arial" w:hAnsi="Arial" w:cs="Arial"/>
          <w:i/>
          <w:iCs/>
          <w:color w:val="000000"/>
          <w:sz w:val="22"/>
        </w:rPr>
      </w:pPr>
      <w:r w:rsidRPr="00942322">
        <w:rPr>
          <w:rFonts w:ascii="Arial" w:hAnsi="Arial" w:cs="Arial"/>
          <w:i/>
          <w:iCs/>
          <w:color w:val="000000"/>
          <w:sz w:val="22"/>
        </w:rPr>
        <w:t xml:space="preserve">Poiché questo è il messaggio che avete udito fin da principio: che ci amiamo gli uni gli altri (1Gv 3, 11). E ora prego te, o Signora, non per darti un comandamento nuovo, ma quello che abbiamo avuto fin dal principio, che ci amiamo gli uni gli altri (2Gv 1, 5). E in questo sta l’amore: nel camminare secondo i suoi comandamenti. Questo è il comandamento che avete appreso fin dal principio; camminate in esso (2Gv 1, 6). All’angelo della </w:t>
      </w:r>
      <w:r w:rsidRPr="00942322">
        <w:rPr>
          <w:rFonts w:ascii="Arial" w:hAnsi="Arial" w:cs="Arial"/>
          <w:i/>
          <w:iCs/>
          <w:color w:val="000000"/>
          <w:sz w:val="22"/>
        </w:rPr>
        <w:lastRenderedPageBreak/>
        <w:t xml:space="preserve">Chiesa di Laodicèa scrivi: Così parla l’Amen, il Testimone fedele e verace, il Principio della creazione di Dio (Ap 3, 14). Ecco sono compiute! Io sono l’Alfa e l’Omega, il Principio e la Fine. A colui che ha sete darò gratuitamente acqua della fonte della vita (Ap 21, 6). Io sono l’Alfa e l’Omega, il Primo e l’Ultimo, il principio e la fine (Ap 22, 13). </w:t>
      </w:r>
    </w:p>
    <w:p w14:paraId="4B05C96A"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Prima che nascessero i monti e la terra e il mondo fossero generati, da sempre e per sempre tu sei, Dio (Sal 89, 2). Prima che fossero fissate le basi dei monti, prima delle colline, io sono stata generata (Pr 8, 25). Tutte le cose, prima che fossero create, gli erano note; allo stesso modo anche dopo la creazione (Sir 23, 20). Egli manifestò il futuro sino alla fine dei tempi, le cose nascoste prima che avvenissero (Sir 48, 25). I primi fatti, ecco, sono avvenuti e i nuovi io preannunzio; prima che spuntino, ve li faccio sentire" (Is 42, 9). </w:t>
      </w:r>
    </w:p>
    <w:p w14:paraId="380CCB0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Io te le annunziai da tempo, prima che avvenissero te le feci udire, per timore che dicessi: "Il mio idolo le ha fatte, la mia statua e il dio da me fuso le hanno ordinate" (Is 48, 5). "Prima di formarti nel grembo materno, ti conoscevo, prima che tu uscissi alla luce, ti avevo consacrato; ti ho stabilito profeta delle nazioni" (Ger 1, 5). Allora Susanna ad alta voce esclamò: "Dio eterno, che conosci i segreti, che conosci le cose prima che accadano ( Dn 13, 42). </w:t>
      </w:r>
    </w:p>
    <w:p w14:paraId="5DD5145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Rispose loro Gesù: "In verità, in verità vi dico: prima che Abramo fosse, Io Sono" (Gv 8, 58). Ve lo dico fin d’ora, prima che accada, perché, quando sarà avvenuto, crediate che Io Sono (Gv 13, 19). Ve l’ho detto adesso, prima che avvenga, perché quando avverrà, voi crediate (Gv 14, 29). E ora, Padre, glorificami davanti a te, con quella gloria che avevo presso di te prima che il mondo fosse (Gv 17, 5).</w:t>
      </w:r>
    </w:p>
    <w:p w14:paraId="52796CA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 Interroga pure i tempi antichi, che furono prima di te: dal giorno in cui Dio creò l’uomo sulla terra e da un’estremità dei cieli all’altra, vi fu mai cosa grande come questa e si udì mai cosa simile a questa? (Dt 4, 32). Sei forse tu il primo uomo che è nato, o, prima dei monti, sei venuto al mondo? (Gb 15, 7). Il Signore mi ha creato all’inizio della sua attività, prima di ogni sua opera, fin d’allora (Pr 8, 22). Prima che fossero fissate le basi dei monti, prima delle colline, io sono stata generata (Pr 8, 25).</w:t>
      </w:r>
    </w:p>
    <w:p w14:paraId="1749F480"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 Prima di ogni cosa fu creata la sapienza e la saggia prudenza è da sempre (Sir 1, 4). Prima dei secoli, fin dal principio, egli mi creò; per tutta l’eternità non verrò meno (Sir 24, 9). Voi siete i miei testimoni - oracolo del Signore - miei servi, che io mi sono scelto perché mi conosciate e crediate in me e comprendiate che sono io. Prima di me non fu formato alcun dio né dopo ce ne sarà (Is 43, 10). Ora sono create e non da tempo; prima di oggi tu non le avevi udite, perché tu non dicessi: "Già lo sapevo" (Is 48, 7). "Prima di formarti nel grembo materno, ti conoscevo, prima che tu uscissi alla luce, ti avevo consacrato; ti ho stabilito profeta delle nazioni" (Ger 1, 5).</w:t>
      </w:r>
    </w:p>
    <w:p w14:paraId="0B357DF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 Ecco colui del quale io dissi: Dopo di me viene un uomo che mi è passato avanti, perché era prima di me (Gv 1, 30). Padre, voglio che anche quelli che mi hai dato siano con me dove sono io, perché contemplino la mia gloria, quella che mi hai dato; poiché tu mi hai amato prima della creazione del mondo (Gv 17, 24). Parliamo di una sapienza divina, misteriosa, che è rimasta nascosta, e che Dio ha preordinato prima dei secoli per la nostra gloria (1Cor 2, 7). </w:t>
      </w:r>
    </w:p>
    <w:p w14:paraId="1E2E075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In lui ci ha scelti prima della creazione del mondo, per essere santi e immacolati al suo cospetto nella carità (Ef 1, 4). Egli è immagine del Dio </w:t>
      </w:r>
      <w:r w:rsidRPr="00942322">
        <w:rPr>
          <w:rFonts w:ascii="Arial" w:hAnsi="Arial"/>
          <w:i/>
          <w:iCs/>
          <w:color w:val="000000"/>
          <w:sz w:val="22"/>
        </w:rPr>
        <w:lastRenderedPageBreak/>
        <w:t xml:space="preserve">invisibile, generato prima di ogni creatura (Col 1, 15). Egli è prima di tutte le cose e tutte sussistono in lui (Col 1, 17). Egli fu predestinato già prima della fondazione del mondo, ma si è manifestato negli ultimi tempi per voi (1Pt 1, 20). All’unico Dio, nostro salvatore, per mezzo di Gesù Cristo nostro Signore, gloria, maestà, forza e potenza prima di ogni tempo, ora e sempre. Amen! (Gd 1, 25). </w:t>
      </w:r>
    </w:p>
    <w:p w14:paraId="66DC0DDC" w14:textId="77777777" w:rsidR="00942322" w:rsidRPr="00942322" w:rsidRDefault="00942322" w:rsidP="00942322">
      <w:pPr>
        <w:autoSpaceDE w:val="0"/>
        <w:autoSpaceDN w:val="0"/>
        <w:adjustRightInd w:val="0"/>
        <w:spacing w:line="360" w:lineRule="atLeast"/>
        <w:rPr>
          <w:rFonts w:ascii="Arial" w:hAnsi="Arial" w:cs="Arial"/>
          <w:color w:val="000000"/>
        </w:rPr>
      </w:pPr>
    </w:p>
    <w:p w14:paraId="230CA3CA" w14:textId="77777777" w:rsidR="00942322" w:rsidRPr="00942322" w:rsidRDefault="00942322" w:rsidP="00942322">
      <w:pPr>
        <w:spacing w:after="120"/>
        <w:jc w:val="both"/>
        <w:rPr>
          <w:rFonts w:ascii="Arial" w:hAnsi="Arial"/>
          <w:b/>
          <w:color w:val="000000"/>
          <w:sz w:val="24"/>
          <w:szCs w:val="22"/>
        </w:rPr>
      </w:pPr>
      <w:r w:rsidRPr="00942322">
        <w:rPr>
          <w:rFonts w:ascii="Arial" w:hAnsi="Arial"/>
          <w:b/>
          <w:color w:val="000000"/>
          <w:sz w:val="24"/>
          <w:szCs w:val="22"/>
        </w:rPr>
        <w:t>IN PRINCIPIO ERA IL VERBO</w:t>
      </w:r>
    </w:p>
    <w:p w14:paraId="36F44151"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 xml:space="preserve">Solo l’Apostolo Giovanni dona a Cristo Gesù il nome di Verbo: “In principio era il Verbo, il Verbo era presso Dio e il Verbo era Dio” (Gv 1, 1). “E il Verbo si fece carne e venne ad abitare in mezzo a noi; e noi vedemmo la sua gloria, gloria come di unigenito dal Padre, pieno di grazia e di verità” (Gv 1, 14). Nel Vangelo solo nel Prologo viene usato questo nome. È assente dal resto del Vangelo. </w:t>
      </w:r>
    </w:p>
    <w:p w14:paraId="537A9E76"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 xml:space="preserve">Lo troviamo altre due volte nella sua Prima Lettera e nel Libro dell’Apocalisse: </w:t>
      </w:r>
      <w:r w:rsidRPr="00942322">
        <w:rPr>
          <w:rFonts w:ascii="Arial" w:hAnsi="Arial"/>
          <w:i/>
          <w:color w:val="000000"/>
          <w:sz w:val="24"/>
          <w:szCs w:val="22"/>
        </w:rPr>
        <w:t>“Ciò che era fin da principio, ciò che noi abbiamo udito, ciò che noi abbiamo veduto con i nostri occhi, ciò che noi abbiamo contemplato e ciò che le nostre mani hanno toccato, ossia il Verbo della vita (1Gv 1, 1). È avvolto in un mantello intriso di sangue e il suo nome è Verbo di Dio</w:t>
      </w:r>
      <w:r w:rsidRPr="00942322">
        <w:rPr>
          <w:rFonts w:ascii="Arial" w:hAnsi="Arial"/>
          <w:color w:val="000000"/>
          <w:sz w:val="24"/>
          <w:szCs w:val="22"/>
        </w:rPr>
        <w:t xml:space="preserve"> (Ap 19, 13). Verbo è infinitamente più che Parola, più che Sapienza.</w:t>
      </w:r>
    </w:p>
    <w:p w14:paraId="221DED23"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È anche più che Intelligenza, più che Discorso, più che Dialogo. Verbo significa la Verità che dona verità ad ogni realtà esistente. Nella verità del Verbo è la Verità del Padre e dello Spirito Santo. Senza la verità del Verbo non esiste il vero Dio e neanche il vero Spirito Santo. Senza la verità del Verbo non esiste il vero uomo, non esiste la verità di nessuna cosa, né del bene né del male, né del tempo né dell’eternità.</w:t>
      </w:r>
    </w:p>
    <w:p w14:paraId="711F0A24"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La Sapienza è solo una delle verità che sono racchiuse nella parola “Verbo”, data da Giovanni al Figlio Unigenito del Padre. Gesù della creazione è vita, è luce. Dell’uomo è anche pane di vita eterna, risurrezione, verità, grazia, santità, salvezza, redenzione. Il mistero di Cristo Gesù è oltre l’umanamente pensabile e immaginabile. Tutta questa ricchezza il cristiano la sta svendendo, anzi la sta gettando in una fornace ardente.</w:t>
      </w:r>
    </w:p>
    <w:p w14:paraId="4ED4EA48" w14:textId="77777777" w:rsidR="00942322" w:rsidRPr="00942322" w:rsidRDefault="00942322" w:rsidP="00942322">
      <w:pPr>
        <w:spacing w:after="120"/>
        <w:jc w:val="both"/>
        <w:rPr>
          <w:rFonts w:ascii="Arial" w:hAnsi="Arial"/>
          <w:color w:val="000000"/>
          <w:sz w:val="24"/>
          <w:szCs w:val="22"/>
        </w:rPr>
      </w:pPr>
      <w:r w:rsidRPr="00942322">
        <w:rPr>
          <w:rFonts w:ascii="Arial" w:hAnsi="Arial"/>
          <w:color w:val="000000"/>
          <w:sz w:val="24"/>
          <w:szCs w:val="22"/>
        </w:rPr>
        <w:t>Non penso esista peccato più grande di questo: gettare al macero, al fuoco, in fondo al mare questa divina ed umana ricchezza che è il principio della vera umanità. Il cristiano non sa che, se “muore” Cristo nel suo cuore, è la sua anima che muore, il suo spirito che muore, la sua coscienza muore. Ogni sentimento di bene muore. Morto Cristo nel cuore del cristiano, l’universo diviene il regno della morte, della falsità, del peccato.</w:t>
      </w:r>
    </w:p>
    <w:p w14:paraId="592CB8E0" w14:textId="77777777" w:rsidR="00942322" w:rsidRPr="00942322" w:rsidRDefault="00942322" w:rsidP="00942322">
      <w:pPr>
        <w:spacing w:after="120"/>
        <w:rPr>
          <w:rFonts w:ascii="Arial" w:eastAsia="Calibri" w:hAnsi="Arial" w:cs="Arial"/>
          <w:b/>
          <w:color w:val="000000"/>
          <w:sz w:val="22"/>
          <w:szCs w:val="22"/>
          <w:lang w:eastAsia="en-US"/>
        </w:rPr>
      </w:pPr>
    </w:p>
    <w:p w14:paraId="23BD58B8" w14:textId="77777777" w:rsidR="00942322" w:rsidRPr="00942322" w:rsidRDefault="00942322" w:rsidP="00942322">
      <w:pPr>
        <w:spacing w:after="120"/>
        <w:rPr>
          <w:rFonts w:ascii="Arial" w:eastAsia="Calibri" w:hAnsi="Arial" w:cs="Arial"/>
          <w:b/>
          <w:color w:val="000000"/>
          <w:sz w:val="24"/>
          <w:szCs w:val="24"/>
          <w:lang w:eastAsia="en-US"/>
        </w:rPr>
      </w:pPr>
      <w:r w:rsidRPr="00942322">
        <w:rPr>
          <w:rFonts w:ascii="Arial" w:eastAsia="Calibri" w:hAnsi="Arial" w:cs="Arial"/>
          <w:b/>
          <w:color w:val="000000"/>
          <w:sz w:val="24"/>
          <w:szCs w:val="24"/>
          <w:lang w:eastAsia="en-US"/>
        </w:rPr>
        <w:t>Sapienza – Sapiente</w:t>
      </w:r>
    </w:p>
    <w:p w14:paraId="32016189"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Allora il faraone convocò i sapienti e gli incantatori, e anche i maghi dell’Egitto, con le loro magie, operarono la stessa cosa (Es 7, 11). Le altre gesta di Salomone, le sue azioni e la sua sapienza, sono descritte nel libro della gesta di Salomone (1Re 11, 41). La regina di Saba, quando ebbe ammirato la sapienza di Salomone, la reggia che egli aveva costruito (2Cr 9, 3). Quindi disse al re: "Era vero, dunque, quanto avevo sentito dire nel mio </w:t>
      </w:r>
      <w:r w:rsidRPr="00942322">
        <w:rPr>
          <w:rFonts w:ascii="Arial" w:eastAsia="Calibri" w:hAnsi="Arial" w:cs="Arial"/>
          <w:i/>
          <w:iCs/>
          <w:color w:val="000000"/>
          <w:sz w:val="22"/>
        </w:rPr>
        <w:lastRenderedPageBreak/>
        <w:t xml:space="preserve">paese sul tuo conto e sulla tua sapienza (2Cr 9, 5). Io non avevo voluto credere a quanto si diceva finché non sono giunta qui e i miei occhi non hanno visto; ebbene non mi era stata riferita neppure una metà della grandezza della tua sapienza; tu superi la fama che avevo sentito su di te (2Cr 9, 6). Beati i tuoi uomini e beati questi tuoi ministri, che stanno sempre alla tua presenza e ascoltano la tua sapienza! (2Cr 9, 7). </w:t>
      </w:r>
    </w:p>
    <w:p w14:paraId="7A07A4AD"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Il re Salomone superò, per ricchezza e sapienza, tutti i re della terra (2Cr 9, 22). Tutti i re della terra desideravano avvicinare Salomone per ascoltare la sapienza che Dio gli aveva infusa (2Cr 9, 23).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Le parole di lei piacquero a Oloferne e ai suoi servi, i quali tutti ammirarono la sua sapienza e dissero (Gdt 11, 20). Allora il re interrogò i sapienti, conoscitori dei tempi. - Poiché gli affari del re si trattavano così, alla presenza di quanti conoscevano la legge e il diritto (Est 1, 13). Si narrava anche che questi, dotato di sapienza, offrì il sacrificio per la dedicazione e il compimento del tempio (2Mac 2, 9). </w:t>
      </w:r>
    </w:p>
    <w:p w14:paraId="12456DDF"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Per manifestarti i segreti della sapienza, che sono così difficili all’intelletto, allora sapresti che Dio ti condona parte della tua colpa (Gb 11, 6).  È vero, sì, che voi siete la voce del popolo e la sapienza morirà con voi! (Gb 12, 2). In lui risiede la sapienza e la forza, a lui appartiene il consiglio e la prudenza! (Gb 12, 13). Magari taceste del tutto! sarebbe per voi un atto di sapienza! (Gb 13, 5). Hai tu avuto accesso ai segreti consigli di Dio e ti sei appropriata tu solo la sapienza? (Gb 15, 8). Ma la sapienza da dove si trae? E il luogo dell’intelligenza dov’è? (Gb 28, 12). Coralli e perle non meritano menzione, vale più scoprire la sapienza che le gemme (Gb 28, 18). Ma da dove viene la sapienza? E il luogo dell’intelligenza dov’è? (Gb 28, 20). E disse all’uomo: "Ecco, temere Dio, questo è sapienza e schivare il male, questo è intelligenza" (Gb 28, 28). Pensavo: Parlerà l’età e i canuti insegneranno la sapienza (Gb 32, 7). Non sono i molti anni a dar la sapienza, né sempre i vecchi distinguono ciò che è giusto (Gb 32, 9). Non dite: Noi abbiamo trovato la sapienza, ma lo confuti Dio, non l’uomo! (Gb 32, 13). </w:t>
      </w:r>
    </w:p>
    <w:p w14:paraId="0C94C295"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Se no, tu ascoltami e io ti insegnerò la sapienza (Gb 33, 33). Ascoltate, saggi, le mie parole e voi, sapienti, porgetemi l’orecchio (Gb 34, 2). "Giobbe non parla con sapienza e le sue parole sono prive di senno" (Gb 34, 35). Chi ha elargito all’ibis la sapienza o chi ha dato al gallo intelligenza? (Gb 38, 36). Chi può con sapienza calcolare le nubi e chi riversa gli otri del cielo (Gb 38, 37). La bocca del giusto proclama la sapienza, e la sua lingua esprime la giustizia (Sal 36, 30). La mia bocca esprime sapienza, il mio cuore medita saggezza (Sal 48, 4). Vedrà morire i sapienti; lo stolto e l’insensato periranno insieme e lasceranno ad altri le loro ricchezze (Sal 48, 11). Ma tu vuoi la sincerità del cuore e nell’intimo m’insegni la sapienza (Sal 50, 8). Fu per loro pastore dal cuore integro e li guidò con mano sapiente (Sal 77, 72). Insegnaci a contare i nostri giorni e giungeremo alla sapienza del cuore (Sal 89, 12). Ha creato i cieli con sapienza: perché eterna è la sua misericordia (Sal 135, 5). Grande è il Signore, onnipotente, la sua sapienza non ha confini (Sal 146, 5). </w:t>
      </w:r>
    </w:p>
    <w:p w14:paraId="41F974F1"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Per conoscere la sapienza e la disciplina, per capire i detti profondi (Pr 1, 2). Il timore del Signore è il principio della scienza; gli stolti disprezzano la sapienza e l’istruzione (Pr 1, 7). La Sapienza grida per le strade nelle piazze </w:t>
      </w:r>
      <w:r w:rsidRPr="00942322">
        <w:rPr>
          <w:rFonts w:ascii="Arial" w:eastAsia="Calibri" w:hAnsi="Arial" w:cs="Arial"/>
          <w:i/>
          <w:iCs/>
          <w:color w:val="000000"/>
          <w:sz w:val="22"/>
        </w:rPr>
        <w:lastRenderedPageBreak/>
        <w:t xml:space="preserve">fa udire la voce (Pr 1, 20). Poiché hanno odiato la sapienza e non hanno amato il timore del Signore (Pr 1, 29). Tendendo il tuo orecchio alla sapienza, inclinando il tuo cuore alla prudenza (Pr 2, 2). Perché il Signore dà la sapienza, dalla sua bocca esce scienza e prudenza (Pr 2, 6). Perché la sapienza entrerà nel tuo cuore e la scienza delizierà il tuo animo (Pr 2, 10). Beato l’uomo che ha trovato la sapienza e il mortale che ha acquistato la prudenza (Pr 3, 13). Il Signore ha fondato la terra con la sapienza, ha consolidato i cieli con intelligenza (Pr 3, 19). Acquista la sapienza, acquista l’intelligenza; non dimenticare le parole della mia bocca e non allontanartene mai (Pr 4, 5). Principio della sapienza: acquista la sapienza; a costo di tutto ciò che possiedi acquista l’intelligenza (Pr 4, 7). Ti indico la via della sapienza; ti guido per i sentieri della rettitudine (Pr 4, 11). Figlio mio, fa’ attenzione alla mia sapienza e porgi l’orecchio alla mia intelligenza (Pr 5, 1). Dì alla sapienza: "Tu sei mia sorella", e chiama amica l’intelligenza (Pr 7, 4). </w:t>
      </w:r>
    </w:p>
    <w:p w14:paraId="1A081ED7"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La Sapienza forse non chiama e la prudenza non fa udir la voce? (Pr 8, 1). Io, la Sapienza, possiedo la prudenza e ho la scienza e la riflessione (Pr 8, 12). La Sapienza si è costruita la casa, ha intagliato le sue sette colonne (Pr 9, 1). Fondamento della sapienza è il timore di Dio, la scienza del Santo è intelligenza (Pr 9, 10). Se sei sapiente, lo sei a tuo vantaggio, se sei beffardo, tu solo ne porterai la pena (Pr 9, 12). Sulle labbra dell’assennato si trova la sapienza, per la schiena di chi è privo di senno il bastone (Pr 10, 13).  È un divertimento per lo stolto compiere il male, come il coltivar la sapienza per l’uomo prudente (Pr 10, 23). La bocca del giusto esprime la sapienza, la lingua perversa sarà tagliata (Pr 10, 31). L’insolenza provoca soltanto contese, la sapienza si trova presso coloro che prendono consiglio (Pr 13, 10). La sapienza di una massaia costruisce la casa, la stoltezza la demolisce con le mani. (Pr 14, 1). Il beffardo ricerca la sapienza ma invano, la scienza è cosa facile per il prudente (Pr 14, 6). Allontànati dall’uomo stolto, e non ignorerai le labbra sapienti (Pr 14, 7). </w:t>
      </w:r>
    </w:p>
    <w:p w14:paraId="4493D70D"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La sapienza dell’accorto sta nel capire la sua via, ma la stoltezza degli sciocchi è inganno (Pr 14, 8). In un cuore assennato risiede la sapienza, ma in seno agli stolti può scoprirsi? (Pr 14, 33). Il timore di Dio è una scuola di sapienza, prima della gloria c’è l’umiltà (Pr 15, 33).  È molto meglio possedere la sapienza che l’oro, il possesso dell’intelligenza è preferibile all’argento (Pr 16, 16). A che serve il denaro in mano allo stolto? Forse a comprar la sapienza, se egli non ha senno? (Pr 17, 16). L’uomo prudente ha la sapienza davanti a sé, ma gli occhi dello stolto vagano in capo al mondo (Pr 17, 24). Le parole della bocca dell’uomo sono acqua profonda, la fonte della sapienza è un torrente che straripa (Pr 18, 4). Figlio mio, cessa pure di ascoltare l’istruzione, se vuoi allontanarti dalle parole della sapienza (Pr 19, 27). Non c’è sapienza, non c’è prudenza, non c’è consiglio di fronte al Signore (Pr 21, 30). Porgi l’orecchio e ascolta le parole dei sapienti e applica la tua mente alla mia istruzione (Pr 22, 17). Piega il cuore alla correzione e l’orecchio ai discorsi sapienti (Pr 23, 12). </w:t>
      </w:r>
    </w:p>
    <w:p w14:paraId="76ADE95B"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Acquista il vero bene e non cederlo, la sapienza, l’istruzione e l’intelligenza (Pr 23, 23). Con la sapienza si costruisce la casa e con la prudenza la si rende salda (Pr 24, 3). Un uomo saggio vale più di uno forte, un uomo sapiente più di uno pieno di vigore (Pr 24, 5).  È troppo alta la sapienza per lo stolto, alla porta della città egli non potrà aprir bocca (Pr 24, 7). Sappi che tale è la sapienza per te: se l’acquisti, avrai un avvenire e la tua speranza non sarà stroncata (Pr 24, 14). Chi ama la sapienza allieta il padre, ma chi </w:t>
      </w:r>
      <w:r w:rsidRPr="00942322">
        <w:rPr>
          <w:rFonts w:ascii="Arial" w:eastAsia="Calibri" w:hAnsi="Arial" w:cs="Arial"/>
          <w:i/>
          <w:iCs/>
          <w:color w:val="000000"/>
          <w:sz w:val="22"/>
        </w:rPr>
        <w:lastRenderedPageBreak/>
        <w:t xml:space="preserve">frequenta prostitute dissipa il patrimonio (Pr 29, 3). La verga e la correzione danno sapienza, ma il giovane lasciato a se stesso disonora sua madre (Pr 29, 15). Non ho imparato la sapienza e ignoro la scienza del Santo (Pr 30, 3). </w:t>
      </w:r>
    </w:p>
    <w:p w14:paraId="08DE4DE2"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Pensavo e dicevo fra me: "Ecco, io ho avuto una sapienza superiore e più vasta di quella che ebbero quanti regnarono prima di me in Gerusalemme. La mia mente ha curato molto la sapienza e la scienza" (Qo 1, 16). Ho deciso allora di conoscere la sapienza e la scienza, come anche la stoltezza e la follia, e ho compreso che anche questo è un inseguire il vento (Qo 1, 17). Perché molta sapienza, molto affanno; chi accresce il sapere, aumenta il dolore (Qo 1, 18). Ho voluto soddisfare il mio corpo con il vino, con la pretesa di dedicarmi con la mente alla sapienza e di darmi alla follia, finché non scoprissi che cosa convenga agli uomini compiere sotto il cielo, nei giorni contati della loro vita (Qo 2, 3). </w:t>
      </w:r>
    </w:p>
    <w:p w14:paraId="535E9A76"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Sono divenuto grande, più potente di tutti i miei predecessori in Gerusalemme, pur conservando la mia sapienza (Qo 2, 9). Ho considerato poi la sapienza, la follia e la stoltezza. "Che farà il successore del re? Ciò che è già stato fatto" (Qo 2, 12). Mi sono accorto che il vantaggio della sapienza sulla stoltezza è il vantaggio della luce sulle tenebre (Qo 2, 13). Perché chi ha lavorato con sapienza, con scienza e con successo dovrà poi lasciare i suoi beni a un altro che non vi ha per nulla faticato. Anche questo è vanità e grande sventura (Qo 2, 21). Egli concede a chi gli è gradito sapienza, scienza e gioia, mentre al peccatore dà la pena di raccogliere e d’ammassare per colui che è gradito a Dio. Ma anche questo è vanità e un inseguire il vento! (Qo 2, 26). La sapienza rende il saggio più forte di dieci potenti che governano la città (Qo 7, 19). Tutto questo io ho esaminato con sapienza e ho detto: "Voglio essere saggio!", ma la sapienza è lontana da me! (Qo 7, 23). Mi son applicato di nuovo a conoscere e indagare e cercare la sapienza e il perché delle cose e a conoscere che la malvagità è follia e la stoltezza pazzia (Qo 7, 25). Chi è come il saggio? Chi conosce la spiegazione delle cose? La sapienza dell’uomo ne rischiara il volto, ne cambia la durezza del viso (Qo 8, 1). Quando mi sono applicato a conoscere la sapienza e a considerare l’affannarsi che si fa sulla terra - poiché l’uomo non conosce riposo né giorno né notte – (Qo 8, 16). </w:t>
      </w:r>
    </w:p>
    <w:p w14:paraId="6F588605"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Tutto ciò che trovi da fare, fallo finché ne sei in grado, perché non ci sarà né attività, né ragione, né scienza, né sapienza giù negli inferi, dove stai per andare (Qo 9, 10). Ho visto anche sotto il sole che non è degli agili la corsa, né dei forti la guerra e neppure dei sapienti il pane e degli accorti la ricchezza e nemmeno degli intelligenti il favore, perché il tempo e il caso raggiungono tutti (Qo 9, 11). Si trovava però in essa un uomo povero ma saggio, il quale con la sua sapienza salvò la città; eppure nessuno si ricordò di quest’uomo povero (Qo 9, 15). </w:t>
      </w:r>
    </w:p>
    <w:p w14:paraId="321A4FE6"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E io dico:  È meglio la sapienza della forza, ma la sapienza del povero è disprezzata e le sue parole non sono ascoltate (Qo 9, 16). Le parole calme dei saggi si ascoltano più delle grida di chi domina fra i pazzi. Meglio la sapienza che le armi da guerra, ma uno sbaglio solo annienta un gran bene (Qo 9, 17). Una mosca morta guasta l’unguento del profumiere: un po’ di follia può contare più della sapienza e dell’onore (Qo 10, 1). La mente del sapiente si dirige a destra e quella dello stolto a sinistra (Qo 10, 2). La sapienza non entra in un’anima che opera il male né abita in un corpo schiavo del peccato (Sap 1, 4). La sapienza è uno spirito amico degli uomini; </w:t>
      </w:r>
      <w:r w:rsidRPr="00942322">
        <w:rPr>
          <w:rFonts w:ascii="Arial" w:eastAsia="Calibri" w:hAnsi="Arial" w:cs="Arial"/>
          <w:i/>
          <w:iCs/>
          <w:color w:val="000000"/>
          <w:sz w:val="22"/>
        </w:rPr>
        <w:lastRenderedPageBreak/>
        <w:t xml:space="preserve">ma non lascerà impunito chi insulta con le labbra, perché Dio è testimone dei suoi sentimenti e osservatore verace del suo cuore e ascolta le parole della sua bocca (Sap 1, 6). </w:t>
      </w:r>
    </w:p>
    <w:p w14:paraId="3677FB8E"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Chi disprezza la sapienza e la disciplina è infelice. Vana la loro speranza e le loro fatiche senza frutto, inutili le opere loro (Sap 3, 11). Ma la canizie per gli uomini sta nella sapienza; e un’età senile è una vita senza macchia (Sap 4, 9). Pertanto a voi, o sovrani, sono dirette le mie parole, perché impariate la sapienza e non abbiate a cadere (Sap 6, 9). La sapienza è radiosa e indefettibile, facilmente è contemplata da chi l’ama e trovata da chiunque la ricerca (Sap 6, 12). Dunque il desiderio della sapienza conduce al regno (Sap 6, 20). Se dunque, sovrani dei popoli, vi dilettate di troni e di scettri, onorate la sapienza, perché possiate regnare sempre (Sap 6, 21). Esporrò che cos’è la sapienza e come essa nacque; non vi terrò nascosti i suoi segreti. Seguirò le sue tracce fin dall’origine, metterò in luce la sua conoscenza, non mi allontanerò dalla verità (Sap 6, 22). Non mi accompagnerò con l’invidia che consuma, poiché essa non ha nulla in comune con la sapienza (Sap 6, 23). Per questo pregai e mi fu elargita la prudenza; implorai e venne in me lo spirito della sapienza (Sap 7, 7). </w:t>
      </w:r>
    </w:p>
    <w:p w14:paraId="33FA37A0"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Godetti di tutti questi beni, perché la sapienza li guida, ma ignoravo che di tutti essa è madre (Sap 7, 12). Mi conceda Dio di parlare secondo conoscenza e di pensare in modo degno dei doni ricevuti, perché egli è guida della sapienza e i saggi ricevono da lui orientamento (Sap 7, 15). Tutto ciò che è nascosto e ciò che è palese io lo so, poiché mi ha istruito la sapienza, artefice di tutte le cose (Sap 7, 21). La sapienza è il più agile di tutti i moti; per la sua purezza si diffonde e penetra in ogni cosa (Sap 7, 24). Nulla infatti Dio ama se non chi vive con la sapienza (Sap 7, 28). A questa, infatti, succede la notte, ma contro la sapienza la malvagità non può prevalere (Sap 7, 30). Se la ricchezza è un bene desiderabile in vita, quale ricchezza è più grande della sapienza, la quale tutto produce? (Sap 8, 5). </w:t>
      </w:r>
    </w:p>
    <w:p w14:paraId="2134C214"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Riflettendo su tali cose in me stesso e pensando in cuor mio che nell’unione con la sapienza c’è l’immortalità (Sap 8, 17). Che con la tua sapienza hai formato l’uomo, perché domini sulle creature fatte da te (Sap 9, 2). Dammi la sapienza, che siede in trono accanto a te e non mi escludere dal numero dei tuoi figli (Sap 9, 4). Se anche uno fosse il più perfetto tra gli uomini, mancandogli la tua sapienza, sarebbe stimato un nulla (Sap 9, 6). Con te è la sapienza che conosce le tue opere, che era presente quando creavi il mondo; essa conosce che cosa è gradito ai tuoi occhi e ciò che è conforme ai tuoi decreti (Sap 9, 9). </w:t>
      </w:r>
    </w:p>
    <w:p w14:paraId="000641A7"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Chi ha conosciuto il tuo pensiero, se tu non gli hai concesso la sapienza e non gli hai inviato il tuo santo spirito dall’alto? (Sap 9, 17). Così furono raddrizzati i sentieri di chi è sulla terra; gli uomini furono ammaestrati in ciò che ti è gradito; essi furono salvati per mezzo della sapienza" (Sap 9, 18). A causa sua la terra fu sommersa, ma la sapienza di nuovo la salvò pilotando il giusto e per mezzo di un semplice legno (Sap 10, 4). Allontanandosi dalla sapienza, non solo ebbero il danno di non conoscere il bene, ma lasciarono anche ai viventi un ricordo di insipienza, perché le loro colpe non rimanessero occulte (Sap 10, 8). Ma la sapienza liberò i suoi devoti dalle sofferenze (Sap 10, 9). Perché la sapienza aveva aperto la bocca dei muti e aveva sciolto la lingua degli infanti (Sap 10, 21). Tu non vuoi che le opere della tua sapienza siano inutili; per questo gli uomini affidano le loro vite anche a un minuscolo legno e, attraversando i flutti con una zattera, </w:t>
      </w:r>
      <w:r w:rsidRPr="00942322">
        <w:rPr>
          <w:rFonts w:ascii="Arial" w:eastAsia="Calibri" w:hAnsi="Arial" w:cs="Arial"/>
          <w:i/>
          <w:iCs/>
          <w:color w:val="000000"/>
          <w:sz w:val="22"/>
        </w:rPr>
        <w:lastRenderedPageBreak/>
        <w:t xml:space="preserve">scampano (Sap 14, 5). Fallivano i ritrovati della magia, e la loro baldanzosa pretesa di sapienza (Sap 17, 7). </w:t>
      </w:r>
    </w:p>
    <w:p w14:paraId="0B11429E"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Ogni sapienza viene dal Signore ed è sempre con lui (Sir 1, 1). Prima di ogni cosa fu creata la sapienza e la saggia prudenza è da sempre (Sir 1, 4). A chi fu rivelata la radice della sapienza? Chi conosce i suoi disegni? (Sir 1, 5). Uno solo è sapiente, molto terribile, seduto sopra il trono (Sir 1, 6). Il Signore ha creato la sapienza; l’ha vista e l’ha misurata, l’ha diffusa su tutte le sue opere (Sir 1, 7). Principio della sapienza è temere il Signore; essa fu creata con i fedeli nel seno materno (Sir 1, 12). Pienezza della sapienza è temere il Signore; essa inebria di frutti i propri devoti (Sir 1, 14). Corona della sapienza è il timore del Signore; fa fiorire la pace e la salute (Sir 1, 16). Dio ha visto e misurato la sapienza; ha fatto piovere la scienza e il lume dell’intelligenza; ha esaltato la gloria di quanti la possiedono (Sir 1, 17).</w:t>
      </w:r>
    </w:p>
    <w:p w14:paraId="30355B8D"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Radice della sapienza è temere il Signore; i suoi rami sono lunga vita (Sir 1, 18). Fra i tesori della sapienza sono le massime istruttive, ma per il peccatore la pietà è un abominio (Sir 1, 22). Se desideri la sapienza, osserva i comandamenti; allora il Signore te la concederà (Sir 1, 23). Il timore del Signore è sapienza e istruzione, si compiace della fiducia e della mansuetudine (Sir 1, 24). La sapienza esalta i suoi figli e si prende cura di quanti la cercano (Sir 4, 11). Non astenerti dal parlare nel momento opportuno, non nascondere la tua sapienza (Sir 4, 23). Difatti dalla parola si riconosce la sapienza e l’istruzione dai detti della lingua (Sir 4, 24). Figlio, sin dalla giovinezza medita la disciplina, conseguirai la sapienza fino alla canizie (Sir 6, 18). La sapienza infatti è come dice il suo nome, ma non a molti essa è chiara (Sir 6, 22).</w:t>
      </w:r>
    </w:p>
    <w:p w14:paraId="0A06018B"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Rifletti sui precetti del Signore, medita sempre sui suoi comandamenti; egli renderà saldo il tuo cuore, e il tuo desiderio di sapienza sarà soddisfatto (Sir 6, 37). Uomini liberi serviranno un servo sapiente; un uomo intelligente non mormora per questo (Sir 10, 25). La sapienza dell’umile gli farà tenere alta la testa, gli permetterà di sedere tra i grandi (Sir 11, 1). Sapienza, senno e conoscenza della legge vengono dal Signore; carità e rettitudine sono dono del Signore (Sir 11, 15). Beato l’uomo che medita sulla sapienza e ragiona con l’intelligenza (Sir 14, 20). Così agirà chi teme il Signore; chi è fedele alla legge otterrà anche la sapienza (Sir 15, 1). </w:t>
      </w:r>
    </w:p>
    <w:p w14:paraId="2375E02E"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lo nutrirà con il pane dell’intelligenza, e l’acqua della sapienza gli darà da bere (Sir 15, 3). Gli insensati non conseguiranno mai la sapienza, i peccatori non la contempleranno mai (Sir 15, 7). La lode infatti va celebrata con sapienza; è il Signore che la dirigerà (Sir 15, 10). Grande infatti è la sapienza del Signore, egli è onnipotente e vede tutto (Sir 15, 18). Ogni uomo assennato conosce la sapienza e a colui che l’ha trovata rende omaggio (Sir 18, 28). Tutta la sapienza è timore di Dio e in ogni sapienza è la pratica della legge (Sir 19, 18). Non c’è sapienza nella conoscenza del male; non è mai prudenza il consiglio dei peccatori (Sir 19, 19). Sapienza nascosta e tesoro invisibile: a che servono l’una e l’altro? (Sir 20, 30).</w:t>
      </w:r>
    </w:p>
    <w:p w14:paraId="7C25FE67"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Fa meglio chi nasconde la stoltezza che colui che nasconde la sapienza (Sir 20, 31). Chi osserva la legge domina il suo istinto, il risultato del timore del Signore è la sapienza (Sir 21, 11). Come casa in rovina, così la sapienza per lo stolto; scienza dell’insensato i discorsi incomprensibili (Sir 21, 18). Chi applicherà la frusta ai miei pensieri, al mio cuore la disciplina della sapienza? Perché non siano risparmiati i miei errori e i miei peccati non restino impuniti </w:t>
      </w:r>
      <w:r w:rsidRPr="00942322">
        <w:rPr>
          <w:rFonts w:ascii="Arial" w:eastAsia="Calibri" w:hAnsi="Arial" w:cs="Arial"/>
          <w:i/>
          <w:iCs/>
          <w:color w:val="000000"/>
          <w:sz w:val="22"/>
        </w:rPr>
        <w:lastRenderedPageBreak/>
        <w:t xml:space="preserve">(Sir 23, 2). La sapienza loda se stessa, si vanta in mezzo al suo popolo (Sir 24, 1). Essa trabocca di sapienza come il Pison e come il Tigri nella stagione dei frutti nuovi (Sir 24, 23). </w:t>
      </w:r>
    </w:p>
    <w:p w14:paraId="589DB060"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Come s’addice la sapienza ai vecchi, il discernimento e il consiglio alle persone eminenti! (Sir 25, 5). Quanto è grande chi ha trovato la sapienza, ma nessuno supera chi teme il Signore (Sir 25, 10). Quando ascolti non effonderti in chiacchiere, non fare fuori luogo il sapiente (Sir 32, 4). </w:t>
      </w:r>
    </w:p>
    <w:p w14:paraId="34842F90"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Ma il Signore li ha distinti nella sua grande sapienza, ha assegnato loro diversi destini (Sir 33, 11). Senza menzogna si deve adempiere la legge, la sapienza in bocca verace è perfezione (Sir 34, 8). Non gli è stato concesso il favore del Signore, poiché è privo di ogni sapienza (Sir 37, 21). La sapienza dello scriba si deve alle sue ore di quiete; chi ha poca attività diventerà saggio (Sir 38, 24). Differente è il caso di chi si applica e medita la legge dell’Altissimo. Egli indaga la sapienza di tutti gli antichi, si dedica allo studio delle profezie (Sir 39, 1). Se questa è la volontà del Signore grande, egli sarà ricolmato di spirito di intelligenza, come pioggia effonderà parole di sapienza, nella preghiera renderà lode al Signore (Sir 39, 6). I popoli parleranno della sua sapienza, l’assemblea proclamerà le sue lodi (Sir 39, 10).</w:t>
      </w:r>
    </w:p>
    <w:p w14:paraId="4E21753D"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Vino e musica rallegrano il cuore, ma più ancora lo rallegra l’amore della sapienza (Sir 40, 20). Un uomo che guarda alla tavola altrui ha una vita che non si può chiamar tale. Si contaminerà con cibi stranieri; l’uomo sapiente ed educato se ne guarderà (Sir 40, 29). Figli, custodite l’istruzione in pace; ma sapienza nascosta e tesoro invisibile, l’una e l’altro a che servono? (Sir 41, 14). Meglio chi nasconde la sua stoltezza di chi nasconde la sua sapienza (Sir 41, 15). Ha ordinato le meraviglie della sua sapienza, poiché egli è da sempre e per sempre. Nulla può essergli aggiunto e nulla tolto, non ha bisogno di alcun consigliere (Sir 42, 21). </w:t>
      </w:r>
    </w:p>
    <w:p w14:paraId="749B7B66"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Il Signore infatti ha creato ogni cosa, ha dato la sapienza ai pii (Sir 43, 33). Capi del popolo con le loro decisioni e con l’intelligenza della sapienza popolare; saggi discorsi erano nel loro insegnamento (Sir 44, 4). I popoli parlano della loro sapienza, l’assemblea ne proclama le lodi (Sir 44, 15). Vi infonda Dio sapienza nel cuore per governare il popolo con giustizia, perché non scompaiano le virtù dei padri e la loro gloria nelle varie generazioni (Sir 45, 26). Una dottrina di sapienza e di scienza ha condensato in questo libro Gesù figlio di Sirach, figlio di Eleàzaro, di Gerusalemme, che ha riversato come pioggia la sapienza dal cuore (Sir 50, 27). Quando ero ancora giovane, prima di viaggiare, ricercai assiduamente la sapienza nella preghiera (Sir 51, 13). Con essa feci progresso; renderò gloria a chi mi ha concesso la sapienza (Sir 51, 17). </w:t>
      </w:r>
    </w:p>
    <w:p w14:paraId="0BD9FAE2"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Il capo di una cinquantina e il notabile, il consigliere e il mago sapiente e l’esperto di incantesimi (Is 3, 3). Guai a coloro che si credono sapienti e si reputano intelligenti (Is 5, 21). Poiché ha detto: "Con la forza della mia mano ho agito e con la mia sapienza, perché sono intelligente; ho rimosso i confini dei popoli e ho saccheggiato i loro tesori, ho abbattuto come un gigante coloro che sedevano sul trono (Is 10, 13). Su di lui si poserà lo spirito del Signore, spirito di sapienza e di intelligenza, spirito di consiglio e di fortezza, spirito di conoscenza e di timore del Signore (Is 11, 2). Anche questo proviene dal Signore degli eserciti: egli si mostra mirabile nel consiglio, grande nella sapienza (Is 28, 29). Perciò, eccomi, continuerò a operare </w:t>
      </w:r>
      <w:r w:rsidRPr="00942322">
        <w:rPr>
          <w:rFonts w:ascii="Arial" w:eastAsia="Calibri" w:hAnsi="Arial" w:cs="Arial"/>
          <w:i/>
          <w:iCs/>
          <w:color w:val="000000"/>
          <w:sz w:val="22"/>
        </w:rPr>
        <w:lastRenderedPageBreak/>
        <w:t xml:space="preserve">meraviglie e prodigi con questo popolo; perirà la sapienza dei suoi sapienti e si eclisserà l’intelligenza dei suoi intelligenti" (Is 29, 14). </w:t>
      </w:r>
    </w:p>
    <w:p w14:paraId="447A6946"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Gli spiriti traviati apprenderanno la sapienza e i brontoloni impareranno la lezione" (Is 29, 24). C’è sicurezza nelle sue leggi, ricchezze salutari sono sapienza e scienza; il timore di Dio è il suo tesoro (Is 33, 6). Io svento i presagi degli indovini, dimostro folli i maghi, costringo i sapienti a ritrattarsi e trasformo in follia la loro scienza (Is 44, 25). I saggi saranno confusi, sconcertati e presi come in un laccio. Essi hanno rigettato la parola del Signore, quale sapienza possono avere? (Ger 8, 9). Egli ha formato la terra con potenza, ha fissato il mondo con sapienza, con intelligenza ha disteso i cieli (Ger 10, 12). Su Edom. Così dice il Signore degli eserciti: "Non c’è più sapienza in Teman?  È scomparso il consiglio dei saggi?  È svanita la loro sapienza? (Ger 49, 7). Spada, sui Caldei e sugli abitanti di Babilonia, sui suoi capi e sui suoi sapienti! (Ger 50, 35). Egli ha formato la terra con la sua potenza, ha fissato il mondo con la sua sapienza, con la sua intelligenza ha disteso i cieli (Ger 51, 15). </w:t>
      </w:r>
    </w:p>
    <w:p w14:paraId="27256C9C"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Tu hai abbandonato la fonte della sapienza! (Bar 3, 12). Nuove generazioni hanno visto la luce e sono venute ad abitare il paese, ma non hanno conosciuto la via della sapienza (Bar 3, 20). I figli di Agar, che cercano sapienza terrena, i mercanti di Merra e di Teman, i narratori di favole, i ricercatori dell’intelligenza non hanno conosciuto la via della sapienza, non si son ricordati dei suoi sentieri (Bar 3, 23). Ma Dio non scelse costoro e non diede loro la via della sapienza (Bar 3, 27). Egli ha scrutato tutta la via della sapienza e ne ha fatto dono a Giacobbe suo servo, a Israele suo diletto (Bar 3, 37). "Figlio dell’uomo, intona un lamento sul principe di Tiro e digli: Così dice il Signore Dio: Tu eri un modello di perfezione, pieno di sapienza, perfetto in bellezza (Ez 28, 12). Dio concesse a questi quattro giovani di conoscere e comprendere ogni scrittura e ogni sapienza e rese Daniele interprete di visioni e di sogni (Dn 1, 17). In qualunque affare di sapienza e intelligenza su cui il re li interrogasse, li trovò dieci volte superiori a tutti i maghi e astrologi che c’erano in tutto il suo regno (Dn 1, 20). </w:t>
      </w:r>
    </w:p>
    <w:p w14:paraId="61C46FC4"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"Sia benedetto il nome di Dio di secolo in secolo, perché a lui appartengono la sapienza e la potenza (Dn 2, 20). Egli alterna tempi e stagioni, depone i re e li innalza, concede la sapienza ai saggi, agli intelligenti il sapere (Dn 2, 21). Gloria e lode a te, Dio dei miei padri, che mi hai concesso la sapienza e la forza, mi hai manifestato ciò che ti abbiamo domandato e ci hai illustrato la richiesta del re" (Dn 2, 23). Se a me è stato svelato questo mistero, non è perché io possieda una sapienza superiore a tutti i viventi, ma perché ne sia data la spiegazione al re e tu possa conoscere i pensieri del tuo cuore (Dn 2, 30). C’è nel tuo regno un uomo, in cui è lo spirito degli dei santi. Al tempo di tuo padre si trovò in lui luce, intelligenza e sapienza pari alla sapienza degli dei. Il re Nabucodònosor tuo padre lo aveva fatto capo dei maghi, degli astrologi, dei caldei e degli indovini (Dn 5, 11). </w:t>
      </w:r>
    </w:p>
    <w:p w14:paraId="48009CE7"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Ho inteso dire che tu possiedi lo spirito degli dei santi e che si trova in te luce, intelligenza e sapienza straordinaria (Dn 5, 14).  È venuto il Figlio dell’uomo, che mangia e beve, e dicono: Ecco un mangione e un beone, amico dei pubblicani e dei peccatori. Ma alla sapienza è stata resa giustizia dalle sue opere" (Mt 11, 19).In quel tempo Gesù disse: "Ti benedico, o Padre, Signore del cielo e della terra, perché hai tenuto nascoste queste cose ai sapienti e agli intelligenti e le hai rivelate ai piccoli (Mt 11, 25). La regina del sud si leverà a giudicare questa generazione e la condannerà, perché essa venne </w:t>
      </w:r>
      <w:r w:rsidRPr="00942322">
        <w:rPr>
          <w:rFonts w:ascii="Arial" w:eastAsia="Calibri" w:hAnsi="Arial" w:cs="Arial"/>
          <w:i/>
          <w:iCs/>
          <w:color w:val="000000"/>
          <w:sz w:val="22"/>
        </w:rPr>
        <w:lastRenderedPageBreak/>
        <w:t>dall’estremità della terra per ascoltare la sapienza di Salomone; ecco, ora qui c’è più di Salomone! (Mt 12, 42).</w:t>
      </w:r>
    </w:p>
    <w:p w14:paraId="5A901691"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 E venuto nella sua patria insegnava nella loro sinagoga e la gente rimaneva stupita e diceva: "Da dove mai viene a costui questa sapienza e questi miracoli? (Mt 13, 54). Perciò ecco, io vi mando profeti, sapienti e scribi; di questi alcuni ne ucciderete e crocifiggerete, altri ne flagellerete nelle vostre sinagoghe e li perseguiterete di città in città (Mt 23, 34). Venuto il sabato, incominciò a insegnare nella sinagoga. E molti ascoltandolo rimanevano stupiti e dicevano: "Donde gli vengono queste cose? E che sapienza è mai questa che gli è stata data? E questi prodigi compiuti dalle sue mani? (Mc 6, 2). </w:t>
      </w:r>
    </w:p>
    <w:p w14:paraId="64BEB1E8"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Il bambino cresceva e si fortificava, pieno di sapienza, e la grazia di Dio era sopra di lui (Lc 2, 40). E Gesù cresceva in sapienza, età e grazia davanti a Dio e agli uomini (Lc 2, 52). Ma alla sapienza è stata resa giustizia da tutti i suoi figli" (Lc 7, 35). In quello stesso istante Gesù esultò nello Spirito Santo e disse: "Io ti rendo lode, Padre, Signore del cielo e della terra, che hai nascosto queste cose ai dotti e ai sapienti e le hai rivelate ai piccoli. Sì, Padre, perché così a te è piaciuto (Lc 10, 21). La regina del sud sorgerà nel giudizio insieme con gli uomini di questa generazione e li condannerà; perché essa venne dalle estremità della terra per ascoltare la sapienza di Salomone. Ed ecco, ben più di Salomone c’è qui (Lc 11, 31). Per questo la sapienza di Dio ha detto: Manderò a loro profeti e apostoli ed essi li uccideranno e perseguiteranno (Lc 11, 49). Io vi darò lingua e sapienza, a cui tutti i vostri avversari non potranno resistere, né controbattere (Lc 21, 15). </w:t>
      </w:r>
    </w:p>
    <w:p w14:paraId="02BC0D71"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Ma non riuscivano a resistere alla sapienza ispirata con cui egli parlava (At 6, 10). Così Mosè venne istruito in tutta la sapienza degli Egiziani ed era potente nelle parole e nelle opere (At 7, 22). Mentre si dichiaravano sapienti, sono diventati stolti (Rm 1, 22). Educatore degli ignoranti, maestro dei semplici, perché possiedi nella legge l’espressione della sapienza e della verità… (Rm 2, 20). Non c’è sapiente, non c’è chi cerchi Dio! (Rm 3, 11). O profondità della ricchezza, della sapienza e della scienza di Dio! Quanto sono imperscrutabili i suoi giudizi e inaccessibili le sue vie! (Rm 11, 33). A Dio che solo è sapiente, per mezzo di Gesù Cristo, la gloria nei secoli dei secoli. Amen (Rm 16, 27). </w:t>
      </w:r>
    </w:p>
    <w:p w14:paraId="035C5AB5"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Cristo infatti non mi ha mandato a battezzare, ma a predicare il vangelo; non però con un discorso sapiente, perché non venga resa vana la croce di Cristo (1Cor 1, 17). Sta scritto infatti: Distruggerò la sapienza dei sapienti e annullerò l’intelligenza degli intelligenti (1Cor 1, 19). Dov’è il sapiente? Dov’è il dotto? Dove mai il sottile ragionatore di questo mondo? Non ha forse Dio dimostrato stolta la sapienza di questo mondo? (1Cor 1, 20). Poiché, infatti, nel disegno sapiente di Dio il mondo, con tutta la sua sapienza, non ha conosciuto Dio, è piaciuto a Dio di salvare i credenti con la stoltezza della predicazione (1Cor 1, 21). E mentre i Giudei chiedono i miracoli e i Greci cercano la sapienza (1Cor 1, 22). </w:t>
      </w:r>
    </w:p>
    <w:p w14:paraId="09107D25"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Ma per coloro che sono chiamati, sia Giudei che Greci, predichiamo Cristo potenza di Dio e sapienza di Dio (1Cor 1, 24). Perché ciò che è stoltezza di Dio è più sapiente degli uomini, e ciò che è debolezza di Dio è più forte degli uomini (1Cor 1, 25). Considerate infatti la vostra vocazione, fratelli: non ci sono tra voi molti sapienti secondo la carne, non molti potenti, non molti nobili (1Cor 1, 26). Ma Dio ha scelto ciò che nel mondo è stolto per confondere i </w:t>
      </w:r>
      <w:r w:rsidRPr="00942322">
        <w:rPr>
          <w:rFonts w:ascii="Arial" w:eastAsia="Calibri" w:hAnsi="Arial" w:cs="Arial"/>
          <w:i/>
          <w:iCs/>
          <w:color w:val="000000"/>
          <w:sz w:val="22"/>
        </w:rPr>
        <w:lastRenderedPageBreak/>
        <w:t xml:space="preserve">sapienti, Dio ha scelto ciò che nel mondo è debole per confondere i forti (1Cor 1, 27). Ed è per lui che voi siete in Cristo Gesù, il quale per opera di Dio è diventato per noi sapienza, giustizia, santificazione e redenzione (1Cor 1, 30). </w:t>
      </w:r>
    </w:p>
    <w:p w14:paraId="589D9F11"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Anch’io, o fratelli, quando venni tra voi, non mi presentai ad annunziarvi la testimonianza di Dio con sublimità di parola o di sapienza (1Cor 2, 1). E la mia parola e il mio messaggio non si basarono su discorsi persuasivi di sapienza, ma sulla manifestazione dello Spirito e della sua potenza (1Cor 2, 4). Perché la vostra fede non fosse fondata sulla sapienza umana, ma sulla potenza di Dio (1Cor 2, 5). Tra i perfetti parliamo, sì, di sapienza, ma di una sapienza che non è di questo mondo, né dei dominatori di questo mondo che vengono ridotti al nulla (1Cor 2, 6). Parliamo di una sapienza divina, misteriosa, che è rimasta nascosta, e che Dio ha preordinato prima dei secoli per la nostra gloria (1Cor 2, 7). </w:t>
      </w:r>
    </w:p>
    <w:p w14:paraId="31EC2752"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Di queste cose noi parliamo, non con un linguaggio suggerito dalla sapienza umana, ma insegnato dallo Spirito, esprimendo cose spirituali in termini spirituali (1Cor 2, 13). Secondo la grazia di Dio che mi è stata data, come un sapiente architetto io ho posto il fondamento; un altro poi vi costruisce sopra. Ma ciascuno stia attento come costruisce (1Cor 3, 10). Nessuno si illuda. Se qualcuno tra voi si crede un sapiente in questo mondo, si faccia stolto per diventare sapiente (1Cor 3, 18). Perché la sapienza di questo mondo è stoltezza davanti a Dio. Sta scritto infatti: Egli prende i sapienti per mezzo della loro astuzia (1Cor 3, 19). E ancora: Il Signore sa che i disegni dei sapienti sono vani (1Cor 3, 20). Noi stolti a causa di Cristo, voi sapienti in Cristo; noi deboli, voi forti; voi onorati, noi disprezzati (1Cor 4, 10). </w:t>
      </w:r>
    </w:p>
    <w:p w14:paraId="4BAD470F"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A uno viene concesso dallo Spirito il linguaggio della sapienza; a un altro invece, per mezzo dello stesso Spirito, il linguaggio di scienza (1Cor 12, 8). Con purezza, sapienza, pazienza, benevolenza, spirito di santità, amore sincero (2Cor 6, 6). Egli l’ha abbondantemente riversata su di noi con ogni sapienza e intelligenza (Ef 1, 8). Perché il Dio del Signore nostro Gesù Cristo, il Padre della gloria, vi dia uno spirito di sapienza e di rivelazione per una più profonda conoscenza di lui (Ef 1, 17). Perché sia manifestata ora nel cielo, per mezzo della Chiesa, ai Principati e alle Potestà la multiforme sapienza di Dio (Ef 3, 10). </w:t>
      </w:r>
    </w:p>
    <w:p w14:paraId="518BF539"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Perciò anche noi, da quando abbiamo saputo vostre notizie, non cessiamo di pregare per voi, e di chiedere che abbiate una piena conoscenza della sua volontà con ogni sapienza e intelligenza spirituale (Col 1, 9).  È lui infatti che noi annunziamo, ammonendo e istruendo ogni uomo con ogni sapienza, per rendere ciascuno perfetto in Cristo (Col 1, 28). Nel quale sono nascosti tutti i tesori della sapienza e della scienza (Col 2, 3). Queste cose hanno una parvenza di sapienza, con la loro affettata religiosità e umiltà e austerità riguardo al corpo, ma in realtà non servono che per soddisfare la carne (Col 2, 23). </w:t>
      </w:r>
    </w:p>
    <w:p w14:paraId="014B5F55"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La parola di Cristo dimori tra voi abbondantemente; ammaestratevi e ammonitevi con ogni sapienza, cantando a Dio di cuore e con gratitudine salmi, inni e cantici spirituali (Col 3, 16). Il vostro parlare sia sempre con grazia, condito di sapienza, per sapere come rispondere a ciascuno (Col 4, 6). Se qualcuno di voi manca di sapienza, la domandi a Dio, che dona a tutti generosamente e senza rinfacciare, e gli sarà data (Gc 1, 5). Non è questa la sapienza che viene dall’alto: è terrena, carnale, diabolica (Gc 3, 15). La </w:t>
      </w:r>
      <w:r w:rsidRPr="00942322">
        <w:rPr>
          <w:rFonts w:ascii="Arial" w:eastAsia="Calibri" w:hAnsi="Arial" w:cs="Arial"/>
          <w:i/>
          <w:iCs/>
          <w:color w:val="000000"/>
          <w:sz w:val="22"/>
        </w:rPr>
        <w:lastRenderedPageBreak/>
        <w:t xml:space="preserve">sapienza che viene dall’alto invece è anzitutto pura; poi pacifica, mite, arrendevole, piena di misericordia e di buoni frutti, senza parzialità, senza ipocrisia (Gc 3, 17). </w:t>
      </w:r>
    </w:p>
    <w:p w14:paraId="4394E844" w14:textId="77777777" w:rsidR="00942322" w:rsidRPr="00942322" w:rsidRDefault="00942322" w:rsidP="00942322">
      <w:pPr>
        <w:spacing w:after="120"/>
        <w:ind w:left="567" w:right="567"/>
        <w:jc w:val="both"/>
        <w:rPr>
          <w:rFonts w:ascii="Arial" w:eastAsia="Calibri" w:hAnsi="Arial" w:cs="Arial"/>
          <w:i/>
          <w:iCs/>
          <w:color w:val="000000"/>
          <w:sz w:val="22"/>
        </w:rPr>
      </w:pPr>
      <w:r w:rsidRPr="00942322">
        <w:rPr>
          <w:rFonts w:ascii="Arial" w:eastAsia="Calibri" w:hAnsi="Arial" w:cs="Arial"/>
          <w:i/>
          <w:iCs/>
          <w:color w:val="000000"/>
          <w:sz w:val="22"/>
        </w:rPr>
        <w:t xml:space="preserve">La magnanimità del Signore nostro giudicatela come salvezza, come anche il nostro carissimo fratello Paolo vi ha scritto, secondo la sapienza che gli è stata data (2Pt 3, 15). E dicevano a gran voce: «L’Agnello che fu immolato è degno di ricevere potenza e ricchezza, sapienza e forza, onore, gloria e benedizione» (Ap 5, 12). "Amen! Lode, gloria, sapienza, azione di grazie, onore, potenza e forza al nostro Dio nei secoli dei secoli. Amen" (Ap 7, 12). Qui sta la sapienza. Chi ha intelligenza calcoli il numero della bestia: essa rappresenta un nome d’uomo. E tal cifra è seicentosessantasei (Ap 13, 18). </w:t>
      </w:r>
    </w:p>
    <w:p w14:paraId="429F4EDF" w14:textId="77777777" w:rsidR="00942322" w:rsidRPr="00942322" w:rsidRDefault="00942322" w:rsidP="00942322">
      <w:pPr>
        <w:spacing w:after="120"/>
        <w:ind w:left="567" w:right="567"/>
        <w:jc w:val="both"/>
        <w:rPr>
          <w:rFonts w:ascii="Arial" w:eastAsia="Calibri" w:hAnsi="Arial" w:cs="Arial"/>
          <w:i/>
          <w:iCs/>
          <w:color w:val="000000"/>
          <w:sz w:val="22"/>
        </w:rPr>
      </w:pPr>
    </w:p>
    <w:p w14:paraId="74A1A1F7" w14:textId="77777777" w:rsidR="00942322" w:rsidRPr="00942322" w:rsidRDefault="00942322" w:rsidP="00942322">
      <w:pPr>
        <w:spacing w:after="120"/>
        <w:jc w:val="both"/>
        <w:rPr>
          <w:rFonts w:ascii="Arial" w:eastAsia="Calibri" w:hAnsi="Arial"/>
          <w:b/>
          <w:color w:val="000000"/>
          <w:sz w:val="24"/>
          <w:szCs w:val="22"/>
        </w:rPr>
      </w:pPr>
      <w:r w:rsidRPr="00942322">
        <w:rPr>
          <w:rFonts w:ascii="Arial" w:eastAsia="Calibri" w:hAnsi="Arial"/>
          <w:b/>
          <w:color w:val="000000"/>
          <w:sz w:val="24"/>
          <w:szCs w:val="22"/>
        </w:rPr>
        <w:t>VERITÀ ANNUNZIATA, VERITÀ PROVATA</w:t>
      </w:r>
    </w:p>
    <w:p w14:paraId="77CF8294"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Il Prologo annunzia tutta la verità eterna, divina, metastorica e storica di Cristo Gesù. Altro è annunziare la Verità, altro è provare la Verità. La Verità annunziata va sempre provata. Chi deve provare la Verità è sempre la storia. Dio è Creatore. La creazione attesta che veramente Dio è il suo Creatore. Dio si annunzia come il Signore. Le dieci piaghe d’Egitto attestano che veramente, realmente Lui è il Signore.</w:t>
      </w:r>
    </w:p>
    <w:p w14:paraId="6ED15FB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L’Apostolo Giovanni chiama a testimone la storia di Gesù, nei piccoli e nei grandi eventi della sua vita e, con saggezza di Spirito Santo, prova che quanto Lui ha scritto nel Prologo è purissima verità. Sono gli uomini che gli rendono testimonianza. Il primo fra tutti è Giovanni il Battista. Questi è già inserito nel Prologo come il testimone della luce. È detto a chiare lettere che Lui non è la luce, ma viene come testimone di essa.</w:t>
      </w:r>
    </w:p>
    <w:p w14:paraId="71523510"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Testimoni di Gesù sono Andrea, Filippo, la Madre di Gesù, tutti i suoi discepoli. È la Donna di Samaria, sono i Samaritani del suo villaggio, è il funzionario del re. È il paralitico presso la piscina di Betzatà. È la moltiplicazione dei pani. È il cieco nato. È Lazzaro che esce dal sepolcro vivo, dopo quattro giorni nel seno della morte. È il Padre che lo accredita con segni e prodigi, più che Mosè e tutti i profeti antichi.</w:t>
      </w:r>
    </w:p>
    <w:p w14:paraId="79CAA690"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Questa metodologia giovannea e tutta la Scrittura Santa devono insegnare ad ogni discepolo di Gesù che non è sufficiente annunziare la verità di Cristo – almeno la si annunziasse con profonda verità di dottrina e di sapienza nello Spirito Santo. Neanche questo più si fa – ma è obbligatorio che ognuno provi ciò che dice. L’obbligo della prova ricade sempre su chi annunzia una verità, non su chi la deve ricevere, accogliere.</w:t>
      </w:r>
    </w:p>
    <w:p w14:paraId="6E64D6F9" w14:textId="77777777" w:rsidR="00942322" w:rsidRPr="00942322" w:rsidRDefault="00942322" w:rsidP="00942322">
      <w:pPr>
        <w:spacing w:after="120"/>
        <w:jc w:val="both"/>
        <w:rPr>
          <w:rFonts w:ascii="Arial" w:hAnsi="Arial"/>
          <w:iCs/>
          <w:color w:val="000000"/>
          <w:sz w:val="22"/>
        </w:rPr>
      </w:pPr>
      <w:r w:rsidRPr="00942322">
        <w:rPr>
          <w:rFonts w:ascii="Arial" w:hAnsi="Arial"/>
          <w:color w:val="000000"/>
          <w:sz w:val="22"/>
        </w:rPr>
        <w:t xml:space="preserve">Ecco come finisce il Vangelo secondo Giovanni, nella sua prima chiusura: </w:t>
      </w:r>
      <w:r w:rsidRPr="00942322">
        <w:rPr>
          <w:rFonts w:ascii="Arial" w:hAnsi="Arial"/>
          <w:i/>
          <w:iCs/>
          <w:color w:val="000000"/>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942322">
        <w:rPr>
          <w:rFonts w:ascii="Arial" w:hAnsi="Arial"/>
          <w:iCs/>
          <w:color w:val="000000"/>
          <w:sz w:val="22"/>
        </w:rPr>
        <w:t xml:space="preserve">Possiamo credere che Gesù è il Cristo, il Figlio di Dio. Possiamo avere la vita nel suo nome. </w:t>
      </w:r>
    </w:p>
    <w:p w14:paraId="2D98079E" w14:textId="77777777" w:rsidR="00942322" w:rsidRPr="00942322" w:rsidRDefault="00942322" w:rsidP="00942322">
      <w:pPr>
        <w:spacing w:after="120"/>
        <w:jc w:val="both"/>
        <w:rPr>
          <w:rFonts w:ascii="Arial" w:hAnsi="Arial"/>
          <w:iCs/>
          <w:color w:val="000000"/>
          <w:sz w:val="22"/>
        </w:rPr>
      </w:pPr>
      <w:r w:rsidRPr="00942322">
        <w:rPr>
          <w:rFonts w:ascii="Arial" w:hAnsi="Arial"/>
          <w:color w:val="000000"/>
          <w:sz w:val="22"/>
        </w:rPr>
        <w:t xml:space="preserve">Seconda chiusura dice: </w:t>
      </w:r>
      <w:r w:rsidRPr="00942322">
        <w:rPr>
          <w:rFonts w:ascii="Arial" w:hAnsi="Arial"/>
          <w:i/>
          <w:iCs/>
          <w:color w:val="000000"/>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r w:rsidRPr="00942322">
        <w:rPr>
          <w:rFonts w:ascii="Arial" w:hAnsi="Arial"/>
          <w:iCs/>
          <w:color w:val="000000"/>
          <w:sz w:val="22"/>
        </w:rPr>
        <w:t>Tre anni di vita pubblica di Gesù non possono essere racchiusi in dei libri. La sua vita è oltre.</w:t>
      </w:r>
    </w:p>
    <w:p w14:paraId="3C69074C"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Il Prologo del Quarto Vangelo è la verità eterna e storica, divina e umana di Cristo Gesù, del Figlio Unigenito del Padre, del suo Verbo Fattosi carne. Il Vangelo, cioè Cristo Gesù, con la sua vita, con le sue parole e le sue opere, attesta, manifesta, testimonia che ogni parola del Prologo è purissima Verità. L’Ispirazione deve sempre trovare il suo fondamento di verità nella storia. Una verità senza storia è nulla.</w:t>
      </w:r>
    </w:p>
    <w:p w14:paraId="2449D2B7"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lastRenderedPageBreak/>
        <w:t>Madre del Verbo Incarnato, vieni in nostro soccorso. Non permettere che il Mistero del Figlio del Padre, che si è fatto vero uomo nel tuo seno, venga oggi così stoltamente vanificato, ridotto in polvere, devastato. Angeli, Santi, intercedete. Chiedete allo Spirito Santo che ci colmi della sua fortezza e franchezza, sapienza e intelligenza, conoscenza e scienza, per gridare al mondo la verità di Gesù in tutto il suo splendore.</w:t>
      </w:r>
    </w:p>
    <w:p w14:paraId="3F2583BB" w14:textId="77777777" w:rsidR="00942322" w:rsidRPr="00942322" w:rsidRDefault="00942322" w:rsidP="00942322">
      <w:pPr>
        <w:spacing w:after="120"/>
        <w:jc w:val="both"/>
        <w:rPr>
          <w:rFonts w:ascii="Arial" w:hAnsi="Arial" w:cs="Arial"/>
          <w:sz w:val="24"/>
          <w:szCs w:val="24"/>
        </w:rPr>
      </w:pPr>
    </w:p>
    <w:p w14:paraId="1D3B8131" w14:textId="77777777" w:rsidR="00942322" w:rsidRPr="00942322" w:rsidRDefault="00942322" w:rsidP="00942322">
      <w:pPr>
        <w:spacing w:after="120"/>
        <w:jc w:val="both"/>
        <w:rPr>
          <w:rFonts w:ascii="Arial" w:hAnsi="Arial" w:cs="Arial"/>
          <w:sz w:val="24"/>
          <w:szCs w:val="24"/>
        </w:rPr>
      </w:pPr>
      <w:r w:rsidRPr="00942322">
        <w:rPr>
          <w:rFonts w:ascii="Arial" w:hAnsi="Arial" w:cs="Arial"/>
          <w:sz w:val="24"/>
          <w:szCs w:val="24"/>
        </w:rPr>
        <w:t>Seconda riflessione</w:t>
      </w:r>
    </w:p>
    <w:p w14:paraId="0ED7E9A1" w14:textId="77777777" w:rsidR="00942322" w:rsidRPr="00942322" w:rsidRDefault="00942322" w:rsidP="00942322">
      <w:pPr>
        <w:spacing w:after="120"/>
        <w:rPr>
          <w:rFonts w:ascii="Arial" w:hAnsi="Arial" w:cs="Arial"/>
          <w:b/>
          <w:bCs/>
          <w:i/>
          <w:iCs/>
          <w:color w:val="000000"/>
          <w:sz w:val="24"/>
          <w:szCs w:val="28"/>
        </w:rPr>
      </w:pPr>
      <w:bookmarkStart w:id="119" w:name="_Toc62172284"/>
      <w:r w:rsidRPr="00942322">
        <w:rPr>
          <w:rFonts w:ascii="Arial" w:hAnsi="Arial" w:cs="Arial"/>
          <w:b/>
          <w:bCs/>
          <w:i/>
          <w:iCs/>
          <w:color w:val="000000"/>
          <w:sz w:val="24"/>
          <w:szCs w:val="28"/>
        </w:rPr>
        <w:t>SCOPO O FINE DEL VANGELO SECONDO GIOVANNI</w:t>
      </w:r>
      <w:bookmarkEnd w:id="119"/>
    </w:p>
    <w:p w14:paraId="0C2A7B24"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 xml:space="preserve">L’Apostolo Giovanni nel Capitolo XX del suo Vangelo rivela il fine o lo scopo che lo ha mosso a scrive una sua particolare, speciale testimonianza su Cristo Signore. Ecco le sue parole: </w:t>
      </w:r>
      <w:r w:rsidRPr="00942322">
        <w:rPr>
          <w:rFonts w:ascii="Arial" w:hAnsi="Arial"/>
          <w:i/>
          <w:color w:val="000000"/>
          <w:sz w:val="22"/>
        </w:rPr>
        <w:t>“Gesù, in presenza dei suoi discepoli, fece molti altri segni che non sono stati scritti in questo libro. Ma questi sono stati scritti perché crediate che Gesù è il Cristo, il Figlio di Dio, e perché, credendo, abbiate la vita nel suo nome”</w:t>
      </w:r>
      <w:r w:rsidRPr="00942322">
        <w:rPr>
          <w:rFonts w:ascii="Arial" w:hAnsi="Arial"/>
          <w:color w:val="000000"/>
          <w:sz w:val="22"/>
        </w:rPr>
        <w:t xml:space="preserve"> (Gv 20,30-31). </w:t>
      </w:r>
    </w:p>
    <w:p w14:paraId="54C2C9A7"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La vita eterna è nel nome di Cristo Gesù. Qual è la vera fede in Cristo Gesù? È vera fede quando si crede che Gesù è il Cristo, il Messia promesso e mandato dal Padre. Ma chi è in verità, secondo la verità di Dio, il Messia, il Cristo, di Dio, Gesù? Gesù è nella sua Persona è vero Dio, vero Figlio Unigenito del Padre da Lui generato nell’eternità. Prima di tutti i secoli. Ma basta questa fede? Ancora no.</w:t>
      </w:r>
    </w:p>
    <w:p w14:paraId="4FBEE0A3"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Il Verbo che è in principio, che in principio è presso Dio, che in principio è Dio, sussiste nella sola natura divina, nella quale sussiste il Padre e lo Spirito Santo. Il Verbo che è in principio si fece carne e venne ad abitare in mezzo a noi pieno di grazia e di verità. Come l’Apostolo Giovanni prova questa verità di Cristo Gesù? Attraverso la narrazione dei segni da Lui compiuti. Ogni segno attesta questa verità e la mette in luce.</w:t>
      </w:r>
    </w:p>
    <w:p w14:paraId="68BCA64D"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È giusto allora che ci si chieda: cosa è il segno? Cosa il miracolo? Cosa il prodigio? Dalla conoscenza di queste realtà, giungeremo anche noi alla stessa conclusione cui è giunto l’Apostolo Giovanni. Ma se miracolo, segno e prodigio portano alla vera fede in Cristo Gesù, perché oggi il mondo odia il Crocifisso e gli stessi cristiani hanno paura di parlare di Gesù il Nazareno? Perché l’uomo può rinnegare la sua stessa razionalità.</w:t>
      </w:r>
    </w:p>
    <w:p w14:paraId="2844D70E" w14:textId="77777777" w:rsidR="00942322" w:rsidRPr="00942322" w:rsidRDefault="00942322" w:rsidP="00942322">
      <w:pPr>
        <w:spacing w:after="120"/>
        <w:jc w:val="both"/>
        <w:rPr>
          <w:rFonts w:ascii="Arial" w:hAnsi="Arial"/>
          <w:i/>
          <w:color w:val="000000"/>
          <w:sz w:val="22"/>
        </w:rPr>
      </w:pPr>
      <w:r w:rsidRPr="00942322">
        <w:rPr>
          <w:rFonts w:ascii="Arial" w:hAnsi="Arial"/>
          <w:color w:val="000000"/>
          <w:sz w:val="22"/>
        </w:rPr>
        <w:t xml:space="preserve">È verità annunziata da Gesù con questa parole: </w:t>
      </w:r>
      <w:r w:rsidRPr="00942322">
        <w:rPr>
          <w:rFonts w:ascii="Arial" w:hAnsi="Arial"/>
          <w:i/>
          <w:color w:val="000000"/>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w:t>
      </w:r>
    </w:p>
    <w:p w14:paraId="73FAE9F5" w14:textId="77777777" w:rsidR="00942322" w:rsidRPr="00942322" w:rsidRDefault="00942322" w:rsidP="00942322">
      <w:pPr>
        <w:spacing w:after="120"/>
        <w:jc w:val="both"/>
        <w:rPr>
          <w:rFonts w:ascii="Arial" w:hAnsi="Arial"/>
          <w:i/>
          <w:color w:val="000000"/>
          <w:sz w:val="22"/>
        </w:rPr>
      </w:pPr>
      <w:r w:rsidRPr="00942322">
        <w:rPr>
          <w:rFonts w:ascii="Arial" w:hAnsi="Arial"/>
          <w:i/>
          <w:color w:val="000000"/>
          <w:sz w:val="22"/>
        </w:rPr>
        <w:t xml:space="preserve">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p>
    <w:p w14:paraId="7BEE4CD8" w14:textId="77777777" w:rsidR="00942322" w:rsidRPr="00942322" w:rsidRDefault="00942322" w:rsidP="00942322">
      <w:pPr>
        <w:spacing w:after="120"/>
        <w:jc w:val="both"/>
        <w:rPr>
          <w:rFonts w:ascii="Arial" w:hAnsi="Arial"/>
          <w:color w:val="000000"/>
          <w:sz w:val="22"/>
        </w:rPr>
      </w:pPr>
      <w:r w:rsidRPr="00942322">
        <w:rPr>
          <w:rFonts w:ascii="Arial" w:hAnsi="Arial"/>
          <w:i/>
          <w:color w:val="000000"/>
          <w:sz w:val="22"/>
        </w:rPr>
        <w:t>Chiunque infatti fa il male, odia la luce, e non viene alla luce perché le sue opere non vengano riprovate. Invece chi fa la verità viene verso la luce, perché appaia chiaramente che le sue opere sono state fatte in Dio”</w:t>
      </w:r>
      <w:r w:rsidRPr="00942322">
        <w:rPr>
          <w:rFonts w:ascii="Arial" w:hAnsi="Arial"/>
          <w:color w:val="000000"/>
          <w:sz w:val="22"/>
        </w:rPr>
        <w:t xml:space="preserve"> (Gv 3,13-21). Chi non crede deve attribuire a se stesso la causa della sua perdizione eterna. Non ha creduto nel dono di vita, verità, grazia, giustizia, luce, risurrezione fatto a lui da Padre.</w:t>
      </w:r>
    </w:p>
    <w:p w14:paraId="0006E997" w14:textId="77777777" w:rsidR="00942322" w:rsidRPr="00942322" w:rsidRDefault="00942322" w:rsidP="00942322">
      <w:pPr>
        <w:keepNext/>
        <w:spacing w:after="120"/>
        <w:outlineLvl w:val="1"/>
        <w:rPr>
          <w:rFonts w:ascii="Arial" w:hAnsi="Arial" w:cs="Arial"/>
          <w:b/>
          <w:bCs/>
          <w:i/>
          <w:iCs/>
          <w:color w:val="000000"/>
          <w:sz w:val="28"/>
          <w:szCs w:val="28"/>
        </w:rPr>
      </w:pPr>
    </w:p>
    <w:p w14:paraId="243C07B8" w14:textId="77777777" w:rsidR="00942322" w:rsidRPr="00942322" w:rsidRDefault="00942322" w:rsidP="00942322">
      <w:pPr>
        <w:spacing w:after="120"/>
        <w:jc w:val="both"/>
        <w:rPr>
          <w:rFonts w:ascii="Arial" w:hAnsi="Arial" w:cs="Arial"/>
          <w:b/>
          <w:bCs/>
          <w:i/>
          <w:iCs/>
          <w:color w:val="000000"/>
          <w:sz w:val="24"/>
          <w:szCs w:val="28"/>
        </w:rPr>
      </w:pPr>
      <w:bookmarkStart w:id="120" w:name="_Toc62172285"/>
      <w:r w:rsidRPr="00942322">
        <w:rPr>
          <w:rFonts w:ascii="Arial" w:hAnsi="Arial" w:cs="Arial"/>
          <w:b/>
          <w:bCs/>
          <w:i/>
          <w:iCs/>
          <w:color w:val="000000"/>
          <w:sz w:val="24"/>
          <w:szCs w:val="28"/>
        </w:rPr>
        <w:t>SEGNO</w:t>
      </w:r>
      <w:bookmarkEnd w:id="120"/>
    </w:p>
    <w:p w14:paraId="2E00EAB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lastRenderedPageBreak/>
        <w:t>È il segno è una realtà visibile e presente che indica una realtà invisibile. I segni si distinguono in segni naturali: il fumo rivela la presenza del fuoco. In segni artificiali: sono quelli stabiliti dall’uomo: il rosso di un semaforo indica arresto, il giallo attenzione, il verde via libera. In segni preternaturali: sono quei segni che una natura può, mentre un’altra non può. In segni soprannaturali: nessuna natura umana può. Solo Dio può.</w:t>
      </w:r>
    </w:p>
    <w:p w14:paraId="74398A41"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Può un uomo trasformare il suo corpo e il suo sangue in bevanda di vita eterna per l’intera umanità, di ogni luogo e di ogni tempo? Mai. Può un uomo risuscitare un altro uomo che giace nella tomba già da quattro giorni? Mai. Può un uomo dare la vita ad un cieco nato? Mai. Questi segni Gesù li ha compiuti con la sola Parola. Può un uomo dire ad un paralitico alzati e cammina? Mai. Gesù può perché Dio.</w:t>
      </w:r>
    </w:p>
    <w:p w14:paraId="5E79D1A7"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Può Mosè comandare alle rane, ai mosconi, alle pustole, alle zanzare, alla grandine, alla cavallette, alle tenebre, ad ogni altro elemento della natura di venire con la sola sua parola e con la sola sua parola andarsene? Può dire al mare di aprirsi ed esso si apre e il popolo passa in mezzo a piedi asciutti e poi dire di ricomporsi mentre i cavalli e i cavalieri del faraone vengono travolti dai flutti? Solo Dio può dire queste cose.</w:t>
      </w:r>
    </w:p>
    <w:p w14:paraId="026CDF32"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Poiché Gesù non dice queste cose nel nome del Padre suo, ma nel suo nome, necessariamente si deve giungere alla verità che Lui è Dio. Se è Dio ogni Parola da Lui proferita è purissima verità. Si crede in Cristo Gesù se si crede nella sua Parola. La vita eterna è infatti il frutto della fede nella sua Parola e in Lui che è il Figlio di Dio. è Lui la verità, la vita, la grazia, la luce. In Lui noi diveniamo vita, verità, luce grazia.</w:t>
      </w:r>
    </w:p>
    <w:p w14:paraId="25BB2761"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Ma il Signore gli disse: “Però chiunque ucciderà Caino subirà la vendetta sette volte!”. Il Signore impose a Caino un segno, perché non lo colpisse chiunque l’avesse incontrato (Gen 4, 15). Dio disse: Questo è il segno dell’alleanza, che io pongo tra me e voi e tra ogni essere vivente che è con voi per le generazioni eterne (Gen 9, 12). Il mio arco pongo sulle nubi ed esso sarà il segno dell’alleanza tra me e la terra (Gen 9, 13). Disse Dio a Noè: Questo è il segno dell’alleanza che io ho stabilito tra me e ogni carne che è sulla terra (Gen 9, 17). Vi lascerete circoncidere la carne del vostro membro e ciò sarà il segno dell’alleanza tra me e voi (Gen 17, 11). </w:t>
      </w:r>
    </w:p>
    <w:p w14:paraId="17E2802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Rispose: “Io sarò con te. Eccoti il segno che io ti ho mandato: quando tu avrai fatto uscire il popolo dall’Egitto, servirete Dio su questo monte” (Es 3, 12). Dunque se non ti credono e non ascoltano la voce del primo segno, crederanno alla voce del secondo (Es 4, 8). Così farò distinzione tra il mio popolo e il tuo popolo. Domani avverrà questo segno” (Es 8, 19). Il sangue sulle vostre case sarà il segno che voi siete dentro: io vedrò il sangue e passerò oltre, non vi sarà per voi flagello di sterminio, quando io colpirò il paese d’Egitto (Es 12, 13). Sarà per te segno sulla tua mano e ricordo fra i tuoi occhi, perché la legge del Signore sia sulla tua bocca. Con mano potente infatti il Signore ti ha fatto uscire dall’Egitto (Es 13, 9). </w:t>
      </w:r>
    </w:p>
    <w:p w14:paraId="675AD5FE"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Questo sarà un segno sulla tua mano, sarà un ornamento fra i tuoi occhi, per ricordare che con braccio potente il Signore ci ha fatti uscire dall’Egitto” (Es 13, 16). Quanto a te, parla agli Israeliti e riferisci loro: In tutto dovrete osservare i miei sabati, perché il sabato è un segno tra me e voi, per le vostre generazioni, perché si sappia che io sono il Signore che vi santifica (Es 31, 13). Esso è un segno perenne fra me e gli Israeliti, perché il Signore in sei giorni ha fatto il cielo e la terra, ma nel settimo ha cessato e si è riposato” (Es 31, 17). Si trattasse anche di suo padre, di sua madre, di suo fratello e di sua sorella, non si contaminerà per loro alla loro morte, perché porta sul capo il segno della sua consacrazione a Dio (Nm 6, 7). Te li legherai alla mano come un segno, ti saranno come un pendaglio tra gli occhi (Dt 6, 8). </w:t>
      </w:r>
    </w:p>
    <w:p w14:paraId="22D0673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lastRenderedPageBreak/>
        <w:t xml:space="preserve">Porrete dunque nel cuore e nell’anima queste mie parole; ve le legherete alla mano come un segno e le terrete come un pendaglio tra gli occhi (Dt 11, 18). Qualora si alzi in mezzo a te un profeta o un sognatore che ti proponga un segno o un prodigio (Dt 13, 2). E il segno e il prodigio annunciato succeda ed egli ti dica: Seguiamo dèi stranieri, che tu non hai mai conosciuti, e rendiamo loro un culto (Dt 13, 3). Esse per te e per la tua discendenza saranno sempre un segno e un prodigio (Dt 28, 46). Ora giuratemi per il Signore che, come io ho usato benevolenza, anche voi userete benevolenza alla casa di mio padre; datemi dunque un segno certo (Gs 2, 12). Perché diventino un segno in mezzo a voi. Quando domani i vostri figli vi chiederanno: Che significano per voi queste pietre? (Gs 4, 6). </w:t>
      </w:r>
    </w:p>
    <w:p w14:paraId="301458B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Gli disse allora: “Se ho trovato grazia ai tuoi occhi, dammi un segno che proprio tu mi parli (Gdc 6, 17). Sarà per te un segno quello che avverrà ai tuoi due figli, a Ofni e Fineès: nello stesso giorno moriranno tutti e due (1Sam 2, 34). Samuele prese allora l’ampolla dell’olio e gliela versò sulla testa, poi lo baciò dicendo: “Ecco: il Signore ti ha unto capo sopra Israele suo popolo. Tu avrai potere sul popolo del Signore e tu lo libererai dalle mani dei nemici che gli stanno intorno. Questo sarà per te il segno che proprio il Signore ti ha unto capo sulla sua casa (1Sam 10, 1). Se invece ci diranno: Venite su da noi!, saliamo, perché il Signore ce li ha messi nelle mani e questo sarà per noi il segno” (1Sam 14, 10)l L’altare si spaccò e si sparse la cenere dell’altare secondo il segno dato dall’uomo di Dio per comando del Signore (1Re 13, 5). </w:t>
      </w:r>
    </w:p>
    <w:p w14:paraId="179C0CA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Passato il mezzogiorno, quelli ancora agivano da invasati ed era venuto il momento in cui si sogliono offrire i sacrifici, ma non si sentiva alcuna voce né una risposta né un segno di attenzione (1Re 18, 29). Giezi li aveva preceduti; aveva posto il bastone sulla faccia del ragazzo, ma non c’era stato un gemito né altro segno di vita. Egli tornò verso Eliseo e gli riferì: “Il ragazzo non si è svegliato” (2Re 4, 31). Questo ti serva come segno: si mangi quest’anno il frutto dei semi caduti, nell’anno prossimo ciò che nasce da sé, nel terzo anno semineranno e mieteranno, pianteranno vigne e ne mangeranno il frutto (2Re 19, 29). Ezechia disse a Isaia: “Qual è il segno che il Signore mi guarirà e che, il terzo giorno, salirò al tempio?” (2Re 20, 8). </w:t>
      </w:r>
    </w:p>
    <w:p w14:paraId="589DD734"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Isaia rispose: “Da parte del Signore questo ti sia come segno che il Signore manterrà la promessa, fatta a te: Vuoi che l’ombra avanzi di dieci gradi oppure che retroceda di dieci gradi?” (2Re 20, 9). Ma come potrò riprendere la somma, dal momento che lui non conosce me, né io conosco lui? Che segno posso dargli, perché mi riconosca, mi creda e mi consegni il denaro? Inoltre non sono pratico delle strade della Media per andarvi” (Tb 5, 2).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Non avendo però portato a segno il colpo per la fretta della lotta, mentre la folla premeva fuori delle porte, salì coraggiosamente sulle mura e si gettò a precipizio sulla folla con gesto da prode (2Mac 14, 43). </w:t>
      </w:r>
    </w:p>
    <w:p w14:paraId="3A55C7BF"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Fece poi appendere la testa di Nicànore all’Acra alla vista di tutti, perché fosse segno manifesto dell’aiuto di Dio (2Mac 15, 35). Le manda o per castigo della terra o in segno di bontà (Gb 37, 13). Dammi un segno di benevolenza; vedano e siano confusi i miei nemici, perché tu, Signore, mi </w:t>
      </w:r>
      <w:r w:rsidRPr="00942322">
        <w:rPr>
          <w:rFonts w:ascii="Arial" w:hAnsi="Arial"/>
          <w:i/>
          <w:iCs/>
          <w:color w:val="000000"/>
          <w:sz w:val="22"/>
        </w:rPr>
        <w:lastRenderedPageBreak/>
        <w:t xml:space="preserve">hai soccorso e consolato (Sal 85, 17). Oppure come un uccello che vola per l’aria e non si trova alcun segno della sua corsa, poiché l’aria leggera, percossa dal tocco delle penne e divisa dall’impeto vigoroso, è attraversata dalle ali in movimento, ma dopo non si trova segno del suo passaggio (Sap 5, 11). Così anche noi, appena nati, siamo già scomparsi, non abbiamo avuto alcun segno di virtù da mostrare; siamo stati consumati nella nostra malvagità” (Sap 5, 13). “Chiedi un segno dal Signore tuo Dio, dal profondo degli inferi oppure lassù in alto” (Is 7, 11). </w:t>
      </w:r>
    </w:p>
    <w:p w14:paraId="07DCCCC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Pertanto il Signore stesso vi darà un segno. Ecco: la vergine concepirà e partorirà un figlio, che chiamerà Emmanuele (Is 7, 14). Poiché un bambino è nato per noi, ci è stato dato un figlio. Sulle sue spalle è il segno della sovranità ed è chiamato: Consigliere ammirabile, Dio potente, Padre per sempre, Principe della pace (Is 9, 5). Sarà un segno e una testimonianza per il Signore degli eserciti nel paese d’Egitto. Quando, di fronte agli avversari, invocheranno il Signore, allora egli manderà loro un salvatore che li difenderà e li libererà (Is 19, 20). Il Signore poi disse: “Come il mio servo Isaia è andato spoglio e scalzo per tre anni, come segno e simbolo per l’Egitto e per l’Etiopia (Is 20, 3). Questo ti serva da segno: si mangerà quest’anno ciò che nascerà dai semi caduti, nell’anno prossimo quanto crescerà da sé, ma nel terzo anno seminerete e mieterete, pianterete vigne e ne mangerete il frutto (Is 37, 30). </w:t>
      </w:r>
    </w:p>
    <w:p w14:paraId="3CA86800"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Da parte del Signore questo ti sia come segno che egli manterrà la promessa che ti ha fatto (Is 38, 7). Ezechia disse: “Qual è il segno per cui io entrerò nel tempio?” (Is 38, 22). Invece di spine cresceranno cipressi, invece di ortiche cresceranno mirti; ciò sarà a gloria del Signore, un segno eterno che non scomparirà (Is 55, 13). Io porrò in essi un segno e manderò i loro superstiti alle genti di Tarsis, Put, Lud, Mesech, Ros, Tubal e di Grecia, ai lidi lontani che non hanno udito parlare di me e non hanno visto la mia gloria; essi annunzieranno la mia gloria alle nazioni (Is 66, 19). Questo sarà per voi il segno - dice il Signore - che io vi punirò in questo luogo, perché sappiate che le mie parole si avverano sul serio contro di voi, per vostra disgrazia (Ger 44, 29). Poi prendi una teglia di ferro e mettila come muro di ferro fra te e la città, e tieni fisso lo sguardo su di essa, che sarà assediata, anzi tu la assedierai! Questo sarà un segno per gli Israeliti (Ez 4, 3). Diedi loro anche i miei sabati come un segno fra me e loro, perché sapessero che sono io, il Signore, che li santifico (Ez 20, 12). Santificate i miei sabati e siano un segno fra me e voi, perché si sappia che sono io, il Signore vostro Dio (Ez 20, 20). </w:t>
      </w:r>
    </w:p>
    <w:p w14:paraId="23AA97F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Domandai: “Che cosa vengono a fare costoro?”. Mi rispose: “Le corna hanno disperso Giuda a tal segno che nessuno osa più alzare la testa e costoro vengono a demolire e abbattere le corna delle nazioni che cozzano contro il paese di Giuda per disperderlo” (Zc 2, 4). In verità vi dico: finché non siano passati il cielo e la terra, non passerà neppure uno iota o un segno dalla legge, senza che tutto sia compiuto (Mt 5, 18). </w:t>
      </w:r>
    </w:p>
    <w:p w14:paraId="629417D9"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Allora alcuni scribi e farisei lo interrogarono: “Maestro, vorremmo che tu ci facessi vedere un segno”. Ed egli rispose (Mt 12, 38). “Una generazione perversa e adultera pretende un segno! Ma nessun segno le sarà dato, se non il segno di Giona profeta (Mt 12, 39). I farisei e i sadducei si avvicinarono per metterlo alla prova e gli chiesero che mostrasse loro un segno dal cielo </w:t>
      </w:r>
      <w:r w:rsidRPr="00942322">
        <w:rPr>
          <w:rFonts w:ascii="Arial" w:hAnsi="Arial"/>
          <w:i/>
          <w:iCs/>
          <w:color w:val="000000"/>
          <w:sz w:val="22"/>
        </w:rPr>
        <w:lastRenderedPageBreak/>
        <w:t xml:space="preserve">(Mt 16, 1). Una generazione perversa e adultera cerca un segno, ma nessun segno le sarà dato se non il segno di Giona”. E lasciatili, se ne andò (Mt 16, 4). Sedutosi poi sul monte degli Ulivi, i suoi discepoli gli si avvicinarono e, in disparte, gli dissero: “Dicci quando accadranno queste cose, e quale sarà il segno della tua venuta e della fine del mondo” (Mt 24, 3). Allora comparirà nel cielo il segno del Figlio dell’uomo e allora si batteranno il petto tutte le tribù della terra, e vedranno il Figlio dell’uomo venire sopra le nubi del cielo con grande potenza e gloria (Mt 24, 30). Allora vennero i farisei e incominciarono a discutere con lui, chiedendogli un segno dal cielo, per metterlo alla prova (Mc 8, 11). </w:t>
      </w:r>
    </w:p>
    <w:p w14:paraId="6663C01D"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Ma egli, con un profondo sospiro, disse: “Perché questa generazione chiede un segno? In verità vi dico: non sarà dato alcun segno a questa generazione” (Mc 8, 12). “Dicci, quando accadrà questo, e quale sarà il segno che tutte queste cose staranno per compiersi?” (Mc 13, 4). Chi lo tradiva aveva dato loro questo segno: “Quello che bacerò, è lui; arrestatelo e conducetelo via sotto buona scorta” (Mc 14, 44). Questo per voi il segno: troverete un bambino avvolto in fasce, che giace in una mangiatoia” (Lc 2, 12). Simeone li benedisse e parlò a Maria, sua madre: “Egli è qui per la rovina e la risurrezione di molti in Israele, segno di contraddizione (Lc 2, 34). Altri poi, per metterlo alla prova, gli domandavano un segno dal cielo (Lc 11, 16). </w:t>
      </w:r>
    </w:p>
    <w:p w14:paraId="1BCE0209"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Mentre le folle si accalcavano, Gesù cominciò a dire: “Questa generazione è una generazione malvagia; essa cerca un segno, ma non le sarà dato nessun segno fuorché il segno di Giona (Lc 11, 29). Poiché come Giona fu un segno per quelli di Nìnive, così anche il Figlio dell’uomo lo sarà per questa generazione (Lc 11, 30). Gli domandarono: “Maestro, quando accadrà questo e quale sarà il segno che ciò sta per compiersi?” (Lc 21, 7). Allora i Giudei presero la parola e gli dissero: “Quale segno ci mostri per fare queste cose?” (Gv 2, 18). Allora la gente, visto il segno che egli aveva compiuto, cominciò a dire: “Questi è davvero il profeta che deve venire nel mondo!” (Gv 6, 14). Allora gli dissero: “Quale segno dunque tu fai perché vediamo e possiamo crederti? Quale opera compi? (Gv 6, 30). Molti andarono da lui e dicevano: “Giovanni non ha fatto nessun segno, ma tutto quello che Giovanni ha detto di costui era vero” (Gv 10, 41). </w:t>
      </w:r>
    </w:p>
    <w:p w14:paraId="4930E384"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Anche per questo la folla gli andò incontro, perché aveva udito che aveva compiuto quel segno (Gv 12, 18). Gli dissero allora gli altri discepoli: “Abbiamo visto il Signore!”. Ma egli disse loro: “Se non vedo nelle sue mani il segno dei chiodi e non metto il dito nel posto dei chiodi e non metto la mia mano nel suo costato, non crederò” (Gv 20, 25). Egli allora, fatto segno con la mano di tacere, narrò come il Signore lo aveva tratto fuori del carcere, e aggiunse: “Riferite questo a Giacomo e ai fratelli”. Poi uscì e s’incamminò verso un altro luogo (At 12, 17).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73952D6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Per questo la donna deve portare sul capo un segno della sua dipendenza a motivo degli Angeli (1Cor 11, 10). Quindi le lingue non sono un segno per i credenti ma per i non credenti, mentre la profezia non è per i non credenti ma per i credenti (1Cor 14, 22). e riconoscendo la grazia a me conferita, Giacomo, Cefa e Giovanni, ritenuti le colonne, diedero A me e a Barnaba la loro destra in segno di comunione, perché noi andassimo verso i pagani ed </w:t>
      </w:r>
      <w:r w:rsidRPr="00942322">
        <w:rPr>
          <w:rFonts w:ascii="Arial" w:hAnsi="Arial"/>
          <w:i/>
          <w:iCs/>
          <w:color w:val="000000"/>
          <w:sz w:val="22"/>
        </w:rPr>
        <w:lastRenderedPageBreak/>
        <w:t xml:space="preserve">essi verso i circoncisi (Gal 2, 9). Questo è un segno del giusto giudizio di Dio, che vi proclamerà degni di quel regno di Dio, per il quale ora soffrite (2Ts 1, 5). Questo saluto è di mia mano, di Paolo; ciò serve come segno di autenticazione per ogni lettera; io scrivo così (2Ts 3, 17). Nel cielo apparve poi un segno grandioso: una donna vestita di sole, con la luna sotto i suoi piedi e sul suo capo una corona di dodici stelle (Ap 12, 1). Allora apparve un altro segno nel cielo: un enorme drago rosso, con sette teste e dieci corna e sulle teste sette diademi (Ap 12, 3). Poi vidi nel cielo un altro segno grande e meraviglioso: sette angeli che avevano sette flagelli; gli ultimi, poiché con essi si deve compiere l’ira di Dio (Ap 15, 1). </w:t>
      </w:r>
    </w:p>
    <w:p w14:paraId="3CFB71DB"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Dio disse: “Ci siano luci nel firmamento del cielo, per distinguere il giorno dalla notte; servano dà segni per le stagioni, per i giorni e per gli anni (Gen 1, 14). Se non credono neppure a questi due segni e non ascolteranno la tua voce, allora prenderai acqua del Nilo e la verserai sulla terra asciutta: l’acqua che avrai presa dal Nilo diventerà sangue sulla terra asciutta” (Es 4, 9). Mosè riferì ad Aronne tutte le parole con le quali il Signore lo aveva inviato e tutti i segni con i quali l’aveva accreditato (Es 4, 28). Aronne parlò al popolo, riferendo tutte le parole che il Signore aveva dette a Mosè, e compì i segni davanti agli occhi del popolo (Es 4, 30). Ma io indurirò il cuore del faraone e moltiplicherò i miei segni e i miei prodigi nel paese d’Egitto (Es 7, 3). E perché tu possa raccontare e fissare nella memoria di tuo figlio e di tuo nipote come io ho trattato gli Egiziani e i segni che ho compiuti in mezzo a loro e così saprete che io sono il Signore!” (Es 10, 2). Non vi farete incisioni sul corpo per un defunto, né vi farete segni di tatuaggio. Io sono il Signore (Lv 19, 28). </w:t>
      </w:r>
    </w:p>
    <w:p w14:paraId="154BA34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Ricordati delle grandi prove che hai viste con gli occhi, dei segni, dei prodigi, della mano potente e del braccio teso, con cui il Signore tuo Dio ti ha fatto uscire; così farà il Signore tuo Dio a tutti i popoli, dei quali hai timore (Dt 7, 19). </w:t>
      </w:r>
    </w:p>
    <w:p w14:paraId="11C3573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il padre e la madre della giovane prenderanno i segni della verginità della giovane e li presenteranno agli anziani della città, alla porta (Dt 22, 15). Ed ecco le attribuisce azioni scandalose, dicendo: Non ho trovato tua figlia in stato di verginità; ebbene, questi sono i segni della verginità di mia figlia, e spiegheranno il panno davanti agli anziani della città (Dt 22, 17). Il Signore ci fece uscire dall’Egitto con mano potente e con braccio teso, spargendo terrore e operando segni e prodigi (Dt 26, 8). Le prove grandiose che i tuoi occhi hanno visto, i segni e i grandi prodigi (Dt 29, 2). Per tutti i segni e prodigi che il Signore lo aveva mandato a compiere nel paese di Egitto, contro il faraone, contro i suoi ministri e contro tutto il suo paese (Dt 34, 11). </w:t>
      </w:r>
    </w:p>
    <w:p w14:paraId="0DF4FDCC"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Quando questi segni che ti riguardano saranno accaduti, farai quanto vorrai, perché Dio sarà con te (1Sam 10, 7). Ed ecco, quando quegli ebbe voltato le spalle per partire da Samuele, Dio gli mutò il cuore e tutti quei segni si verificarono il giorno stesso (1Sam 10, 9). Allora cominciò a fare il pazzo ai loro occhi, a fare il folle tra le loro mani; tracciava segni sui battenti delle porte e lasciava colare la saliva sulla barba (1Sam 21, 14). hai operato segni e prodigi contro il faraone, contro tutti i suoi servi, contro tutto il popolo del </w:t>
      </w:r>
      <w:r w:rsidRPr="00942322">
        <w:rPr>
          <w:rFonts w:ascii="Arial" w:hAnsi="Arial"/>
          <w:i/>
          <w:iCs/>
          <w:color w:val="000000"/>
          <w:sz w:val="22"/>
        </w:rPr>
        <w:lastRenderedPageBreak/>
        <w:t>suo paese, perché sapevi che essi avevano trattato i nostri padri con durezza; ti sei fatto un nome fino ad oggi (Ne 9, 10).</w:t>
      </w:r>
    </w:p>
    <w:p w14:paraId="0AB92C6A"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La mia nazione è Israele, quelli cioè che avevano gridato a Dio e furono salvati. Sì, il Signore ha salvato il suo popolo, ci ha liberato da tutti questi mali e Dio ha operato segni e prodigi grandi quali mai erano avvenuti tra le nazioni (Est 10, 3 f). E cancellarono i segni della circoncisione e si allontanarono dalla santa alleanza; si unirono alle nazioni pagane e si vendettero per fare il male (1Mac 1, 15). Venne da Giuda e si salutarono a vicenda con segni di pace: ma i nemici stavano pronti per metter le mani su Giuda (1Mac 7, 29). Seppe infatti che i Giudei erano considerati amici, alleati e fratelli da parte dei Romani, e che questi erano andati incontro ai messaggeri di Simone con segni di onore (1Mac 14, 40). </w:t>
      </w:r>
    </w:p>
    <w:p w14:paraId="7CE9A5E9"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Quando seppero della venuta di Nicànore e dell’aggressione dei pagani, i Giudei cosparsi di polvere, elevarono suppliche a colui che ha stabilito il suo popolo per i secoli e che con segni palesi sempre protegge la sua porzione (2Mac 14, 15). tu metti i miei piedi in ceppi, spii tutti i miei passi e ti segni le orme dei miei piedi (Gb 13, 27). Compì per mezzo loro i segni promessi e nel paese di Cam i suoi prodigi (Sal 104, 27). Mandò segni e prodigi in mezzo a te, Egitto, contro il faraone e tutti i suoi ministri (Sal 134, 9). Nessuno di noi manchi alla nostra intemperanza. Lasciamo dovunque i segni della nostra gioia perché questo ci spetta, questa è la nostra parte (Sap 2, 9). Se uno desidera anche un’esperienza molteplice, essa conosce le cose passate e intravede le future, conosce le sottigliezze dei discorsi e le soluzioni degli enigmi, pronostica segni e portenti, come anche le vicende dei tempi e delle epoche (Sap 8, 8). </w:t>
      </w:r>
    </w:p>
    <w:p w14:paraId="2A8EDFD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Entro nell’anima di un servo del Signore e si oppose con prodigi e con segni a terribili re (Sap 10, 16). Sui peccatori invece caddero i castighi non senza segni premonitori di fulmini fragorosi; essi soffrirono giustamente per la loro malvagità, avendo nutrito un odio tanto profondo verso lo straniero (Sap 19, 13). Rinnova i segni e compi altri prodigi, glorifica la tua mano e il tuo braccio destro (Sir 36, 5). Egli scruta l’abisso e il cuore e penetra tutti i loro segreti. L’Altissimo conosce tutta la scienza e osserva i segni dei tempi (Sir 42, 18). L’ornò con una veste sacra, d’oro, violetto e porpora, capolavoro di ricamo; con il pettorale del giudizio, con i segni della verità, e con tessuto di lino scarlatto, capolavoro di artista (Sir 45, 10). </w:t>
      </w:r>
    </w:p>
    <w:p w14:paraId="462D3EA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Egli si dedicò alla riforma del popolo e sradicò i segni abominevoli dell’empietà (Sir 49, 2). Ecco, io e i figli che il Signore mi ha dato, siamo segni e presagi per Israele da parte del Signore degli eserciti, che abita sul monte Sion (Is 8, 18). Così dice il Signore: “Non imitate la condotta delle genti e non abbiate paura dei segni del cielo, perché le genti hanno paura di essi (Ger 10, 2). 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Ora, Signore Dio d’Israele, che hai fatto uscire il tuo popolo dall’Egitto con mano forte, con segni e prodigi, con grande potenza e braccio possente e ti sei fatto un nome glorioso come oggi lo possiedi (Bar 2, 11). </w:t>
      </w:r>
    </w:p>
    <w:p w14:paraId="50C94B7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Non mostrano alle genti segni nel cielo, né risplendono come il sole, né illuminano come la luna (Bar 6, 66). Accusate vostra madre, accusatela, </w:t>
      </w:r>
      <w:r w:rsidRPr="00942322">
        <w:rPr>
          <w:rFonts w:ascii="Arial" w:hAnsi="Arial"/>
          <w:i/>
          <w:iCs/>
          <w:color w:val="000000"/>
          <w:sz w:val="22"/>
        </w:rPr>
        <w:lastRenderedPageBreak/>
        <w:t xml:space="preserve">perché essa non è più mia moglie e io non sono più suo marito! Si tolga dalla faccia i segni delle sue prostituzioni e i segni del suo adulterio dal suo petto (Os 2, 4). E al mattino: Oggi burrasca, perché il cielo è rosso cupo. Sapete dunque interpretare l’aspetto del cielo e non sapete distinguere i segni dei tempi? (Mt 16, 3). Perché sorgeranno falsi cristi e falsi profeti e faranno segni e portenti per ingannare, se fosse possibile, anche gli eletti (Mc 13, 22). E questi saranno i segni che accompagneranno quelli che credono: nel mio nome scacceranno i demòni, parleranno lingue nuove (Mc 16, 17). </w:t>
      </w:r>
    </w:p>
    <w:p w14:paraId="5560A99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 vi saranno di luogo in luogo terremoti, carestie e pestilenze; vi saranno anche fatti terrificanti e segni grandi dal cielo (Lc 21, 11). Vi saranno segni nel sole, nella luna e nelle stelle, e sulla terra angoscia di popoli in ansia per il fragore del mare e dei flutti (Lc 21, 25). Mentre era a Gerusalemme per la Pasqua, durante la festa molti, vedendo i segni che faceva, credettero nel suo nome (Gv 2, 23). Egli andò da Gesù, di notte, e gli disse: “Rabbì, sappiamo che sei un maestro venuto da Dio; nessuno infatti può fare i segni che tu fai, se Dio non è con lui” (Gv 3, 2). Gesù gli disse: “Se non vedete segni e prodigi, voi non credete” (Gv 4, 48). </w:t>
      </w:r>
    </w:p>
    <w:p w14:paraId="7856B069"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 una grande folla lo seguiva, vedendo i segni che faceva sugli infermi (Gv 6, 2). Gesù rispose: “In verità, in verità vi dico, voi mi cercate non perché avete visto dei segni, ma perché avete mangiato di quei pani e vi siete saziati (Gv 6, 26). Molti della folla invece credettero in lui, e dicevano: “Il Cristo, quando verrà, potrà fare segni più grandi di quelli che ha fatto costui?” (Gv 7, 31). Allora i sommi sacerdoti e i farisei riunirono il sinedrio e dicevano: “Che facciamo? Quest’uomo compie molti segni (Gv 11, 47). Sebbene avesse compiuto tanti segni davanti a loro, non credevano in lui (Gv 12, 37). Molti altri segni fece Gesù in presenza dei suoi discepoli, ma non sono stati scritti in questo libro (Gv 20, 30). </w:t>
      </w:r>
    </w:p>
    <w:p w14:paraId="30BAB2F1"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Farò prodigi in alto nel cielo e segni in basso sulla terra, sangue, fuoco e nuvole di fumo (At 2, 19). 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Con la potenza di segni e di prodigi, con la potenza dello Spirito. Così da Gerusalemme e dintorni fino all’Illiria, ho portato a termine la predicazione del vangelo di Cristo (Rm 15, 19). 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testimonianza con segni e prodigi e miracoli d’ogni genere e doni dello Spirito Santo, distribuiti secondo la sua volontà (Eb 2, 4). </w:t>
      </w:r>
    </w:p>
    <w:p w14:paraId="056F98B4" w14:textId="77777777" w:rsidR="00942322" w:rsidRPr="00942322" w:rsidRDefault="00942322" w:rsidP="00942322">
      <w:pPr>
        <w:spacing w:after="120"/>
        <w:jc w:val="both"/>
        <w:rPr>
          <w:rFonts w:ascii="Arial" w:hAnsi="Arial"/>
          <w:i/>
          <w:iCs/>
          <w:color w:val="000000"/>
        </w:rPr>
      </w:pPr>
    </w:p>
    <w:p w14:paraId="2541DA01" w14:textId="77777777" w:rsidR="00942322" w:rsidRPr="00942322" w:rsidRDefault="00942322" w:rsidP="00942322">
      <w:pPr>
        <w:spacing w:after="120"/>
        <w:jc w:val="both"/>
        <w:rPr>
          <w:rFonts w:ascii="Arial" w:hAnsi="Arial" w:cs="Arial"/>
          <w:b/>
          <w:bCs/>
          <w:i/>
          <w:iCs/>
          <w:color w:val="000000"/>
          <w:sz w:val="24"/>
          <w:szCs w:val="28"/>
        </w:rPr>
      </w:pPr>
      <w:bookmarkStart w:id="121" w:name="_Toc62172286"/>
      <w:r w:rsidRPr="00942322">
        <w:rPr>
          <w:rFonts w:ascii="Arial" w:hAnsi="Arial" w:cs="Arial"/>
          <w:b/>
          <w:bCs/>
          <w:i/>
          <w:iCs/>
          <w:color w:val="000000"/>
          <w:sz w:val="24"/>
          <w:szCs w:val="28"/>
        </w:rPr>
        <w:t>MIRACOLO</w:t>
      </w:r>
      <w:bookmarkEnd w:id="121"/>
    </w:p>
    <w:p w14:paraId="6A551D12"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 xml:space="preserve">Il miracolo è l’interruzione istantanea e irreversibile per comando della legge della natura. Chi può comandare alla creazione? Solo Colui che l’ha fatta. Poiché tutta la creazione è </w:t>
      </w:r>
      <w:r w:rsidRPr="00942322">
        <w:rPr>
          <w:rFonts w:ascii="Arial" w:hAnsi="Arial"/>
          <w:color w:val="000000"/>
          <w:sz w:val="22"/>
        </w:rPr>
        <w:lastRenderedPageBreak/>
        <w:t>stata fatta per mezzo del Verbo di Dio, Gesù, Verbo di Dio incarnato, può comandare ad ogni elemento della creazione ed esso obbedisce o in modo momentaneo o in modo permanente. Obbedisce all’istante. Subito esegue il comando.</w:t>
      </w:r>
    </w:p>
    <w:p w14:paraId="5E492B08"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Questa fede è stata così manifestata dal centurione romano:</w:t>
      </w:r>
    </w:p>
    <w:p w14:paraId="3804B689" w14:textId="77777777" w:rsidR="00942322" w:rsidRPr="00942322" w:rsidRDefault="00942322" w:rsidP="00942322">
      <w:pPr>
        <w:spacing w:after="120"/>
        <w:jc w:val="both"/>
        <w:rPr>
          <w:rFonts w:ascii="Arial" w:hAnsi="Arial"/>
          <w:i/>
          <w:iCs/>
          <w:color w:val="000000"/>
          <w:sz w:val="22"/>
        </w:rPr>
      </w:pPr>
      <w:r w:rsidRPr="00942322">
        <w:rPr>
          <w:rFonts w:ascii="Arial" w:hAnsi="Arial"/>
          <w:i/>
          <w:iCs/>
          <w:color w:val="000000"/>
          <w:sz w:val="22"/>
        </w:rPr>
        <w:t xml:space="preserve"> “Entrato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w:t>
      </w:r>
    </w:p>
    <w:p w14:paraId="27DB7D70" w14:textId="77777777" w:rsidR="00942322" w:rsidRPr="00942322" w:rsidRDefault="00942322" w:rsidP="00942322">
      <w:pPr>
        <w:spacing w:after="120"/>
        <w:jc w:val="both"/>
        <w:rPr>
          <w:rFonts w:ascii="Arial" w:hAnsi="Arial"/>
          <w:i/>
          <w:iCs/>
          <w:color w:val="000000"/>
          <w:sz w:val="22"/>
        </w:rPr>
      </w:pPr>
      <w:r w:rsidRPr="00942322">
        <w:rPr>
          <w:rFonts w:ascii="Arial" w:hAnsi="Arial"/>
          <w:i/>
          <w:iCs/>
          <w:color w:val="000000"/>
          <w:sz w:val="22"/>
        </w:rPr>
        <w:t xml:space="preserve">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 (Mt 8,5-13). </w:t>
      </w:r>
    </w:p>
    <w:p w14:paraId="2A67F91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 xml:space="preserve">A Gesù nessun elemento della creazione a mai disobbedito. </w:t>
      </w:r>
    </w:p>
    <w:p w14:paraId="71CBEB87"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Il miracolo dei miracoli Gesù lo ha fatto sul suo corpo. Da corpo di carne, mortale, corruttibile lo ha trasformato in un attimo in corpo di luce, spirituale, incorruttibile, glorioso, immortale. L’altro miracolo, che è un miracolo perenne, ininterrotto, è l’Eucaristia. Non c’è miracolo più grande di questo. Del pane e del vino vengono trasformati in corpo e sangue di Cristo Signore. La mente si annulla!</w:t>
      </w:r>
    </w:p>
    <w:p w14:paraId="371783C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Quegli uomini, quando sentirono queste parole e considerarono l’aspetto di lei, che appariva loro come un miracolo di bellezza, le dissero (Gdt 10, 14). Ma Gesù disse: “Non glielo proibite, perché non c’è nessuno che faccia un miracolo nel mio nome e subito dopo possa parlare male di me (Mc 9, 39). Vedendo Gesù, Erode si rallegrò molto, perché da molto tempo desiderava vederlo per averne sentito parlare e sperava di vedere qualche miracolo fatto da lui (Lc 23, 8). Questo fu il secondo miracolo che Gesù fece tornando dalla Giudea in Galilea (Gv 4, 54). </w:t>
      </w:r>
    </w:p>
    <w:p w14:paraId="1C26DB6F"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“Che dobbiamo fare a questi uomini? Un miracolo evidente è avvenuto per opera loro; esso è diventato talmente noto a tutti gli abitanti di Gerusalemme che non possiamo negarlo (At 4, 16). L’uomo infatti sul quale era avvenuto il miracolo della guarigione aveva più di quarant’anni (At 4, 22). Il Signore disse a Mosè: “Fino a quando mi disprezzerà questo popolo? E fino a quando non avranno fede in me, dopo tutti i miracoli che ho fatti in mezzo a loro? (Nm 14, 11).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w:t>
      </w:r>
    </w:p>
    <w:p w14:paraId="19BCF40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Ricordate i prodigi che egli ha compiuti, i suoi miracoli e i giudizi della sua bocca (1Cr 16, 12).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Tu hai operato segni e miracoli nel paese di Egitto e fino ad oggi in Israele e fra tutti gli uomini e ti sei fatto un nome come appare oggi (Ger 32, 20). Tu hai fatto uscire </w:t>
      </w:r>
      <w:r w:rsidRPr="00942322">
        <w:rPr>
          <w:rFonts w:ascii="Arial" w:hAnsi="Arial"/>
          <w:i/>
          <w:iCs/>
          <w:color w:val="000000"/>
          <w:sz w:val="22"/>
        </w:rPr>
        <w:lastRenderedPageBreak/>
        <w:t xml:space="preserve">dall’Egitto il tuo popolo Israele con segni e con miracoli, con mano forte e con braccio possente e incutendo grande spavento (Ger 32, 21). </w:t>
      </w:r>
    </w:p>
    <w:p w14:paraId="00E9E3E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Egli salva e libera, fa prodigi e miracoli in cielo e in terra: egli ha liberato Daniele dalle fauci dei leoni” (Dn 6, 28). Molti mi diranno in quel giorno: Signore, Signore, non abbiamo noi profetato nel tuo nome e cacciato demòni nel tuo nome e compiuto molti miracoli nel tuo nome? (Mt 7, 22). Allora si mise a rimproverare le città nelle quali aveva compiuto il maggior numero di miracoli, perché non si erano convertite (Mt 11, 20). “Guai a te, Corazin! Guai a te, Betsàida. Perché, se a Tiro e a Sidone fossero stati compiuti i miracoli che sono stati fatti in mezzo a voi, già da tempo avrebbero fatto penitenza, ravvolte nel cilicio e nella cenere (Mt 11, 21). </w:t>
      </w:r>
    </w:p>
    <w:p w14:paraId="27D882A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 tu, Cafarnao, sarai forse innalzata fino al cielo? Fino agli inferi precipiterai! Perché, se in Sòdoma fossero avvenuti i miracoli compiuti in te, oggi ancora essa esisterebbe! (Mt 11, 23). E venuto nella sua patria insegnava nella loro sinagoga e la gente rimaneva stupita e diceva: “Da dove mai viene a costui questa sapienza e questi miracoli? (Mt 13, 54). E non fece molti miracoli a causa della loro incredulità (Mt 13, 58). Egli disse ai suoi cortigiani: “Costui è Giovanni il Battista risuscitato dai morti; per ciò la potenza dei miracoli opera in lui” (Mt 14, 2). Sorgeranno infatti falsi cristi e falsi profeti e faranno grandi portenti e miracoli, così da indurre in errore, se possibile, anche gli eletti (Mt 24, 24). </w:t>
      </w:r>
    </w:p>
    <w:p w14:paraId="381874C5"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Il re Erode sentì parlare di Gesù, poiché intanto il suo nome era diventato famoso. Si diceva: “Giovanni il Battista è risuscitato dai morti e per questo il potere dei miracoli opera in lui” (Mc 6, 14). Guai a te, Corazin, guai a te, Betsàida! Perché se in Tiro e Sidone fossero stati compiuti i miracoli compiuti tra voi, già da tempo si sarebbero convertiti vestendo il sacco e coprendosi di cenere (Lc 10, 13). Così Gesù diede inizio ai suoi miracoli in Cana di Galilea, manifestò la sua gloria e i suoi discepoli credettero in lui (Gv 2, 11). Uomini d’Israele, ascoltate queste parole: Gesù di Nazaret - uomo accreditato da Dio presso di voi per mezzo di miracoli, prodigi e segni, che Dio stesso operò fra di voi per opera sua, come voi ben sapete – (At 2, 22). Stendi la mano perché si compiano guarigioni, miracoli e prodigi nel nome del tuo santo servo Gesù” (At 4, 30). Molti miracoli e prodigi avvenivano fra il popolo per opera degli apostoli. Tutti erano soliti stare insieme nel portico di Salomone (At 5, 12). Stefano intanto, pieno di grazia e di potenza, faceva grandi prodigi e miracoli tra il popolo (At 6, 8). Egli li fece uscire, compiendo miracoli e prodigi nella terra d’Egitto, nel Mare Rosso, e nel deserto per quarant’anni (At 7, 36). </w:t>
      </w:r>
    </w:p>
    <w:p w14:paraId="1D446879"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E le folle prestavano ascolto unanimi alle parole di Filippo sentendolo parlare e vedendo i miracoli che egli compiva (At 8, 6). Tutta l’assemblea tacque e stettero ad ascoltare Barnaba e Paolo che riferivano quanti miracoli e prodigi Dio aveva compiuto tra i pagani per mezzo loro (At 15, 12). E mentre i Giudei chiedono i miracoli e i Greci cercano la sapienza (1Cor 1, 22). A uno il potere dei miracoli; a un altro il dono della profezia; a un altro il dono di distinguere gli spiriti; a un altro le varietà delle lingue; a un altro infine l’interpretazione delle lingue (1Cor 12, 10).</w:t>
      </w:r>
    </w:p>
    <w:p w14:paraId="64689CE8"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Alcuni perciò Dio li ha posti nella Chiesa in primo luogo come apostoli, in secondo luogo come profeti, in terzo luogo come maestri; poi vengono i miracoli, poi i doni di far guarigioni, i doni di assistenza, di governare, delle lingue (1Cor 12, 28). Sono forse tutti apostoli? Tutti profeti? Tutti maestri? </w:t>
      </w:r>
      <w:r w:rsidRPr="00942322">
        <w:rPr>
          <w:rFonts w:ascii="Arial" w:hAnsi="Arial"/>
          <w:i/>
          <w:iCs/>
          <w:color w:val="000000"/>
          <w:sz w:val="22"/>
        </w:rPr>
        <w:lastRenderedPageBreak/>
        <w:t xml:space="preserve">Tutti operatori di miracoli? (1Cor 12, 29). Certo, in mezzo a voi si sono compiuti i segni del vero apostolo, in una pazienza a tutta prova, con segni, prodigi e miracoli (2Cor 12, 12). mentre Dio convalidava la loro testimonianza con segni e prodigi e miracoli d’ogni genere e doni dello Spirito Santo, distribuiti secondo la sua volontà (Eb 2, 4). </w:t>
      </w:r>
    </w:p>
    <w:p w14:paraId="1C585DE7" w14:textId="77777777" w:rsidR="00942322" w:rsidRPr="00942322" w:rsidRDefault="00942322" w:rsidP="00942322">
      <w:pPr>
        <w:spacing w:after="120"/>
        <w:jc w:val="both"/>
        <w:rPr>
          <w:rFonts w:ascii="Arial" w:hAnsi="Arial"/>
          <w:i/>
          <w:iCs/>
          <w:color w:val="000000"/>
        </w:rPr>
      </w:pPr>
    </w:p>
    <w:p w14:paraId="051736CC" w14:textId="77777777" w:rsidR="00942322" w:rsidRPr="00942322" w:rsidRDefault="00942322" w:rsidP="00942322">
      <w:pPr>
        <w:spacing w:after="120"/>
        <w:jc w:val="both"/>
        <w:rPr>
          <w:rFonts w:ascii="Arial" w:hAnsi="Arial" w:cs="Arial"/>
          <w:b/>
          <w:bCs/>
          <w:i/>
          <w:iCs/>
          <w:color w:val="000000"/>
          <w:sz w:val="24"/>
          <w:szCs w:val="28"/>
        </w:rPr>
      </w:pPr>
      <w:bookmarkStart w:id="122" w:name="_Toc62172287"/>
      <w:r w:rsidRPr="00942322">
        <w:rPr>
          <w:rFonts w:ascii="Arial" w:hAnsi="Arial" w:cs="Arial"/>
          <w:b/>
          <w:bCs/>
          <w:i/>
          <w:iCs/>
          <w:color w:val="000000"/>
          <w:sz w:val="24"/>
          <w:szCs w:val="28"/>
        </w:rPr>
        <w:t>PRODIGIO</w:t>
      </w:r>
      <w:bookmarkEnd w:id="122"/>
    </w:p>
    <w:p w14:paraId="669DD55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Il prodigio è tutto ciò che va oltre la mente dell’uomo. Tutta la creazione dall’illimitatamente grande all’infinitamente piccolo è un prodigio del Signore. Prodigio dei prodigi nella creazione è l’uomo. È creatura così perfetta nel suo essere da escludere ogni sua origine che non sia da Dio. Sarebbe sufficiente pensare alla sua intelligenza per affermare la somma intelligenza eterna del suo Creatore e Signore.</w:t>
      </w:r>
    </w:p>
    <w:p w14:paraId="500E9BBC"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Se esaminiamo le parole e le opere di Gesù dobbiamo necessariamente affermare che Lui, come vero uomo, è vero prodigio del Padre in mezzo a noi. Parliamo solo della verità della sua umanità. Mai vi è stato un uomo come Lui e mai vi sarà. Lui è il vero prodigio pensato per noi dal Signore Dio. Basta leggere anche una sola pagina di Vangelo e ci si accorge che Lui è oltre l’umanamente esistente.</w:t>
      </w:r>
    </w:p>
    <w:p w14:paraId="5B79646B"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Ogni sua Parola è un prodigio di intelligenza. Ogni sua opera è un prodigio di grandezza, bellezza, soprannaturalità. Anche la sua Legge è oltre l’umanamente concepibile in bontà e santità. Sarebbe sufficiente che ogni uomo osservasse il Discorso della Montagna e tutte le altre leggi sarebbero dichiarate nulle per l’eternità. Basterebbe vivere la prima sola sua contrapposizione con la legge antica.</w:t>
      </w:r>
    </w:p>
    <w:p w14:paraId="5B0E5701"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02C9E0D"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Se dunque tu presenti la tua offerta all’altare e lì ti ricordi che tuo fratello ha qualche cosa contro di te, lascia lì il tuo dono davanti all’altare, va’ prima a riconciliarti con il tuo fratello e poi torna a offrire il tuo dono.</w:t>
      </w:r>
    </w:p>
    <w:p w14:paraId="5AB826A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 (Mt 5,21-26).</w:t>
      </w:r>
    </w:p>
    <w:p w14:paraId="65AF848C"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È la Legge che supera ogni altra legge. Non vi è sulla terra una legge di amore, santità, civiltà, bontà, umanità simile alla sua.</w:t>
      </w:r>
    </w:p>
    <w:p w14:paraId="197CCB53"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 xml:space="preserve">Gesù è oltre l’umanamente pensabile nella sua umanità. Anche la sua stessa vita è un prodigio. Sarebbe sufficiente studiare la sua passione con occhio libero, di Spirito Santo, ogni uomo si ricrederebbe. Saprebbe che la nostra verità è la sua verità e che chi vuole essere vero uomo dovrà edificarsi sul suo modello. Non esistono altri modelli di vera umanità. I modelli umani non sono modelli di umanità vera. </w:t>
      </w:r>
    </w:p>
    <w:p w14:paraId="6390E82C"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Quando il faraone vi chiederà: Fate un prodigio a vostro sostegno! tu dirai ad Aronne: Prendi il bastone e gettalo davanti al faraone e diventerà un serpente!” (Es 7, 9). Qualora si alzi in mezzo a te un profeta o un sognatore che ti proponga un segno o un prodigio (Dt 13, 2). E il segno e il prodigio annunciato succeda ed egli ti dica: Seguiamo dèi stranieri, che tu non hai mai conosciuti, e rendiamo loro un culto (Dt 13, 3). Esse per te e per la tua </w:t>
      </w:r>
      <w:r w:rsidRPr="00942322">
        <w:rPr>
          <w:rFonts w:ascii="Arial" w:hAnsi="Arial"/>
          <w:i/>
          <w:iCs/>
          <w:color w:val="000000"/>
          <w:sz w:val="22"/>
        </w:rPr>
        <w:lastRenderedPageBreak/>
        <w:t xml:space="preserve">discendenza saranno sempre un segno e un prodigio (Dt 28, 46). In quei giorni Ezechia si ammalò di malattia mortale. Egli pregò il Signore, che l’esaudì e operò un prodigio per lui (2Cr 32, 24). </w:t>
      </w:r>
    </w:p>
    <w:p w14:paraId="4927C297"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Ma quando i capi di Babilonia gli inviarono messaggeri per informarsi sul prodigio avvenuto nel paese, Dio l’abbandonò per metterlo alla prova e conoscerne completamente il cuore (2Cr 32, 31). Sono parso a molti quasi un prodigio: eri tu il mio rifugio sicuro (Sal 70, 7). Ti lodo, perché mi hai fatto come un prodigio; sono stupende le tue opere, tu mi conosci fino in fondo (Sal 138, 14). E non vi poté operare nessun prodigio, ma solo impose le mani a pochi ammalati e li guarì (Mc 6, 5). Stenderò dunque la mano e colpirò l’Egitto con tutti i prodigi che opererò in mezzo ad esso, dopo egli vi lascerà andare (Es 3, 20). </w:t>
      </w:r>
    </w:p>
    <w:p w14:paraId="1560F63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Terrai in mano questo bastone, con il quale tu compirai i prodigi” (Es 4, 17). Il Signore disse a Mosè: “Mentre tu parti per tornare in Egitto, sappi che tu compirai alla presenza del faraone tutti i prodigi che ti ho messi in mano; ma io indurirò il suo cuore ed egli non lascerà partire il mio popolo (Es 4, 21). Ma io indurirò il cuore del faraone e moltiplicherò i miei segni e i miei prodigi nel paese d’Egitto (Es 7, 3). Allora il Signore disse a Mosè: “Va’ dal faraone, perché io ho reso irremovibile il suo cuore e il cuore dei suoi ministri, per operare questi miei prodigi in mezzo a loro (Es 10, 1). Il Signore aveva appunto detto a Mosè: “Il faraone non vi ascolterà, perché si moltiplichino i miei prodigi nel paese d’Egitto” (Es 11, 9). </w:t>
      </w:r>
    </w:p>
    <w:p w14:paraId="43D19FC0"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Mosè e Aronne avevano fatto tutti questi prodigi davanti al faraone; ma il Signore aveva reso ostinato il cuore del faraone, il quale non lasciò partire gli Israeliti dal suo paese (Es 11, 10). Chi è come te fra gli dei, Signore? Chi è come te, maestoso in santità, tremendo nelle imprese, operatore di prodigi? (Es 15, 11). Tutti quegli uomini che hanno visto la mia gloria e i prodigi compiuti da me in Egitto e nel deserto e tuttavia mi hanno messo alla prova già dieci volte e non hanno obbedito alla mia voce (Nm 14, 22). Signore Dio, tu hai cominciato a mostrare al tuo servo la tua grandezza e la tua mano potente; quale altro Dio, infatti, in cielo o sulla terra, può fare opere e prodigi come i tuoi? (Dt 3, 24). 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w:t>
      </w:r>
    </w:p>
    <w:p w14:paraId="5BEA5C7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Ricordati delle grandi prove che hai viste con gli occhi, dei segni, dei prodigi, della mano potente e del braccio teso, con cui il Signore tuo Dio ti ha fatto uscire; così farà il Signore tuo Dio a tutti i popoli, dei quali hai timore (Dt 7, 19). il Signore ci fece uscire dall’Egitto con mano potente e con braccio teso, spargendo terrore e operando segni e prodigi (Dt 26, 8). Le prove grandiose che i tuoi occhi hanno visto, i segni e i grandi prodigi (Dt 29, 2). Per tutti i segni e prodigi che il Signore lo aveva mandato a compiere nel paese di Egitto, contro il faraone, contro i suoi ministri e contro tutto il suo paese (Dt 34, 11). Poi mandai Mosè e Aronne e colpii l’Egitto con i prodigi che feci in mezzo ad esso; dopo vi feci uscire (Gs 24, 5). </w:t>
      </w:r>
    </w:p>
    <w:p w14:paraId="48E9572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Gedeone gli rispose: “Signor mio, se il Signore è con noi, perché ci è capitato tutto questo? Dove sono tutti i suoi prodigi che i nostri padri ci hanno narrato, dicendo: Il Signore non ci ha fatto forse uscire dall’Egitto? Ma ora il Signore </w:t>
      </w:r>
      <w:r w:rsidRPr="00942322">
        <w:rPr>
          <w:rFonts w:ascii="Arial" w:hAnsi="Arial"/>
          <w:i/>
          <w:iCs/>
          <w:color w:val="000000"/>
          <w:sz w:val="22"/>
        </w:rPr>
        <w:lastRenderedPageBreak/>
        <w:t xml:space="preserve">ci ha abbandonati e ci ha messi nelle mani di Madian” (Gdc 6, 13). Cantate in suo onore, inneggiate a lui, ripetete tutti i suoi prodigi (1Cr 16, 9). Ricordate i prodigi che egli ha compiuti, i suoi miracoli e i giudizi della sua bocca (1Cr 16, 12). Proclamate fra i popoli la sua gloria, fra tutte le nazioni i suoi prodigi (1Cr 16, 24). </w:t>
      </w:r>
    </w:p>
    <w:p w14:paraId="3AC08566"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hai operato segni e prodigi contro il faraone, contro tutti i suoi servi, contro tutto il popolo del suo paese, perché sapevi che essi avevano trattato i nostri padri con durezza; ti sei fatto un nome fino ad oggi (Ne 9, 10). La mia nazione è Israele, quelli cioè che avevano gridato a Dio e furono salvati. Sì, il Signore ha salvato il suo popolo, ci ha liberato da tutti questi mali e Dio ha operato segni e prodigi grandi quali mai erano avvenuti tra le nazioni (Est 10, 3 f).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la sollevo, tu come un leopardo mi dai la caccia e torni a compiere prodigi contro di me (Gb 10, 16). </w:t>
      </w:r>
    </w:p>
    <w:p w14:paraId="06CA6FED"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Conosci tu come la nube si libri in aria, i prodigi di colui che tutto sa? (Gb 37, 16). Sappiate che il Signore fa prodigi per il suo fedele: il Signore mi ascolta quando lo invoco (Sal 4, 4). Mostrami i prodigi del tuo amore: tu che salvi dai nemici chi si affida alla tua destra (Sal 16, 7). Quanti prodigi tu hai fatto, Signore Dio mio, quali disegni in nostro favore: nessuno a te si può paragonare. Se li voglio annunziare e proclamare sono troppi per essere contati (Sal 39, 6). La tua destra ti mostri prodigi: le tue frecce acute colpiscono al cuore i nemici del re; sotto di te cadono i popoli (Sal 44, 6). Con Dio noi faremo prodigi: egli calpesterà i nostri nemici (Sal 59, 14). Con i prodigi della tua giustizia, tu ci rispondi, o Dio, nostra salvezza, speranza dei confini della terra e dei mari lontani (Sal 64, 6). Gli abitanti degli estremi confini stupiscono davanti ai tuoi prodigi: di gioia fai gridare la terra, le soglie dell’oriente e dell’occidente (Sal 64, 9). </w:t>
      </w:r>
    </w:p>
    <w:p w14:paraId="1F3490B8"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Tu mi hai istruito, o Dio, fin dalla giovinezza e ancora oggi proclamo i tuoi prodigi (Sal 70, 17). Benedetto il Signore, Dio di Israele, egli solo compie prodigi (Sal 71, 18). Aveva fatto prodigi davanti ai loro padri, nel paese d’Egitto, nei campi di Tanis (Sal 77, 12). Con tutto questo continuarono a peccare e non credettero ai suoi prodigi (Sal 77, 32). Quando operò in Egitto i suoi prodigi, i suoi portenti nei campi di Tanis (Sal 77, 43). Compi forse prodigi per i morti? O sorgono le ombre a darti lode? (Sal 87, 11). Nelle tenebre si conoscono forse i tuoi prodigi, la tua giustizia nel paese dell’oblio? (Sal 87, 13). In mezzo ai popoli raccontate la sua gloria, a tutte le nazioni dite i suoi prodigi (Sal 95, 3). Salmo. Cantate al Signore un canto nuovo, perché ha compiuto prodigi. Gli ha dato vittoria la sua destra e il suo braccio santo (Sal 97, 1). </w:t>
      </w:r>
    </w:p>
    <w:p w14:paraId="3EA0B078"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Cantate a lui canti di gioia, meditate tutti i suoi prodigi (Sal 104, 2). Ricordate le meraviglie che ha compiute, i suoi prodigi e i giudizi della sua bocca (Sal 104, 5). Compì per mezzo loro i segni promessi e nel paese di Cam i suoi prodigi (Sal 104, 27). Chi può narrare i prodigi del Signore, far risuonare tutta la sua lode? (Sal 105, 2). I nostri padri in Egitto non compresero i tuoi prodigi, non ricordarono tanti tuoi benefici e si ribellarono presso il mare, presso il mar Rosso (Sal 105, 7). Prodigi nel paese di Cam, cose terribili presso il mar Rosso (Sal 105, 22). Ringrazino il Signore per la sua misericordia, per i suoi prodigi a favore degli uomini (Sal 106, 8). </w:t>
      </w:r>
    </w:p>
    <w:p w14:paraId="359ECC54"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lastRenderedPageBreak/>
        <w:t xml:space="preserve">Ringrazino il Signore per la sua misericordia, per i suoi prodigi a favore degli uomini (Sal 106, 15). Ringrazino il Signore per la sua misericordia e per i suoi prodigi a favore degli uomini (Sal 106, 21). Videro le opere del Signore, i suoi prodigi nel mare profondo (Sal 106, 24). Ringrazino il Signore per la sua misericordia e per i suoi prodigi a favore degli uomini (Sal 106, 31). Ha lasciato un ricordo dei suoi prodigi: pietà e tenerezza è il Signore (Sal 110, 4). Fammi conoscere la via dei tuoi precetti e mediterò i tuoi prodigi (Sal 118, 27). Mandò segni e prodigi in mezzo a te, Egitto, contro il faraone e tutti i suoi ministri (Sal 134, 9). Ricordo i giorni antichi, ripenso a tutte le tue opere, medito sui tuoi prodigi (Sal 142, 5). Proclamano lo splendore della tua gloria e raccontano i tuoi prodigi (Sal 144, 5). Per manifestare agli uomini i tuoi prodigi e la splendida gloria del tuo regno (Sal 144, 12). Lodatelo per i suoi prodigi, lodatelo per la sua immensa grandezza (Sal 150, 2). </w:t>
      </w:r>
    </w:p>
    <w:p w14:paraId="2811791A"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Entro nell’anima di un servo del Signore e si oppose con prodigi e con segni a terribili re (Sap 10, 16). Per essa passò tutto il tuo popolo, i protetti della tua mano, spettatori di prodigi stupendi (Sap 19, 8). Rinnova i segni e compi altri prodigi, glorifica la tua mano e il tuo braccio destro (Sir 36, 5). Per la sua parola fece cessare i prodigi e lo glorificò davanti ai re; gli diede autorità sul suo popolo e gli mostrò una parte della sua gloria (Sir 45, 3). Il Signore vide e se ne indignò; essi finirono annientati nella furia della sua ira. Egli compì prodigi a loro danno per distruggerli con il fuoco della sua fiamma (Sir 45, 19). Come ti rendesti famoso, Elia, con i prodigi! E chi può vantarsi di esserti uguale? (Sir 48, 4). </w:t>
      </w:r>
    </w:p>
    <w:p w14:paraId="415F91F8"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Nella sua vita compì prodigi e dopo la morte meravigliose furono le sue opere (Sir 48, 14). Perciò, eccomi, continuerò a operare meraviglie e prodigi con questo popolo; perirà la sapienza dei suoi sapienti e si eclisserà l’intelligenza dei suoi intelligenti” (Is 29, 14). “Intercedi per noi presso il Signore perché Nabucodònosor re di Babilonia ci muove guerra; forse il Signore compirà a nostro vantaggio qualcuno dei suoi tanti prodigi, così che egli si allontani da noi” (Ger 21, 2). Ora, Signore Dio d’Israele, che hai fatto uscire il tuo popolo dall’Egitto con mano forte, con segni e prodigi, con grande potenza e braccio possente e ti sei fatto un nome glorioso come oggi lo possiedi (Bar 2, 11). </w:t>
      </w:r>
    </w:p>
    <w:p w14:paraId="0A6FA16D"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Salvaci con i tuoi prodigi, dà gloria, Signore, al tuo nome (Dn 3, 43). M’è parso opportuno rendervi noti i prodigi e le meraviglie che il Dio altissimo ha fatto per me (Dn 3, 99). Quanto sono grandi i suoi prodigi e quanto straordinarie le sue meraviglie! Il suo regno è un regno eterno e il suo dominio di generazione in generazione (Dn 3, 100). Egli salva e libera, fa prodigi e miracoli in cielo e in terra: egli ha liberato Daniele dalle fauci dei leoni” (Dn 6, 28). Farò prodigi nel cielo e sulla terra, sangue e fuoco e colonne di fumo (Gl 3, 3). Venuto il sabato, incominciò a insegnare nella sinagoga. E molti ascoltandolo rimanevano stupiti e dicevano: “Donde gli vengono queste cose? E che sapienza è mai questa che gli è stata data? E questi prodigi compiuti dalle sue mani? (Mc 6, 2). </w:t>
      </w:r>
    </w:p>
    <w:p w14:paraId="77908D43"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Allora essi partirono e predicarono dappertutto, mentre il Signore operava insieme con loro e confermava la parola con i prodigi che l’accompagnavano (Mc 16, 20). Era ormai vicino alla discesa del monte degli Ulivi, quando tutta la folla dei discepoli, esultando, cominciò a lodare Dio a gran voce, per tutti i prodigi che avevano veduto, dicendo (Lc 19, 37). Gesù gli disse: “Se non vedete segni e prodigi, voi non credete” (Gv 4, 48). Allora alcuni dei farisei dicevano: “Quest’uomo non viene da Dio, perché non osserva il sabato”. Altri dicevano: “Come può un peccatore compiere tali prodigi?”. E c’era dissenso </w:t>
      </w:r>
      <w:r w:rsidRPr="00942322">
        <w:rPr>
          <w:rFonts w:ascii="Arial" w:hAnsi="Arial"/>
          <w:i/>
          <w:iCs/>
          <w:color w:val="000000"/>
          <w:sz w:val="22"/>
        </w:rPr>
        <w:lastRenderedPageBreak/>
        <w:t xml:space="preserve">tra di loro (Gv 9, 16). Farò prodigi in alto nel cielo e segni in basso sulla terra, sangue, fuoco e nuvole di fumo (At 2, 19). </w:t>
      </w:r>
    </w:p>
    <w:p w14:paraId="7F884C28"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Stendi la mano perché si compiano guarigioni, miracoli e prodigi nel nome del tuo santo servo Gesù” (At 4, 30). Molti miracoli e prodigi avvenivano fra il popolo per opera degli apostoli. Tutti erano soliti stare insieme nel portico di Salomone (At 5, 12). </w:t>
      </w:r>
    </w:p>
    <w:p w14:paraId="2ADE8E72"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Stefano intanto, pieno di grazia e di potenza, faceva grandi prodigi e miracoli tra il popolo (At 6, 8). Egli li fece uscire, compiendo miracoli e prodigi nella terra d’Egitto, nel Mare Rosso, e nel deserto per quarant’anni (At 7, 36).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Tutta l’assemblea tacque e stettero ad ascoltare Barnaba e Paolo che riferivano quanti miracoli e prodigi Dio aveva compiuto tra i pagani per mezzo loro (At 15, 12). Dio intanto operava prodigi non comuni per opera di Paolo (At 19, 11). Con la potenza di segni e di prodigi, con la potenza dello Spirito. Così da Gerusalemme e dintorni fino all’Illiria, ho portato a termine la predicazione del vangelo di Cristo (Rm 15, 19). </w:t>
      </w:r>
    </w:p>
    <w:p w14:paraId="370B8541" w14:textId="77777777" w:rsidR="00942322" w:rsidRPr="00942322" w:rsidRDefault="00942322" w:rsidP="00942322">
      <w:pPr>
        <w:spacing w:after="120"/>
        <w:ind w:left="567" w:right="567"/>
        <w:jc w:val="both"/>
        <w:rPr>
          <w:rFonts w:ascii="Arial" w:hAnsi="Arial"/>
          <w:i/>
          <w:iCs/>
          <w:color w:val="000000"/>
          <w:sz w:val="22"/>
        </w:rPr>
      </w:pPr>
      <w:r w:rsidRPr="00942322">
        <w:rPr>
          <w:rFonts w:ascii="Arial" w:hAnsi="Arial"/>
          <w:i/>
          <w:iCs/>
          <w:color w:val="000000"/>
          <w:sz w:val="22"/>
        </w:rPr>
        <w:t xml:space="preserve">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testimonianza con segni e prodigi e miracoli d’ogni genere e doni dello Spirito Santo, distribuiti secondo la sua volontà (Eb 2, 4). Operava grandi prodigi, fino a fare scendere fuoco dal cielo sulla terra davanti agli uomini (Ap 13, 13). Per mezzo di questi prodigi, che le era permesso di compiere in presenza della bestia, sedusse gli abitanti della terra dicendo loro di erigere una statua alla bestia che era stata ferita dalla spada ma si era riavuta (Ap 13, 14). Sono infatti spiriti di demòni che operano prodigi e vanno a radunare tutti i re di tutta la terra per la guerra del gran giorno di Dio onnipotente (Ap 16, 14). </w:t>
      </w:r>
    </w:p>
    <w:p w14:paraId="5003E04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Quanto è scritto in queste pagine sono solo pensieri. Si legge il testo. Si attinge in esso ciò che in quel momento particolare la mente suggerisce. Non si tratta né di esegesi, né di ermeneutica e tanto meno di un lavoro teologico. Si legge. Si pensa. Si fissa il pensiero sulla carta. Questo modo di operare è in tutto simile a quello di un bambino che in riva al mare prende con un cucchiaino dell’acqua e la versa in un secchiello.</w:t>
      </w:r>
    </w:p>
    <w:p w14:paraId="3FC029E9"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Tra l’acqua attinta e l’acqua lasciata vi è la distanza tra il tutto il nulla. Il tutto è sempre il Vangelo, il nulla sono i pensieri attinti. Ogni altro si può accostare alla riva del mare e giocare con cucchiaino e secchiello. Alla fine ci si accorge che il mare rimane sempre mare e che il secchiello contiene ben poca cosa. Questa verità sempre deve animarci quando ci si accosta alla Parola di Dio e in modo speciale alla vita di Gesù.</w:t>
      </w:r>
    </w:p>
    <w:p w14:paraId="4A149DDF"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 xml:space="preserve">Vergine Maria, Madre della Redenzione, aiuta tutti i discepoli di Gesù perché si lascino conquistare dalla Persona del loro Maestro e Signore. Solo Lui è divino e umano prodigio di verità, luce, vita, giustizia, santità, carità, misericordia, amore. Dinanzi a Lui tutte le </w:t>
      </w:r>
      <w:r w:rsidRPr="00942322">
        <w:rPr>
          <w:rFonts w:ascii="Arial" w:hAnsi="Arial"/>
          <w:color w:val="000000"/>
          <w:sz w:val="22"/>
        </w:rPr>
        <w:lastRenderedPageBreak/>
        <w:t>nostre qualità perdono di luce, verità, calore, sapore. Si spengono. Solo escludendo Lui, somma luce e somma verità, le tenebre appaiono chiare.</w:t>
      </w:r>
    </w:p>
    <w:p w14:paraId="13F93FC4" w14:textId="77777777" w:rsidR="00942322" w:rsidRPr="00942322" w:rsidRDefault="00942322" w:rsidP="00942322">
      <w:pPr>
        <w:spacing w:after="120"/>
        <w:jc w:val="both"/>
        <w:rPr>
          <w:rFonts w:ascii="Arial" w:hAnsi="Arial"/>
          <w:color w:val="000000"/>
          <w:sz w:val="22"/>
        </w:rPr>
      </w:pPr>
      <w:r w:rsidRPr="00942322">
        <w:rPr>
          <w:rFonts w:ascii="Arial" w:hAnsi="Arial"/>
          <w:color w:val="000000"/>
          <w:sz w:val="22"/>
        </w:rPr>
        <w:t>Angeli e Santi, non permettete che i cristiani si smarriscano dietro pensieri vani, credendo vero ciò che è falso e dichiarando falso ciò che è vero. Sarebbe sufficiente che il discepolo di Gesù dicesse falso ciò che è falso e vero ciò che è vero, per essere luce del mondo e sale della terra. Se il mondo oggi è potente nelle sue tenebre è perché il cristiano è debole nella sua luce, carente nella sua verità, spento nella grazia.</w:t>
      </w:r>
    </w:p>
    <w:p w14:paraId="5C100E2E" w14:textId="77777777" w:rsidR="00942322" w:rsidRPr="00942322" w:rsidRDefault="00942322" w:rsidP="00942322">
      <w:pPr>
        <w:spacing w:after="120"/>
        <w:jc w:val="both"/>
        <w:rPr>
          <w:rFonts w:ascii="Arial" w:hAnsi="Arial" w:cs="Arial"/>
          <w:i/>
          <w:iCs/>
          <w:sz w:val="24"/>
          <w:szCs w:val="24"/>
        </w:rPr>
      </w:pPr>
    </w:p>
    <w:p w14:paraId="6EFCDB97" w14:textId="77777777" w:rsidR="00942322" w:rsidRPr="00942322" w:rsidRDefault="00942322" w:rsidP="00942322">
      <w:pPr>
        <w:rPr>
          <w:rFonts w:ascii="Arial" w:hAnsi="Arial"/>
          <w:b/>
          <w:sz w:val="40"/>
        </w:rPr>
      </w:pPr>
      <w:r w:rsidRPr="00942322">
        <w:rPr>
          <w:rFonts w:ascii="Arial" w:hAnsi="Arial"/>
          <w:b/>
          <w:sz w:val="40"/>
        </w:rPr>
        <w:br w:type="page"/>
      </w:r>
    </w:p>
    <w:p w14:paraId="75812ABC" w14:textId="77777777" w:rsidR="00942322" w:rsidRPr="00942322" w:rsidRDefault="00942322" w:rsidP="00942322">
      <w:pPr>
        <w:keepNext/>
        <w:spacing w:after="240"/>
        <w:jc w:val="center"/>
        <w:outlineLvl w:val="0"/>
        <w:rPr>
          <w:rFonts w:ascii="Arial" w:hAnsi="Arial"/>
          <w:b/>
          <w:sz w:val="40"/>
        </w:rPr>
      </w:pPr>
      <w:bookmarkStart w:id="123" w:name="_Toc159151203"/>
      <w:r w:rsidRPr="00942322">
        <w:rPr>
          <w:rFonts w:ascii="Arial" w:hAnsi="Arial"/>
          <w:b/>
          <w:sz w:val="40"/>
        </w:rPr>
        <w:lastRenderedPageBreak/>
        <w:t>INDICE</w:t>
      </w:r>
      <w:bookmarkEnd w:id="123"/>
    </w:p>
    <w:p w14:paraId="7A88D5A4" w14:textId="4C7A374B" w:rsidR="00942322" w:rsidRDefault="0094232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42322">
        <w:rPr>
          <w:rFonts w:ascii="Arial" w:hAnsi="Arial"/>
          <w:bCs/>
          <w:sz w:val="40"/>
        </w:rPr>
        <w:fldChar w:fldCharType="begin"/>
      </w:r>
      <w:r w:rsidRPr="00942322">
        <w:rPr>
          <w:rFonts w:ascii="Arial" w:hAnsi="Arial"/>
          <w:bCs/>
          <w:sz w:val="40"/>
        </w:rPr>
        <w:instrText xml:space="preserve"> TOC \o "1-4" \h \z \u </w:instrText>
      </w:r>
      <w:r w:rsidRPr="00942322">
        <w:rPr>
          <w:rFonts w:ascii="Arial" w:hAnsi="Arial"/>
          <w:bCs/>
          <w:sz w:val="40"/>
        </w:rPr>
        <w:fldChar w:fldCharType="separate"/>
      </w:r>
      <w:hyperlink w:anchor="_Toc159151189" w:history="1">
        <w:r w:rsidRPr="00C33A7E">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_Toc159151189 \h </w:instrText>
        </w:r>
        <w:r>
          <w:rPr>
            <w:noProof/>
            <w:webHidden/>
          </w:rPr>
        </w:r>
        <w:r>
          <w:rPr>
            <w:noProof/>
            <w:webHidden/>
          </w:rPr>
          <w:fldChar w:fldCharType="separate"/>
        </w:r>
        <w:r>
          <w:rPr>
            <w:noProof/>
            <w:webHidden/>
          </w:rPr>
          <w:t>1</w:t>
        </w:r>
        <w:r>
          <w:rPr>
            <w:noProof/>
            <w:webHidden/>
          </w:rPr>
          <w:fldChar w:fldCharType="end"/>
        </w:r>
      </w:hyperlink>
    </w:p>
    <w:p w14:paraId="6E78E39F" w14:textId="195D51E7"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0" w:history="1">
        <w:r w:rsidRPr="00C33A7E">
          <w:rPr>
            <w:rStyle w:val="Collegamentoipertestuale"/>
            <w:rFonts w:ascii="Arial" w:hAnsi="Arial" w:cs="Arial"/>
            <w:b/>
            <w:bCs/>
            <w:i/>
            <w:iCs/>
            <w:noProof/>
          </w:rPr>
          <w:t>Catanzaro 26 Agosto 2024</w:t>
        </w:r>
        <w:r>
          <w:rPr>
            <w:noProof/>
            <w:webHidden/>
          </w:rPr>
          <w:tab/>
        </w:r>
        <w:r>
          <w:rPr>
            <w:noProof/>
            <w:webHidden/>
          </w:rPr>
          <w:fldChar w:fldCharType="begin"/>
        </w:r>
        <w:r>
          <w:rPr>
            <w:noProof/>
            <w:webHidden/>
          </w:rPr>
          <w:instrText xml:space="preserve"> PAGEREF _Toc159151190 \h </w:instrText>
        </w:r>
        <w:r>
          <w:rPr>
            <w:noProof/>
            <w:webHidden/>
          </w:rPr>
        </w:r>
        <w:r>
          <w:rPr>
            <w:noProof/>
            <w:webHidden/>
          </w:rPr>
          <w:fldChar w:fldCharType="separate"/>
        </w:r>
        <w:r>
          <w:rPr>
            <w:noProof/>
            <w:webHidden/>
          </w:rPr>
          <w:t>1</w:t>
        </w:r>
        <w:r>
          <w:rPr>
            <w:noProof/>
            <w:webHidden/>
          </w:rPr>
          <w:fldChar w:fldCharType="end"/>
        </w:r>
      </w:hyperlink>
    </w:p>
    <w:p w14:paraId="2EC12C18" w14:textId="6EEE20E4" w:rsidR="00942322" w:rsidRDefault="0094232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151191" w:history="1">
        <w:r w:rsidRPr="00C33A7E">
          <w:rPr>
            <w:rStyle w:val="Collegamentoipertestuale"/>
            <w:rFonts w:ascii="Arial" w:hAnsi="Arial"/>
            <w:noProof/>
          </w:rPr>
          <w:t>LA MORALE NEL VANGELO SECONDO GIOVANNI</w:t>
        </w:r>
        <w:r>
          <w:rPr>
            <w:noProof/>
            <w:webHidden/>
          </w:rPr>
          <w:tab/>
        </w:r>
        <w:r>
          <w:rPr>
            <w:noProof/>
            <w:webHidden/>
          </w:rPr>
          <w:fldChar w:fldCharType="begin"/>
        </w:r>
        <w:r>
          <w:rPr>
            <w:noProof/>
            <w:webHidden/>
          </w:rPr>
          <w:instrText xml:space="preserve"> PAGEREF _Toc159151191 \h </w:instrText>
        </w:r>
        <w:r>
          <w:rPr>
            <w:noProof/>
            <w:webHidden/>
          </w:rPr>
        </w:r>
        <w:r>
          <w:rPr>
            <w:noProof/>
            <w:webHidden/>
          </w:rPr>
          <w:fldChar w:fldCharType="separate"/>
        </w:r>
        <w:r>
          <w:rPr>
            <w:noProof/>
            <w:webHidden/>
          </w:rPr>
          <w:t>1</w:t>
        </w:r>
        <w:r>
          <w:rPr>
            <w:noProof/>
            <w:webHidden/>
          </w:rPr>
          <w:fldChar w:fldCharType="end"/>
        </w:r>
      </w:hyperlink>
    </w:p>
    <w:p w14:paraId="43C56CC2" w14:textId="2A4E1D7D"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2" w:history="1">
        <w:r w:rsidRPr="00C33A7E">
          <w:rPr>
            <w:rStyle w:val="Collegamentoipertestuale"/>
            <w:rFonts w:ascii="Arial" w:hAnsi="Arial"/>
            <w:b/>
            <w:noProof/>
          </w:rPr>
          <w:t>DISTRUGGETE QUESTO TEMPIO E IN TRE GIORNI LO FARÒ RISORGERE</w:t>
        </w:r>
        <w:r>
          <w:rPr>
            <w:noProof/>
            <w:webHidden/>
          </w:rPr>
          <w:tab/>
        </w:r>
        <w:r>
          <w:rPr>
            <w:noProof/>
            <w:webHidden/>
          </w:rPr>
          <w:fldChar w:fldCharType="begin"/>
        </w:r>
        <w:r>
          <w:rPr>
            <w:noProof/>
            <w:webHidden/>
          </w:rPr>
          <w:instrText xml:space="preserve"> PAGEREF _Toc159151192 \h </w:instrText>
        </w:r>
        <w:r>
          <w:rPr>
            <w:noProof/>
            <w:webHidden/>
          </w:rPr>
        </w:r>
        <w:r>
          <w:rPr>
            <w:noProof/>
            <w:webHidden/>
          </w:rPr>
          <w:fldChar w:fldCharType="separate"/>
        </w:r>
        <w:r>
          <w:rPr>
            <w:noProof/>
            <w:webHidden/>
          </w:rPr>
          <w:t>1</w:t>
        </w:r>
        <w:r>
          <w:rPr>
            <w:noProof/>
            <w:webHidden/>
          </w:rPr>
          <w:fldChar w:fldCharType="end"/>
        </w:r>
      </w:hyperlink>
    </w:p>
    <w:p w14:paraId="07EA38BB" w14:textId="11D81D70"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3" w:history="1">
        <w:r w:rsidRPr="00C33A7E">
          <w:rPr>
            <w:rStyle w:val="Collegamentoipertestuale"/>
            <w:rFonts w:ascii="Arial" w:hAnsi="Arial"/>
            <w:b/>
            <w:noProof/>
          </w:rPr>
          <w:t>SE UNO NON NASCE DA ACQUA E SPIRITO</w:t>
        </w:r>
        <w:r>
          <w:rPr>
            <w:noProof/>
            <w:webHidden/>
          </w:rPr>
          <w:tab/>
        </w:r>
        <w:r>
          <w:rPr>
            <w:noProof/>
            <w:webHidden/>
          </w:rPr>
          <w:fldChar w:fldCharType="begin"/>
        </w:r>
        <w:r>
          <w:rPr>
            <w:noProof/>
            <w:webHidden/>
          </w:rPr>
          <w:instrText xml:space="preserve"> PAGEREF _Toc159151193 \h </w:instrText>
        </w:r>
        <w:r>
          <w:rPr>
            <w:noProof/>
            <w:webHidden/>
          </w:rPr>
        </w:r>
        <w:r>
          <w:rPr>
            <w:noProof/>
            <w:webHidden/>
          </w:rPr>
          <w:fldChar w:fldCharType="separate"/>
        </w:r>
        <w:r>
          <w:rPr>
            <w:noProof/>
            <w:webHidden/>
          </w:rPr>
          <w:t>34</w:t>
        </w:r>
        <w:r>
          <w:rPr>
            <w:noProof/>
            <w:webHidden/>
          </w:rPr>
          <w:fldChar w:fldCharType="end"/>
        </w:r>
      </w:hyperlink>
    </w:p>
    <w:p w14:paraId="3F8F00C7" w14:textId="0889195E"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4" w:history="1">
        <w:r w:rsidRPr="00C33A7E">
          <w:rPr>
            <w:rStyle w:val="Collegamentoipertestuale"/>
            <w:rFonts w:ascii="Arial" w:hAnsi="Arial"/>
            <w:b/>
            <w:noProof/>
          </w:rPr>
          <w:t>IL MIO CIBO È FARE LA VOLONTÀ DI COLUI CHE MI HA MANDATO</w:t>
        </w:r>
        <w:r>
          <w:rPr>
            <w:noProof/>
            <w:webHidden/>
          </w:rPr>
          <w:tab/>
        </w:r>
        <w:r>
          <w:rPr>
            <w:noProof/>
            <w:webHidden/>
          </w:rPr>
          <w:fldChar w:fldCharType="begin"/>
        </w:r>
        <w:r>
          <w:rPr>
            <w:noProof/>
            <w:webHidden/>
          </w:rPr>
          <w:instrText xml:space="preserve"> PAGEREF _Toc159151194 \h </w:instrText>
        </w:r>
        <w:r>
          <w:rPr>
            <w:noProof/>
            <w:webHidden/>
          </w:rPr>
        </w:r>
        <w:r>
          <w:rPr>
            <w:noProof/>
            <w:webHidden/>
          </w:rPr>
          <w:fldChar w:fldCharType="separate"/>
        </w:r>
        <w:r>
          <w:rPr>
            <w:noProof/>
            <w:webHidden/>
          </w:rPr>
          <w:t>50</w:t>
        </w:r>
        <w:r>
          <w:rPr>
            <w:noProof/>
            <w:webHidden/>
          </w:rPr>
          <w:fldChar w:fldCharType="end"/>
        </w:r>
      </w:hyperlink>
    </w:p>
    <w:p w14:paraId="6C1D9786" w14:textId="12DD920B"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5" w:history="1">
        <w:r w:rsidRPr="00C33A7E">
          <w:rPr>
            <w:rStyle w:val="Collegamentoipertestuale"/>
            <w:rFonts w:ascii="Arial" w:hAnsi="Arial"/>
            <w:b/>
            <w:noProof/>
          </w:rPr>
          <w:t>SE INFATTI CREDESTE A MOSÈ, CREDERESTE ANCHE A ME</w:t>
        </w:r>
        <w:r>
          <w:rPr>
            <w:noProof/>
            <w:webHidden/>
          </w:rPr>
          <w:tab/>
        </w:r>
        <w:r>
          <w:rPr>
            <w:noProof/>
            <w:webHidden/>
          </w:rPr>
          <w:fldChar w:fldCharType="begin"/>
        </w:r>
        <w:r>
          <w:rPr>
            <w:noProof/>
            <w:webHidden/>
          </w:rPr>
          <w:instrText xml:space="preserve"> PAGEREF _Toc159151195 \h </w:instrText>
        </w:r>
        <w:r>
          <w:rPr>
            <w:noProof/>
            <w:webHidden/>
          </w:rPr>
        </w:r>
        <w:r>
          <w:rPr>
            <w:noProof/>
            <w:webHidden/>
          </w:rPr>
          <w:fldChar w:fldCharType="separate"/>
        </w:r>
        <w:r>
          <w:rPr>
            <w:noProof/>
            <w:webHidden/>
          </w:rPr>
          <w:t>59</w:t>
        </w:r>
        <w:r>
          <w:rPr>
            <w:noProof/>
            <w:webHidden/>
          </w:rPr>
          <w:fldChar w:fldCharType="end"/>
        </w:r>
      </w:hyperlink>
    </w:p>
    <w:p w14:paraId="464AE997" w14:textId="76CB46C8"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6" w:history="1">
        <w:r w:rsidRPr="00C33A7E">
          <w:rPr>
            <w:rStyle w:val="Collegamentoipertestuale"/>
            <w:rFonts w:ascii="Arial" w:hAnsi="Arial"/>
            <w:b/>
            <w:noProof/>
          </w:rPr>
          <w:t>VOLETE ANDARVENE ANCHE VOI?</w:t>
        </w:r>
        <w:r>
          <w:rPr>
            <w:noProof/>
            <w:webHidden/>
          </w:rPr>
          <w:tab/>
        </w:r>
        <w:r>
          <w:rPr>
            <w:noProof/>
            <w:webHidden/>
          </w:rPr>
          <w:fldChar w:fldCharType="begin"/>
        </w:r>
        <w:r>
          <w:rPr>
            <w:noProof/>
            <w:webHidden/>
          </w:rPr>
          <w:instrText xml:space="preserve"> PAGEREF _Toc159151196 \h </w:instrText>
        </w:r>
        <w:r>
          <w:rPr>
            <w:noProof/>
            <w:webHidden/>
          </w:rPr>
        </w:r>
        <w:r>
          <w:rPr>
            <w:noProof/>
            <w:webHidden/>
          </w:rPr>
          <w:fldChar w:fldCharType="separate"/>
        </w:r>
        <w:r>
          <w:rPr>
            <w:noProof/>
            <w:webHidden/>
          </w:rPr>
          <w:t>62</w:t>
        </w:r>
        <w:r>
          <w:rPr>
            <w:noProof/>
            <w:webHidden/>
          </w:rPr>
          <w:fldChar w:fldCharType="end"/>
        </w:r>
      </w:hyperlink>
    </w:p>
    <w:p w14:paraId="42F00DB6" w14:textId="6C250838"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7" w:history="1">
        <w:r w:rsidRPr="00C33A7E">
          <w:rPr>
            <w:rStyle w:val="Collegamentoipertestuale"/>
            <w:rFonts w:ascii="Arial" w:hAnsi="Arial"/>
            <w:b/>
            <w:noProof/>
          </w:rPr>
          <w:t>CONOSCERETE LA VERITÀ E LA VERITÀ VI FARÀ LIBERI</w:t>
        </w:r>
        <w:r>
          <w:rPr>
            <w:noProof/>
            <w:webHidden/>
          </w:rPr>
          <w:tab/>
        </w:r>
        <w:r>
          <w:rPr>
            <w:noProof/>
            <w:webHidden/>
          </w:rPr>
          <w:fldChar w:fldCharType="begin"/>
        </w:r>
        <w:r>
          <w:rPr>
            <w:noProof/>
            <w:webHidden/>
          </w:rPr>
          <w:instrText xml:space="preserve"> PAGEREF _Toc159151197 \h </w:instrText>
        </w:r>
        <w:r>
          <w:rPr>
            <w:noProof/>
            <w:webHidden/>
          </w:rPr>
        </w:r>
        <w:r>
          <w:rPr>
            <w:noProof/>
            <w:webHidden/>
          </w:rPr>
          <w:fldChar w:fldCharType="separate"/>
        </w:r>
        <w:r>
          <w:rPr>
            <w:noProof/>
            <w:webHidden/>
          </w:rPr>
          <w:t>117</w:t>
        </w:r>
        <w:r>
          <w:rPr>
            <w:noProof/>
            <w:webHidden/>
          </w:rPr>
          <w:fldChar w:fldCharType="end"/>
        </w:r>
      </w:hyperlink>
    </w:p>
    <w:p w14:paraId="0E4AE061" w14:textId="5063E759"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8" w:history="1">
        <w:r w:rsidRPr="00C33A7E">
          <w:rPr>
            <w:rStyle w:val="Collegamentoipertestuale"/>
            <w:rFonts w:ascii="Arial" w:hAnsi="Arial"/>
            <w:b/>
            <w:noProof/>
          </w:rPr>
          <w:t>ANCHE SE NON CREDETE A ME, CREDETE ALLE OPERE</w:t>
        </w:r>
        <w:r>
          <w:rPr>
            <w:noProof/>
            <w:webHidden/>
          </w:rPr>
          <w:tab/>
        </w:r>
        <w:r>
          <w:rPr>
            <w:noProof/>
            <w:webHidden/>
          </w:rPr>
          <w:fldChar w:fldCharType="begin"/>
        </w:r>
        <w:r>
          <w:rPr>
            <w:noProof/>
            <w:webHidden/>
          </w:rPr>
          <w:instrText xml:space="preserve"> PAGEREF _Toc159151198 \h </w:instrText>
        </w:r>
        <w:r>
          <w:rPr>
            <w:noProof/>
            <w:webHidden/>
          </w:rPr>
        </w:r>
        <w:r>
          <w:rPr>
            <w:noProof/>
            <w:webHidden/>
          </w:rPr>
          <w:fldChar w:fldCharType="separate"/>
        </w:r>
        <w:r>
          <w:rPr>
            <w:noProof/>
            <w:webHidden/>
          </w:rPr>
          <w:t>125</w:t>
        </w:r>
        <w:r>
          <w:rPr>
            <w:noProof/>
            <w:webHidden/>
          </w:rPr>
          <w:fldChar w:fldCharType="end"/>
        </w:r>
      </w:hyperlink>
    </w:p>
    <w:p w14:paraId="698E93DF" w14:textId="0F9128D7"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199" w:history="1">
        <w:r w:rsidRPr="00C33A7E">
          <w:rPr>
            <w:rStyle w:val="Collegamentoipertestuale"/>
            <w:rFonts w:ascii="Arial" w:hAnsi="Arial"/>
            <w:b/>
            <w:noProof/>
          </w:rPr>
          <w:t>AVENDO AMATO I SUOI CHE ERANO NEL MONDO, LI AMÒ FINO ALLA FINE.</w:t>
        </w:r>
        <w:r>
          <w:rPr>
            <w:noProof/>
            <w:webHidden/>
          </w:rPr>
          <w:tab/>
        </w:r>
        <w:r>
          <w:rPr>
            <w:noProof/>
            <w:webHidden/>
          </w:rPr>
          <w:fldChar w:fldCharType="begin"/>
        </w:r>
        <w:r>
          <w:rPr>
            <w:noProof/>
            <w:webHidden/>
          </w:rPr>
          <w:instrText xml:space="preserve"> PAGEREF _Toc159151199 \h </w:instrText>
        </w:r>
        <w:r>
          <w:rPr>
            <w:noProof/>
            <w:webHidden/>
          </w:rPr>
        </w:r>
        <w:r>
          <w:rPr>
            <w:noProof/>
            <w:webHidden/>
          </w:rPr>
          <w:fldChar w:fldCharType="separate"/>
        </w:r>
        <w:r>
          <w:rPr>
            <w:noProof/>
            <w:webHidden/>
          </w:rPr>
          <w:t>195</w:t>
        </w:r>
        <w:r>
          <w:rPr>
            <w:noProof/>
            <w:webHidden/>
          </w:rPr>
          <w:fldChar w:fldCharType="end"/>
        </w:r>
      </w:hyperlink>
    </w:p>
    <w:p w14:paraId="1DCBB96A" w14:textId="4FCD94D8"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200" w:history="1">
        <w:r w:rsidRPr="00C33A7E">
          <w:rPr>
            <w:rStyle w:val="Collegamentoipertestuale"/>
            <w:rFonts w:ascii="Arial" w:hAnsi="Arial"/>
            <w:b/>
            <w:noProof/>
          </w:rPr>
          <w:t>MA ORA NON HANNO SCUSA PER IL LORO PECCATO</w:t>
        </w:r>
        <w:r>
          <w:rPr>
            <w:noProof/>
            <w:webHidden/>
          </w:rPr>
          <w:tab/>
        </w:r>
        <w:r>
          <w:rPr>
            <w:noProof/>
            <w:webHidden/>
          </w:rPr>
          <w:fldChar w:fldCharType="begin"/>
        </w:r>
        <w:r>
          <w:rPr>
            <w:noProof/>
            <w:webHidden/>
          </w:rPr>
          <w:instrText xml:space="preserve"> PAGEREF _Toc159151200 \h </w:instrText>
        </w:r>
        <w:r>
          <w:rPr>
            <w:noProof/>
            <w:webHidden/>
          </w:rPr>
        </w:r>
        <w:r>
          <w:rPr>
            <w:noProof/>
            <w:webHidden/>
          </w:rPr>
          <w:fldChar w:fldCharType="separate"/>
        </w:r>
        <w:r>
          <w:rPr>
            <w:noProof/>
            <w:webHidden/>
          </w:rPr>
          <w:t>273</w:t>
        </w:r>
        <w:r>
          <w:rPr>
            <w:noProof/>
            <w:webHidden/>
          </w:rPr>
          <w:fldChar w:fldCharType="end"/>
        </w:r>
      </w:hyperlink>
    </w:p>
    <w:p w14:paraId="2B94E476" w14:textId="294E07CA"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201" w:history="1">
        <w:r w:rsidRPr="00C33A7E">
          <w:rPr>
            <w:rStyle w:val="Collegamentoipertestuale"/>
            <w:rFonts w:ascii="Arial" w:hAnsi="Arial"/>
            <w:b/>
            <w:noProof/>
          </w:rPr>
          <w:t>COME IL PADRE HA MANDATO ME, ANCHE IO MANDO VOI</w:t>
        </w:r>
        <w:r>
          <w:rPr>
            <w:noProof/>
            <w:webHidden/>
          </w:rPr>
          <w:tab/>
        </w:r>
        <w:r>
          <w:rPr>
            <w:noProof/>
            <w:webHidden/>
          </w:rPr>
          <w:fldChar w:fldCharType="begin"/>
        </w:r>
        <w:r>
          <w:rPr>
            <w:noProof/>
            <w:webHidden/>
          </w:rPr>
          <w:instrText xml:space="preserve"> PAGEREF _Toc159151201 \h </w:instrText>
        </w:r>
        <w:r>
          <w:rPr>
            <w:noProof/>
            <w:webHidden/>
          </w:rPr>
        </w:r>
        <w:r>
          <w:rPr>
            <w:noProof/>
            <w:webHidden/>
          </w:rPr>
          <w:fldChar w:fldCharType="separate"/>
        </w:r>
        <w:r>
          <w:rPr>
            <w:noProof/>
            <w:webHidden/>
          </w:rPr>
          <w:t>283</w:t>
        </w:r>
        <w:r>
          <w:rPr>
            <w:noProof/>
            <w:webHidden/>
          </w:rPr>
          <w:fldChar w:fldCharType="end"/>
        </w:r>
      </w:hyperlink>
    </w:p>
    <w:p w14:paraId="0A0D4B40" w14:textId="043A18F4" w:rsidR="00942322" w:rsidRDefault="0094232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151202" w:history="1">
        <w:r w:rsidRPr="00C33A7E">
          <w:rPr>
            <w:rStyle w:val="Collegamentoipertestuale"/>
            <w:rFonts w:ascii="Arial" w:hAnsi="Arial"/>
            <w:b/>
            <w:noProof/>
          </w:rPr>
          <w:t>GETTATE LA RETE DALLA PARTE DESTRA DELLA BARCA E TROVERETE</w:t>
        </w:r>
        <w:r>
          <w:rPr>
            <w:noProof/>
            <w:webHidden/>
          </w:rPr>
          <w:tab/>
        </w:r>
        <w:r>
          <w:rPr>
            <w:noProof/>
            <w:webHidden/>
          </w:rPr>
          <w:fldChar w:fldCharType="begin"/>
        </w:r>
        <w:r>
          <w:rPr>
            <w:noProof/>
            <w:webHidden/>
          </w:rPr>
          <w:instrText xml:space="preserve"> PAGEREF _Toc159151202 \h </w:instrText>
        </w:r>
        <w:r>
          <w:rPr>
            <w:noProof/>
            <w:webHidden/>
          </w:rPr>
        </w:r>
        <w:r>
          <w:rPr>
            <w:noProof/>
            <w:webHidden/>
          </w:rPr>
          <w:fldChar w:fldCharType="separate"/>
        </w:r>
        <w:r>
          <w:rPr>
            <w:noProof/>
            <w:webHidden/>
          </w:rPr>
          <w:t>340</w:t>
        </w:r>
        <w:r>
          <w:rPr>
            <w:noProof/>
            <w:webHidden/>
          </w:rPr>
          <w:fldChar w:fldCharType="end"/>
        </w:r>
      </w:hyperlink>
    </w:p>
    <w:p w14:paraId="3B0C9B8F" w14:textId="65EE2B07" w:rsidR="00942322" w:rsidRDefault="0094232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151203" w:history="1">
        <w:r w:rsidRPr="00C33A7E">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_Toc159151203 \h </w:instrText>
        </w:r>
        <w:r>
          <w:rPr>
            <w:noProof/>
            <w:webHidden/>
          </w:rPr>
        </w:r>
        <w:r>
          <w:rPr>
            <w:noProof/>
            <w:webHidden/>
          </w:rPr>
          <w:fldChar w:fldCharType="separate"/>
        </w:r>
        <w:r>
          <w:rPr>
            <w:noProof/>
            <w:webHidden/>
          </w:rPr>
          <w:t>381</w:t>
        </w:r>
        <w:r>
          <w:rPr>
            <w:noProof/>
            <w:webHidden/>
          </w:rPr>
          <w:fldChar w:fldCharType="end"/>
        </w:r>
      </w:hyperlink>
    </w:p>
    <w:p w14:paraId="3A268EDD" w14:textId="6DB89776" w:rsidR="00942322" w:rsidRPr="00942322" w:rsidRDefault="00942322" w:rsidP="00942322">
      <w:r w:rsidRPr="00942322">
        <w:rPr>
          <w:rFonts w:ascii="Arial" w:hAnsi="Arial"/>
          <w:bCs/>
          <w:caps/>
          <w:sz w:val="40"/>
        </w:rPr>
        <w:fldChar w:fldCharType="end"/>
      </w:r>
    </w:p>
    <w:sectPr w:rsidR="00942322" w:rsidRPr="00942322">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1791" w14:textId="77777777" w:rsidR="00BE751F" w:rsidRDefault="00BE751F">
      <w:r>
        <w:separator/>
      </w:r>
    </w:p>
  </w:endnote>
  <w:endnote w:type="continuationSeparator" w:id="0">
    <w:p w14:paraId="75FEADDC" w14:textId="77777777" w:rsidR="00BE751F" w:rsidRDefault="00BE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065F" w14:textId="77777777" w:rsidR="00BE751F" w:rsidRDefault="00BE751F">
      <w:r>
        <w:separator/>
      </w:r>
    </w:p>
  </w:footnote>
  <w:footnote w:type="continuationSeparator" w:id="0">
    <w:p w14:paraId="7BD77AAE" w14:textId="77777777" w:rsidR="00BE751F" w:rsidRDefault="00BE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2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28"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1"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5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4"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FE01445"/>
    <w:multiLevelType w:val="hybridMultilevel"/>
    <w:tmpl w:val="BBFC29E8"/>
    <w:lvl w:ilvl="0" w:tplc="4DE2302E">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21127379">
    <w:abstractNumId w:val="40"/>
  </w:num>
  <w:num w:numId="2" w16cid:durableId="941574773">
    <w:abstractNumId w:val="58"/>
  </w:num>
  <w:num w:numId="3" w16cid:durableId="1578243402">
    <w:abstractNumId w:val="45"/>
  </w:num>
  <w:num w:numId="4" w16cid:durableId="411003783">
    <w:abstractNumId w:val="14"/>
  </w:num>
  <w:num w:numId="5" w16cid:durableId="809711465">
    <w:abstractNumId w:val="9"/>
  </w:num>
  <w:num w:numId="6" w16cid:durableId="1089423985">
    <w:abstractNumId w:val="18"/>
  </w:num>
  <w:num w:numId="7" w16cid:durableId="561407775">
    <w:abstractNumId w:val="23"/>
  </w:num>
  <w:num w:numId="8" w16cid:durableId="458188565">
    <w:abstractNumId w:val="30"/>
  </w:num>
  <w:num w:numId="9" w16cid:durableId="1128862937">
    <w:abstractNumId w:val="5"/>
  </w:num>
  <w:num w:numId="10" w16cid:durableId="202909809">
    <w:abstractNumId w:val="0"/>
  </w:num>
  <w:num w:numId="11" w16cid:durableId="459611059">
    <w:abstractNumId w:val="59"/>
  </w:num>
  <w:num w:numId="12" w16cid:durableId="1149009256">
    <w:abstractNumId w:val="46"/>
  </w:num>
  <w:num w:numId="13" w16cid:durableId="550849770">
    <w:abstractNumId w:val="37"/>
  </w:num>
  <w:num w:numId="14" w16cid:durableId="1071855047">
    <w:abstractNumId w:val="7"/>
  </w:num>
  <w:num w:numId="15" w16cid:durableId="666982650">
    <w:abstractNumId w:val="57"/>
  </w:num>
  <w:num w:numId="16" w16cid:durableId="1036156875">
    <w:abstractNumId w:val="24"/>
  </w:num>
  <w:num w:numId="17" w16cid:durableId="858928211">
    <w:abstractNumId w:val="13"/>
  </w:num>
  <w:num w:numId="18" w16cid:durableId="1620917595">
    <w:abstractNumId w:val="38"/>
  </w:num>
  <w:num w:numId="19" w16cid:durableId="726539259">
    <w:abstractNumId w:val="56"/>
  </w:num>
  <w:num w:numId="20" w16cid:durableId="1831362479">
    <w:abstractNumId w:val="2"/>
  </w:num>
  <w:num w:numId="21" w16cid:durableId="990795419">
    <w:abstractNumId w:val="52"/>
  </w:num>
  <w:num w:numId="22" w16cid:durableId="2068457066">
    <w:abstractNumId w:val="48"/>
  </w:num>
  <w:num w:numId="23" w16cid:durableId="1429539901">
    <w:abstractNumId w:val="4"/>
  </w:num>
  <w:num w:numId="24" w16cid:durableId="1191531037">
    <w:abstractNumId w:val="10"/>
  </w:num>
  <w:num w:numId="25" w16cid:durableId="1075082236">
    <w:abstractNumId w:val="25"/>
  </w:num>
  <w:num w:numId="26" w16cid:durableId="1176113120">
    <w:abstractNumId w:val="42"/>
  </w:num>
  <w:num w:numId="27" w16cid:durableId="1878085628">
    <w:abstractNumId w:val="8"/>
  </w:num>
  <w:num w:numId="28" w16cid:durableId="956260043">
    <w:abstractNumId w:val="12"/>
  </w:num>
  <w:num w:numId="29" w16cid:durableId="1828550150">
    <w:abstractNumId w:val="50"/>
  </w:num>
  <w:num w:numId="30" w16cid:durableId="53282593">
    <w:abstractNumId w:val="6"/>
  </w:num>
  <w:num w:numId="31" w16cid:durableId="868762820">
    <w:abstractNumId w:val="36"/>
  </w:num>
  <w:num w:numId="32" w16cid:durableId="339478161">
    <w:abstractNumId w:val="55"/>
  </w:num>
  <w:num w:numId="33" w16cid:durableId="976685879">
    <w:abstractNumId w:val="29"/>
  </w:num>
  <w:num w:numId="34" w16cid:durableId="1887448585">
    <w:abstractNumId w:val="17"/>
  </w:num>
  <w:num w:numId="35" w16cid:durableId="1451126944">
    <w:abstractNumId w:val="15"/>
  </w:num>
  <w:num w:numId="36" w16cid:durableId="2053264556">
    <w:abstractNumId w:val="51"/>
  </w:num>
  <w:num w:numId="37" w16cid:durableId="77603999">
    <w:abstractNumId w:val="1"/>
  </w:num>
  <w:num w:numId="38" w16cid:durableId="485631627">
    <w:abstractNumId w:val="28"/>
  </w:num>
  <w:num w:numId="39" w16cid:durableId="1491671472">
    <w:abstractNumId w:val="20"/>
  </w:num>
  <w:num w:numId="40" w16cid:durableId="754933493">
    <w:abstractNumId w:val="26"/>
  </w:num>
  <w:num w:numId="41" w16cid:durableId="731972227">
    <w:abstractNumId w:val="33"/>
  </w:num>
  <w:num w:numId="42" w16cid:durableId="485364794">
    <w:abstractNumId w:val="32"/>
  </w:num>
  <w:num w:numId="43" w16cid:durableId="975063399">
    <w:abstractNumId w:val="49"/>
  </w:num>
  <w:num w:numId="44" w16cid:durableId="733820512">
    <w:abstractNumId w:val="3"/>
  </w:num>
  <w:num w:numId="45" w16cid:durableId="1166895862">
    <w:abstractNumId w:val="35"/>
  </w:num>
  <w:num w:numId="46" w16cid:durableId="676007846">
    <w:abstractNumId w:val="11"/>
  </w:num>
  <w:num w:numId="47" w16cid:durableId="2024165900">
    <w:abstractNumId w:val="39"/>
  </w:num>
  <w:num w:numId="48" w16cid:durableId="1742484539">
    <w:abstractNumId w:val="41"/>
  </w:num>
  <w:num w:numId="49" w16cid:durableId="1948385482">
    <w:abstractNumId w:val="21"/>
  </w:num>
  <w:num w:numId="50" w16cid:durableId="1905067174">
    <w:abstractNumId w:val="34"/>
  </w:num>
  <w:num w:numId="51" w16cid:durableId="1951891327">
    <w:abstractNumId w:val="54"/>
  </w:num>
  <w:num w:numId="52" w16cid:durableId="172652405">
    <w:abstractNumId w:val="47"/>
  </w:num>
  <w:num w:numId="53" w16cid:durableId="412242642">
    <w:abstractNumId w:val="31"/>
  </w:num>
  <w:num w:numId="54" w16cid:durableId="302346704">
    <w:abstractNumId w:val="53"/>
  </w:num>
  <w:num w:numId="55" w16cid:durableId="145051970">
    <w:abstractNumId w:val="27"/>
  </w:num>
  <w:num w:numId="56" w16cid:durableId="606812308">
    <w:abstractNumId w:val="22"/>
  </w:num>
  <w:num w:numId="57" w16cid:durableId="1295450854">
    <w:abstractNumId w:val="19"/>
  </w:num>
  <w:num w:numId="58" w16cid:durableId="599724850">
    <w:abstractNumId w:val="44"/>
  </w:num>
  <w:num w:numId="59" w16cid:durableId="1936203873">
    <w:abstractNumId w:val="43"/>
  </w:num>
  <w:num w:numId="60" w16cid:durableId="395250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34150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2322"/>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E751F"/>
    <w:rsid w:val="00BF71B1"/>
    <w:rsid w:val="00C01023"/>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44B86"/>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2Carattere">
    <w:name w:val="Titolo 2 Carattere"/>
    <w:basedOn w:val="Carpredefinitoparagrafo"/>
    <w:link w:val="Titolo2"/>
    <w:rsid w:val="00942322"/>
    <w:rPr>
      <w:rFonts w:ascii="Arial" w:hAnsi="Arial"/>
      <w:b/>
      <w:sz w:val="40"/>
    </w:rPr>
  </w:style>
  <w:style w:type="character" w:customStyle="1" w:styleId="Titolo1Carattere">
    <w:name w:val="Titolo 1 Carattere"/>
    <w:link w:val="Titolo1"/>
    <w:rsid w:val="00942322"/>
    <w:rPr>
      <w:rFonts w:ascii="Arial" w:hAnsi="Arial"/>
      <w:b/>
      <w:sz w:val="40"/>
    </w:rPr>
  </w:style>
  <w:style w:type="character" w:customStyle="1" w:styleId="Titolo4Carattere">
    <w:name w:val="Titolo 4 Carattere"/>
    <w:link w:val="Titolo4"/>
    <w:rsid w:val="00942322"/>
    <w:rPr>
      <w:b/>
      <w:sz w:val="24"/>
    </w:rPr>
  </w:style>
  <w:style w:type="character" w:customStyle="1" w:styleId="Titolo5Carattere">
    <w:name w:val="Titolo 5 Carattere"/>
    <w:link w:val="Titolo5"/>
    <w:rsid w:val="00942322"/>
    <w:rPr>
      <w:rFonts w:ascii="Arial" w:hAnsi="Arial"/>
      <w:b/>
      <w:sz w:val="24"/>
    </w:rPr>
  </w:style>
  <w:style w:type="character" w:customStyle="1" w:styleId="Titolo6Carattere">
    <w:name w:val="Titolo 6 Carattere"/>
    <w:link w:val="Titolo6"/>
    <w:rsid w:val="00942322"/>
    <w:rPr>
      <w:rFonts w:ascii="Arial" w:hAnsi="Arial"/>
      <w:b/>
      <w:sz w:val="24"/>
    </w:rPr>
  </w:style>
  <w:style w:type="character" w:customStyle="1" w:styleId="Titolo7Carattere">
    <w:name w:val="Titolo 7 Carattere"/>
    <w:link w:val="Titolo7"/>
    <w:rsid w:val="00942322"/>
    <w:rPr>
      <w:rFonts w:ascii="Arial" w:hAnsi="Arial"/>
      <w:sz w:val="24"/>
    </w:rPr>
  </w:style>
  <w:style w:type="character" w:customStyle="1" w:styleId="Titolo8Carattere">
    <w:name w:val="Titolo 8 Carattere"/>
    <w:link w:val="Titolo8"/>
    <w:rsid w:val="00942322"/>
    <w:rPr>
      <w:rFonts w:ascii="Arial" w:hAnsi="Arial"/>
      <w:b/>
      <w:sz w:val="40"/>
    </w:rPr>
  </w:style>
  <w:style w:type="paragraph" w:styleId="Intestazione">
    <w:name w:val="header"/>
    <w:basedOn w:val="Normale"/>
    <w:link w:val="IntestazioneCarattere"/>
    <w:rsid w:val="00942322"/>
    <w:pPr>
      <w:tabs>
        <w:tab w:val="center" w:pos="4819"/>
        <w:tab w:val="right" w:pos="9638"/>
      </w:tabs>
    </w:pPr>
  </w:style>
  <w:style w:type="character" w:customStyle="1" w:styleId="IntestazioneCarattere">
    <w:name w:val="Intestazione Carattere"/>
    <w:basedOn w:val="Carpredefinitoparagrafo"/>
    <w:link w:val="Intestazione"/>
    <w:rsid w:val="00942322"/>
  </w:style>
  <w:style w:type="character" w:styleId="Collegamentoipertestuale">
    <w:name w:val="Hyperlink"/>
    <w:uiPriority w:val="99"/>
    <w:rsid w:val="00942322"/>
    <w:rPr>
      <w:color w:val="0000FF"/>
      <w:u w:val="single"/>
    </w:rPr>
  </w:style>
  <w:style w:type="character" w:customStyle="1" w:styleId="CorpotestoCarattere">
    <w:name w:val="Corpo testo Carattere"/>
    <w:link w:val="Corpotesto"/>
    <w:rsid w:val="00942322"/>
    <w:rPr>
      <w:rFonts w:ascii="Arial" w:hAnsi="Arial"/>
      <w:b/>
      <w:sz w:val="24"/>
    </w:rPr>
  </w:style>
  <w:style w:type="character" w:customStyle="1" w:styleId="Corpodeltesto2Carattere">
    <w:name w:val="Corpo del testo 2 Carattere"/>
    <w:link w:val="Corpodeltesto2"/>
    <w:rsid w:val="00942322"/>
    <w:rPr>
      <w:rFonts w:ascii="Arial" w:hAnsi="Arial"/>
      <w:sz w:val="24"/>
    </w:rPr>
  </w:style>
  <w:style w:type="paragraph" w:styleId="Rientrocorpodeltesto3">
    <w:name w:val="Body Text Indent 3"/>
    <w:basedOn w:val="Normale"/>
    <w:link w:val="Rientrocorpodeltesto3Carattere"/>
    <w:rsid w:val="0094232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942322"/>
    <w:rPr>
      <w:sz w:val="16"/>
      <w:szCs w:val="16"/>
    </w:rPr>
  </w:style>
  <w:style w:type="paragraph" w:styleId="Testonormale">
    <w:name w:val="Plain Text"/>
    <w:basedOn w:val="Normale"/>
    <w:link w:val="TestonormaleCarattere"/>
    <w:rsid w:val="00942322"/>
    <w:rPr>
      <w:rFonts w:ascii="Courier New" w:hAnsi="Courier New" w:cs="Courier New"/>
    </w:rPr>
  </w:style>
  <w:style w:type="character" w:customStyle="1" w:styleId="TestonormaleCarattere">
    <w:name w:val="Testo normale Carattere"/>
    <w:basedOn w:val="Carpredefinitoparagrafo"/>
    <w:link w:val="Testonormale"/>
    <w:rsid w:val="00942322"/>
    <w:rPr>
      <w:rFonts w:ascii="Courier New" w:hAnsi="Courier New" w:cs="Courier New"/>
    </w:rPr>
  </w:style>
  <w:style w:type="paragraph" w:styleId="Rientrocorpodeltesto">
    <w:name w:val="Body Text Indent"/>
    <w:basedOn w:val="Normale"/>
    <w:link w:val="RientrocorpodeltestoCarattere"/>
    <w:rsid w:val="00942322"/>
    <w:pPr>
      <w:spacing w:after="120"/>
      <w:ind w:left="283"/>
    </w:pPr>
  </w:style>
  <w:style w:type="character" w:customStyle="1" w:styleId="RientrocorpodeltestoCarattere">
    <w:name w:val="Rientro corpo del testo Carattere"/>
    <w:basedOn w:val="Carpredefinitoparagrafo"/>
    <w:link w:val="Rientrocorpodeltesto"/>
    <w:rsid w:val="00942322"/>
  </w:style>
  <w:style w:type="character" w:styleId="Rimandonotaapidipagina">
    <w:name w:val="footnote reference"/>
    <w:basedOn w:val="Carpredefinitoparagrafo"/>
    <w:rsid w:val="00942322"/>
  </w:style>
  <w:style w:type="paragraph" w:styleId="Testonotaapidipagina">
    <w:name w:val="footnote text"/>
    <w:basedOn w:val="Normale"/>
    <w:link w:val="TestonotaapidipaginaCarattere"/>
    <w:rsid w:val="00942322"/>
  </w:style>
  <w:style w:type="character" w:customStyle="1" w:styleId="TestonotaapidipaginaCarattere">
    <w:name w:val="Testo nota a piè di pagina Carattere"/>
    <w:basedOn w:val="Carpredefinitoparagrafo"/>
    <w:link w:val="Testonotaapidipagina"/>
    <w:rsid w:val="00942322"/>
  </w:style>
  <w:style w:type="paragraph" w:styleId="Mappadocumento">
    <w:name w:val="Document Map"/>
    <w:basedOn w:val="Normale"/>
    <w:link w:val="MappadocumentoCarattere"/>
    <w:rsid w:val="00942322"/>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942322"/>
    <w:rPr>
      <w:rFonts w:ascii="Tahoma" w:hAnsi="Tahoma" w:cs="Tahoma"/>
      <w:shd w:val="clear" w:color="auto" w:fill="000080"/>
    </w:rPr>
  </w:style>
  <w:style w:type="character" w:customStyle="1" w:styleId="Corpodeltesto3Carattere">
    <w:name w:val="Corpo del testo 3 Carattere"/>
    <w:link w:val="Corpodeltesto3"/>
    <w:rsid w:val="00942322"/>
    <w:rPr>
      <w:rFonts w:ascii="Arial" w:hAnsi="Arial"/>
      <w:i/>
      <w:sz w:val="24"/>
    </w:rPr>
  </w:style>
  <w:style w:type="paragraph" w:styleId="Titolo">
    <w:name w:val="Title"/>
    <w:basedOn w:val="Normale"/>
    <w:link w:val="TitoloCarattere"/>
    <w:qFormat/>
    <w:rsid w:val="00942322"/>
    <w:pPr>
      <w:jc w:val="center"/>
    </w:pPr>
    <w:rPr>
      <w:b/>
      <w:sz w:val="52"/>
    </w:rPr>
  </w:style>
  <w:style w:type="character" w:customStyle="1" w:styleId="TitoloCarattere">
    <w:name w:val="Titolo Carattere"/>
    <w:basedOn w:val="Carpredefinitoparagrafo"/>
    <w:link w:val="Titolo"/>
    <w:rsid w:val="00942322"/>
    <w:rPr>
      <w:b/>
      <w:sz w:val="52"/>
    </w:rPr>
  </w:style>
  <w:style w:type="character" w:customStyle="1" w:styleId="CorpodeltestoCarattere">
    <w:name w:val="Corpo del testo Carattere"/>
    <w:rsid w:val="00942322"/>
    <w:rPr>
      <w:rFonts w:ascii="Arial" w:hAnsi="Arial"/>
      <w:noProof w:val="0"/>
      <w:sz w:val="24"/>
      <w:lang w:val="it-IT" w:eastAsia="it-IT" w:bidi="ar-SA"/>
    </w:rPr>
  </w:style>
  <w:style w:type="paragraph" w:styleId="Indirizzodestinatario">
    <w:name w:val="envelope address"/>
    <w:basedOn w:val="Normale"/>
    <w:rsid w:val="00942322"/>
    <w:pPr>
      <w:framePr w:w="7920" w:h="1980" w:hRule="exact" w:hSpace="141" w:wrap="auto" w:hAnchor="page" w:xAlign="center" w:yAlign="bottom"/>
      <w:ind w:left="2880"/>
    </w:pPr>
    <w:rPr>
      <w:sz w:val="24"/>
    </w:rPr>
  </w:style>
  <w:style w:type="paragraph" w:customStyle="1" w:styleId="titmaiu">
    <w:name w:val="tit maiu"/>
    <w:basedOn w:val="Normale"/>
    <w:rsid w:val="0094232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942322"/>
    <w:pPr>
      <w:tabs>
        <w:tab w:val="left" w:pos="2540"/>
      </w:tabs>
      <w:ind w:left="3142" w:right="720" w:hanging="585"/>
    </w:pPr>
  </w:style>
  <w:style w:type="paragraph" w:styleId="NormaleWeb">
    <w:name w:val="Normal (Web)"/>
    <w:basedOn w:val="Normale"/>
    <w:rsid w:val="00942322"/>
    <w:pPr>
      <w:spacing w:before="100" w:beforeAutospacing="1" w:after="100" w:afterAutospacing="1"/>
    </w:pPr>
    <w:rPr>
      <w:sz w:val="24"/>
      <w:szCs w:val="24"/>
    </w:rPr>
  </w:style>
  <w:style w:type="character" w:customStyle="1" w:styleId="editsection1">
    <w:name w:val="editsection1"/>
    <w:rsid w:val="00942322"/>
    <w:rPr>
      <w:b w:val="0"/>
      <w:bCs w:val="0"/>
      <w:sz w:val="20"/>
      <w:szCs w:val="20"/>
    </w:rPr>
  </w:style>
  <w:style w:type="character" w:customStyle="1" w:styleId="mw-headline">
    <w:name w:val="mw-headline"/>
    <w:rsid w:val="00942322"/>
  </w:style>
  <w:style w:type="character" w:customStyle="1" w:styleId="CarattereCarattere">
    <w:name w:val="Carattere Carattere"/>
    <w:rsid w:val="00942322"/>
    <w:rPr>
      <w:rFonts w:ascii="Arial" w:hAnsi="Arial"/>
      <w:sz w:val="24"/>
      <w:lang w:val="it-IT" w:eastAsia="it-IT" w:bidi="ar-SA"/>
    </w:rPr>
  </w:style>
  <w:style w:type="paragraph" w:styleId="Testofumetto">
    <w:name w:val="Balloon Text"/>
    <w:basedOn w:val="Normale"/>
    <w:link w:val="TestofumettoCarattere"/>
    <w:rsid w:val="00942322"/>
    <w:rPr>
      <w:rFonts w:ascii="Tahoma" w:hAnsi="Tahoma" w:cs="Tahoma"/>
      <w:sz w:val="16"/>
      <w:szCs w:val="16"/>
    </w:rPr>
  </w:style>
  <w:style w:type="character" w:customStyle="1" w:styleId="TestofumettoCarattere">
    <w:name w:val="Testo fumetto Carattere"/>
    <w:basedOn w:val="Carpredefinitoparagrafo"/>
    <w:link w:val="Testofumetto"/>
    <w:rsid w:val="00942322"/>
    <w:rPr>
      <w:rFonts w:ascii="Tahoma" w:hAnsi="Tahoma" w:cs="Tahoma"/>
      <w:sz w:val="16"/>
      <w:szCs w:val="16"/>
    </w:rPr>
  </w:style>
  <w:style w:type="character" w:styleId="Enfasicorsivo">
    <w:name w:val="Emphasis"/>
    <w:uiPriority w:val="20"/>
    <w:qFormat/>
    <w:rsid w:val="00942322"/>
    <w:rPr>
      <w:i/>
      <w:iCs/>
    </w:rPr>
  </w:style>
  <w:style w:type="character" w:styleId="Enfasigrassetto">
    <w:name w:val="Strong"/>
    <w:qFormat/>
    <w:rsid w:val="00942322"/>
    <w:rPr>
      <w:b/>
      <w:bCs/>
    </w:rPr>
  </w:style>
  <w:style w:type="numbering" w:customStyle="1" w:styleId="Nessunelenco1">
    <w:name w:val="Nessun elenco1"/>
    <w:next w:val="Nessunelenco"/>
    <w:uiPriority w:val="99"/>
    <w:semiHidden/>
    <w:unhideWhenUsed/>
    <w:rsid w:val="00942322"/>
  </w:style>
  <w:style w:type="paragraph" w:customStyle="1" w:styleId="StileCorpotesto10ptCorsivoAllineatoadestra">
    <w:name w:val="Stile Corpo testo + 10 pt Corsivo Allineato a destra"/>
    <w:basedOn w:val="Corpotesto"/>
    <w:autoRedefine/>
    <w:qFormat/>
    <w:rsid w:val="00942322"/>
    <w:rPr>
      <w:i/>
      <w:iCs/>
      <w:sz w:val="20"/>
    </w:rPr>
  </w:style>
  <w:style w:type="paragraph" w:styleId="Nessunaspaziatura">
    <w:name w:val="No Spacing"/>
    <w:uiPriority w:val="1"/>
    <w:qFormat/>
    <w:rsid w:val="00942322"/>
    <w:rPr>
      <w:rFonts w:ascii="Calibri" w:eastAsia="Calibri" w:hAnsi="Calibri"/>
      <w:sz w:val="22"/>
      <w:szCs w:val="22"/>
      <w:lang w:eastAsia="en-US"/>
    </w:rPr>
  </w:style>
  <w:style w:type="paragraph" w:customStyle="1" w:styleId="default-style">
    <w:name w:val="default-style"/>
    <w:basedOn w:val="Normale"/>
    <w:rsid w:val="00942322"/>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942322"/>
  </w:style>
  <w:style w:type="numbering" w:customStyle="1" w:styleId="Nessunelenco2">
    <w:name w:val="Nessun elenco2"/>
    <w:next w:val="Nessunelenco"/>
    <w:uiPriority w:val="99"/>
    <w:semiHidden/>
    <w:unhideWhenUsed/>
    <w:rsid w:val="00942322"/>
  </w:style>
  <w:style w:type="numbering" w:customStyle="1" w:styleId="Nessunelenco111">
    <w:name w:val="Nessun elenco111"/>
    <w:next w:val="Nessunelenco"/>
    <w:uiPriority w:val="99"/>
    <w:semiHidden/>
    <w:unhideWhenUsed/>
    <w:rsid w:val="00942322"/>
  </w:style>
  <w:style w:type="numbering" w:customStyle="1" w:styleId="Nessunelenco3">
    <w:name w:val="Nessun elenco3"/>
    <w:next w:val="Nessunelenco"/>
    <w:uiPriority w:val="99"/>
    <w:semiHidden/>
    <w:unhideWhenUsed/>
    <w:rsid w:val="00942322"/>
  </w:style>
  <w:style w:type="numbering" w:customStyle="1" w:styleId="Nessunelenco4">
    <w:name w:val="Nessun elenco4"/>
    <w:next w:val="Nessunelenco"/>
    <w:uiPriority w:val="99"/>
    <w:semiHidden/>
    <w:unhideWhenUsed/>
    <w:rsid w:val="00942322"/>
  </w:style>
  <w:style w:type="paragraph" w:styleId="Paragrafoelenco">
    <w:name w:val="List Paragraph"/>
    <w:basedOn w:val="Normale"/>
    <w:uiPriority w:val="34"/>
    <w:qFormat/>
    <w:rsid w:val="00942322"/>
    <w:pPr>
      <w:ind w:left="720"/>
      <w:contextualSpacing/>
    </w:pPr>
  </w:style>
  <w:style w:type="paragraph" w:styleId="Sottotitolo">
    <w:name w:val="Subtitle"/>
    <w:basedOn w:val="Normale"/>
    <w:next w:val="Normale"/>
    <w:link w:val="SottotitoloCarattere"/>
    <w:qFormat/>
    <w:rsid w:val="009423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9423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381</Pages>
  <Words>201158</Words>
  <Characters>1146605</Characters>
  <Application>Microsoft Office Word</Application>
  <DocSecurity>0</DocSecurity>
  <Lines>9555</Lines>
  <Paragraphs>2690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1345073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2024-01-24T10:47:00Z</dcterms:created>
  <dcterms:modified xsi:type="dcterms:W3CDTF">2024-02-18T11:19:00Z</dcterms:modified>
</cp:coreProperties>
</file>